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ackground w:color="FFFFFF"/>
  <w:body>
    <w:p w:rsidR="00000000" w:rsidDel="00000000" w:rsidP="00000000" w:rsidRDefault="00000000" w:rsidRPr="00000000" w14:paraId="00000001">
      <w:pPr>
        <w:pStyle w:val="Heading1"/>
        <w:keepNext w:val="0"/>
        <w:keepLines w:val="0"/>
        <w:pBdr>
          <w:top w:color="auto" w:space="0" w:sz="0" w:val="none"/>
          <w:left w:color="auto" w:space="0" w:sz="0" w:val="none"/>
          <w:bottom w:color="auto" w:space="0" w:sz="0" w:val="none"/>
          <w:right w:color="auto" w:space="0" w:sz="0" w:val="none"/>
          <w:between w:color="auto" w:space="0" w:sz="0" w:val="none"/>
        </w:pBdr>
        <w:spacing w:after="240" w:before="0" w:line="360" w:lineRule="auto"/>
        <w:ind w:left="600" w:firstLine="0"/>
        <w:rPr>
          <w:b w:val="1"/>
          <w:sz w:val="46"/>
          <w:szCs w:val="46"/>
        </w:rPr>
      </w:pPr>
      <w:bookmarkStart w:colFirst="0" w:colLast="0" w:name="_i7qnwykgbg3f" w:id="0"/>
      <w:bookmarkEnd w:id="0"/>
      <w:r w:rsidDel="00000000" w:rsidR="00000000" w:rsidRPr="00000000">
        <w:rPr>
          <w:b w:val="1"/>
          <w:sz w:val="46"/>
          <w:szCs w:val="46"/>
          <w:rtl w:val="0"/>
        </w:rPr>
        <w:t xml:space="preserve">DIVORCE WAR </w:t>
      </w:r>
    </w:p>
    <w:p w:rsidR="00000000" w:rsidDel="00000000" w:rsidP="00000000" w:rsidRDefault="00000000" w:rsidRPr="00000000" w14:paraId="00000002">
      <w:pPr>
        <w:pStyle w:val="Heading1"/>
        <w:keepNext w:val="0"/>
        <w:keepLines w:val="0"/>
        <w:pBdr>
          <w:top w:color="auto" w:space="0" w:sz="0" w:val="none"/>
          <w:left w:color="auto" w:space="0" w:sz="0" w:val="none"/>
          <w:bottom w:color="auto" w:space="0" w:sz="0" w:val="none"/>
          <w:right w:color="auto" w:space="0" w:sz="0" w:val="none"/>
          <w:between w:color="auto" w:space="0" w:sz="0" w:val="none"/>
        </w:pBdr>
        <w:spacing w:after="240" w:before="0" w:line="360" w:lineRule="auto"/>
        <w:ind w:left="600" w:firstLine="0"/>
        <w:rPr>
          <w:i w:val="1"/>
          <w:sz w:val="24"/>
          <w:szCs w:val="24"/>
        </w:rPr>
      </w:pPr>
      <w:bookmarkStart w:colFirst="0" w:colLast="0" w:name="_g8wilv4c9g40" w:id="1"/>
      <w:bookmarkEnd w:id="1"/>
      <w:r w:rsidDel="00000000" w:rsidR="00000000" w:rsidRPr="00000000">
        <w:rPr>
          <w:sz w:val="24"/>
          <w:szCs w:val="24"/>
          <w:rtl w:val="0"/>
        </w:rPr>
        <w:t xml:space="preserve">A SURVIVAL GUIDE – </w:t>
      </w:r>
      <w:r w:rsidDel="00000000" w:rsidR="00000000" w:rsidRPr="00000000">
        <w:rPr>
          <w:i w:val="1"/>
          <w:sz w:val="24"/>
          <w:szCs w:val="24"/>
          <w:rtl w:val="0"/>
        </w:rPr>
        <w:t xml:space="preserve">How to Prepare, Fight, and Survive the Divorce Battlefield for a Victorious New Life. </w:t>
      </w:r>
    </w:p>
    <w:p w:rsidR="00000000" w:rsidDel="00000000" w:rsidP="00000000" w:rsidRDefault="00000000" w:rsidRPr="00000000" w14:paraId="00000003">
      <w:pPr>
        <w:pStyle w:val="Heading2"/>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sz w:val="48"/>
          <w:szCs w:val="48"/>
        </w:rPr>
      </w:pPr>
      <w:bookmarkStart w:colFirst="0" w:colLast="0" w:name="_emplz2vuhnda" w:id="2"/>
      <w:bookmarkEnd w:id="2"/>
      <w:r w:rsidDel="00000000" w:rsidR="00000000" w:rsidRPr="00000000">
        <w:rPr>
          <w:rtl w:val="0"/>
        </w:rPr>
      </w:r>
    </w:p>
    <w:p w:rsidR="00000000" w:rsidDel="00000000" w:rsidP="00000000" w:rsidRDefault="00000000" w:rsidRPr="00000000" w14:paraId="00000004">
      <w:pPr>
        <w:pStyle w:val="Heading2"/>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sz w:val="48"/>
          <w:szCs w:val="48"/>
        </w:rPr>
      </w:pPr>
      <w:bookmarkStart w:colFirst="0" w:colLast="0" w:name="_wlxcmpqpe9by" w:id="3"/>
      <w:bookmarkEnd w:id="3"/>
      <w:r w:rsidDel="00000000" w:rsidR="00000000" w:rsidRPr="00000000">
        <w:rPr>
          <w:rtl w:val="0"/>
        </w:rPr>
      </w:r>
    </w:p>
    <w:p w:rsidR="00000000" w:rsidDel="00000000" w:rsidP="00000000" w:rsidRDefault="00000000" w:rsidRPr="00000000" w14:paraId="00000005">
      <w:pPr>
        <w:pStyle w:val="Heading2"/>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ind w:left="600" w:firstLine="0"/>
        <w:rPr>
          <w:b w:val="1"/>
        </w:rPr>
      </w:pPr>
      <w:bookmarkStart w:colFirst="0" w:colLast="0" w:name="_hst2ikibf8k1" w:id="4"/>
      <w:bookmarkEnd w:id="4"/>
      <w:r w:rsidDel="00000000" w:rsidR="00000000" w:rsidRPr="00000000">
        <w:rPr>
          <w:rtl w:val="0"/>
        </w:rPr>
      </w:r>
    </w:p>
    <w:p w:rsidR="00000000" w:rsidDel="00000000" w:rsidP="00000000" w:rsidRDefault="00000000" w:rsidRPr="00000000" w14:paraId="00000006">
      <w:pPr>
        <w:pStyle w:val="Heading2"/>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ind w:left="600" w:firstLine="0"/>
        <w:rPr>
          <w:b w:val="1"/>
        </w:rPr>
      </w:pPr>
      <w:bookmarkStart w:colFirst="0" w:colLast="0" w:name="_xmyzs0iyt2mn" w:id="5"/>
      <w:bookmarkEnd w:id="5"/>
      <w:r w:rsidDel="00000000" w:rsidR="00000000" w:rsidRPr="00000000">
        <w:rPr>
          <w:rtl w:val="0"/>
        </w:rPr>
      </w:r>
    </w:p>
    <w:p w:rsidR="00000000" w:rsidDel="00000000" w:rsidP="00000000" w:rsidRDefault="00000000" w:rsidRPr="00000000" w14:paraId="00000007">
      <w:pPr>
        <w:pStyle w:val="Heading2"/>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ind w:left="600" w:firstLine="0"/>
        <w:rPr>
          <w:b w:val="1"/>
        </w:rPr>
      </w:pPr>
      <w:bookmarkStart w:colFirst="0" w:colLast="0" w:name="_3i3bclg0sa6r" w:id="6"/>
      <w:bookmarkEnd w:id="6"/>
      <w:r w:rsidDel="00000000" w:rsidR="00000000" w:rsidRPr="00000000">
        <w:rPr>
          <w:rtl w:val="0"/>
        </w:rPr>
      </w:r>
    </w:p>
    <w:p w:rsidR="00000000" w:rsidDel="00000000" w:rsidP="00000000" w:rsidRDefault="00000000" w:rsidRPr="00000000" w14:paraId="00000008">
      <w:pPr>
        <w:pStyle w:val="Heading1"/>
        <w:keepNext w:val="0"/>
        <w:keepLines w:val="0"/>
        <w:pBdr>
          <w:top w:color="auto" w:space="0" w:sz="0" w:val="none"/>
          <w:left w:color="auto" w:space="0" w:sz="0" w:val="none"/>
          <w:bottom w:color="auto" w:space="0" w:sz="0" w:val="none"/>
          <w:right w:color="auto" w:space="0" w:sz="0" w:val="none"/>
          <w:between w:color="auto" w:space="0" w:sz="0" w:val="none"/>
        </w:pBdr>
        <w:spacing w:after="240" w:before="0" w:line="360" w:lineRule="auto"/>
        <w:rPr>
          <w:sz w:val="60"/>
          <w:szCs w:val="60"/>
        </w:rPr>
      </w:pPr>
      <w:bookmarkStart w:colFirst="0" w:colLast="0" w:name="_x58wyauh7eb8" w:id="7"/>
      <w:bookmarkEnd w:id="7"/>
      <w:r w:rsidDel="00000000" w:rsidR="00000000" w:rsidRPr="00000000">
        <w:rPr>
          <w:sz w:val="60"/>
          <w:szCs w:val="60"/>
          <w:rtl w:val="0"/>
        </w:rPr>
        <w:t xml:space="preserve">Preamble: Divorce War – A Survival Guide</w:t>
      </w:r>
    </w:p>
    <w:p w:rsidR="00000000" w:rsidDel="00000000" w:rsidP="00000000" w:rsidRDefault="00000000" w:rsidRPr="00000000" w14:paraId="00000009">
      <w:pPr>
        <w:pStyle w:val="Heading2"/>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sz w:val="48"/>
          <w:szCs w:val="48"/>
        </w:rPr>
      </w:pPr>
      <w:bookmarkStart w:colFirst="0" w:colLast="0" w:name="_we0fwq3tw5sr" w:id="8"/>
      <w:bookmarkEnd w:id="8"/>
      <w:r w:rsidDel="00000000" w:rsidR="00000000" w:rsidRPr="00000000">
        <w:rPr>
          <w:b w:val="1"/>
          <w:sz w:val="48"/>
          <w:szCs w:val="48"/>
          <w:rtl w:val="0"/>
        </w:rPr>
        <w:t xml:space="preserve">Explicit Audience Clarification</w:t>
      </w:r>
    </w:p>
    <w:p w:rsidR="00000000" w:rsidDel="00000000" w:rsidP="00000000" w:rsidRDefault="00000000" w:rsidRPr="00000000" w14:paraId="0000000A">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This book is explicitly designed for individuals navigating high-conflict divorces characterized by:</w:t>
      </w:r>
    </w:p>
    <w:p w:rsidR="00000000" w:rsidDel="00000000" w:rsidP="00000000" w:rsidRDefault="00000000" w:rsidRPr="00000000" w14:paraId="0000000B">
      <w:pPr>
        <w:numPr>
          <w:ilvl w:val="0"/>
          <w:numId w:val="350"/>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Intense manipulation or gaslighting</w:t>
      </w:r>
      <w:r w:rsidDel="00000000" w:rsidR="00000000" w:rsidRPr="00000000">
        <w:rPr>
          <w:sz w:val="24"/>
          <w:szCs w:val="24"/>
          <w:rtl w:val="0"/>
        </w:rPr>
        <w:t xml:space="preserve">, deliberately designed to make you question your reality, judgment, and sanity.</w:t>
      </w:r>
    </w:p>
    <w:p w:rsidR="00000000" w:rsidDel="00000000" w:rsidP="00000000" w:rsidRDefault="00000000" w:rsidRPr="00000000" w14:paraId="0000000C">
      <w:pPr>
        <w:numPr>
          <w:ilvl w:val="0"/>
          <w:numId w:val="350"/>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Emotional, psychological, or physical abuse</w:t>
      </w:r>
      <w:r w:rsidDel="00000000" w:rsidR="00000000" w:rsidRPr="00000000">
        <w:rPr>
          <w:sz w:val="24"/>
          <w:szCs w:val="24"/>
          <w:rtl w:val="0"/>
        </w:rPr>
        <w:t xml:space="preserve">, causing lasting psychological trauma and undermining your self-esteem and emotional resilience.</w:t>
      </w:r>
    </w:p>
    <w:p w:rsidR="00000000" w:rsidDel="00000000" w:rsidP="00000000" w:rsidRDefault="00000000" w:rsidRPr="00000000" w14:paraId="0000000D">
      <w:pPr>
        <w:numPr>
          <w:ilvl w:val="0"/>
          <w:numId w:val="350"/>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Financial sabotage, fraud, or theft</w:t>
      </w:r>
      <w:r w:rsidDel="00000000" w:rsidR="00000000" w:rsidRPr="00000000">
        <w:rPr>
          <w:sz w:val="24"/>
          <w:szCs w:val="24"/>
          <w:rtl w:val="0"/>
        </w:rPr>
        <w:t xml:space="preserve">, strategically aimed at destabilizing your economic independence and security.</w:t>
      </w:r>
    </w:p>
    <w:p w:rsidR="00000000" w:rsidDel="00000000" w:rsidP="00000000" w:rsidRDefault="00000000" w:rsidRPr="00000000" w14:paraId="0000000E">
      <w:pPr>
        <w:numPr>
          <w:ilvl w:val="0"/>
          <w:numId w:val="350"/>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Threats, intimidation, and harassment</w:t>
      </w:r>
      <w:r w:rsidDel="00000000" w:rsidR="00000000" w:rsidRPr="00000000">
        <w:rPr>
          <w:sz w:val="24"/>
          <w:szCs w:val="24"/>
          <w:rtl w:val="0"/>
        </w:rPr>
        <w:t xml:space="preserve">, generating constant fear, anxiety, and hypervigilance.</w:t>
      </w:r>
    </w:p>
    <w:p w:rsidR="00000000" w:rsidDel="00000000" w:rsidP="00000000" w:rsidRDefault="00000000" w:rsidRPr="00000000" w14:paraId="0000000F">
      <w:pPr>
        <w:numPr>
          <w:ilvl w:val="0"/>
          <w:numId w:val="350"/>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Coercive control and isolation tactics</w:t>
      </w:r>
      <w:r w:rsidDel="00000000" w:rsidR="00000000" w:rsidRPr="00000000">
        <w:rPr>
          <w:sz w:val="24"/>
          <w:szCs w:val="24"/>
          <w:rtl w:val="0"/>
        </w:rPr>
        <w:t xml:space="preserve">, systematically cutting you off from your family, friends, and critical support networks.</w:t>
      </w:r>
    </w:p>
    <w:p w:rsidR="00000000" w:rsidDel="00000000" w:rsidP="00000000" w:rsidRDefault="00000000" w:rsidRPr="00000000" w14:paraId="00000010">
      <w:pPr>
        <w:numPr>
          <w:ilvl w:val="0"/>
          <w:numId w:val="350"/>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Digital stalking, hacking, and online harassment</w:t>
      </w:r>
      <w:r w:rsidDel="00000000" w:rsidR="00000000" w:rsidRPr="00000000">
        <w:rPr>
          <w:sz w:val="24"/>
          <w:szCs w:val="24"/>
          <w:rtl w:val="0"/>
        </w:rPr>
        <w:t xml:space="preserve">, severely violating your privacy, personal boundaries, and sense of safety.</w:t>
      </w:r>
    </w:p>
    <w:p w:rsidR="00000000" w:rsidDel="00000000" w:rsidP="00000000" w:rsidRDefault="00000000" w:rsidRPr="00000000" w14:paraId="00000011">
      <w:pPr>
        <w:numPr>
          <w:ilvl w:val="0"/>
          <w:numId w:val="350"/>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b w:val="1"/>
          <w:sz w:val="24"/>
          <w:szCs w:val="24"/>
          <w:rtl w:val="0"/>
        </w:rPr>
        <w:t xml:space="preserve">False allegations or strategic manipulation involving children</w:t>
      </w:r>
      <w:r w:rsidDel="00000000" w:rsidR="00000000" w:rsidRPr="00000000">
        <w:rPr>
          <w:sz w:val="24"/>
          <w:szCs w:val="24"/>
          <w:rtl w:val="0"/>
        </w:rPr>
        <w:t xml:space="preserve">, transforming custody disputes into psychologically damaging battles that weaponize parental relationships.</w:t>
      </w:r>
    </w:p>
    <w:p w:rsidR="00000000" w:rsidDel="00000000" w:rsidP="00000000" w:rsidRDefault="00000000" w:rsidRPr="00000000" w14:paraId="00000012">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If your divorce involves deceitful, manipulative, abusive, or intimidating behaviors, this guide provides essential clarity, emotional validation, strategic guidance, and practical tools to help you safely navigate this battlefield and reclaim your dignity, stability, and peace of mind.</w:t>
      </w:r>
    </w:p>
    <w:p w:rsidR="00000000" w:rsidDel="00000000" w:rsidP="00000000" w:rsidRDefault="00000000" w:rsidRPr="00000000" w14:paraId="00000013">
      <w:pPr>
        <w:pBdr>
          <w:top w:color="auto" w:space="0" w:sz="0" w:val="none"/>
          <w:left w:color="auto" w:space="0" w:sz="0" w:val="none"/>
          <w:bottom w:color="auto" w:space="0" w:sz="0" w:val="none"/>
          <w:right w:color="auto" w:space="0" w:sz="0" w:val="none"/>
          <w:between w:color="auto" w:space="0" w:sz="0" w:val="none"/>
        </w:pBdr>
        <w:spacing w:after="280" w:line="408" w:lineRule="auto"/>
        <w:rPr>
          <w:b w:val="1"/>
          <w:color w:val="5e35b1"/>
          <w:sz w:val="24"/>
          <w:szCs w:val="24"/>
        </w:rPr>
      </w:pPr>
      <w:r w:rsidDel="00000000" w:rsidR="00000000" w:rsidRPr="00000000">
        <w:rPr>
          <w:b w:val="1"/>
          <w:color w:val="5e35b1"/>
          <w:sz w:val="24"/>
          <w:szCs w:val="24"/>
          <w:rtl w:val="0"/>
        </w:rPr>
        <w:t xml:space="preserve">“In the midst of chaos, there is also opportunity.” – Sun Tzu</w:t>
      </w:r>
    </w:p>
    <w:p w:rsidR="00000000" w:rsidDel="00000000" w:rsidP="00000000" w:rsidRDefault="00000000" w:rsidRPr="00000000" w14:paraId="00000014">
      <w:pPr>
        <w:pStyle w:val="Heading2"/>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sz w:val="48"/>
          <w:szCs w:val="48"/>
        </w:rPr>
      </w:pPr>
      <w:bookmarkStart w:colFirst="0" w:colLast="0" w:name="_51ba5b6boj53" w:id="9"/>
      <w:bookmarkEnd w:id="9"/>
      <w:r w:rsidDel="00000000" w:rsidR="00000000" w:rsidRPr="00000000">
        <w:rPr>
          <w:b w:val="1"/>
          <w:sz w:val="48"/>
          <w:szCs w:val="48"/>
          <w:rtl w:val="0"/>
        </w:rPr>
        <w:t xml:space="preserve">Legal, Ethical, and Domestic Violence Disclaimers</w:t>
      </w:r>
    </w:p>
    <w:p w:rsidR="00000000" w:rsidDel="00000000" w:rsidP="00000000" w:rsidRDefault="00000000" w:rsidRPr="00000000" w14:paraId="00000015">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40"/>
          <w:szCs w:val="40"/>
        </w:rPr>
      </w:pPr>
      <w:bookmarkStart w:colFirst="0" w:colLast="0" w:name="_922wbiy6f4z0" w:id="10"/>
      <w:bookmarkEnd w:id="10"/>
      <w:r w:rsidDel="00000000" w:rsidR="00000000" w:rsidRPr="00000000">
        <w:rPr>
          <w:b w:val="1"/>
          <w:color w:val="000000"/>
          <w:sz w:val="40"/>
          <w:szCs w:val="40"/>
          <w:rtl w:val="0"/>
        </w:rPr>
        <w:t xml:space="preserve">1. Legal Disclaimer</w:t>
      </w:r>
    </w:p>
    <w:p w:rsidR="00000000" w:rsidDel="00000000" w:rsidP="00000000" w:rsidRDefault="00000000" w:rsidRPr="00000000" w14:paraId="00000016">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This book shares information, personal stories, and strategic suggestions based on the author's experiences, along with anecdotal material from individuals who have navigated contentious or abusive divorces. It is not a substitute for personalized advocacy. Laws, regulations, and court procedures vary widely, and your particular circumstances will likely demand professional guidance that only a licensed attorney in your area can provide. Therefore, while these pages offer insights and discussion points for you to bring to your attorney, readers must consult with their own attorneys regarding any specific questions or judicial actions. The author, publisher, and contributors expressly disclaim any liability—direct or indirect—arising from any use of or reliance upon the methods, recommendations, or examples provided in this book. By reading, you acknowledge that no attorney-client relationship is formed and that you bear sole responsibility for decisions or actions undertaken.</w:t>
      </w:r>
    </w:p>
    <w:p w:rsidR="00000000" w:rsidDel="00000000" w:rsidP="00000000" w:rsidRDefault="00000000" w:rsidRPr="00000000" w14:paraId="00000017">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40"/>
          <w:szCs w:val="40"/>
        </w:rPr>
      </w:pPr>
      <w:bookmarkStart w:colFirst="0" w:colLast="0" w:name="_4coa2mrud5qu" w:id="11"/>
      <w:bookmarkEnd w:id="11"/>
      <w:r w:rsidDel="00000000" w:rsidR="00000000" w:rsidRPr="00000000">
        <w:rPr>
          <w:b w:val="1"/>
          <w:color w:val="000000"/>
          <w:sz w:val="40"/>
          <w:szCs w:val="40"/>
          <w:rtl w:val="0"/>
        </w:rPr>
        <w:t xml:space="preserve">2. Ethical Boundaries and Purpose</w:t>
      </w:r>
    </w:p>
    <w:p w:rsidR="00000000" w:rsidDel="00000000" w:rsidP="00000000" w:rsidRDefault="00000000" w:rsidRPr="00000000" w14:paraId="00000018">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This book employs the metaphor of "war" to underscore the intensity and severity of certain divorces—where manipulation, emotional abuse, financial sabotage, or physical threats create an environment akin to battlefield conflict. Its goal is to equip readers with strategies for self-protection, emotional resilience, and achieving a healthy resolution, explicitly avoiding advocacy for retaliation or escalating confrontations. All examples, tactics, and discussions aim exclusively to safeguard you, your children, and your finances from harm or exploitation. Outcomes may vary significantly based on individual circumstances, court systems, and judicial discretion.</w:t>
      </w:r>
    </w:p>
    <w:p w:rsidR="00000000" w:rsidDel="00000000" w:rsidP="00000000" w:rsidRDefault="00000000" w:rsidRPr="00000000" w14:paraId="00000019">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40"/>
          <w:szCs w:val="40"/>
        </w:rPr>
      </w:pPr>
      <w:bookmarkStart w:colFirst="0" w:colLast="0" w:name="_d84t7is684rv" w:id="12"/>
      <w:bookmarkEnd w:id="12"/>
      <w:r w:rsidDel="00000000" w:rsidR="00000000" w:rsidRPr="00000000">
        <w:rPr>
          <w:b w:val="1"/>
          <w:color w:val="000000"/>
          <w:sz w:val="40"/>
          <w:szCs w:val="40"/>
          <w:rtl w:val="0"/>
        </w:rPr>
        <w:t xml:space="preserve">3. Domestic Violence (DV) Support Information (U.S. and International)</w:t>
      </w:r>
    </w:p>
    <w:p w:rsidR="00000000" w:rsidDel="00000000" w:rsidP="00000000" w:rsidRDefault="00000000" w:rsidRPr="00000000" w14:paraId="0000001A">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If you are experiencing any form of domestic violence—physical, emotional, sexual, financial, or psychological—help and support are available worldwide. The following resources provide immediate guidance and assistance:</w:t>
      </w:r>
    </w:p>
    <w:p w:rsidR="00000000" w:rsidDel="00000000" w:rsidP="00000000" w:rsidRDefault="00000000" w:rsidRPr="00000000" w14:paraId="0000001B">
      <w:pPr>
        <w:pBdr>
          <w:top w:color="auto" w:space="0" w:sz="0" w:val="none"/>
          <w:left w:color="auto" w:space="0" w:sz="0" w:val="none"/>
          <w:bottom w:color="auto" w:space="0" w:sz="0" w:val="none"/>
          <w:right w:color="auto" w:space="0" w:sz="0" w:val="none"/>
          <w:between w:color="auto" w:space="0" w:sz="0" w:val="none"/>
        </w:pBdr>
        <w:spacing w:after="280" w:line="360" w:lineRule="auto"/>
        <w:rPr>
          <w:b w:val="1"/>
          <w:sz w:val="24"/>
          <w:szCs w:val="24"/>
        </w:rPr>
      </w:pPr>
      <w:r w:rsidDel="00000000" w:rsidR="00000000" w:rsidRPr="00000000">
        <w:rPr>
          <w:b w:val="1"/>
          <w:sz w:val="24"/>
          <w:szCs w:val="24"/>
          <w:rtl w:val="0"/>
        </w:rPr>
        <w:t xml:space="preserve">United States</w:t>
      </w:r>
    </w:p>
    <w:p w:rsidR="00000000" w:rsidDel="00000000" w:rsidP="00000000" w:rsidRDefault="00000000" w:rsidRPr="00000000" w14:paraId="0000001C">
      <w:pPr>
        <w:numPr>
          <w:ilvl w:val="0"/>
          <w:numId w:val="244"/>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National Domestic Violence Hotline</w:t>
      </w:r>
      <w:r w:rsidDel="00000000" w:rsidR="00000000" w:rsidRPr="00000000">
        <w:rPr>
          <w:sz w:val="24"/>
          <w:szCs w:val="24"/>
          <w:rtl w:val="0"/>
        </w:rPr>
        <w:t xml:space="preserve">: Call 1-800-799-SAFE (7233) or visit </w:t>
      </w:r>
      <w:hyperlink r:id="rId6">
        <w:r w:rsidDel="00000000" w:rsidR="00000000" w:rsidRPr="00000000">
          <w:rPr>
            <w:sz w:val="24"/>
            <w:szCs w:val="24"/>
            <w:rtl w:val="0"/>
          </w:rPr>
          <w:t xml:space="preserve">thehotline.org</w:t>
        </w:r>
      </w:hyperlink>
      <w:r w:rsidDel="00000000" w:rsidR="00000000" w:rsidRPr="00000000">
        <w:rPr>
          <w:sz w:val="24"/>
          <w:szCs w:val="24"/>
          <w:rtl w:val="0"/>
        </w:rPr>
        <w:t xml:space="preserve">.</w:t>
      </w:r>
    </w:p>
    <w:p w:rsidR="00000000" w:rsidDel="00000000" w:rsidP="00000000" w:rsidRDefault="00000000" w:rsidRPr="00000000" w14:paraId="0000001D">
      <w:pPr>
        <w:numPr>
          <w:ilvl w:val="0"/>
          <w:numId w:val="244"/>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Local Shelters and Advocacy Groups</w:t>
      </w:r>
      <w:r w:rsidDel="00000000" w:rsidR="00000000" w:rsidRPr="00000000">
        <w:rPr>
          <w:sz w:val="24"/>
          <w:szCs w:val="24"/>
          <w:rtl w:val="0"/>
        </w:rPr>
        <w:t xml:space="preserve">: Locate shelters or crisis centers near you.</w:t>
      </w:r>
    </w:p>
    <w:p w:rsidR="00000000" w:rsidDel="00000000" w:rsidP="00000000" w:rsidRDefault="00000000" w:rsidRPr="00000000" w14:paraId="0000001E">
      <w:pPr>
        <w:numPr>
          <w:ilvl w:val="0"/>
          <w:numId w:val="244"/>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Law Enforcement</w:t>
      </w:r>
      <w:r w:rsidDel="00000000" w:rsidR="00000000" w:rsidRPr="00000000">
        <w:rPr>
          <w:sz w:val="24"/>
          <w:szCs w:val="24"/>
          <w:rtl w:val="0"/>
        </w:rPr>
        <w:t xml:space="preserve">: Call 911 if in immediate danger.</w:t>
      </w:r>
    </w:p>
    <w:p w:rsidR="00000000" w:rsidDel="00000000" w:rsidP="00000000" w:rsidRDefault="00000000" w:rsidRPr="00000000" w14:paraId="0000001F">
      <w:pPr>
        <w:numPr>
          <w:ilvl w:val="0"/>
          <w:numId w:val="244"/>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b w:val="1"/>
          <w:sz w:val="24"/>
          <w:szCs w:val="24"/>
          <w:rtl w:val="0"/>
        </w:rPr>
        <w:t xml:space="preserve">Legal Aid and Pro Bono Clinics</w:t>
      </w:r>
      <w:r w:rsidDel="00000000" w:rsidR="00000000" w:rsidRPr="00000000">
        <w:rPr>
          <w:sz w:val="24"/>
          <w:szCs w:val="24"/>
          <w:rtl w:val="0"/>
        </w:rPr>
        <w:t xml:space="preserve">: Access free or reduced-fee advocacy assistance.</w:t>
      </w:r>
    </w:p>
    <w:p w:rsidR="00000000" w:rsidDel="00000000" w:rsidP="00000000" w:rsidRDefault="00000000" w:rsidRPr="00000000" w14:paraId="00000020">
      <w:pPr>
        <w:pBdr>
          <w:top w:color="auto" w:space="0" w:sz="0" w:val="none"/>
          <w:left w:color="auto" w:space="0" w:sz="0" w:val="none"/>
          <w:bottom w:color="auto" w:space="0" w:sz="0" w:val="none"/>
          <w:right w:color="auto" w:space="0" w:sz="0" w:val="none"/>
          <w:between w:color="auto" w:space="0" w:sz="0" w:val="none"/>
        </w:pBdr>
        <w:spacing w:after="280" w:line="360" w:lineRule="auto"/>
        <w:rPr>
          <w:b w:val="1"/>
          <w:sz w:val="24"/>
          <w:szCs w:val="24"/>
        </w:rPr>
      </w:pPr>
      <w:r w:rsidDel="00000000" w:rsidR="00000000" w:rsidRPr="00000000">
        <w:rPr>
          <w:b w:val="1"/>
          <w:sz w:val="24"/>
          <w:szCs w:val="24"/>
          <w:rtl w:val="0"/>
        </w:rPr>
        <w:t xml:space="preserve">Canada</w:t>
      </w:r>
    </w:p>
    <w:p w:rsidR="00000000" w:rsidDel="00000000" w:rsidP="00000000" w:rsidRDefault="00000000" w:rsidRPr="00000000" w14:paraId="00000021">
      <w:pPr>
        <w:numPr>
          <w:ilvl w:val="0"/>
          <w:numId w:val="299"/>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Shelters and Services</w:t>
      </w:r>
      <w:r w:rsidDel="00000000" w:rsidR="00000000" w:rsidRPr="00000000">
        <w:rPr>
          <w:sz w:val="24"/>
          <w:szCs w:val="24"/>
          <w:rtl w:val="0"/>
        </w:rPr>
        <w:t xml:space="preserve">: Dial 2‑1‑1 for emergency resources.</w:t>
      </w:r>
    </w:p>
    <w:p w:rsidR="00000000" w:rsidDel="00000000" w:rsidP="00000000" w:rsidRDefault="00000000" w:rsidRPr="00000000" w14:paraId="00000022">
      <w:pPr>
        <w:numPr>
          <w:ilvl w:val="0"/>
          <w:numId w:val="299"/>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b w:val="1"/>
          <w:sz w:val="24"/>
          <w:szCs w:val="24"/>
          <w:rtl w:val="0"/>
        </w:rPr>
        <w:t xml:space="preserve">Ending Violence Association of Canada</w:t>
      </w:r>
      <w:r w:rsidDel="00000000" w:rsidR="00000000" w:rsidRPr="00000000">
        <w:rPr>
          <w:sz w:val="24"/>
          <w:szCs w:val="24"/>
          <w:rtl w:val="0"/>
        </w:rPr>
        <w:t xml:space="preserve">: </w:t>
      </w:r>
      <w:hyperlink r:id="rId7">
        <w:r w:rsidDel="00000000" w:rsidR="00000000" w:rsidRPr="00000000">
          <w:rPr>
            <w:sz w:val="24"/>
            <w:szCs w:val="24"/>
            <w:rtl w:val="0"/>
          </w:rPr>
          <w:t xml:space="preserve">endingviolencecanada.org</w:t>
        </w:r>
      </w:hyperlink>
      <w:r w:rsidDel="00000000" w:rsidR="00000000" w:rsidRPr="00000000">
        <w:rPr>
          <w:rtl w:val="0"/>
        </w:rPr>
      </w:r>
    </w:p>
    <w:p w:rsidR="00000000" w:rsidDel="00000000" w:rsidP="00000000" w:rsidRDefault="00000000" w:rsidRPr="00000000" w14:paraId="00000023">
      <w:pPr>
        <w:pBdr>
          <w:top w:color="auto" w:space="0" w:sz="0" w:val="none"/>
          <w:left w:color="auto" w:space="0" w:sz="0" w:val="none"/>
          <w:bottom w:color="auto" w:space="0" w:sz="0" w:val="none"/>
          <w:right w:color="auto" w:space="0" w:sz="0" w:val="none"/>
          <w:between w:color="auto" w:space="0" w:sz="0" w:val="none"/>
        </w:pBdr>
        <w:spacing w:after="280" w:line="360" w:lineRule="auto"/>
        <w:rPr>
          <w:b w:val="1"/>
          <w:sz w:val="24"/>
          <w:szCs w:val="24"/>
        </w:rPr>
      </w:pPr>
      <w:r w:rsidDel="00000000" w:rsidR="00000000" w:rsidRPr="00000000">
        <w:rPr>
          <w:b w:val="1"/>
          <w:sz w:val="24"/>
          <w:szCs w:val="24"/>
          <w:rtl w:val="0"/>
        </w:rPr>
        <w:t xml:space="preserve">United Kingdom</w:t>
      </w:r>
    </w:p>
    <w:p w:rsidR="00000000" w:rsidDel="00000000" w:rsidP="00000000" w:rsidRDefault="00000000" w:rsidRPr="00000000" w14:paraId="00000024">
      <w:pPr>
        <w:numPr>
          <w:ilvl w:val="0"/>
          <w:numId w:val="71"/>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National Domestic Abuse Helpline</w:t>
      </w:r>
      <w:r w:rsidDel="00000000" w:rsidR="00000000" w:rsidRPr="00000000">
        <w:rPr>
          <w:sz w:val="24"/>
          <w:szCs w:val="24"/>
          <w:rtl w:val="0"/>
        </w:rPr>
        <w:t xml:space="preserve">: 0808 2000 247 or visit </w:t>
      </w:r>
      <w:hyperlink r:id="rId8">
        <w:r w:rsidDel="00000000" w:rsidR="00000000" w:rsidRPr="00000000">
          <w:rPr>
            <w:sz w:val="24"/>
            <w:szCs w:val="24"/>
            <w:rtl w:val="0"/>
          </w:rPr>
          <w:t xml:space="preserve">nationaldahelpline.org.uk</w:t>
        </w:r>
      </w:hyperlink>
      <w:r w:rsidDel="00000000" w:rsidR="00000000" w:rsidRPr="00000000">
        <w:rPr>
          <w:sz w:val="24"/>
          <w:szCs w:val="24"/>
          <w:rtl w:val="0"/>
        </w:rPr>
        <w:t xml:space="preserve">.</w:t>
      </w:r>
    </w:p>
    <w:p w:rsidR="00000000" w:rsidDel="00000000" w:rsidP="00000000" w:rsidRDefault="00000000" w:rsidRPr="00000000" w14:paraId="00000025">
      <w:pPr>
        <w:numPr>
          <w:ilvl w:val="0"/>
          <w:numId w:val="71"/>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b w:val="1"/>
          <w:sz w:val="24"/>
          <w:szCs w:val="24"/>
          <w:rtl w:val="0"/>
        </w:rPr>
        <w:t xml:space="preserve">Women's Aid</w:t>
      </w:r>
      <w:r w:rsidDel="00000000" w:rsidR="00000000" w:rsidRPr="00000000">
        <w:rPr>
          <w:sz w:val="24"/>
          <w:szCs w:val="24"/>
          <w:rtl w:val="0"/>
        </w:rPr>
        <w:t xml:space="preserve">: </w:t>
      </w:r>
      <w:hyperlink r:id="rId9">
        <w:r w:rsidDel="00000000" w:rsidR="00000000" w:rsidRPr="00000000">
          <w:rPr>
            <w:sz w:val="24"/>
            <w:szCs w:val="24"/>
            <w:rtl w:val="0"/>
          </w:rPr>
          <w:t xml:space="preserve">womensaid.org.uk</w:t>
        </w:r>
      </w:hyperlink>
      <w:r w:rsidDel="00000000" w:rsidR="00000000" w:rsidRPr="00000000">
        <w:rPr>
          <w:rtl w:val="0"/>
        </w:rPr>
      </w:r>
    </w:p>
    <w:p w:rsidR="00000000" w:rsidDel="00000000" w:rsidP="00000000" w:rsidRDefault="00000000" w:rsidRPr="00000000" w14:paraId="00000026">
      <w:pPr>
        <w:pBdr>
          <w:top w:color="auto" w:space="0" w:sz="0" w:val="none"/>
          <w:left w:color="auto" w:space="0" w:sz="0" w:val="none"/>
          <w:bottom w:color="auto" w:space="0" w:sz="0" w:val="none"/>
          <w:right w:color="auto" w:space="0" w:sz="0" w:val="none"/>
          <w:between w:color="auto" w:space="0" w:sz="0" w:val="none"/>
        </w:pBdr>
        <w:spacing w:after="280" w:line="360" w:lineRule="auto"/>
        <w:rPr>
          <w:b w:val="1"/>
          <w:sz w:val="24"/>
          <w:szCs w:val="24"/>
        </w:rPr>
      </w:pPr>
      <w:r w:rsidDel="00000000" w:rsidR="00000000" w:rsidRPr="00000000">
        <w:rPr>
          <w:b w:val="1"/>
          <w:sz w:val="24"/>
          <w:szCs w:val="24"/>
          <w:rtl w:val="0"/>
        </w:rPr>
        <w:t xml:space="preserve">Australia</w:t>
      </w:r>
    </w:p>
    <w:p w:rsidR="00000000" w:rsidDel="00000000" w:rsidP="00000000" w:rsidRDefault="00000000" w:rsidRPr="00000000" w14:paraId="00000027">
      <w:pPr>
        <w:numPr>
          <w:ilvl w:val="0"/>
          <w:numId w:val="367"/>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b w:val="1"/>
          <w:sz w:val="24"/>
          <w:szCs w:val="24"/>
          <w:rtl w:val="0"/>
        </w:rPr>
        <w:t xml:space="preserve">1800RESPECT</w:t>
      </w:r>
      <w:r w:rsidDel="00000000" w:rsidR="00000000" w:rsidRPr="00000000">
        <w:rPr>
          <w:sz w:val="24"/>
          <w:szCs w:val="24"/>
          <w:rtl w:val="0"/>
        </w:rPr>
        <w:t xml:space="preserve">: Call 1800 737 732 or visit </w:t>
      </w:r>
      <w:hyperlink r:id="rId10">
        <w:r w:rsidDel="00000000" w:rsidR="00000000" w:rsidRPr="00000000">
          <w:rPr>
            <w:sz w:val="24"/>
            <w:szCs w:val="24"/>
            <w:rtl w:val="0"/>
          </w:rPr>
          <w:t xml:space="preserve">1800respect.org.au</w:t>
        </w:r>
      </w:hyperlink>
      <w:r w:rsidDel="00000000" w:rsidR="00000000" w:rsidRPr="00000000">
        <w:rPr>
          <w:sz w:val="24"/>
          <w:szCs w:val="24"/>
          <w:rtl w:val="0"/>
        </w:rPr>
        <w:t xml:space="preserve">.</w:t>
      </w:r>
    </w:p>
    <w:p w:rsidR="00000000" w:rsidDel="00000000" w:rsidP="00000000" w:rsidRDefault="00000000" w:rsidRPr="00000000" w14:paraId="00000028">
      <w:pPr>
        <w:pBdr>
          <w:top w:color="auto" w:space="0" w:sz="0" w:val="none"/>
          <w:left w:color="auto" w:space="0" w:sz="0" w:val="none"/>
          <w:bottom w:color="auto" w:space="0" w:sz="0" w:val="none"/>
          <w:right w:color="auto" w:space="0" w:sz="0" w:val="none"/>
          <w:between w:color="auto" w:space="0" w:sz="0" w:val="none"/>
        </w:pBdr>
        <w:spacing w:after="280" w:line="360" w:lineRule="auto"/>
        <w:rPr>
          <w:b w:val="1"/>
          <w:sz w:val="24"/>
          <w:szCs w:val="24"/>
        </w:rPr>
      </w:pPr>
      <w:r w:rsidDel="00000000" w:rsidR="00000000" w:rsidRPr="00000000">
        <w:rPr>
          <w:b w:val="1"/>
          <w:sz w:val="24"/>
          <w:szCs w:val="24"/>
          <w:rtl w:val="0"/>
        </w:rPr>
        <w:t xml:space="preserve">International Resources</w:t>
      </w:r>
    </w:p>
    <w:p w:rsidR="00000000" w:rsidDel="00000000" w:rsidP="00000000" w:rsidRDefault="00000000" w:rsidRPr="00000000" w14:paraId="00000029">
      <w:pPr>
        <w:numPr>
          <w:ilvl w:val="0"/>
          <w:numId w:val="485"/>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Hot Peach Pages</w:t>
      </w:r>
      <w:r w:rsidDel="00000000" w:rsidR="00000000" w:rsidRPr="00000000">
        <w:rPr>
          <w:sz w:val="24"/>
          <w:szCs w:val="24"/>
          <w:rtl w:val="0"/>
        </w:rPr>
        <w:t xml:space="preserve">: </w:t>
      </w:r>
      <w:hyperlink r:id="rId11">
        <w:r w:rsidDel="00000000" w:rsidR="00000000" w:rsidRPr="00000000">
          <w:rPr>
            <w:sz w:val="24"/>
            <w:szCs w:val="24"/>
            <w:rtl w:val="0"/>
          </w:rPr>
          <w:t xml:space="preserve">hotpeachpages.net</w:t>
        </w:r>
      </w:hyperlink>
      <w:r w:rsidDel="00000000" w:rsidR="00000000" w:rsidRPr="00000000">
        <w:rPr>
          <w:sz w:val="24"/>
          <w:szCs w:val="24"/>
          <w:rtl w:val="0"/>
        </w:rPr>
        <w:t xml:space="preserve">.</w:t>
      </w:r>
    </w:p>
    <w:p w:rsidR="00000000" w:rsidDel="00000000" w:rsidP="00000000" w:rsidRDefault="00000000" w:rsidRPr="00000000" w14:paraId="0000002A">
      <w:pPr>
        <w:numPr>
          <w:ilvl w:val="0"/>
          <w:numId w:val="485"/>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UN Women</w:t>
      </w:r>
      <w:r w:rsidDel="00000000" w:rsidR="00000000" w:rsidRPr="00000000">
        <w:rPr>
          <w:sz w:val="24"/>
          <w:szCs w:val="24"/>
          <w:rtl w:val="0"/>
        </w:rPr>
        <w:t xml:space="preserve">: </w:t>
      </w:r>
      <w:hyperlink r:id="rId12">
        <w:r w:rsidDel="00000000" w:rsidR="00000000" w:rsidRPr="00000000">
          <w:rPr>
            <w:sz w:val="24"/>
            <w:szCs w:val="24"/>
            <w:rtl w:val="0"/>
          </w:rPr>
          <w:t xml:space="preserve">unwomen.org</w:t>
        </w:r>
      </w:hyperlink>
      <w:r w:rsidDel="00000000" w:rsidR="00000000" w:rsidRPr="00000000">
        <w:rPr>
          <w:sz w:val="24"/>
          <w:szCs w:val="24"/>
          <w:rtl w:val="0"/>
        </w:rPr>
        <w:t xml:space="preserve">.</w:t>
      </w:r>
    </w:p>
    <w:p w:rsidR="00000000" w:rsidDel="00000000" w:rsidP="00000000" w:rsidRDefault="00000000" w:rsidRPr="00000000" w14:paraId="0000002B">
      <w:pPr>
        <w:numPr>
          <w:ilvl w:val="0"/>
          <w:numId w:val="485"/>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Local Law Enforcement</w:t>
      </w:r>
      <w:r w:rsidDel="00000000" w:rsidR="00000000" w:rsidRPr="00000000">
        <w:rPr>
          <w:sz w:val="24"/>
          <w:szCs w:val="24"/>
          <w:rtl w:val="0"/>
        </w:rPr>
        <w:t xml:space="preserve">: Contact emergency services (999 UK, 000 Australia, 911 Americas, 112 EU).</w:t>
      </w:r>
    </w:p>
    <w:p w:rsidR="00000000" w:rsidDel="00000000" w:rsidP="00000000" w:rsidRDefault="00000000" w:rsidRPr="00000000" w14:paraId="0000002C">
      <w:pPr>
        <w:numPr>
          <w:ilvl w:val="0"/>
          <w:numId w:val="485"/>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b w:val="1"/>
          <w:sz w:val="24"/>
          <w:szCs w:val="24"/>
          <w:rtl w:val="0"/>
        </w:rPr>
        <w:t xml:space="preserve">Legal Aid Worldwide</w:t>
      </w:r>
      <w:r w:rsidDel="00000000" w:rsidR="00000000" w:rsidRPr="00000000">
        <w:rPr>
          <w:sz w:val="24"/>
          <w:szCs w:val="24"/>
          <w:rtl w:val="0"/>
        </w:rPr>
        <w:t xml:space="preserve">: Seek out government or NGO resources offering pro bono legal services.</w:t>
      </w:r>
    </w:p>
    <w:p w:rsidR="00000000" w:rsidDel="00000000" w:rsidP="00000000" w:rsidRDefault="00000000" w:rsidRPr="00000000" w14:paraId="0000002D">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40"/>
          <w:szCs w:val="40"/>
        </w:rPr>
      </w:pPr>
      <w:bookmarkStart w:colFirst="0" w:colLast="0" w:name="_xg6t27ygcvst" w:id="13"/>
      <w:bookmarkEnd w:id="13"/>
      <w:r w:rsidDel="00000000" w:rsidR="00000000" w:rsidRPr="00000000">
        <w:rPr>
          <w:b w:val="1"/>
          <w:color w:val="000000"/>
          <w:sz w:val="40"/>
          <w:szCs w:val="40"/>
          <w:rtl w:val="0"/>
        </w:rPr>
        <w:t xml:space="preserve">Important Note:</w:t>
      </w:r>
    </w:p>
    <w:p w:rsidR="00000000" w:rsidDel="00000000" w:rsidP="00000000" w:rsidRDefault="00000000" w:rsidRPr="00000000" w14:paraId="0000002E">
      <w:pPr>
        <w:numPr>
          <w:ilvl w:val="0"/>
          <w:numId w:val="188"/>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Confidentiality and Safety</w:t>
      </w:r>
      <w:r w:rsidDel="00000000" w:rsidR="00000000" w:rsidRPr="00000000">
        <w:rPr>
          <w:sz w:val="24"/>
          <w:szCs w:val="24"/>
          <w:rtl w:val="0"/>
        </w:rPr>
        <w:t xml:space="preserve">: Use secure, private means to access support if your devices are monitored.</w:t>
      </w:r>
    </w:p>
    <w:p w:rsidR="00000000" w:rsidDel="00000000" w:rsidP="00000000" w:rsidRDefault="00000000" w:rsidRPr="00000000" w14:paraId="0000002F">
      <w:pPr>
        <w:numPr>
          <w:ilvl w:val="0"/>
          <w:numId w:val="188"/>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Personalized Help</w:t>
      </w:r>
      <w:r w:rsidDel="00000000" w:rsidR="00000000" w:rsidRPr="00000000">
        <w:rPr>
          <w:sz w:val="24"/>
          <w:szCs w:val="24"/>
          <w:rtl w:val="0"/>
        </w:rPr>
        <w:t xml:space="preserve">: Each jurisdiction has unique resources and laws; always seek local advocacy groups or legal aid.</w:t>
      </w:r>
    </w:p>
    <w:p w:rsidR="00000000" w:rsidDel="00000000" w:rsidP="00000000" w:rsidRDefault="00000000" w:rsidRPr="00000000" w14:paraId="00000030">
      <w:pPr>
        <w:numPr>
          <w:ilvl w:val="0"/>
          <w:numId w:val="188"/>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b w:val="1"/>
          <w:sz w:val="24"/>
          <w:szCs w:val="24"/>
          <w:rtl w:val="0"/>
        </w:rPr>
        <w:t xml:space="preserve">Emergency Assistance</w:t>
      </w:r>
      <w:r w:rsidDel="00000000" w:rsidR="00000000" w:rsidRPr="00000000">
        <w:rPr>
          <w:sz w:val="24"/>
          <w:szCs w:val="24"/>
          <w:rtl w:val="0"/>
        </w:rPr>
        <w:t xml:space="preserve">: Prioritize safe housing immediately if fleeing an unsafe environment.</w:t>
      </w:r>
    </w:p>
    <w:p w:rsidR="00000000" w:rsidDel="00000000" w:rsidP="00000000" w:rsidRDefault="00000000" w:rsidRPr="00000000" w14:paraId="00000031">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Abusive actions are unequivocally condemned. You are never alone, and global resources exist to assist you toward safety, legal advocacy, and recovery.</w:t>
      </w:r>
    </w:p>
    <w:p w:rsidR="00000000" w:rsidDel="00000000" w:rsidP="00000000" w:rsidRDefault="00000000" w:rsidRPr="00000000" w14:paraId="00000032">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40"/>
          <w:szCs w:val="40"/>
        </w:rPr>
      </w:pPr>
      <w:bookmarkStart w:colFirst="0" w:colLast="0" w:name="_6xl8lnvfzz06" w:id="14"/>
      <w:bookmarkEnd w:id="14"/>
      <w:r w:rsidDel="00000000" w:rsidR="00000000" w:rsidRPr="00000000">
        <w:rPr>
          <w:b w:val="1"/>
          <w:color w:val="000000"/>
          <w:sz w:val="40"/>
          <w:szCs w:val="40"/>
          <w:rtl w:val="0"/>
        </w:rPr>
        <w:t xml:space="preserve">4. Special Condemnation of Abusers</w:t>
      </w:r>
    </w:p>
    <w:p w:rsidR="00000000" w:rsidDel="00000000" w:rsidP="00000000" w:rsidRDefault="00000000" w:rsidRPr="00000000" w14:paraId="00000033">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Those who exploit, harm, or manipulate their partners,  during vulnerable divorce proceedings, commit serious moral and criminal offenses. Such actions inflict lasting emotional trauma on spouses and children. The objective of this book is to provide victims with strategies and support to survive and escape abusive environments rather than to fuel additional conflict.</w:t>
      </w:r>
    </w:p>
    <w:p w:rsidR="00000000" w:rsidDel="00000000" w:rsidP="00000000" w:rsidRDefault="00000000" w:rsidRPr="00000000" w14:paraId="00000034">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40"/>
          <w:szCs w:val="40"/>
        </w:rPr>
      </w:pPr>
      <w:bookmarkStart w:colFirst="0" w:colLast="0" w:name="_hw045hah1v3c" w:id="15"/>
      <w:bookmarkEnd w:id="15"/>
      <w:r w:rsidDel="00000000" w:rsidR="00000000" w:rsidRPr="00000000">
        <w:rPr>
          <w:b w:val="1"/>
          <w:color w:val="000000"/>
          <w:sz w:val="40"/>
          <w:szCs w:val="40"/>
          <w:rtl w:val="0"/>
        </w:rPr>
        <w:t xml:space="preserve">5. No Guarantees of Results</w:t>
      </w:r>
    </w:p>
    <w:p w:rsidR="00000000" w:rsidDel="00000000" w:rsidP="00000000" w:rsidRDefault="00000000" w:rsidRPr="00000000" w14:paraId="00000035">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The strategies and insights provided offer guidance and potential outcomes but cannot guarantee specific results. Variations in court jurisdictions, individual circumstances, judicial perspectives, and the behaviors of involved parties profoundly influence outcomes. Exercise caution, seek professional counsel, and adapt the advice provided to your context.</w:t>
      </w:r>
    </w:p>
    <w:p w:rsidR="00000000" w:rsidDel="00000000" w:rsidP="00000000" w:rsidRDefault="00000000" w:rsidRPr="00000000" w14:paraId="00000036">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40"/>
          <w:szCs w:val="40"/>
        </w:rPr>
      </w:pPr>
      <w:bookmarkStart w:colFirst="0" w:colLast="0" w:name="_v6hlrx6mrpxi" w:id="16"/>
      <w:bookmarkEnd w:id="16"/>
      <w:r w:rsidDel="00000000" w:rsidR="00000000" w:rsidRPr="00000000">
        <w:rPr>
          <w:b w:val="1"/>
          <w:color w:val="000000"/>
          <w:sz w:val="40"/>
          <w:szCs w:val="40"/>
          <w:rtl w:val="0"/>
        </w:rPr>
        <w:t xml:space="preserve">6. Professional and Psychological Assistance</w:t>
      </w:r>
    </w:p>
    <w:p w:rsidR="00000000" w:rsidDel="00000000" w:rsidP="00000000" w:rsidRDefault="00000000" w:rsidRPr="00000000" w14:paraId="00000037">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High-conflict divorces can profoundly affect your mental health. Immediate support through qualified mental health professionals, crisis intervention services, and therapeutic support groups is strongly recommended. This book’s recommendations on emotional well-being are supplemental and not substitutes for professional mental health services.</w:t>
      </w:r>
    </w:p>
    <w:p w:rsidR="00000000" w:rsidDel="00000000" w:rsidP="00000000" w:rsidRDefault="00000000" w:rsidRPr="00000000" w14:paraId="00000038">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40"/>
          <w:szCs w:val="40"/>
        </w:rPr>
      </w:pPr>
      <w:bookmarkStart w:colFirst="0" w:colLast="0" w:name="_k4urrcmskja1" w:id="17"/>
      <w:bookmarkEnd w:id="17"/>
      <w:r w:rsidDel="00000000" w:rsidR="00000000" w:rsidRPr="00000000">
        <w:rPr>
          <w:b w:val="1"/>
          <w:color w:val="000000"/>
          <w:sz w:val="40"/>
          <w:szCs w:val="40"/>
          <w:rtl w:val="0"/>
        </w:rPr>
        <w:t xml:space="preserve">7. Final Acknowledgment of Personal Responsibility</w:t>
      </w:r>
    </w:p>
    <w:p w:rsidR="00000000" w:rsidDel="00000000" w:rsidP="00000000" w:rsidRDefault="00000000" w:rsidRPr="00000000" w14:paraId="00000039">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By reading and applying this book’s suggestions, you acknowledge:</w:t>
      </w:r>
    </w:p>
    <w:p w:rsidR="00000000" w:rsidDel="00000000" w:rsidP="00000000" w:rsidRDefault="00000000" w:rsidRPr="00000000" w14:paraId="0000003A">
      <w:pPr>
        <w:numPr>
          <w:ilvl w:val="0"/>
          <w:numId w:val="347"/>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sz w:val="24"/>
          <w:szCs w:val="24"/>
          <w:rtl w:val="0"/>
        </w:rPr>
        <w:t xml:space="preserve">Responsibility for verifying the applicability of provided information.</w:t>
      </w:r>
    </w:p>
    <w:p w:rsidR="00000000" w:rsidDel="00000000" w:rsidP="00000000" w:rsidRDefault="00000000" w:rsidRPr="00000000" w14:paraId="0000003B">
      <w:pPr>
        <w:numPr>
          <w:ilvl w:val="0"/>
          <w:numId w:val="347"/>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sz w:val="24"/>
          <w:szCs w:val="24"/>
          <w:rtl w:val="0"/>
        </w:rPr>
        <w:t xml:space="preserve">The author, publisher, and associated parties bear no liability for outcomes arising from the use or misuse of this content.</w:t>
      </w:r>
    </w:p>
    <w:p w:rsidR="00000000" w:rsidDel="00000000" w:rsidP="00000000" w:rsidRDefault="00000000" w:rsidRPr="00000000" w14:paraId="0000003C">
      <w:pPr>
        <w:numPr>
          <w:ilvl w:val="0"/>
          <w:numId w:val="347"/>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sz w:val="24"/>
          <w:szCs w:val="24"/>
          <w:rtl w:val="0"/>
        </w:rPr>
        <w:t xml:space="preserve">The need for professional assistance in legal, psychological, or financial matters.</w:t>
      </w:r>
    </w:p>
    <w:p w:rsidR="00000000" w:rsidDel="00000000" w:rsidP="00000000" w:rsidRDefault="00000000" w:rsidRPr="00000000" w14:paraId="0000003D">
      <w:pPr>
        <w:numPr>
          <w:ilvl w:val="0"/>
          <w:numId w:val="347"/>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sz w:val="24"/>
          <w:szCs w:val="24"/>
          <w:rtl w:val="0"/>
        </w:rPr>
        <w:t xml:space="preserve">The priority of your safety and well-being, and the importance of seeking immediate help if in danger.</w:t>
      </w:r>
    </w:p>
    <w:p w:rsidR="00000000" w:rsidDel="00000000" w:rsidP="00000000" w:rsidRDefault="00000000" w:rsidRPr="00000000" w14:paraId="0000003E">
      <w:pPr>
        <w:pBdr>
          <w:top w:color="auto" w:space="0" w:sz="0" w:val="none"/>
          <w:left w:color="auto" w:space="0" w:sz="0" w:val="none"/>
          <w:bottom w:color="auto" w:space="0" w:sz="0" w:val="none"/>
          <w:right w:color="auto" w:space="0" w:sz="0" w:val="none"/>
          <w:between w:color="auto" w:space="0" w:sz="0" w:val="none"/>
        </w:pBdr>
        <w:spacing w:after="280" w:line="408" w:lineRule="auto"/>
        <w:rPr>
          <w:b w:val="1"/>
          <w:color w:val="5e35b1"/>
          <w:sz w:val="24"/>
          <w:szCs w:val="24"/>
        </w:rPr>
      </w:pPr>
      <w:r w:rsidDel="00000000" w:rsidR="00000000" w:rsidRPr="00000000">
        <w:rPr>
          <w:b w:val="1"/>
          <w:color w:val="5e35b1"/>
          <w:sz w:val="24"/>
          <w:szCs w:val="24"/>
          <w:rtl w:val="0"/>
        </w:rPr>
        <w:t xml:space="preserve">“You never know how strong you are until being strong is your only choice.” – Bob Marley</w:t>
      </w:r>
    </w:p>
    <w:p w:rsidR="00000000" w:rsidDel="00000000" w:rsidP="00000000" w:rsidRDefault="00000000" w:rsidRPr="00000000" w14:paraId="0000003F">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Your path to victory begins here. Arm yourself with knowledge, fortify your resolve, and equip yourself with the necessary strategies to reclaim your peace, dignity, and freedom.</w:t>
      </w:r>
    </w:p>
    <w:p w:rsidR="00000000" w:rsidDel="00000000" w:rsidP="00000000" w:rsidRDefault="00000000" w:rsidRPr="00000000" w14:paraId="00000040">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b w:val="1"/>
          <w:sz w:val="24"/>
          <w:szCs w:val="24"/>
          <w:rtl w:val="0"/>
        </w:rPr>
        <w:t xml:space="preserve">Trigger Warning:</w:t>
      </w:r>
      <w:r w:rsidDel="00000000" w:rsidR="00000000" w:rsidRPr="00000000">
        <w:rPr>
          <w:sz w:val="24"/>
          <w:szCs w:val="24"/>
          <w:rtl w:val="0"/>
        </w:rPr>
        <w:t xml:space="preserve"> The following Introduction contains descriptions of intense emotional distress, threats, false accusations, and interactions with law enforcement that may be disturbing to some readers. Please proceed with caution or skip ahead if you feel vulnerable.</w:t>
      </w:r>
    </w:p>
    <w:p w:rsidR="00000000" w:rsidDel="00000000" w:rsidP="00000000" w:rsidRDefault="00000000" w:rsidRPr="00000000" w14:paraId="00000041">
      <w:pPr>
        <w:pStyle w:val="Heading2"/>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ind w:left="600" w:firstLine="0"/>
        <w:rPr>
          <w:b w:val="1"/>
        </w:rPr>
      </w:pPr>
      <w:bookmarkStart w:colFirst="0" w:colLast="0" w:name="_g805hmcxxmyk" w:id="18"/>
      <w:bookmarkEnd w:id="18"/>
      <w:r w:rsidDel="00000000" w:rsidR="00000000" w:rsidRPr="00000000">
        <w:rPr>
          <w:rtl w:val="0"/>
        </w:rPr>
      </w:r>
    </w:p>
    <w:p w:rsidR="00000000" w:rsidDel="00000000" w:rsidP="00000000" w:rsidRDefault="00000000" w:rsidRPr="00000000" w14:paraId="00000042">
      <w:pPr>
        <w:pStyle w:val="Heading2"/>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ind w:left="600" w:firstLine="0"/>
        <w:rPr>
          <w:b w:val="1"/>
        </w:rPr>
      </w:pPr>
      <w:bookmarkStart w:colFirst="0" w:colLast="0" w:name="_ihxpmiyy3fl2" w:id="19"/>
      <w:bookmarkEnd w:id="19"/>
      <w:r w:rsidDel="00000000" w:rsidR="00000000" w:rsidRPr="00000000">
        <w:rPr>
          <w:rtl w:val="0"/>
        </w:rPr>
      </w:r>
    </w:p>
    <w:p w:rsidR="00000000" w:rsidDel="00000000" w:rsidP="00000000" w:rsidRDefault="00000000" w:rsidRPr="00000000" w14:paraId="00000043">
      <w:pPr>
        <w:pStyle w:val="Heading2"/>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ind w:left="600" w:firstLine="0"/>
        <w:rPr>
          <w:b w:val="1"/>
        </w:rPr>
      </w:pPr>
      <w:bookmarkStart w:colFirst="0" w:colLast="0" w:name="_2bn0vsmnm959" w:id="20"/>
      <w:bookmarkEnd w:id="20"/>
      <w:r w:rsidDel="00000000" w:rsidR="00000000" w:rsidRPr="00000000">
        <w:rPr>
          <w:rtl w:val="0"/>
        </w:rPr>
      </w:r>
    </w:p>
    <w:p w:rsidR="00000000" w:rsidDel="00000000" w:rsidP="00000000" w:rsidRDefault="00000000" w:rsidRPr="00000000" w14:paraId="00000044">
      <w:pPr>
        <w:pStyle w:val="Heading1"/>
        <w:keepNext w:val="0"/>
        <w:keepLines w:val="0"/>
        <w:pBdr>
          <w:top w:color="auto" w:space="0" w:sz="0" w:val="none"/>
          <w:left w:color="auto" w:space="0" w:sz="0" w:val="none"/>
          <w:bottom w:color="auto" w:space="0" w:sz="0" w:val="none"/>
          <w:right w:color="auto" w:space="0" w:sz="0" w:val="none"/>
          <w:between w:color="auto" w:space="0" w:sz="0" w:val="none"/>
        </w:pBdr>
        <w:spacing w:after="240" w:before="0" w:line="360" w:lineRule="auto"/>
        <w:rPr>
          <w:sz w:val="60"/>
          <w:szCs w:val="60"/>
        </w:rPr>
      </w:pPr>
      <w:bookmarkStart w:colFirst="0" w:colLast="0" w:name="_9q4girsged9p" w:id="21"/>
      <w:bookmarkEnd w:id="21"/>
      <w:r w:rsidDel="00000000" w:rsidR="00000000" w:rsidRPr="00000000">
        <w:rPr>
          <w:sz w:val="60"/>
          <w:szCs w:val="60"/>
          <w:rtl w:val="0"/>
        </w:rPr>
        <w:t xml:space="preserve">Introduction: Entering the War</w:t>
      </w:r>
    </w:p>
    <w:p w:rsidR="00000000" w:rsidDel="00000000" w:rsidP="00000000" w:rsidRDefault="00000000" w:rsidRPr="00000000" w14:paraId="00000045">
      <w:pPr>
        <w:pBdr>
          <w:top w:color="auto" w:space="0" w:sz="0" w:val="none"/>
          <w:left w:color="auto" w:space="0" w:sz="0" w:val="none"/>
          <w:bottom w:color="auto" w:space="0" w:sz="0" w:val="none"/>
          <w:right w:color="auto" w:space="0" w:sz="0" w:val="none"/>
          <w:between w:color="auto" w:space="0" w:sz="0" w:val="none"/>
        </w:pBdr>
        <w:spacing w:after="280" w:line="360" w:lineRule="auto"/>
        <w:rPr>
          <w:b w:val="1"/>
          <w:sz w:val="24"/>
          <w:szCs w:val="24"/>
        </w:rPr>
      </w:pPr>
      <w:r w:rsidDel="00000000" w:rsidR="00000000" w:rsidRPr="00000000">
        <w:rPr>
          <w:b w:val="1"/>
          <w:sz w:val="24"/>
          <w:szCs w:val="24"/>
          <w:rtl w:val="0"/>
        </w:rPr>
        <w:t xml:space="preserve">Trigger Warning:</w:t>
      </w:r>
    </w:p>
    <w:p w:rsidR="00000000" w:rsidDel="00000000" w:rsidP="00000000" w:rsidRDefault="00000000" w:rsidRPr="00000000" w14:paraId="00000046">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The following Introduction contains vivid and detailed descriptions of traumatic events involving intense emotional distress, high-stress encounters with law enforcement, false accusations, threats, gaslighting, manipulation involving children, murder/suicide scenarios, psychological abuse, and sophisticated technological manipulation (spoofing). Some readers may find these descriptions deeply distressing or triggering, particularly survivors of domestic violence, trauma, or high-conflict legal battles. If at any point you feel overwhelmed, anxious, or triggered, please pause, take deep calming breaths, and utilize emotional support networks or mental health resources listed in the Preamble. Your emotional safety is paramount. Proceed with caution and compassion for yourself.</w:t>
      </w:r>
    </w:p>
    <w:p w:rsidR="00000000" w:rsidDel="00000000" w:rsidP="00000000" w:rsidRDefault="00000000" w:rsidRPr="00000000" w14:paraId="00000047">
      <w:pPr>
        <w:pBdr>
          <w:top w:color="auto" w:space="0" w:sz="0" w:val="none"/>
          <w:left w:color="auto" w:space="0" w:sz="0" w:val="none"/>
          <w:bottom w:color="auto" w:space="0" w:sz="0" w:val="none"/>
          <w:right w:color="auto" w:space="0" w:sz="0" w:val="none"/>
          <w:between w:color="auto" w:space="0" w:sz="0" w:val="none"/>
        </w:pBdr>
        <w:spacing w:after="280" w:line="408" w:lineRule="auto"/>
        <w:rPr>
          <w:b w:val="1"/>
          <w:color w:val="5e35b1"/>
          <w:sz w:val="24"/>
          <w:szCs w:val="24"/>
        </w:rPr>
      </w:pPr>
      <w:r w:rsidDel="00000000" w:rsidR="00000000" w:rsidRPr="00000000">
        <w:rPr>
          <w:b w:val="1"/>
          <w:color w:val="5e35b1"/>
          <w:sz w:val="24"/>
          <w:szCs w:val="24"/>
          <w:rtl w:val="0"/>
        </w:rPr>
        <w:t xml:space="preserve">"Out of suffering have emerged the strongest souls; the most massive characters are seared with scars." – Khalil Gibran</w:t>
      </w:r>
    </w:p>
    <w:p w:rsidR="00000000" w:rsidDel="00000000" w:rsidP="00000000" w:rsidRDefault="00000000" w:rsidRPr="00000000" w14:paraId="00000048">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A white beam slices through the night sky. It's a searchlight. Red and blue lights flash in frantic bursts, reflecting off every window, puddle, and passing car. Overhead, the roar of a helicopter's blades drowns out rational thought. Her name is Sarah Mitchell—five-foot-three, a children's book author—and she has absolutely no idea why she's being swarmed by what appears to be the entire Long Beach Police Department. Her dachshund, Maggie, is in the car, barking up a storm. The air crackles with tension so thick it's almost visible.</w:t>
      </w:r>
    </w:p>
    <w:p w:rsidR="00000000" w:rsidDel="00000000" w:rsidP="00000000" w:rsidRDefault="00000000" w:rsidRPr="00000000" w14:paraId="00000049">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In her right hand, she clutches a cake box—ornate, white cardboard with a pink logo from Jill's Cakes, a local bakery. Inside is her bizarre attempt at humor: a dachshund-shaped cake, skillfully crafted to resemble Maggie's floppy ears and soulful eyes, topped off with a snarky pink icing message: "Happy Divorce! P.S. I'm Keeping the Dog."</w:t>
      </w:r>
    </w:p>
    <w:p w:rsidR="00000000" w:rsidDel="00000000" w:rsidP="00000000" w:rsidRDefault="00000000" w:rsidRPr="00000000" w14:paraId="0000004A">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This was supposed to be a comedic parting shot—a silly, harmless "celebratory" cake for finalizing divorce papers with her soon-to-be-ex, Greg, a doctor at the local hospital. But now, Sarah is walking across a hospital parking lot, confusion swirling in her mind. Greg had insisted she bring these documents to him tonight, citing his busy work schedule. But she never anticipated this: swirling lights, armed cops, and a helicopter spotlight trained on her.</w:t>
      </w:r>
    </w:p>
    <w:p w:rsidR="00000000" w:rsidDel="00000000" w:rsidP="00000000" w:rsidRDefault="00000000" w:rsidRPr="00000000" w14:paraId="0000004B">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She grips the large envelope under her arm—the divorce papers—her heart pounding as she takes another step. Out of nowhere, a voice booms through a loudspeaker:</w:t>
      </w:r>
    </w:p>
    <w:p w:rsidR="00000000" w:rsidDel="00000000" w:rsidP="00000000" w:rsidRDefault="00000000" w:rsidRPr="00000000" w14:paraId="0000004C">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"Put your hands in the air!"</w:t>
      </w:r>
    </w:p>
    <w:p w:rsidR="00000000" w:rsidDel="00000000" w:rsidP="00000000" w:rsidRDefault="00000000" w:rsidRPr="00000000" w14:paraId="0000004D">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Adrenaline surges through her veins. Are they speaking to her? Her breath catches, and the cake wobbles in her grip. Suddenly, police cars screech to a stop around her, doors flying open, silhouettes darting behind them. Every nerve in her body screams to freeze.</w:t>
      </w:r>
    </w:p>
    <w:p w:rsidR="00000000" w:rsidDel="00000000" w:rsidP="00000000" w:rsidRDefault="00000000" w:rsidRPr="00000000" w14:paraId="0000004E">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Maggie barks madly from behind the windshield of her sedan, tiny muzzle pressed to the glass.</w:t>
      </w:r>
    </w:p>
    <w:p w:rsidR="00000000" w:rsidDel="00000000" w:rsidP="00000000" w:rsidRDefault="00000000" w:rsidRPr="00000000" w14:paraId="0000004F">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A kaleidoscope of lasers and flashlights roves across her chest. She sees at least a dozen officers in tactical gear, guns raised, a SWAT unit fanning out. The helicopter overhead blasts the scene with an eerie glow.</w:t>
      </w:r>
    </w:p>
    <w:p w:rsidR="00000000" w:rsidDel="00000000" w:rsidP="00000000" w:rsidRDefault="00000000" w:rsidRPr="00000000" w14:paraId="00000050">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"Oh my God, that's for me!?"</w:t>
      </w:r>
    </w:p>
    <w:p w:rsidR="00000000" w:rsidDel="00000000" w:rsidP="00000000" w:rsidRDefault="00000000" w:rsidRPr="00000000" w14:paraId="00000051">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"Keep your hands where we can see them!" an amplified voice commands.</w:t>
      </w:r>
    </w:p>
    <w:p w:rsidR="00000000" w:rsidDel="00000000" w:rsidP="00000000" w:rsidRDefault="00000000" w:rsidRPr="00000000" w14:paraId="00000052">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She swallows, forcing her arms upward, still holding the giant cake box. Her trembling arms extend, the box precariously balanced.</w:t>
      </w:r>
    </w:p>
    <w:p w:rsidR="00000000" w:rsidDel="00000000" w:rsidP="00000000" w:rsidRDefault="00000000" w:rsidRPr="00000000" w14:paraId="00000053">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Then dreaded words ring out: "Put the bomb down!"</w:t>
      </w:r>
    </w:p>
    <w:p w:rsidR="00000000" w:rsidDel="00000000" w:rsidP="00000000" w:rsidRDefault="00000000" w:rsidRPr="00000000" w14:paraId="00000054">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Bomb? She blinks. What bomb? She awkwardly lowers the cake box to the pavement, arms trembling. Officers inch closer, guns locked in position.</w:t>
      </w:r>
    </w:p>
    <w:p w:rsidR="00000000" w:rsidDel="00000000" w:rsidP="00000000" w:rsidRDefault="00000000" w:rsidRPr="00000000" w14:paraId="00000055">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A German Shepherd from the bomb squad charges forward, muscles rippling, skidding first to the box. After a tense moment, the handler confirms, "No bomb."</w:t>
      </w:r>
    </w:p>
    <w:p w:rsidR="00000000" w:rsidDel="00000000" w:rsidP="00000000" w:rsidRDefault="00000000" w:rsidRPr="00000000" w14:paraId="00000056">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Relief ripples briefly before Sarah is tackled to the asphalt by an officer. The cake crushes under a heavy boot. Click! Handcuffs snap around her wrists. Maggie is still barking frantically. Sarah’s chest tightens, tears stinging her eyes.</w:t>
      </w:r>
    </w:p>
    <w:p w:rsidR="00000000" w:rsidDel="00000000" w:rsidP="00000000" w:rsidRDefault="00000000" w:rsidRPr="00000000" w14:paraId="00000057">
      <w:pPr>
        <w:pBdr>
          <w:top w:color="auto" w:space="0" w:sz="0" w:val="none"/>
          <w:left w:color="auto" w:space="0" w:sz="0" w:val="none"/>
          <w:bottom w:color="auto" w:space="0" w:sz="0" w:val="none"/>
          <w:right w:color="auto" w:space="0" w:sz="0" w:val="none"/>
          <w:between w:color="auto" w:space="0" w:sz="0" w:val="none"/>
        </w:pBdr>
        <w:spacing w:after="280" w:line="360" w:lineRule="auto"/>
        <w:rPr>
          <w:b w:val="1"/>
          <w:sz w:val="24"/>
          <w:szCs w:val="24"/>
        </w:rPr>
      </w:pPr>
      <w:r w:rsidDel="00000000" w:rsidR="00000000" w:rsidRPr="00000000">
        <w:rPr>
          <w:b w:val="1"/>
          <w:sz w:val="24"/>
          <w:szCs w:val="24"/>
          <w:rtl w:val="0"/>
        </w:rPr>
        <w:t xml:space="preserve">Real-Life Inspiration:</w:t>
      </w:r>
    </w:p>
    <w:p w:rsidR="00000000" w:rsidDel="00000000" w:rsidP="00000000" w:rsidRDefault="00000000" w:rsidRPr="00000000" w14:paraId="00000058">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The dramatic police scenario described above is real and involves Greg's sophisticated technological manipulation. Greg meticulously spoofed Sarah’s texts and phone number, fabricating detailed bomb threats to frame her. His calculated actions included spoofing, digital forgery, and emotional blackmail, creating a scenario designed to completely destroy Sarah’s credibility and isolate her.</w:t>
      </w:r>
    </w:p>
    <w:p w:rsidR="00000000" w:rsidDel="00000000" w:rsidP="00000000" w:rsidRDefault="00000000" w:rsidRPr="00000000" w14:paraId="00000059">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This traumatic manipulation resulted in Sarah hastily agreeing to a stipulation and court order out of court, unaware it  superseded her voluntary last will and testament. This court-ordered divorce decree shockingly awarded Greg all her possessions should she die, creating a constant fear of murder or staged suicide. Despite being legally divorced, Sarah remains trapped in perpetual anxiety, knowing if anything happens to her, Greg inherits everything. To this day, Sarah lives under the shadow of fear and trauma, haunted by the horrifying possibility of Greg's final manipulation becoming reality.</w:t>
      </w:r>
    </w:p>
    <w:p w:rsidR="00000000" w:rsidDel="00000000" w:rsidP="00000000" w:rsidRDefault="00000000" w:rsidRPr="00000000" w14:paraId="0000005A">
      <w:pPr>
        <w:pBdr>
          <w:top w:color="auto" w:space="0" w:sz="0" w:val="none"/>
          <w:left w:color="auto" w:space="0" w:sz="0" w:val="none"/>
          <w:bottom w:color="auto" w:space="0" w:sz="0" w:val="none"/>
          <w:right w:color="auto" w:space="0" w:sz="0" w:val="none"/>
          <w:between w:color="auto" w:space="0" w:sz="0" w:val="none"/>
        </w:pBdr>
        <w:spacing w:after="280" w:line="360" w:lineRule="auto"/>
        <w:rPr>
          <w:b w:val="1"/>
          <w:sz w:val="24"/>
          <w:szCs w:val="24"/>
        </w:rPr>
      </w:pPr>
      <w:r w:rsidDel="00000000" w:rsidR="00000000" w:rsidRPr="00000000">
        <w:rPr>
          <w:b w:val="1"/>
          <w:sz w:val="24"/>
          <w:szCs w:val="24"/>
          <w:rtl w:val="0"/>
        </w:rPr>
        <w:t xml:space="preserve">The Author's True Personal Nightmare:</w:t>
      </w:r>
    </w:p>
    <w:p w:rsidR="00000000" w:rsidDel="00000000" w:rsidP="00000000" w:rsidRDefault="00000000" w:rsidRPr="00000000" w14:paraId="0000005B">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My own situation was terrifying and deeply distressing. My husband systematically fabricated horrifying narratives portraying me as mentally unstable, dangerous, and suicidal, meticulously laying the foundation for our family’s murder/suicide scenario. He manipulated our autistic sons into writing disturbing journal entries, planting seeds of fear and confusion in their young minds. The psychological abuse escalated shockingly when he forged our son's chilling "suicide-type note," explicitly suggesting our son feared he would be stabbed to death by me.</w:t>
      </w:r>
    </w:p>
    <w:p w:rsidR="00000000" w:rsidDel="00000000" w:rsidP="00000000" w:rsidRDefault="00000000" w:rsidRPr="00000000" w14:paraId="0000005C">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His manipulation went beyond emotional coercion; he strategically placed knives throughout our home, positioning them to reinforce the chilling narrative that I was planning to commit murder/suicide. He then removed knives before my scheduled parenting time, reinforcing his claim that I was dangerously unstable. This elaborate and deeply calculated act was intended not only to isolate and discredit me but to create undeniable suspicion among investigators, family, friends, and even our children.</w:t>
      </w:r>
    </w:p>
    <w:p w:rsidR="00000000" w:rsidDel="00000000" w:rsidP="00000000" w:rsidRDefault="00000000" w:rsidRPr="00000000" w14:paraId="0000005D">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Disturbingly, this sinister plot received reinforcement from my father-in-law—a licensed family therapist—who authored detailed letters to custody evaluators and minor's counsel. He falsely and maliciously claimed that I never wanted my children because they were autistic and suggested that I was so  disturbed that I might intentionally drive my children off a cliff. These baseless, yet deeply harmful allegations intensified the already invasive scrutiny of our lives.</w:t>
      </w:r>
    </w:p>
    <w:p w:rsidR="00000000" w:rsidDel="00000000" w:rsidP="00000000" w:rsidRDefault="00000000" w:rsidRPr="00000000" w14:paraId="0000005E">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Months of exhaustive investigation by minor's counsel, a custody evaluator, and a forensic psychologist culminated in a comprehensive 99-page report. Though it candidly acknowledged my imperfections as a mother (who is perfect?), the report unequivocally revealed my husband's elaborate setup. Shockingly, the custody evaluator confirmed that his manipulation constituted emotional and psychological child abuse, designed to terrify our children into believing I was dangerous when I was, in fact, the safe parent. Despite ultimately obtaining a restraining order against him, my fear did not subside. My husband had openly solicited others to kill me; thus, the constant threat of murder still lingered over me.</w:t>
      </w:r>
    </w:p>
    <w:p w:rsidR="00000000" w:rsidDel="00000000" w:rsidP="00000000" w:rsidRDefault="00000000" w:rsidRPr="00000000" w14:paraId="0000005F">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It took years to rebuild trust and safety with my children, who had been traumatized and conditioned to fear their own mother. The impact of my husband's strategic abuse remains profound, persistent, and devastatingly real to this day.</w:t>
      </w:r>
    </w:p>
    <w:p w:rsidR="00000000" w:rsidDel="00000000" w:rsidP="00000000" w:rsidRDefault="00000000" w:rsidRPr="00000000" w14:paraId="00000060">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All names, including mine, Annon O. Moss, have been changed to protect the innocent.</w:t>
      </w:r>
    </w:p>
    <w:p w:rsidR="00000000" w:rsidDel="00000000" w:rsidP="00000000" w:rsidRDefault="00000000" w:rsidRPr="00000000" w14:paraId="00000061">
      <w:pPr>
        <w:pBdr>
          <w:top w:color="auto" w:space="0" w:sz="0" w:val="none"/>
          <w:left w:color="auto" w:space="0" w:sz="0" w:val="none"/>
          <w:bottom w:color="auto" w:space="0" w:sz="0" w:val="none"/>
          <w:right w:color="auto" w:space="0" w:sz="0" w:val="none"/>
          <w:between w:color="auto" w:space="0" w:sz="0" w:val="none"/>
        </w:pBdr>
        <w:spacing w:after="280" w:line="408" w:lineRule="auto"/>
        <w:rPr>
          <w:color w:val="5e35b1"/>
          <w:sz w:val="24"/>
          <w:szCs w:val="24"/>
        </w:rPr>
      </w:pPr>
      <w:r w:rsidDel="00000000" w:rsidR="00000000" w:rsidRPr="00000000">
        <w:rPr>
          <w:color w:val="5e35b1"/>
          <w:sz w:val="24"/>
          <w:szCs w:val="24"/>
          <w:rtl w:val="0"/>
        </w:rPr>
        <w:t xml:space="preserve">"When you come to the end of your rope, tie a knot and hang on." – Franklin D. Roosevelt</w:t>
      </w:r>
    </w:p>
    <w:p w:rsidR="00000000" w:rsidDel="00000000" w:rsidP="00000000" w:rsidRDefault="00000000" w:rsidRPr="00000000" w14:paraId="00000062">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As you turn the page, Chapter 1, "Welcome to the War," will guide you through recognizing manipulative tactics, provide practical strategies, and offer emotional insights to help you navigate your high-conflict divorce. Your journey toward reclaiming your peace, safety, and emotional freedom begins now.</w:t>
        <w:br w:type="textWrapping"/>
      </w:r>
    </w:p>
    <w:p w:rsidR="00000000" w:rsidDel="00000000" w:rsidP="00000000" w:rsidRDefault="00000000" w:rsidRPr="00000000" w14:paraId="00000063">
      <w:pPr>
        <w:rPr>
          <w:sz w:val="60"/>
          <w:szCs w:val="60"/>
        </w:rPr>
      </w:pPr>
      <w:r w:rsidDel="00000000" w:rsidR="00000000" w:rsidRPr="00000000">
        <w:rPr>
          <w:sz w:val="60"/>
          <w:szCs w:val="60"/>
          <w:rtl w:val="0"/>
        </w:rPr>
        <w:t xml:space="preserve">Chapter 1: Welcome to the War</w:t>
      </w:r>
    </w:p>
    <w:p w:rsidR="00000000" w:rsidDel="00000000" w:rsidP="00000000" w:rsidRDefault="00000000" w:rsidRPr="00000000" w14:paraId="00000064">
      <w:pPr>
        <w:pBdr>
          <w:top w:color="auto" w:space="0" w:sz="0" w:val="none"/>
          <w:left w:color="auto" w:space="0" w:sz="0" w:val="none"/>
          <w:bottom w:color="auto" w:space="0" w:sz="0" w:val="none"/>
          <w:right w:color="auto" w:space="0" w:sz="0" w:val="none"/>
          <w:between w:color="auto" w:space="0" w:sz="0" w:val="none"/>
        </w:pBdr>
        <w:spacing w:after="280" w:line="360" w:lineRule="auto"/>
        <w:rPr>
          <w:i w:val="1"/>
          <w:sz w:val="34"/>
          <w:szCs w:val="34"/>
        </w:rPr>
      </w:pPr>
      <w:r w:rsidDel="00000000" w:rsidR="00000000" w:rsidRPr="00000000">
        <w:rPr>
          <w:sz w:val="34"/>
          <w:szCs w:val="34"/>
          <w:rtl w:val="0"/>
        </w:rPr>
        <w:t xml:space="preserve">“When you’re going through hell, keep going.”</w:t>
        <w:br w:type="textWrapping"/>
      </w:r>
      <w:r w:rsidDel="00000000" w:rsidR="00000000" w:rsidRPr="00000000">
        <w:rPr>
          <w:i w:val="1"/>
          <w:sz w:val="34"/>
          <w:szCs w:val="34"/>
          <w:rtl w:val="0"/>
        </w:rPr>
        <w:t xml:space="preserve">— Winston Churchill</w:t>
      </w:r>
    </w:p>
    <w:p w:rsidR="00000000" w:rsidDel="00000000" w:rsidP="00000000" w:rsidRDefault="00000000" w:rsidRPr="00000000" w14:paraId="00000065">
      <w:pPr>
        <w:pStyle w:val="Heading1"/>
        <w:keepNext w:val="0"/>
        <w:keepLines w:val="0"/>
        <w:pBdr>
          <w:top w:color="auto" w:space="0" w:sz="0" w:val="none"/>
          <w:left w:color="auto" w:space="0" w:sz="0" w:val="none"/>
          <w:bottom w:color="auto" w:space="0" w:sz="0" w:val="none"/>
          <w:right w:color="auto" w:space="0" w:sz="0" w:val="none"/>
          <w:between w:color="auto" w:space="0" w:sz="0" w:val="none"/>
        </w:pBdr>
        <w:spacing w:after="240" w:before="0" w:line="360" w:lineRule="auto"/>
        <w:rPr>
          <w:sz w:val="60"/>
          <w:szCs w:val="60"/>
        </w:rPr>
      </w:pPr>
      <w:bookmarkStart w:colFirst="0" w:colLast="0" w:name="_67yrm9my1cax" w:id="22"/>
      <w:bookmarkEnd w:id="22"/>
      <w:r w:rsidDel="00000000" w:rsidR="00000000" w:rsidRPr="00000000">
        <w:rPr>
          <w:rtl w:val="0"/>
        </w:rPr>
      </w:r>
    </w:p>
    <w:p w:rsidR="00000000" w:rsidDel="00000000" w:rsidP="00000000" w:rsidRDefault="00000000" w:rsidRPr="00000000" w14:paraId="00000066">
      <w:pPr>
        <w:pBdr>
          <w:top w:color="auto" w:space="0" w:sz="0" w:val="none"/>
          <w:left w:color="auto" w:space="0" w:sz="0" w:val="none"/>
          <w:bottom w:color="auto" w:space="0" w:sz="0" w:val="none"/>
          <w:right w:color="auto" w:space="0" w:sz="0" w:val="none"/>
          <w:between w:color="auto" w:space="0" w:sz="0" w:val="none"/>
        </w:pBdr>
        <w:spacing w:after="280" w:line="360" w:lineRule="auto"/>
        <w:rPr>
          <w:b w:val="1"/>
          <w:sz w:val="24"/>
          <w:szCs w:val="24"/>
        </w:rPr>
      </w:pPr>
      <w:r w:rsidDel="00000000" w:rsidR="00000000" w:rsidRPr="00000000">
        <w:rPr>
          <w:sz w:val="24"/>
          <w:szCs w:val="24"/>
          <w:rtl w:val="0"/>
        </w:rPr>
        <w:t xml:space="preserve">⚠️ </w:t>
      </w:r>
      <w:r w:rsidDel="00000000" w:rsidR="00000000" w:rsidRPr="00000000">
        <w:rPr>
          <w:b w:val="1"/>
          <w:sz w:val="24"/>
          <w:szCs w:val="24"/>
          <w:rtl w:val="0"/>
        </w:rPr>
        <w:t xml:space="preserve">Trigger Warning:</w:t>
      </w:r>
    </w:p>
    <w:p w:rsidR="00000000" w:rsidDel="00000000" w:rsidP="00000000" w:rsidRDefault="00000000" w:rsidRPr="00000000" w14:paraId="00000067">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This chapter contains detailed descriptions of extreme manipulation, false accusations, emotional trauma, sophisticated technological manipulation (spoofing), and distressing interactions with law enforcement. Prioritize your emotional well-being while reading.</w:t>
      </w:r>
    </w:p>
    <w:p w:rsidR="00000000" w:rsidDel="00000000" w:rsidP="00000000" w:rsidRDefault="00000000" w:rsidRPr="00000000" w14:paraId="00000068">
      <w:pPr>
        <w:pStyle w:val="Heading2"/>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sz w:val="48"/>
          <w:szCs w:val="48"/>
        </w:rPr>
      </w:pPr>
      <w:bookmarkStart w:colFirst="0" w:colLast="0" w:name="_j9lhedmge6f5" w:id="23"/>
      <w:bookmarkEnd w:id="23"/>
      <w:r w:rsidDel="00000000" w:rsidR="00000000" w:rsidRPr="00000000">
        <w:rPr>
          <w:b w:val="1"/>
          <w:sz w:val="48"/>
          <w:szCs w:val="48"/>
          <w:rtl w:val="0"/>
        </w:rPr>
        <w:t xml:space="preserve">What You'll Gain from This Chapter</w:t>
      </w:r>
    </w:p>
    <w:p w:rsidR="00000000" w:rsidDel="00000000" w:rsidP="00000000" w:rsidRDefault="00000000" w:rsidRPr="00000000" w14:paraId="00000069">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In this chapter, you wi</w:t>
      </w:r>
    </w:p>
    <w:p w:rsidR="00000000" w:rsidDel="00000000" w:rsidP="00000000" w:rsidRDefault="00000000" w:rsidRPr="00000000" w14:paraId="0000006A">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In this chapter, you will:</w:t>
      </w:r>
    </w:p>
    <w:p w:rsidR="00000000" w:rsidDel="00000000" w:rsidP="00000000" w:rsidRDefault="00000000" w:rsidRPr="00000000" w14:paraId="0000006B">
      <w:pPr>
        <w:numPr>
          <w:ilvl w:val="0"/>
          <w:numId w:val="130"/>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Understand why divorce can be "war." </w:t>
      </w:r>
    </w:p>
    <w:p w:rsidR="00000000" w:rsidDel="00000000" w:rsidP="00000000" w:rsidRDefault="00000000" w:rsidRPr="00000000" w14:paraId="0000006C">
      <w:pPr>
        <w:numPr>
          <w:ilvl w:val="0"/>
          <w:numId w:val="130"/>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Identify early signs of a high-conflict divorce</w:t>
      </w:r>
      <w:r w:rsidDel="00000000" w:rsidR="00000000" w:rsidRPr="00000000">
        <w:rPr>
          <w:sz w:val="24"/>
          <w:szCs w:val="24"/>
          <w:rtl w:val="0"/>
        </w:rPr>
        <w:t xml:space="preserve"> (overview provided here, expanded fully in </w:t>
      </w:r>
      <w:r w:rsidDel="00000000" w:rsidR="00000000" w:rsidRPr="00000000">
        <w:rPr>
          <w:b w:val="1"/>
          <w:sz w:val="24"/>
          <w:szCs w:val="24"/>
          <w:rtl w:val="0"/>
        </w:rPr>
        <w:t xml:space="preserve">Chapter 2</w:t>
      </w:r>
      <w:r w:rsidDel="00000000" w:rsidR="00000000" w:rsidRPr="00000000">
        <w:rPr>
          <w:sz w:val="24"/>
          <w:szCs w:val="24"/>
          <w:rtl w:val="0"/>
        </w:rPr>
        <w:t xml:space="preserve">).</w:t>
      </w:r>
    </w:p>
    <w:p w:rsidR="00000000" w:rsidDel="00000000" w:rsidP="00000000" w:rsidRDefault="00000000" w:rsidRPr="00000000" w14:paraId="0000006D">
      <w:pPr>
        <w:numPr>
          <w:ilvl w:val="0"/>
          <w:numId w:val="130"/>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Validate your emotional reactions to relational trauma</w:t>
      </w:r>
      <w:r w:rsidDel="00000000" w:rsidR="00000000" w:rsidRPr="00000000">
        <w:rPr>
          <w:sz w:val="24"/>
          <w:szCs w:val="24"/>
          <w:rtl w:val="0"/>
        </w:rPr>
        <w:t xml:space="preserve"> (introduced here, fully explored with strategies in </w:t>
      </w:r>
      <w:r w:rsidDel="00000000" w:rsidR="00000000" w:rsidRPr="00000000">
        <w:rPr>
          <w:b w:val="1"/>
          <w:sz w:val="24"/>
          <w:szCs w:val="24"/>
          <w:rtl w:val="0"/>
        </w:rPr>
        <w:t xml:space="preserve">Chapter 5</w:t>
      </w:r>
      <w:r w:rsidDel="00000000" w:rsidR="00000000" w:rsidRPr="00000000">
        <w:rPr>
          <w:sz w:val="24"/>
          <w:szCs w:val="24"/>
          <w:rtl w:val="0"/>
        </w:rPr>
        <w:t xml:space="preserve">).</w:t>
      </w:r>
    </w:p>
    <w:p w:rsidR="00000000" w:rsidDel="00000000" w:rsidP="00000000" w:rsidRDefault="00000000" w:rsidRPr="00000000" w14:paraId="0000006E">
      <w:pPr>
        <w:numPr>
          <w:ilvl w:val="0"/>
          <w:numId w:val="130"/>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Develop immediate personal safety and emotional coping strategies</w:t>
      </w:r>
      <w:r w:rsidDel="00000000" w:rsidR="00000000" w:rsidRPr="00000000">
        <w:rPr>
          <w:sz w:val="24"/>
          <w:szCs w:val="24"/>
          <w:rtl w:val="0"/>
        </w:rPr>
        <w:t xml:space="preserve"> (brief overview here, detailed strategies in </w:t>
      </w:r>
      <w:r w:rsidDel="00000000" w:rsidR="00000000" w:rsidRPr="00000000">
        <w:rPr>
          <w:b w:val="1"/>
          <w:sz w:val="24"/>
          <w:szCs w:val="24"/>
          <w:rtl w:val="0"/>
        </w:rPr>
        <w:t xml:space="preserve">Chapters 4 &amp; 5</w:t>
      </w:r>
      <w:r w:rsidDel="00000000" w:rsidR="00000000" w:rsidRPr="00000000">
        <w:rPr>
          <w:sz w:val="24"/>
          <w:szCs w:val="24"/>
          <w:rtl w:val="0"/>
        </w:rPr>
        <w:t xml:space="preserve">).</w:t>
      </w:r>
    </w:p>
    <w:p w:rsidR="00000000" w:rsidDel="00000000" w:rsidP="00000000" w:rsidRDefault="00000000" w:rsidRPr="00000000" w14:paraId="0000006F">
      <w:pPr>
        <w:numPr>
          <w:ilvl w:val="0"/>
          <w:numId w:val="130"/>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Learn essential judicial maneuvers to protect yourself from threats</w:t>
      </w:r>
      <w:r w:rsidDel="00000000" w:rsidR="00000000" w:rsidRPr="00000000">
        <w:rPr>
          <w:sz w:val="24"/>
          <w:szCs w:val="24"/>
          <w:rtl w:val="0"/>
        </w:rPr>
        <w:t xml:space="preserve"> such as international child abduction, emergency protective orders, and financial exploitation (overview here, fully expanded in </w:t>
      </w:r>
      <w:r w:rsidDel="00000000" w:rsidR="00000000" w:rsidRPr="00000000">
        <w:rPr>
          <w:b w:val="1"/>
          <w:sz w:val="24"/>
          <w:szCs w:val="24"/>
          <w:rtl w:val="0"/>
        </w:rPr>
        <w:t xml:space="preserve">Chapters 3 &amp; 4</w:t>
      </w:r>
      <w:r w:rsidDel="00000000" w:rsidR="00000000" w:rsidRPr="00000000">
        <w:rPr>
          <w:sz w:val="24"/>
          <w:szCs w:val="24"/>
          <w:rtl w:val="0"/>
        </w:rPr>
        <w:t xml:space="preserve">).</w:t>
      </w:r>
    </w:p>
    <w:p w:rsidR="00000000" w:rsidDel="00000000" w:rsidP="00000000" w:rsidRDefault="00000000" w:rsidRPr="00000000" w14:paraId="00000070">
      <w:pPr>
        <w:numPr>
          <w:ilvl w:val="0"/>
          <w:numId w:val="130"/>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Prepare strategically for upcoming legal battles</w:t>
      </w:r>
      <w:r w:rsidDel="00000000" w:rsidR="00000000" w:rsidRPr="00000000">
        <w:rPr>
          <w:sz w:val="24"/>
          <w:szCs w:val="24"/>
          <w:rtl w:val="0"/>
        </w:rPr>
        <w:t xml:space="preserve"> (introduced here, elaborated in detail in </w:t>
      </w:r>
      <w:r w:rsidDel="00000000" w:rsidR="00000000" w:rsidRPr="00000000">
        <w:rPr>
          <w:b w:val="1"/>
          <w:sz w:val="24"/>
          <w:szCs w:val="24"/>
          <w:rtl w:val="0"/>
        </w:rPr>
        <w:t xml:space="preserve">Chapter 4</w:t>
      </w:r>
    </w:p>
    <w:p w:rsidR="00000000" w:rsidDel="00000000" w:rsidP="00000000" w:rsidRDefault="00000000" w:rsidRPr="00000000" w14:paraId="00000071">
      <w:pPr>
        <w:numPr>
          <w:ilvl w:val="0"/>
          <w:numId w:val="130"/>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sz w:val="24"/>
          <w:szCs w:val="24"/>
          <w:rtl w:val="0"/>
        </w:rPr>
        <w:t xml:space="preserve">By the end of this chapter, you should also recognize the emotional complexity of leaving a hostile spouse, the basic frameworks for personal safety, and the importance of early warning signs. These key insights will help you approach later chapters—from financial defense to emotional self-care—with more confidence and clarity.</w:t>
        <w:br w:type="textWrapping"/>
        <w:br w:type="textWrapping"/>
        <w:br w:type="textWrapping"/>
      </w:r>
    </w:p>
    <w:p w:rsidR="00000000" w:rsidDel="00000000" w:rsidP="00000000" w:rsidRDefault="00000000" w:rsidRPr="00000000" w14:paraId="00000072">
      <w:pPr>
        <w:pStyle w:val="Heading2"/>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sz w:val="48"/>
          <w:szCs w:val="48"/>
        </w:rPr>
      </w:pPr>
      <w:bookmarkStart w:colFirst="0" w:colLast="0" w:name="_jkicai6ey24q" w:id="24"/>
      <w:bookmarkEnd w:id="24"/>
      <w:r w:rsidDel="00000000" w:rsidR="00000000" w:rsidRPr="00000000">
        <w:rPr>
          <w:b w:val="1"/>
          <w:sz w:val="48"/>
          <w:szCs w:val="48"/>
          <w:rtl w:val="0"/>
        </w:rPr>
        <w:t xml:space="preserve">Why Divorce Feels Like War</w:t>
      </w:r>
    </w:p>
    <w:p w:rsidR="00000000" w:rsidDel="00000000" w:rsidP="00000000" w:rsidRDefault="00000000" w:rsidRPr="00000000" w14:paraId="00000073">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Divorce can feel like entering a relentless battlefield—a conflict testing every aspect of your emotional, financial, psychological, and digital resilience. Those embroiled in a high-conflict divorce know this battleground intimately: emotional devastation, financial ruin, digital warfare, and relentless court confrontations. Despite the chaos, hope remains—a future marked by peace and stability.</w:t>
      </w:r>
    </w:p>
    <w:p w:rsidR="00000000" w:rsidDel="00000000" w:rsidP="00000000" w:rsidRDefault="00000000" w:rsidRPr="00000000" w14:paraId="00000074">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b w:val="1"/>
          <w:sz w:val="24"/>
          <w:szCs w:val="24"/>
          <w:rtl w:val="0"/>
        </w:rPr>
        <w:t xml:space="preserve">Divorce War: A Survival Guide</w:t>
      </w:r>
      <w:r w:rsidDel="00000000" w:rsidR="00000000" w:rsidRPr="00000000">
        <w:rPr>
          <w:sz w:val="24"/>
          <w:szCs w:val="24"/>
          <w:rtl w:val="0"/>
        </w:rPr>
        <w:t xml:space="preserve"> addresses these harsh realities head-on. It's the guide I needed during my own abusive marriage, where my spouse weaponized the legal system against me. This guide provides the strategic blueprint I lacked, empowering you to survive and emerge victorious from the turmoil.</w:t>
      </w:r>
    </w:p>
    <w:p w:rsidR="00000000" w:rsidDel="00000000" w:rsidP="00000000" w:rsidRDefault="00000000" w:rsidRPr="00000000" w14:paraId="00000075">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The divorce process itself can feel painfully impersonal, reducing your life's complexity to paperwork. Judges overwhelmed by caseloads might see your crisis as another docket item. Lawyers may treat you as a file rather than a human being enduring profound trauma. This adversarial process pits spouse against spouse across multiple intense fronts.</w:t>
      </w:r>
    </w:p>
    <w:p w:rsidR="00000000" w:rsidDel="00000000" w:rsidP="00000000" w:rsidRDefault="00000000" w:rsidRPr="00000000" w14:paraId="00000076">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High-conflict divorces typically share factors akin to large-scale conflicts in history:</w:t>
      </w:r>
    </w:p>
    <w:p w:rsidR="00000000" w:rsidDel="00000000" w:rsidP="00000000" w:rsidRDefault="00000000" w:rsidRPr="00000000" w14:paraId="00000077">
      <w:pPr>
        <w:numPr>
          <w:ilvl w:val="0"/>
          <w:numId w:val="63"/>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Escalating Tensions:</w:t>
      </w:r>
      <w:r w:rsidDel="00000000" w:rsidR="00000000" w:rsidRPr="00000000">
        <w:rPr>
          <w:sz w:val="24"/>
          <w:szCs w:val="24"/>
          <w:rtl w:val="0"/>
        </w:rPr>
        <w:t xml:space="preserve"> Much like the gradual lead-up to war, tension in a marriage might simmer for years. When hostilities become overt, conflicts transform into psychological and financial battles.</w:t>
      </w:r>
    </w:p>
    <w:p w:rsidR="00000000" w:rsidDel="00000000" w:rsidP="00000000" w:rsidRDefault="00000000" w:rsidRPr="00000000" w14:paraId="00000078">
      <w:pPr>
        <w:numPr>
          <w:ilvl w:val="0"/>
          <w:numId w:val="63"/>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Factions &amp; Alliances:</w:t>
      </w:r>
      <w:r w:rsidDel="00000000" w:rsidR="00000000" w:rsidRPr="00000000">
        <w:rPr>
          <w:sz w:val="24"/>
          <w:szCs w:val="24"/>
          <w:rtl w:val="0"/>
        </w:rPr>
        <w:t xml:space="preserve"> Family members, friends, and professionals often take sides, shaping small “alliances” or “factions.” This can result in intense emotional stress if your support system fractures.</w:t>
      </w:r>
    </w:p>
    <w:p w:rsidR="00000000" w:rsidDel="00000000" w:rsidP="00000000" w:rsidRDefault="00000000" w:rsidRPr="00000000" w14:paraId="00000079">
      <w:pPr>
        <w:numPr>
          <w:ilvl w:val="0"/>
          <w:numId w:val="63"/>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Battling Over Territory:</w:t>
      </w:r>
      <w:r w:rsidDel="00000000" w:rsidR="00000000" w:rsidRPr="00000000">
        <w:rPr>
          <w:sz w:val="24"/>
          <w:szCs w:val="24"/>
          <w:rtl w:val="0"/>
        </w:rPr>
        <w:t xml:space="preserve"> Instead of physical territory, divorcing parties fight over emotional territory (children’s loyalty, social reputation, financial assets).</w:t>
      </w:r>
    </w:p>
    <w:p w:rsidR="00000000" w:rsidDel="00000000" w:rsidP="00000000" w:rsidRDefault="00000000" w:rsidRPr="00000000" w14:paraId="0000007A">
      <w:pPr>
        <w:numPr>
          <w:ilvl w:val="0"/>
          <w:numId w:val="63"/>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b w:val="1"/>
          <w:sz w:val="24"/>
          <w:szCs w:val="24"/>
          <w:rtl w:val="0"/>
        </w:rPr>
        <w:t xml:space="preserve">Psychological Warfare:</w:t>
      </w:r>
      <w:r w:rsidDel="00000000" w:rsidR="00000000" w:rsidRPr="00000000">
        <w:rPr>
          <w:sz w:val="24"/>
          <w:szCs w:val="24"/>
          <w:rtl w:val="0"/>
        </w:rPr>
        <w:t xml:space="preserve"> Controlling narratives through defamation, false accusations, or manipulations (like gaslighting) mirrors wartime propaganda strategies, further highlighting the war analogy.</w:t>
      </w:r>
    </w:p>
    <w:p w:rsidR="00000000" w:rsidDel="00000000" w:rsidP="00000000" w:rsidRDefault="00000000" w:rsidRPr="00000000" w14:paraId="0000007B">
      <w:pPr>
        <w:pBdr>
          <w:top w:color="auto" w:space="0" w:sz="0" w:val="none"/>
          <w:left w:color="auto" w:space="0" w:sz="0" w:val="none"/>
          <w:bottom w:color="auto" w:space="0" w:sz="0" w:val="none"/>
          <w:right w:color="auto" w:space="0" w:sz="0" w:val="none"/>
          <w:between w:color="auto" w:space="0" w:sz="0" w:val="none"/>
        </w:pBdr>
        <w:spacing w:after="280" w:line="360" w:lineRule="auto"/>
        <w:rPr>
          <w:i w:val="1"/>
          <w:sz w:val="24"/>
          <w:szCs w:val="24"/>
        </w:rPr>
      </w:pPr>
      <w:r w:rsidDel="00000000" w:rsidR="00000000" w:rsidRPr="00000000">
        <w:rPr>
          <w:i w:val="1"/>
          <w:sz w:val="24"/>
          <w:szCs w:val="24"/>
          <w:rtl w:val="0"/>
        </w:rPr>
        <w:t xml:space="preserve">Relationship experts often use “battle” or “warfare” metaphors because the stress mimics real combat: heightened cortisol, fight-or-flight responses, hypervigilance, and in severe cases, complex PTSD.</w:t>
      </w:r>
    </w:p>
    <w:p w:rsidR="00000000" w:rsidDel="00000000" w:rsidP="00000000" w:rsidRDefault="00000000" w:rsidRPr="00000000" w14:paraId="0000007C">
      <w:pPr>
        <w:pStyle w:val="Heading2"/>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sz w:val="48"/>
          <w:szCs w:val="48"/>
        </w:rPr>
      </w:pPr>
      <w:bookmarkStart w:colFirst="0" w:colLast="0" w:name="_zd7j672fr1pg" w:id="25"/>
      <w:bookmarkEnd w:id="25"/>
      <w:r w:rsidDel="00000000" w:rsidR="00000000" w:rsidRPr="00000000">
        <w:rPr>
          <w:b w:val="1"/>
          <w:sz w:val="48"/>
          <w:szCs w:val="48"/>
          <w:rtl w:val="0"/>
        </w:rPr>
        <w:t xml:space="preserve">Defining "War" in Divorce</w:t>
      </w:r>
    </w:p>
    <w:p w:rsidR="00000000" w:rsidDel="00000000" w:rsidP="00000000" w:rsidRDefault="00000000" w:rsidRPr="00000000" w14:paraId="0000007D">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The metaphor of war aptly describes a high-conflict divorce, capturing the profound intensity and relentless aggression across emotional, legal, financial, and digital fronts. Much like real warfare, divorce involves psychological tactics, financial sieges, espionage-like surveillance, and sabotage.</w:t>
      </w:r>
    </w:p>
    <w:p w:rsidR="00000000" w:rsidDel="00000000" w:rsidP="00000000" w:rsidRDefault="00000000" w:rsidRPr="00000000" w14:paraId="0000007E">
      <w:pPr>
        <w:numPr>
          <w:ilvl w:val="0"/>
          <w:numId w:val="282"/>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Historical Parallels:</w:t>
      </w:r>
      <w:r w:rsidDel="00000000" w:rsidR="00000000" w:rsidRPr="00000000">
        <w:rPr>
          <w:sz w:val="24"/>
          <w:szCs w:val="24"/>
          <w:rtl w:val="0"/>
        </w:rPr>
        <w:t xml:space="preserve"> Just as wartime espionage and propaganda weaken opponents psychologically, emotional manipulation and public defamation erode personal strength during divorce. Divorce tactics can resemble the strategies of psychological warfare, economic blockades, espionage through digital surveillance, and even sabotage through false accusations.</w:t>
      </w:r>
    </w:p>
    <w:p w:rsidR="00000000" w:rsidDel="00000000" w:rsidP="00000000" w:rsidRDefault="00000000" w:rsidRPr="00000000" w14:paraId="0000007F">
      <w:pPr>
        <w:numPr>
          <w:ilvl w:val="0"/>
          <w:numId w:val="282"/>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Personal Stories:</w:t>
      </w:r>
      <w:r w:rsidDel="00000000" w:rsidR="00000000" w:rsidRPr="00000000">
        <w:rPr>
          <w:sz w:val="24"/>
          <w:szCs w:val="24"/>
          <w:rtl w:val="0"/>
        </w:rPr>
        <w:t xml:space="preserve"> Mark described his divorce as akin to being a prisoner of war, his spouse’s false accusations publicly undermining his professional and personal reputation. Elena found herself financially besieged, her credit ruined overnight through hidden debts intentionally accumulated by her ex-spouse.</w:t>
      </w:r>
    </w:p>
    <w:p w:rsidR="00000000" w:rsidDel="00000000" w:rsidP="00000000" w:rsidRDefault="00000000" w:rsidRPr="00000000" w14:paraId="00000080">
      <w:pPr>
        <w:numPr>
          <w:ilvl w:val="0"/>
          <w:numId w:val="282"/>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Expert Insights:</w:t>
      </w:r>
      <w:r w:rsidDel="00000000" w:rsidR="00000000" w:rsidRPr="00000000">
        <w:rPr>
          <w:sz w:val="24"/>
          <w:szCs w:val="24"/>
          <w:rtl w:val="0"/>
        </w:rPr>
        <w:t xml:space="preserve"> Experts highlight that prolonged hostile divorces can cause severe psychological damage similar to PTSD, a condition historically associated with war veterans. Therapists observe such symptoms among clients going through high-conflict divorces</w:t>
      </w:r>
    </w:p>
    <w:p w:rsidR="00000000" w:rsidDel="00000000" w:rsidP="00000000" w:rsidRDefault="00000000" w:rsidRPr="00000000" w14:paraId="00000081">
      <w:pPr>
        <w:numPr>
          <w:ilvl w:val="1"/>
          <w:numId w:val="282"/>
        </w:numPr>
        <w:pBdr>
          <w:top w:color="auto" w:space="0" w:sz="0" w:val="none"/>
          <w:bottom w:color="auto" w:space="0" w:sz="0" w:val="none"/>
          <w:right w:color="auto" w:space="0" w:sz="0" w:val="none"/>
          <w:between w:color="auto" w:space="0" w:sz="0" w:val="none"/>
        </w:pBdr>
        <w:spacing w:after="0" w:afterAutospacing="0" w:lineRule="auto"/>
        <w:ind w:left="1440" w:hanging="360"/>
      </w:pPr>
      <w:r w:rsidDel="00000000" w:rsidR="00000000" w:rsidRPr="00000000">
        <w:rPr>
          <w:b w:val="1"/>
          <w:sz w:val="24"/>
          <w:szCs w:val="24"/>
          <w:rtl w:val="0"/>
        </w:rPr>
        <w:t xml:space="preserve">Psychological Tactics:</w:t>
      </w:r>
      <w:r w:rsidDel="00000000" w:rsidR="00000000" w:rsidRPr="00000000">
        <w:rPr>
          <w:sz w:val="24"/>
          <w:szCs w:val="24"/>
          <w:rtl w:val="0"/>
        </w:rPr>
        <w:t xml:space="preserve"> Slander, gaslighting, and guilt-tripping are “soft-power” tools in hostile divorces, similar to propaganda used in warfare to demoralize an enemy.</w:t>
      </w:r>
    </w:p>
    <w:p w:rsidR="00000000" w:rsidDel="00000000" w:rsidP="00000000" w:rsidRDefault="00000000" w:rsidRPr="00000000" w14:paraId="00000082">
      <w:pPr>
        <w:numPr>
          <w:ilvl w:val="1"/>
          <w:numId w:val="282"/>
        </w:numPr>
        <w:pBdr>
          <w:top w:color="auto" w:space="0" w:sz="0" w:val="none"/>
          <w:bottom w:color="auto" w:space="0" w:sz="0" w:val="none"/>
          <w:right w:color="auto" w:space="0" w:sz="0" w:val="none"/>
          <w:between w:color="auto" w:space="0" w:sz="0" w:val="none"/>
        </w:pBdr>
        <w:spacing w:after="0" w:afterAutospacing="0" w:lineRule="auto"/>
        <w:ind w:left="1440" w:hanging="360"/>
      </w:pPr>
      <w:r w:rsidDel="00000000" w:rsidR="00000000" w:rsidRPr="00000000">
        <w:rPr>
          <w:b w:val="1"/>
          <w:sz w:val="24"/>
          <w:szCs w:val="24"/>
          <w:rtl w:val="0"/>
        </w:rPr>
        <w:t xml:space="preserve">Financial Sieges:</w:t>
      </w:r>
      <w:r w:rsidDel="00000000" w:rsidR="00000000" w:rsidRPr="00000000">
        <w:rPr>
          <w:sz w:val="24"/>
          <w:szCs w:val="24"/>
          <w:rtl w:val="0"/>
        </w:rPr>
        <w:t xml:space="preserve"> Cutting off a spouse’s financial resources (or burying them in debt) can be likened to blockading supply lines, forcing capitulation out of sheer exhaustion.</w:t>
      </w:r>
    </w:p>
    <w:p w:rsidR="00000000" w:rsidDel="00000000" w:rsidP="00000000" w:rsidRDefault="00000000" w:rsidRPr="00000000" w14:paraId="00000083">
      <w:pPr>
        <w:numPr>
          <w:ilvl w:val="1"/>
          <w:numId w:val="282"/>
        </w:numPr>
        <w:pBdr>
          <w:top w:color="auto" w:space="0" w:sz="0" w:val="none"/>
          <w:bottom w:color="auto" w:space="0" w:sz="0" w:val="none"/>
          <w:right w:color="auto" w:space="0" w:sz="0" w:val="none"/>
          <w:between w:color="auto" w:space="0" w:sz="0" w:val="none"/>
        </w:pBdr>
        <w:spacing w:after="0" w:afterAutospacing="0" w:lineRule="auto"/>
        <w:ind w:left="1440" w:hanging="360"/>
      </w:pPr>
      <w:r w:rsidDel="00000000" w:rsidR="00000000" w:rsidRPr="00000000">
        <w:rPr>
          <w:b w:val="1"/>
          <w:sz w:val="24"/>
          <w:szCs w:val="24"/>
          <w:rtl w:val="0"/>
        </w:rPr>
        <w:t xml:space="preserve">Espionage and Surveillance:</w:t>
      </w:r>
      <w:r w:rsidDel="00000000" w:rsidR="00000000" w:rsidRPr="00000000">
        <w:rPr>
          <w:sz w:val="24"/>
          <w:szCs w:val="24"/>
          <w:rtl w:val="0"/>
        </w:rPr>
        <w:t xml:space="preserve"> Misuse of technology—spyware on phones, hacked email accounts, or cameras hidden around the home—mirrors the espionage dimension of modern warfare.</w:t>
      </w:r>
    </w:p>
    <w:p w:rsidR="00000000" w:rsidDel="00000000" w:rsidP="00000000" w:rsidRDefault="00000000" w:rsidRPr="00000000" w14:paraId="00000084">
      <w:pPr>
        <w:numPr>
          <w:ilvl w:val="1"/>
          <w:numId w:val="282"/>
        </w:numPr>
        <w:pBdr>
          <w:top w:color="auto" w:space="0" w:sz="0" w:val="none"/>
          <w:bottom w:color="auto" w:space="0" w:sz="0" w:val="none"/>
          <w:right w:color="auto" w:space="0" w:sz="0" w:val="none"/>
          <w:between w:color="auto" w:space="0" w:sz="0" w:val="none"/>
        </w:pBdr>
        <w:spacing w:after="0" w:afterAutospacing="0" w:lineRule="auto"/>
        <w:ind w:left="1440" w:hanging="360"/>
      </w:pPr>
      <w:r w:rsidDel="00000000" w:rsidR="00000000" w:rsidRPr="00000000">
        <w:rPr>
          <w:b w:val="1"/>
          <w:sz w:val="24"/>
          <w:szCs w:val="24"/>
          <w:rtl w:val="0"/>
        </w:rPr>
        <w:t xml:space="preserve">Sabotage:</w:t>
      </w:r>
      <w:r w:rsidDel="00000000" w:rsidR="00000000" w:rsidRPr="00000000">
        <w:rPr>
          <w:sz w:val="24"/>
          <w:szCs w:val="24"/>
          <w:rtl w:val="0"/>
        </w:rPr>
        <w:t xml:space="preserve"> Just as an army might destroy supply routes, sabotage during divorce might entail spousal identity theft, malicious online postings, or forging incriminating “evidence” (e.g., fabricated bomb threats, false texts).</w:t>
      </w:r>
    </w:p>
    <w:p w:rsidR="00000000" w:rsidDel="00000000" w:rsidP="00000000" w:rsidRDefault="00000000" w:rsidRPr="00000000" w14:paraId="00000085">
      <w:pPr>
        <w:numPr>
          <w:ilvl w:val="1"/>
          <w:numId w:val="282"/>
        </w:numPr>
        <w:pBdr>
          <w:top w:color="auto" w:space="0" w:sz="0" w:val="none"/>
          <w:bottom w:color="auto" w:space="0" w:sz="0" w:val="none"/>
          <w:right w:color="auto" w:space="0" w:sz="0" w:val="none"/>
          <w:between w:color="auto" w:space="0" w:sz="0" w:val="none"/>
        </w:pBdr>
        <w:spacing w:after="0" w:afterAutospacing="0" w:lineRule="auto"/>
        <w:ind w:left="1440" w:hanging="360"/>
      </w:pPr>
      <w:r w:rsidDel="00000000" w:rsidR="00000000" w:rsidRPr="00000000">
        <w:rPr>
          <w:i w:val="1"/>
          <w:sz w:val="24"/>
          <w:szCs w:val="24"/>
          <w:rtl w:val="0"/>
        </w:rPr>
        <w:t xml:space="preserve">(Expanded Theoretical Note: Relationship psychologists note that high-conflict divorces share parallels with “guerrilla warfare”: unexpected attacks, ephemeral truces, and psychological demoralization. Understanding these parallels helps you prepare the defenses required.</w:t>
        <w:br w:type="textWrapping"/>
      </w:r>
      <w:r w:rsidDel="00000000" w:rsidR="00000000" w:rsidRPr="00000000">
        <w:rPr>
          <w:b w:val="1"/>
          <w:sz w:val="40"/>
          <w:szCs w:val="40"/>
          <w:rtl w:val="0"/>
        </w:rPr>
        <w:t xml:space="preserve">Expanded Theoretical Insight:</w:t>
      </w:r>
    </w:p>
    <w:p w:rsidR="00000000" w:rsidDel="00000000" w:rsidP="00000000" w:rsidRDefault="00000000" w:rsidRPr="00000000" w14:paraId="00000086">
      <w:pPr>
        <w:numPr>
          <w:ilvl w:val="2"/>
          <w:numId w:val="282"/>
        </w:numPr>
        <w:pBdr>
          <w:top w:color="auto" w:space="0" w:sz="0" w:val="none"/>
          <w:bottom w:color="auto" w:space="0" w:sz="0" w:val="none"/>
          <w:right w:color="auto" w:space="0" w:sz="0" w:val="none"/>
          <w:between w:color="auto" w:space="0" w:sz="0" w:val="none"/>
        </w:pBdr>
        <w:spacing w:after="0" w:afterAutospacing="0" w:lineRule="auto"/>
        <w:ind w:left="2160" w:hanging="360"/>
      </w:pPr>
      <w:r w:rsidDel="00000000" w:rsidR="00000000" w:rsidRPr="00000000">
        <w:rPr>
          <w:b w:val="1"/>
          <w:sz w:val="24"/>
          <w:szCs w:val="24"/>
          <w:rtl w:val="0"/>
        </w:rPr>
        <w:t xml:space="preserve">High-Conflict Personality Theory (Bill Eddy):</w:t>
      </w:r>
      <w:r w:rsidDel="00000000" w:rsidR="00000000" w:rsidRPr="00000000">
        <w:rPr>
          <w:sz w:val="24"/>
          <w:szCs w:val="24"/>
          <w:rtl w:val="0"/>
        </w:rPr>
        <w:t xml:space="preserve"> Mental health and legal professionals observe that certain personality types thrive in conflict and see court battles as a stage for aggression. Recognizing such traits early can help you implement precise boundaries and legal strategies.</w:t>
      </w:r>
    </w:p>
    <w:p w:rsidR="00000000" w:rsidDel="00000000" w:rsidP="00000000" w:rsidRDefault="00000000" w:rsidRPr="00000000" w14:paraId="00000087">
      <w:pPr>
        <w:numPr>
          <w:ilvl w:val="2"/>
          <w:numId w:val="282"/>
        </w:numPr>
        <w:pBdr>
          <w:top w:color="auto" w:space="0" w:sz="0" w:val="none"/>
          <w:bottom w:color="auto" w:space="0" w:sz="0" w:val="none"/>
          <w:right w:color="auto" w:space="0" w:sz="0" w:val="none"/>
          <w:between w:color="auto" w:space="0" w:sz="0" w:val="none"/>
        </w:pBdr>
        <w:spacing w:after="0" w:afterAutospacing="0" w:lineRule="auto"/>
        <w:ind w:left="2160" w:hanging="360"/>
      </w:pPr>
      <w:r w:rsidDel="00000000" w:rsidR="00000000" w:rsidRPr="00000000">
        <w:rPr>
          <w:b w:val="1"/>
          <w:sz w:val="24"/>
          <w:szCs w:val="24"/>
          <w:rtl w:val="0"/>
        </w:rPr>
        <w:t xml:space="preserve">Trauma Bonding &amp; Coercive Control:</w:t>
      </w:r>
      <w:r w:rsidDel="00000000" w:rsidR="00000000" w:rsidRPr="00000000">
        <w:rPr>
          <w:sz w:val="24"/>
          <w:szCs w:val="24"/>
          <w:rtl w:val="0"/>
        </w:rPr>
        <w:t xml:space="preserve"> Psychological frameworks for explaining how abusers manipulate partners. High-conflict divorces often feature these control tactics, using fear, guilt, or confusion to retain power.</w:t>
      </w:r>
    </w:p>
    <w:p w:rsidR="00000000" w:rsidDel="00000000" w:rsidP="00000000" w:rsidRDefault="00000000" w:rsidRPr="00000000" w14:paraId="00000088">
      <w:pPr>
        <w:numPr>
          <w:ilvl w:val="2"/>
          <w:numId w:val="282"/>
        </w:numPr>
        <w:pBdr>
          <w:top w:color="auto" w:space="0" w:sz="0" w:val="none"/>
          <w:bottom w:color="auto" w:space="0" w:sz="0" w:val="none"/>
          <w:right w:color="auto" w:space="0" w:sz="0" w:val="none"/>
          <w:between w:color="auto" w:space="0" w:sz="0" w:val="none"/>
        </w:pBdr>
        <w:spacing w:after="840" w:lineRule="auto"/>
        <w:ind w:left="2160" w:hanging="360"/>
      </w:pPr>
      <w:r w:rsidDel="00000000" w:rsidR="00000000" w:rsidRPr="00000000">
        <w:rPr>
          <w:b w:val="1"/>
          <w:sz w:val="24"/>
          <w:szCs w:val="24"/>
          <w:rtl w:val="0"/>
        </w:rPr>
        <w:t xml:space="preserve">Family Systems Theory:</w:t>
      </w:r>
      <w:r w:rsidDel="00000000" w:rsidR="00000000" w:rsidRPr="00000000">
        <w:rPr>
          <w:sz w:val="24"/>
          <w:szCs w:val="24"/>
          <w:rtl w:val="0"/>
        </w:rPr>
        <w:t xml:space="preserve"> Emphasizes how the entire family unit is affected by marital strife, explaining ripple effects on children, extended family, and social support networks.</w:t>
      </w:r>
    </w:p>
    <w:p w:rsidR="00000000" w:rsidDel="00000000" w:rsidP="00000000" w:rsidRDefault="00000000" w:rsidRPr="00000000" w14:paraId="00000089">
      <w:pPr>
        <w:pStyle w:val="Heading2"/>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sz w:val="48"/>
          <w:szCs w:val="48"/>
        </w:rPr>
      </w:pPr>
      <w:bookmarkStart w:colFirst="0" w:colLast="0" w:name="_v4vxzotuc4fk" w:id="26"/>
      <w:bookmarkEnd w:id="26"/>
      <w:r w:rsidDel="00000000" w:rsidR="00000000" w:rsidRPr="00000000">
        <w:rPr>
          <w:b w:val="1"/>
          <w:sz w:val="48"/>
          <w:szCs w:val="48"/>
          <w:rtl w:val="0"/>
        </w:rPr>
        <w:t xml:space="preserve">The Four Battlefronts</w:t>
      </w:r>
    </w:p>
    <w:p w:rsidR="00000000" w:rsidDel="00000000" w:rsidP="00000000" w:rsidRDefault="00000000" w:rsidRPr="00000000" w14:paraId="0000008A">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40"/>
          <w:szCs w:val="40"/>
        </w:rPr>
      </w:pPr>
      <w:bookmarkStart w:colFirst="0" w:colLast="0" w:name="_mmptc262gqtg" w:id="27"/>
      <w:bookmarkEnd w:id="27"/>
      <w:r w:rsidDel="00000000" w:rsidR="00000000" w:rsidRPr="00000000">
        <w:rPr>
          <w:b w:val="1"/>
          <w:color w:val="000000"/>
          <w:sz w:val="40"/>
          <w:szCs w:val="40"/>
          <w:rtl w:val="0"/>
        </w:rPr>
        <w:t xml:space="preserve">Emotional Front</w:t>
      </w:r>
    </w:p>
    <w:p w:rsidR="00000000" w:rsidDel="00000000" w:rsidP="00000000" w:rsidRDefault="00000000" w:rsidRPr="00000000" w14:paraId="0000008B">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Divorce ignites powerful, conflicting emotions: grief for lost dreams, anger at betrayal, fear of the future, and anxiety about the unknown. According to the American Psychological Association, nearly 30% of divorced individuals experience significant depressive episodes. Examples include Maria’s depression from infidelity, David’s anxiety from false allegations, and Sarah’s deep grief after betrayal.</w:t>
      </w:r>
    </w:p>
    <w:p w:rsidR="00000000" w:rsidDel="00000000" w:rsidP="00000000" w:rsidRDefault="00000000" w:rsidRPr="00000000" w14:paraId="0000008C">
      <w:pPr>
        <w:pBdr>
          <w:top w:color="auto" w:space="0" w:sz="0" w:val="none"/>
          <w:left w:color="auto" w:space="0" w:sz="0" w:val="none"/>
          <w:bottom w:color="auto" w:space="0" w:sz="0" w:val="none"/>
          <w:right w:color="auto" w:space="0" w:sz="0" w:val="none"/>
          <w:between w:color="auto" w:space="0" w:sz="0" w:val="none"/>
        </w:pBdr>
        <w:spacing w:after="280" w:line="360" w:lineRule="auto"/>
        <w:rPr>
          <w:i w:val="1"/>
          <w:sz w:val="24"/>
          <w:szCs w:val="24"/>
        </w:rPr>
      </w:pPr>
      <w:r w:rsidDel="00000000" w:rsidR="00000000" w:rsidRPr="00000000">
        <w:rPr>
          <w:i w:val="1"/>
          <w:sz w:val="24"/>
          <w:szCs w:val="24"/>
          <w:rtl w:val="0"/>
        </w:rPr>
        <w:t xml:space="preserve">Emotional struggles often manifest as social isolation, withdrawal from family and friends, and loss of trust. Building a reliable support network and seeking professional counseling are vital strategies for emotional survival.</w:t>
      </w:r>
    </w:p>
    <w:p w:rsidR="00000000" w:rsidDel="00000000" w:rsidP="00000000" w:rsidRDefault="00000000" w:rsidRPr="00000000" w14:paraId="0000008D">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b w:val="1"/>
          <w:sz w:val="24"/>
          <w:szCs w:val="24"/>
          <w:rtl w:val="0"/>
        </w:rPr>
        <w:t xml:space="preserve">Emma's Struggle with Depression:</w:t>
      </w:r>
      <w:r w:rsidDel="00000000" w:rsidR="00000000" w:rsidRPr="00000000">
        <w:rPr>
          <w:sz w:val="24"/>
          <w:szCs w:val="24"/>
          <w:rtl w:val="0"/>
        </w:rPr>
        <w:t xml:space="preserve"> Emma spiraled into severe depression after discovering her husband's affair, struggling to perform daily tasks until therapy provided critical support.</w:t>
      </w:r>
    </w:p>
    <w:p w:rsidR="00000000" w:rsidDel="00000000" w:rsidP="00000000" w:rsidRDefault="00000000" w:rsidRPr="00000000" w14:paraId="0000008E">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b w:val="1"/>
          <w:sz w:val="24"/>
          <w:szCs w:val="24"/>
          <w:rtl w:val="0"/>
        </w:rPr>
        <w:t xml:space="preserve">David’s Anxiety and Isolation:</w:t>
      </w:r>
      <w:r w:rsidDel="00000000" w:rsidR="00000000" w:rsidRPr="00000000">
        <w:rPr>
          <w:sz w:val="24"/>
          <w:szCs w:val="24"/>
          <w:rtl w:val="0"/>
        </w:rPr>
        <w:t xml:space="preserve"> David faced relentless false accusations, leading to severe anxiety and isolation from family and friends, finding relief through a men's support group.</w:t>
      </w:r>
    </w:p>
    <w:p w:rsidR="00000000" w:rsidDel="00000000" w:rsidP="00000000" w:rsidRDefault="00000000" w:rsidRPr="00000000" w14:paraId="0000008F">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b w:val="1"/>
          <w:sz w:val="24"/>
          <w:szCs w:val="24"/>
          <w:rtl w:val="0"/>
        </w:rPr>
        <w:t xml:space="preserve">Sarah's Journey Through Grief:</w:t>
      </w:r>
      <w:r w:rsidDel="00000000" w:rsidR="00000000" w:rsidRPr="00000000">
        <w:rPr>
          <w:sz w:val="24"/>
          <w:szCs w:val="24"/>
          <w:rtl w:val="0"/>
        </w:rPr>
        <w:t xml:space="preserve"> Sarah endured profound grief and anger upon uncovering her spouse’s betrayal, turning to community support groups to rebuild trust in others and herself.</w:t>
      </w:r>
    </w:p>
    <w:p w:rsidR="00000000" w:rsidDel="00000000" w:rsidP="00000000" w:rsidRDefault="00000000" w:rsidRPr="00000000" w14:paraId="00000090">
      <w:pPr>
        <w:numPr>
          <w:ilvl w:val="0"/>
          <w:numId w:val="229"/>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Emotional Roller Coaster:</w:t>
      </w:r>
      <w:r w:rsidDel="00000000" w:rsidR="00000000" w:rsidRPr="00000000">
        <w:rPr>
          <w:sz w:val="24"/>
          <w:szCs w:val="24"/>
          <w:rtl w:val="0"/>
        </w:rPr>
        <w:t xml:space="preserve"> Research from the </w:t>
      </w:r>
      <w:r w:rsidDel="00000000" w:rsidR="00000000" w:rsidRPr="00000000">
        <w:rPr>
          <w:i w:val="1"/>
          <w:sz w:val="24"/>
          <w:szCs w:val="24"/>
          <w:rtl w:val="0"/>
        </w:rPr>
        <w:t xml:space="preserve">Journal of Marriage and Family</w:t>
      </w:r>
      <w:r w:rsidDel="00000000" w:rsidR="00000000" w:rsidRPr="00000000">
        <w:rPr>
          <w:sz w:val="24"/>
          <w:szCs w:val="24"/>
          <w:rtl w:val="0"/>
        </w:rPr>
        <w:t xml:space="preserve"> suggests that intense divorces correlate with heightened emotional reactivity, meaning individuals may experience rapid swings from anger to despair within hours.</w:t>
      </w:r>
    </w:p>
    <w:p w:rsidR="00000000" w:rsidDel="00000000" w:rsidP="00000000" w:rsidRDefault="00000000" w:rsidRPr="00000000" w14:paraId="00000091">
      <w:pPr>
        <w:numPr>
          <w:ilvl w:val="0"/>
          <w:numId w:val="229"/>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Coping Mechanisms:</w:t>
      </w:r>
      <w:r w:rsidDel="00000000" w:rsidR="00000000" w:rsidRPr="00000000">
        <w:rPr>
          <w:sz w:val="24"/>
          <w:szCs w:val="24"/>
          <w:rtl w:val="0"/>
        </w:rPr>
        <w:t xml:space="preserve"> Psychologists often encourage techniques like mindfulness-based stress reduction (MBSR), eye movement desensitization and reprocessing (EMDR) for trauma relief, and journaling to process complex emotional states.</w:t>
      </w:r>
    </w:p>
    <w:p w:rsidR="00000000" w:rsidDel="00000000" w:rsidP="00000000" w:rsidRDefault="00000000" w:rsidRPr="00000000" w14:paraId="00000092">
      <w:pPr>
        <w:numPr>
          <w:ilvl w:val="0"/>
          <w:numId w:val="229"/>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Supporting Children Emotionally:</w:t>
      </w:r>
      <w:r w:rsidDel="00000000" w:rsidR="00000000" w:rsidRPr="00000000">
        <w:rPr>
          <w:sz w:val="24"/>
          <w:szCs w:val="24"/>
          <w:rtl w:val="0"/>
        </w:rPr>
        <w:t xml:space="preserve"> High-conflict divorces  traumatize children. Specialized child therapists often highlight “emotional bridging,” where the stable parent openly acknowledges children’s fears without badmouthing the other parent.</w:t>
      </w:r>
    </w:p>
    <w:p w:rsidR="00000000" w:rsidDel="00000000" w:rsidP="00000000" w:rsidRDefault="00000000" w:rsidRPr="00000000" w14:paraId="00000093">
      <w:pPr>
        <w:numPr>
          <w:ilvl w:val="0"/>
          <w:numId w:val="229"/>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b w:val="1"/>
          <w:sz w:val="24"/>
          <w:szCs w:val="24"/>
          <w:rtl w:val="0"/>
        </w:rPr>
        <w:t xml:space="preserve">Community Support:</w:t>
      </w:r>
      <w:r w:rsidDel="00000000" w:rsidR="00000000" w:rsidRPr="00000000">
        <w:rPr>
          <w:sz w:val="24"/>
          <w:szCs w:val="24"/>
          <w:rtl w:val="0"/>
        </w:rPr>
        <w:t xml:space="preserve"> Emotional resilience also stems from local community resources, e.g., church groups, domestic violence shelters offering counseling, or online forums dedicated to divorce recovery.</w:t>
      </w:r>
    </w:p>
    <w:p w:rsidR="00000000" w:rsidDel="00000000" w:rsidP="00000000" w:rsidRDefault="00000000" w:rsidRPr="00000000" w14:paraId="00000094">
      <w:pPr>
        <w:pBdr>
          <w:top w:color="auto" w:space="0" w:sz="0" w:val="none"/>
          <w:left w:color="auto" w:space="0" w:sz="0" w:val="none"/>
          <w:bottom w:color="auto" w:space="0" w:sz="0" w:val="none"/>
          <w:right w:color="auto" w:space="0" w:sz="0" w:val="none"/>
          <w:between w:color="auto" w:space="0" w:sz="0" w:val="none"/>
        </w:pBdr>
        <w:spacing w:after="280" w:line="360" w:lineRule="auto"/>
        <w:rPr>
          <w:i w:val="1"/>
          <w:sz w:val="24"/>
          <w:szCs w:val="24"/>
        </w:rPr>
      </w:pPr>
      <w:r w:rsidDel="00000000" w:rsidR="00000000" w:rsidRPr="00000000">
        <w:rPr>
          <w:i w:val="1"/>
          <w:sz w:val="24"/>
          <w:szCs w:val="24"/>
          <w:rtl w:val="0"/>
        </w:rPr>
        <w:t xml:space="preserve">(Expanded Note: For an in-depth guide on emotional healing, see </w:t>
      </w:r>
      <w:r w:rsidDel="00000000" w:rsidR="00000000" w:rsidRPr="00000000">
        <w:rPr>
          <w:b w:val="1"/>
          <w:i w:val="1"/>
          <w:sz w:val="24"/>
          <w:szCs w:val="24"/>
          <w:rtl w:val="0"/>
        </w:rPr>
        <w:t xml:space="preserve">Chapter 5</w:t>
      </w:r>
      <w:r w:rsidDel="00000000" w:rsidR="00000000" w:rsidRPr="00000000">
        <w:rPr>
          <w:i w:val="1"/>
          <w:sz w:val="24"/>
          <w:szCs w:val="24"/>
          <w:rtl w:val="0"/>
        </w:rPr>
        <w:t xml:space="preserve">, where we explore counseling options, stress-management techniques, and resiliency-building methods.)</w:t>
      </w:r>
    </w:p>
    <w:p w:rsidR="00000000" w:rsidDel="00000000" w:rsidP="00000000" w:rsidRDefault="00000000" w:rsidRPr="00000000" w14:paraId="00000095">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40"/>
          <w:szCs w:val="40"/>
        </w:rPr>
      </w:pPr>
      <w:bookmarkStart w:colFirst="0" w:colLast="0" w:name="_hca3ywi5ewtm" w:id="28"/>
      <w:bookmarkEnd w:id="28"/>
      <w:r w:rsidDel="00000000" w:rsidR="00000000" w:rsidRPr="00000000">
        <w:rPr>
          <w:b w:val="1"/>
          <w:color w:val="000000"/>
          <w:sz w:val="40"/>
          <w:szCs w:val="40"/>
          <w:rtl w:val="0"/>
        </w:rPr>
        <w:t xml:space="preserve">Legal Front</w:t>
      </w:r>
    </w:p>
    <w:p w:rsidR="00000000" w:rsidDel="00000000" w:rsidP="00000000" w:rsidRDefault="00000000" w:rsidRPr="00000000" w14:paraId="00000096">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The </w:t>
      </w:r>
      <w:r w:rsidDel="00000000" w:rsidR="00000000" w:rsidRPr="00000000">
        <w:rPr>
          <w:sz w:val="24"/>
          <w:szCs w:val="24"/>
          <w:shd w:fill="e33f36" w:val="clear"/>
          <w:rtl w:val="0"/>
        </w:rPr>
        <w:t xml:space="preserve"> judicial </w:t>
      </w:r>
      <w:r w:rsidDel="00000000" w:rsidR="00000000" w:rsidRPr="00000000">
        <w:rPr>
          <w:sz w:val="24"/>
          <w:szCs w:val="24"/>
          <w:rtl w:val="0"/>
        </w:rPr>
        <w:t xml:space="preserve">process involves confusing jargon, overwhelming paperwork, and high-stakes confrontations. The National Center for State Courts reports family courts manage over 5 million cases annually, often resulting in rushed decisions.</w:t>
      </w:r>
    </w:p>
    <w:p w:rsidR="00000000" w:rsidDel="00000000" w:rsidP="00000000" w:rsidRDefault="00000000" w:rsidRPr="00000000" w14:paraId="00000097">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b w:val="1"/>
          <w:sz w:val="24"/>
          <w:szCs w:val="24"/>
          <w:rtl w:val="0"/>
        </w:rPr>
        <w:t xml:space="preserve">Jessica's Courtroom Nightmare:</w:t>
      </w:r>
      <w:r w:rsidDel="00000000" w:rsidR="00000000" w:rsidRPr="00000000">
        <w:rPr>
          <w:sz w:val="24"/>
          <w:szCs w:val="24"/>
          <w:rtl w:val="0"/>
        </w:rPr>
        <w:t xml:space="preserve"> Jessica received minimal courtroom attention despite months of preparation, leaving her feeling unheard and marginalized.</w:t>
      </w:r>
    </w:p>
    <w:p w:rsidR="00000000" w:rsidDel="00000000" w:rsidP="00000000" w:rsidRDefault="00000000" w:rsidRPr="00000000" w14:paraId="00000098">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b w:val="1"/>
          <w:sz w:val="24"/>
          <w:szCs w:val="24"/>
          <w:rtl w:val="0"/>
        </w:rPr>
        <w:t xml:space="preserve">Mark’s Financial Draining:</w:t>
      </w:r>
      <w:r w:rsidDel="00000000" w:rsidR="00000000" w:rsidRPr="00000000">
        <w:rPr>
          <w:sz w:val="24"/>
          <w:szCs w:val="24"/>
          <w:rtl w:val="0"/>
        </w:rPr>
        <w:t xml:space="preserve"> Mark’s spouse weaponized frivolous court motions to drain his financial resources, requiring strategic legal intervention to stop the financial bleeding.</w:t>
      </w:r>
    </w:p>
    <w:p w:rsidR="00000000" w:rsidDel="00000000" w:rsidP="00000000" w:rsidRDefault="00000000" w:rsidRPr="00000000" w14:paraId="00000099">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b w:val="1"/>
          <w:sz w:val="24"/>
          <w:szCs w:val="24"/>
          <w:rtl w:val="0"/>
        </w:rPr>
        <w:t xml:space="preserve">Linda's Legal Empowerment:</w:t>
      </w:r>
      <w:r w:rsidDel="00000000" w:rsidR="00000000" w:rsidRPr="00000000">
        <w:rPr>
          <w:sz w:val="24"/>
          <w:szCs w:val="24"/>
          <w:rtl w:val="0"/>
        </w:rPr>
        <w:t xml:space="preserve"> Linda navigated baffling legal procedures by educating herself extensively, regaining her sense of control through proactive knowledge.</w:t>
      </w:r>
    </w:p>
    <w:p w:rsidR="00000000" w:rsidDel="00000000" w:rsidP="00000000" w:rsidRDefault="00000000" w:rsidRPr="00000000" w14:paraId="0000009A">
      <w:pPr>
        <w:numPr>
          <w:ilvl w:val="0"/>
          <w:numId w:val="59"/>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Attorney Shopping and Delays:</w:t>
      </w:r>
      <w:r w:rsidDel="00000000" w:rsidR="00000000" w:rsidRPr="00000000">
        <w:rPr>
          <w:sz w:val="24"/>
          <w:szCs w:val="24"/>
          <w:rtl w:val="0"/>
        </w:rPr>
        <w:t xml:space="preserve"> Hostile spouses may change attorneys or file continuances to delay proceedings, mirroring the tactic of “attrition warfare” in historical conflicts.</w:t>
      </w:r>
    </w:p>
    <w:p w:rsidR="00000000" w:rsidDel="00000000" w:rsidP="00000000" w:rsidRDefault="00000000" w:rsidRPr="00000000" w14:paraId="0000009B">
      <w:pPr>
        <w:numPr>
          <w:ilvl w:val="0"/>
          <w:numId w:val="59"/>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Court-Ordered Evaluations:</w:t>
      </w:r>
      <w:r w:rsidDel="00000000" w:rsidR="00000000" w:rsidRPr="00000000">
        <w:rPr>
          <w:sz w:val="24"/>
          <w:szCs w:val="24"/>
          <w:rtl w:val="0"/>
        </w:rPr>
        <w:t xml:space="preserve"> High-conflict divorces often involve child custody evaluations, psychological assessments, and extensive evidence submissions. Understanding your rights, and the difference between mediators and evaluators, is vital.</w:t>
      </w:r>
    </w:p>
    <w:p w:rsidR="00000000" w:rsidDel="00000000" w:rsidP="00000000" w:rsidRDefault="00000000" w:rsidRPr="00000000" w14:paraId="0000009C">
      <w:pPr>
        <w:numPr>
          <w:ilvl w:val="0"/>
          <w:numId w:val="59"/>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Lack of Judicial Bandwidth:</w:t>
      </w:r>
      <w:r w:rsidDel="00000000" w:rsidR="00000000" w:rsidRPr="00000000">
        <w:rPr>
          <w:sz w:val="24"/>
          <w:szCs w:val="24"/>
          <w:rtl w:val="0"/>
        </w:rPr>
        <w:t xml:space="preserve"> Overburdened family courts offer limited hearing time. Being organized, having bullet-pointed evidence, and anticipating cross-examination can dramatically improve outcomes.</w:t>
      </w:r>
    </w:p>
    <w:p w:rsidR="00000000" w:rsidDel="00000000" w:rsidP="00000000" w:rsidRDefault="00000000" w:rsidRPr="00000000" w14:paraId="0000009D">
      <w:pPr>
        <w:numPr>
          <w:ilvl w:val="0"/>
          <w:numId w:val="59"/>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b w:val="1"/>
          <w:sz w:val="24"/>
          <w:szCs w:val="24"/>
          <w:rtl w:val="0"/>
        </w:rPr>
        <w:t xml:space="preserve">Strategic Attorney Selection:</w:t>
      </w:r>
      <w:r w:rsidDel="00000000" w:rsidR="00000000" w:rsidRPr="00000000">
        <w:rPr>
          <w:sz w:val="24"/>
          <w:szCs w:val="24"/>
          <w:rtl w:val="0"/>
        </w:rPr>
        <w:t xml:space="preserve"> Seeking out a lawyer with proven experience in high-conflict divorces ensures you have the resources and knowledge to counter manipulative legal tactics.</w:t>
      </w:r>
    </w:p>
    <w:p w:rsidR="00000000" w:rsidDel="00000000" w:rsidP="00000000" w:rsidRDefault="00000000" w:rsidRPr="00000000" w14:paraId="0000009E">
      <w:pPr>
        <w:pBdr>
          <w:top w:color="auto" w:space="0" w:sz="0" w:val="none"/>
          <w:left w:color="auto" w:space="0" w:sz="0" w:val="none"/>
          <w:bottom w:color="auto" w:space="0" w:sz="0" w:val="none"/>
          <w:right w:color="auto" w:space="0" w:sz="0" w:val="none"/>
          <w:between w:color="auto" w:space="0" w:sz="0" w:val="none"/>
        </w:pBdr>
        <w:spacing w:after="280" w:line="360" w:lineRule="auto"/>
        <w:rPr>
          <w:i w:val="1"/>
          <w:sz w:val="24"/>
          <w:szCs w:val="24"/>
        </w:rPr>
      </w:pPr>
      <w:r w:rsidDel="00000000" w:rsidR="00000000" w:rsidRPr="00000000">
        <w:rPr>
          <w:i w:val="1"/>
          <w:sz w:val="24"/>
          <w:szCs w:val="24"/>
          <w:rtl w:val="0"/>
        </w:rPr>
        <w:t xml:space="preserve">(Expanded Note: We devote </w:t>
      </w:r>
      <w:r w:rsidDel="00000000" w:rsidR="00000000" w:rsidRPr="00000000">
        <w:rPr>
          <w:b w:val="1"/>
          <w:i w:val="1"/>
          <w:sz w:val="24"/>
          <w:szCs w:val="24"/>
          <w:rtl w:val="0"/>
        </w:rPr>
        <w:t xml:space="preserve">Chapter 4</w:t>
      </w:r>
      <w:r w:rsidDel="00000000" w:rsidR="00000000" w:rsidRPr="00000000">
        <w:rPr>
          <w:i w:val="1"/>
          <w:sz w:val="24"/>
          <w:szCs w:val="24"/>
          <w:rtl w:val="0"/>
        </w:rPr>
        <w:t xml:space="preserve"> to legal strategy and advanced courtroom tactics, offering checklists for effective documentation, attorney interviews, and evidence organization.)</w:t>
      </w:r>
    </w:p>
    <w:p w:rsidR="00000000" w:rsidDel="00000000" w:rsidP="00000000" w:rsidRDefault="00000000" w:rsidRPr="00000000" w14:paraId="0000009F">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40"/>
          <w:szCs w:val="40"/>
        </w:rPr>
      </w:pPr>
      <w:bookmarkStart w:colFirst="0" w:colLast="0" w:name="_t6v14cjy1xvy" w:id="29"/>
      <w:bookmarkEnd w:id="29"/>
      <w:r w:rsidDel="00000000" w:rsidR="00000000" w:rsidRPr="00000000">
        <w:rPr>
          <w:b w:val="1"/>
          <w:color w:val="000000"/>
          <w:sz w:val="40"/>
          <w:szCs w:val="40"/>
          <w:rtl w:val="0"/>
        </w:rPr>
        <w:t xml:space="preserve">Financial Front</w:t>
      </w:r>
    </w:p>
    <w:p w:rsidR="00000000" w:rsidDel="00000000" w:rsidP="00000000" w:rsidRDefault="00000000" w:rsidRPr="00000000" w14:paraId="000000A0">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Financial sabotage, hidden assets, and mounting debts can devastate your financial stability. A 2019 NOLO survey indicates contested divorces average $15,000–$30,000 per person.</w:t>
      </w:r>
    </w:p>
    <w:p w:rsidR="00000000" w:rsidDel="00000000" w:rsidP="00000000" w:rsidRDefault="00000000" w:rsidRPr="00000000" w14:paraId="000000A1">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b w:val="1"/>
          <w:sz w:val="24"/>
          <w:szCs w:val="24"/>
          <w:rtl w:val="0"/>
        </w:rPr>
        <w:t xml:space="preserve">Hidden Offshore Accounts:</w:t>
      </w:r>
      <w:r w:rsidDel="00000000" w:rsidR="00000000" w:rsidRPr="00000000">
        <w:rPr>
          <w:sz w:val="24"/>
          <w:szCs w:val="24"/>
          <w:rtl w:val="0"/>
        </w:rPr>
        <w:t xml:space="preserve"> Emma discovered her spouse had secret offshore accounts, forcing her to undertake extensive forensic accounting to reclaim her fair share.</w:t>
      </w:r>
    </w:p>
    <w:p w:rsidR="00000000" w:rsidDel="00000000" w:rsidP="00000000" w:rsidRDefault="00000000" w:rsidRPr="00000000" w14:paraId="000000A2">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b w:val="1"/>
          <w:sz w:val="24"/>
          <w:szCs w:val="24"/>
          <w:rtl w:val="0"/>
        </w:rPr>
        <w:t xml:space="preserve">Joint Account Depletion:</w:t>
      </w:r>
      <w:r w:rsidDel="00000000" w:rsidR="00000000" w:rsidRPr="00000000">
        <w:rPr>
          <w:sz w:val="24"/>
          <w:szCs w:val="24"/>
          <w:rtl w:val="0"/>
        </w:rPr>
        <w:t xml:space="preserve"> Liam was left penniless after his spouse drained their joint accounts overnight, forcing him into emergency debt management.</w:t>
      </w:r>
    </w:p>
    <w:p w:rsidR="00000000" w:rsidDel="00000000" w:rsidP="00000000" w:rsidRDefault="00000000" w:rsidRPr="00000000" w14:paraId="000000A3">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b w:val="1"/>
          <w:sz w:val="24"/>
          <w:szCs w:val="24"/>
          <w:rtl w:val="0"/>
        </w:rPr>
        <w:t xml:space="preserve">Sophia's Hidden Debt Shock:</w:t>
      </w:r>
      <w:r w:rsidDel="00000000" w:rsidR="00000000" w:rsidRPr="00000000">
        <w:rPr>
          <w:sz w:val="24"/>
          <w:szCs w:val="24"/>
          <w:rtl w:val="0"/>
        </w:rPr>
        <w:t xml:space="preserve"> Sophia faced overwhelming stress discovering significant hidden debts, requiring urgent financial restructuring to avoid bankruptcy.</w:t>
      </w:r>
    </w:p>
    <w:p w:rsidR="00000000" w:rsidDel="00000000" w:rsidP="00000000" w:rsidRDefault="00000000" w:rsidRPr="00000000" w14:paraId="000000A4">
      <w:pPr>
        <w:pBdr>
          <w:top w:color="auto" w:space="0" w:sz="0" w:val="none"/>
          <w:left w:color="auto" w:space="0" w:sz="0" w:val="none"/>
          <w:bottom w:color="auto" w:space="0" w:sz="0" w:val="none"/>
          <w:right w:color="auto" w:space="0" w:sz="0" w:val="none"/>
          <w:between w:color="auto" w:space="0" w:sz="0" w:val="none"/>
        </w:pBdr>
        <w:spacing w:after="280" w:line="360" w:lineRule="auto"/>
        <w:rPr>
          <w:i w:val="1"/>
          <w:sz w:val="24"/>
          <w:szCs w:val="24"/>
        </w:rPr>
      </w:pPr>
      <w:r w:rsidDel="00000000" w:rsidR="00000000" w:rsidRPr="00000000">
        <w:rPr>
          <w:i w:val="1"/>
          <w:sz w:val="24"/>
          <w:szCs w:val="24"/>
          <w:rtl w:val="0"/>
        </w:rPr>
        <w:t xml:space="preserve">I personally had to declare bankruptcy after my husband’s attorney attempted to foreclose on our home over a $151K legal bill. Proactive financial planning, documenting assets meticulously, and securing financial independence early can help mitigate these devastating impacts.</w:t>
      </w:r>
    </w:p>
    <w:p w:rsidR="00000000" w:rsidDel="00000000" w:rsidP="00000000" w:rsidRDefault="00000000" w:rsidRPr="00000000" w14:paraId="000000A5">
      <w:pPr>
        <w:numPr>
          <w:ilvl w:val="0"/>
          <w:numId w:val="340"/>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99% Abusive Relationship Financial Abuse Stat:</w:t>
      </w:r>
      <w:r w:rsidDel="00000000" w:rsidR="00000000" w:rsidRPr="00000000">
        <w:rPr>
          <w:sz w:val="24"/>
          <w:szCs w:val="24"/>
          <w:rtl w:val="0"/>
        </w:rPr>
        <w:t xml:space="preserve"> According to NCADV, nearly all abusive relationships involve financial exploitation. This can manifest as coerced debt, sabotage of employment, or controlling shared accounts.</w:t>
      </w:r>
    </w:p>
    <w:p w:rsidR="00000000" w:rsidDel="00000000" w:rsidP="00000000" w:rsidRDefault="00000000" w:rsidRPr="00000000" w14:paraId="000000A6">
      <w:pPr>
        <w:numPr>
          <w:ilvl w:val="0"/>
          <w:numId w:val="340"/>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Tech-Based Financial Abuse:</w:t>
      </w:r>
      <w:r w:rsidDel="00000000" w:rsidR="00000000" w:rsidRPr="00000000">
        <w:rPr>
          <w:sz w:val="24"/>
          <w:szCs w:val="24"/>
          <w:rtl w:val="0"/>
        </w:rPr>
        <w:t xml:space="preserve"> Some spouses manipulate online banking, redirecting or erasing deposits. Others commit identity theft to open fraudulent credit lines.</w:t>
      </w:r>
    </w:p>
    <w:p w:rsidR="00000000" w:rsidDel="00000000" w:rsidP="00000000" w:rsidRDefault="00000000" w:rsidRPr="00000000" w14:paraId="000000A7">
      <w:pPr>
        <w:numPr>
          <w:ilvl w:val="0"/>
          <w:numId w:val="340"/>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Proactive Measures:</w:t>
      </w:r>
      <w:r w:rsidDel="00000000" w:rsidR="00000000" w:rsidRPr="00000000">
        <w:rPr>
          <w:sz w:val="24"/>
          <w:szCs w:val="24"/>
          <w:rtl w:val="0"/>
        </w:rPr>
        <w:t xml:space="preserve"> Setting up new bank accounts, freezing credit reports, and consulting financial advisors preemptively can protect one’s livelihood.</w:t>
      </w:r>
    </w:p>
    <w:p w:rsidR="00000000" w:rsidDel="00000000" w:rsidP="00000000" w:rsidRDefault="00000000" w:rsidRPr="00000000" w14:paraId="000000A8">
      <w:pPr>
        <w:numPr>
          <w:ilvl w:val="0"/>
          <w:numId w:val="340"/>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Forensic Accounting:</w:t>
      </w:r>
      <w:r w:rsidDel="00000000" w:rsidR="00000000" w:rsidRPr="00000000">
        <w:rPr>
          <w:sz w:val="24"/>
          <w:szCs w:val="24"/>
          <w:rtl w:val="0"/>
        </w:rPr>
        <w:t xml:space="preserve"> In complex divorces, hiring a forensic accountant is crucial to uncover hidden or transferred assets. The cost may be high, but the potential returns in retrieved marital funds often justify it.</w:t>
      </w:r>
    </w:p>
    <w:p w:rsidR="00000000" w:rsidDel="00000000" w:rsidP="00000000" w:rsidRDefault="00000000" w:rsidRPr="00000000" w14:paraId="000000A9">
      <w:pPr>
        <w:numPr>
          <w:ilvl w:val="0"/>
          <w:numId w:val="340"/>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sz w:val="24"/>
          <w:szCs w:val="24"/>
          <w:rtl w:val="0"/>
        </w:rPr>
        <w:br w:type="textWrapping"/>
      </w:r>
    </w:p>
    <w:p w:rsidR="00000000" w:rsidDel="00000000" w:rsidP="00000000" w:rsidRDefault="00000000" w:rsidRPr="00000000" w14:paraId="000000AA">
      <w:pPr>
        <w:numPr>
          <w:ilvl w:val="1"/>
          <w:numId w:val="340"/>
        </w:numPr>
        <w:pBdr>
          <w:top w:color="auto" w:space="0" w:sz="0" w:val="none"/>
          <w:bottom w:color="auto" w:space="0" w:sz="0" w:val="none"/>
          <w:right w:color="auto" w:space="0" w:sz="0" w:val="none"/>
          <w:between w:color="auto" w:space="0" w:sz="0" w:val="none"/>
        </w:pBdr>
        <w:spacing w:after="0" w:afterAutospacing="0" w:lineRule="auto"/>
        <w:ind w:left="1440" w:hanging="360"/>
      </w:pPr>
      <w:r w:rsidDel="00000000" w:rsidR="00000000" w:rsidRPr="00000000">
        <w:rPr>
          <w:b w:val="1"/>
          <w:sz w:val="24"/>
          <w:szCs w:val="24"/>
          <w:rtl w:val="0"/>
        </w:rPr>
        <w:t xml:space="preserve">Forced Bankruptcy:</w:t>
      </w:r>
      <w:r w:rsidDel="00000000" w:rsidR="00000000" w:rsidRPr="00000000">
        <w:rPr>
          <w:sz w:val="24"/>
          <w:szCs w:val="24"/>
          <w:rtl w:val="0"/>
        </w:rPr>
        <w:t xml:space="preserve"> A spouse intentionally runs up debts in both names, or hides mortgage obligations,  pushing you into bankruptcy.</w:t>
      </w:r>
    </w:p>
    <w:p w:rsidR="00000000" w:rsidDel="00000000" w:rsidP="00000000" w:rsidRDefault="00000000" w:rsidRPr="00000000" w14:paraId="000000AB">
      <w:pPr>
        <w:numPr>
          <w:ilvl w:val="1"/>
          <w:numId w:val="340"/>
        </w:numPr>
        <w:pBdr>
          <w:top w:color="auto" w:space="0" w:sz="0" w:val="none"/>
          <w:bottom w:color="auto" w:space="0" w:sz="0" w:val="none"/>
          <w:right w:color="auto" w:space="0" w:sz="0" w:val="none"/>
          <w:between w:color="auto" w:space="0" w:sz="0" w:val="none"/>
        </w:pBdr>
        <w:spacing w:after="0" w:afterAutospacing="0" w:lineRule="auto"/>
        <w:ind w:left="1440" w:hanging="360"/>
      </w:pPr>
      <w:r w:rsidDel="00000000" w:rsidR="00000000" w:rsidRPr="00000000">
        <w:rPr>
          <w:b w:val="1"/>
          <w:sz w:val="24"/>
          <w:szCs w:val="24"/>
          <w:rtl w:val="0"/>
        </w:rPr>
        <w:t xml:space="preserve">Credit Sabotage:</w:t>
      </w:r>
      <w:r w:rsidDel="00000000" w:rsidR="00000000" w:rsidRPr="00000000">
        <w:rPr>
          <w:sz w:val="24"/>
          <w:szCs w:val="24"/>
          <w:rtl w:val="0"/>
        </w:rPr>
        <w:t xml:space="preserve"> Canceling or maxing shared credit lines can ruin your credit score, hindering post-divorce independence.</w:t>
      </w:r>
    </w:p>
    <w:p w:rsidR="00000000" w:rsidDel="00000000" w:rsidP="00000000" w:rsidRDefault="00000000" w:rsidRPr="00000000" w14:paraId="000000AC">
      <w:pPr>
        <w:numPr>
          <w:ilvl w:val="1"/>
          <w:numId w:val="340"/>
        </w:numPr>
        <w:pBdr>
          <w:top w:color="auto" w:space="0" w:sz="0" w:val="none"/>
          <w:bottom w:color="auto" w:space="0" w:sz="0" w:val="none"/>
          <w:right w:color="auto" w:space="0" w:sz="0" w:val="none"/>
          <w:between w:color="auto" w:space="0" w:sz="0" w:val="none"/>
        </w:pBdr>
        <w:spacing w:after="560" w:lineRule="auto"/>
        <w:ind w:left="1440" w:hanging="360"/>
      </w:pPr>
      <w:r w:rsidDel="00000000" w:rsidR="00000000" w:rsidRPr="00000000">
        <w:rPr>
          <w:b w:val="1"/>
          <w:sz w:val="24"/>
          <w:szCs w:val="24"/>
          <w:rtl w:val="0"/>
        </w:rPr>
        <w:t xml:space="preserve">Legal Fees as a Tool:</w:t>
      </w:r>
      <w:r w:rsidDel="00000000" w:rsidR="00000000" w:rsidRPr="00000000">
        <w:rPr>
          <w:sz w:val="24"/>
          <w:szCs w:val="24"/>
          <w:rtl w:val="0"/>
        </w:rPr>
        <w:t xml:space="preserve"> Filing repeated motions or refusing to settle racks up legal fees. Some attorneys cynically exploit this, pressuring spouses to accept poor settlements out of financial desperation.</w:t>
      </w:r>
    </w:p>
    <w:p w:rsidR="00000000" w:rsidDel="00000000" w:rsidP="00000000" w:rsidRDefault="00000000" w:rsidRPr="00000000" w14:paraId="000000AD">
      <w:pPr>
        <w:pBdr>
          <w:top w:color="auto" w:space="0" w:sz="0" w:val="none"/>
          <w:left w:color="auto" w:space="0" w:sz="0" w:val="none"/>
          <w:bottom w:color="auto" w:space="0" w:sz="0" w:val="none"/>
          <w:right w:color="auto" w:space="0" w:sz="0" w:val="none"/>
          <w:between w:color="auto" w:space="0" w:sz="0" w:val="none"/>
        </w:pBdr>
        <w:spacing w:after="280" w:line="360" w:lineRule="auto"/>
        <w:rPr>
          <w:i w:val="1"/>
          <w:sz w:val="24"/>
          <w:szCs w:val="24"/>
        </w:rPr>
      </w:pPr>
      <w:r w:rsidDel="00000000" w:rsidR="00000000" w:rsidRPr="00000000">
        <w:rPr>
          <w:b w:val="1"/>
          <w:i w:val="1"/>
          <w:sz w:val="24"/>
          <w:szCs w:val="24"/>
          <w:rtl w:val="0"/>
        </w:rPr>
        <w:t xml:space="preserve">Chapter 3</w:t>
      </w:r>
      <w:r w:rsidDel="00000000" w:rsidR="00000000" w:rsidRPr="00000000">
        <w:rPr>
          <w:i w:val="1"/>
          <w:sz w:val="24"/>
          <w:szCs w:val="24"/>
          <w:rtl w:val="0"/>
        </w:rPr>
        <w:t xml:space="preserve"> delves deeper into financial defenses, exploring how to protect credit, manage debts, and handle unscrupulous attorneys or ex-partners who exploit financial loopholes.)</w:t>
      </w:r>
    </w:p>
    <w:p w:rsidR="00000000" w:rsidDel="00000000" w:rsidP="00000000" w:rsidRDefault="00000000" w:rsidRPr="00000000" w14:paraId="000000AE">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40"/>
          <w:szCs w:val="40"/>
        </w:rPr>
      </w:pPr>
      <w:bookmarkStart w:colFirst="0" w:colLast="0" w:name="_19co1gcv7y75" w:id="30"/>
      <w:bookmarkEnd w:id="30"/>
      <w:r w:rsidDel="00000000" w:rsidR="00000000" w:rsidRPr="00000000">
        <w:rPr>
          <w:b w:val="1"/>
          <w:color w:val="000000"/>
          <w:sz w:val="40"/>
          <w:szCs w:val="40"/>
          <w:rtl w:val="0"/>
        </w:rPr>
        <w:t xml:space="preserve">Digital Front</w:t>
      </w:r>
    </w:p>
    <w:p w:rsidR="00000000" w:rsidDel="00000000" w:rsidP="00000000" w:rsidRDefault="00000000" w:rsidRPr="00000000" w14:paraId="000000AF">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Modern divorces often involve sophisticated digital sabotage—social media misinformation, spyware, spoofing, and financial hacking. Pew Research found 60% of divorcing couples experience digital harassment.</w:t>
      </w:r>
    </w:p>
    <w:p w:rsidR="00000000" w:rsidDel="00000000" w:rsidP="00000000" w:rsidRDefault="00000000" w:rsidRPr="00000000" w14:paraId="000000B0">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b w:val="1"/>
          <w:sz w:val="24"/>
          <w:szCs w:val="24"/>
          <w:rtl w:val="0"/>
        </w:rPr>
        <w:t xml:space="preserve">Amanda's Spoofing Crisis:</w:t>
      </w:r>
      <w:r w:rsidDel="00000000" w:rsidR="00000000" w:rsidRPr="00000000">
        <w:rPr>
          <w:sz w:val="24"/>
          <w:szCs w:val="24"/>
          <w:rtl w:val="0"/>
        </w:rPr>
        <w:t xml:space="preserve"> Amanda faced severe criminal accusations due to spoofed messages sent by her ex, requiring technical experts and extensive legal defense.</w:t>
      </w:r>
    </w:p>
    <w:p w:rsidR="00000000" w:rsidDel="00000000" w:rsidP="00000000" w:rsidRDefault="00000000" w:rsidRPr="00000000" w14:paraId="000000B1">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b w:val="1"/>
          <w:sz w:val="24"/>
          <w:szCs w:val="24"/>
          <w:rtl w:val="0"/>
        </w:rPr>
        <w:t xml:space="preserve">Olivia's Spyware Nightmare:</w:t>
      </w:r>
      <w:r w:rsidDel="00000000" w:rsidR="00000000" w:rsidRPr="00000000">
        <w:rPr>
          <w:sz w:val="24"/>
          <w:szCs w:val="24"/>
          <w:rtl w:val="0"/>
        </w:rPr>
        <w:t xml:space="preserve"> Olivia discovered spyware tracking her every move, necessitating immediate cybersecurity measures to reclaim her privacy.</w:t>
      </w:r>
    </w:p>
    <w:p w:rsidR="00000000" w:rsidDel="00000000" w:rsidP="00000000" w:rsidRDefault="00000000" w:rsidRPr="00000000" w14:paraId="000000B2">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b w:val="1"/>
          <w:sz w:val="24"/>
          <w:szCs w:val="24"/>
          <w:rtl w:val="0"/>
        </w:rPr>
        <w:t xml:space="preserve">James' Professional Sabotage:</w:t>
      </w:r>
      <w:r w:rsidDel="00000000" w:rsidR="00000000" w:rsidRPr="00000000">
        <w:rPr>
          <w:sz w:val="24"/>
          <w:szCs w:val="24"/>
          <w:rtl w:val="0"/>
        </w:rPr>
        <w:t xml:space="preserve"> James endured reputational damage through defamatory social media posts, compelling him to launch a costly and stressful legal counterattack.</w:t>
      </w:r>
    </w:p>
    <w:p w:rsidR="00000000" w:rsidDel="00000000" w:rsidP="00000000" w:rsidRDefault="00000000" w:rsidRPr="00000000" w14:paraId="000000B3">
      <w:pPr>
        <w:numPr>
          <w:ilvl w:val="0"/>
          <w:numId w:val="248"/>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Common Digital Attacks:</w:t>
      </w:r>
      <w:r w:rsidDel="00000000" w:rsidR="00000000" w:rsidRPr="00000000">
        <w:rPr>
          <w:sz w:val="24"/>
          <w:szCs w:val="24"/>
          <w:rtl w:val="0"/>
        </w:rPr>
        <w:t xml:space="preserve"> Harassing social media posts, doxxing, unauthorized device access, or “revenge porn” can devastate personal and professional lives.</w:t>
      </w:r>
    </w:p>
    <w:p w:rsidR="00000000" w:rsidDel="00000000" w:rsidP="00000000" w:rsidRDefault="00000000" w:rsidRPr="00000000" w14:paraId="000000B4">
      <w:pPr>
        <w:numPr>
          <w:ilvl w:val="0"/>
          <w:numId w:val="248"/>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Cybersecurity Foundations:</w:t>
      </w:r>
      <w:r w:rsidDel="00000000" w:rsidR="00000000" w:rsidRPr="00000000">
        <w:rPr>
          <w:sz w:val="24"/>
          <w:szCs w:val="24"/>
          <w:rtl w:val="0"/>
        </w:rPr>
        <w:t xml:space="preserve"> Changing all passwords, using two-factor authentication, scanning devices for spyware, and restricting ex-spouses from shared digital accounts are essential first steps.</w:t>
      </w:r>
    </w:p>
    <w:p w:rsidR="00000000" w:rsidDel="00000000" w:rsidP="00000000" w:rsidRDefault="00000000" w:rsidRPr="00000000" w14:paraId="000000B5">
      <w:pPr>
        <w:numPr>
          <w:ilvl w:val="0"/>
          <w:numId w:val="248"/>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Reputation Management:</w:t>
      </w:r>
      <w:r w:rsidDel="00000000" w:rsidR="00000000" w:rsidRPr="00000000">
        <w:rPr>
          <w:sz w:val="24"/>
          <w:szCs w:val="24"/>
          <w:rtl w:val="0"/>
        </w:rPr>
        <w:t xml:space="preserve"> In hostile divorces, controlling your online narrative becomes vital. Monitoring social media mentions and searching for unauthorized postings help mitigate reputational harm early.</w:t>
      </w:r>
    </w:p>
    <w:p w:rsidR="00000000" w:rsidDel="00000000" w:rsidP="00000000" w:rsidRDefault="00000000" w:rsidRPr="00000000" w14:paraId="000000B6">
      <w:pPr>
        <w:numPr>
          <w:ilvl w:val="0"/>
          <w:numId w:val="248"/>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b w:val="1"/>
          <w:sz w:val="24"/>
          <w:szCs w:val="24"/>
          <w:rtl w:val="0"/>
        </w:rPr>
        <w:t xml:space="preserve">Technical Tools:</w:t>
      </w:r>
      <w:r w:rsidDel="00000000" w:rsidR="00000000" w:rsidRPr="00000000">
        <w:rPr>
          <w:sz w:val="24"/>
          <w:szCs w:val="24"/>
          <w:rtl w:val="0"/>
        </w:rPr>
        <w:t xml:space="preserve"> Apps like spyware detectors and usage of secure messaging platforms can protect private communications. Some even use “burner phones” for crucial conversations.</w:t>
      </w:r>
    </w:p>
    <w:p w:rsidR="00000000" w:rsidDel="00000000" w:rsidP="00000000" w:rsidRDefault="00000000" w:rsidRPr="00000000" w14:paraId="000000B7">
      <w:pPr>
        <w:pBdr>
          <w:top w:color="auto" w:space="0" w:sz="0" w:val="none"/>
          <w:left w:color="auto" w:space="0" w:sz="0" w:val="none"/>
          <w:bottom w:color="auto" w:space="0" w:sz="0" w:val="none"/>
          <w:right w:color="auto" w:space="0" w:sz="0" w:val="none"/>
          <w:between w:color="auto" w:space="0" w:sz="0" w:val="none"/>
        </w:pBdr>
        <w:spacing w:after="280" w:line="360" w:lineRule="auto"/>
        <w:rPr>
          <w:i w:val="1"/>
          <w:sz w:val="24"/>
          <w:szCs w:val="24"/>
        </w:rPr>
      </w:pPr>
      <w:r w:rsidDel="00000000" w:rsidR="00000000" w:rsidRPr="00000000">
        <w:rPr>
          <w:i w:val="1"/>
          <w:sz w:val="24"/>
          <w:szCs w:val="24"/>
          <w:rtl w:val="0"/>
        </w:rPr>
        <w:t xml:space="preserve">(Expanded Note: </w:t>
      </w:r>
      <w:r w:rsidDel="00000000" w:rsidR="00000000" w:rsidRPr="00000000">
        <w:rPr>
          <w:b w:val="1"/>
          <w:i w:val="1"/>
          <w:sz w:val="24"/>
          <w:szCs w:val="24"/>
          <w:rtl w:val="0"/>
        </w:rPr>
        <w:t xml:space="preserve">Chapter 6</w:t>
      </w:r>
      <w:r w:rsidDel="00000000" w:rsidR="00000000" w:rsidRPr="00000000">
        <w:rPr>
          <w:i w:val="1"/>
          <w:sz w:val="24"/>
          <w:szCs w:val="24"/>
          <w:rtl w:val="0"/>
        </w:rPr>
        <w:t xml:space="preserve"> provides a robust digital security checklist, guiding you from basic device hygiene to advanced anti-spoofing strategies.)</w:t>
      </w:r>
    </w:p>
    <w:p w:rsidR="00000000" w:rsidDel="00000000" w:rsidP="00000000" w:rsidRDefault="00000000" w:rsidRPr="00000000" w14:paraId="000000B8">
      <w:pPr>
        <w:pStyle w:val="Heading2"/>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sz w:val="48"/>
          <w:szCs w:val="48"/>
        </w:rPr>
      </w:pPr>
      <w:bookmarkStart w:colFirst="0" w:colLast="0" w:name="_eye0zu2e7ak4" w:id="31"/>
      <w:bookmarkEnd w:id="31"/>
      <w:r w:rsidDel="00000000" w:rsidR="00000000" w:rsidRPr="00000000">
        <w:rPr>
          <w:b w:val="1"/>
          <w:sz w:val="48"/>
          <w:szCs w:val="48"/>
          <w:rtl w:val="0"/>
        </w:rPr>
        <w:t xml:space="preserve">Identifying Early Signs of High-Conflict Divorce</w:t>
      </w:r>
    </w:p>
    <w:p w:rsidR="00000000" w:rsidDel="00000000" w:rsidP="00000000" w:rsidRDefault="00000000" w:rsidRPr="00000000" w14:paraId="000000B9">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Early identification of high-conflict divorce signs is critical:</w:t>
      </w:r>
    </w:p>
    <w:p w:rsidR="00000000" w:rsidDel="00000000" w:rsidP="00000000" w:rsidRDefault="00000000" w:rsidRPr="00000000" w14:paraId="000000BA">
      <w:pPr>
        <w:numPr>
          <w:ilvl w:val="0"/>
          <w:numId w:val="401"/>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sz w:val="24"/>
          <w:szCs w:val="24"/>
          <w:rtl w:val="0"/>
        </w:rPr>
        <w:t xml:space="preserve">Increased control or possessiveness.</w:t>
      </w:r>
    </w:p>
    <w:p w:rsidR="00000000" w:rsidDel="00000000" w:rsidP="00000000" w:rsidRDefault="00000000" w:rsidRPr="00000000" w14:paraId="000000BB">
      <w:pPr>
        <w:numPr>
          <w:ilvl w:val="0"/>
          <w:numId w:val="401"/>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sz w:val="24"/>
          <w:szCs w:val="24"/>
          <w:rtl w:val="0"/>
        </w:rPr>
        <w:t xml:space="preserve">Sudden financial secrecy or unexplained expenditures.</w:t>
      </w:r>
    </w:p>
    <w:p w:rsidR="00000000" w:rsidDel="00000000" w:rsidP="00000000" w:rsidRDefault="00000000" w:rsidRPr="00000000" w14:paraId="000000BC">
      <w:pPr>
        <w:numPr>
          <w:ilvl w:val="0"/>
          <w:numId w:val="401"/>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sz w:val="24"/>
          <w:szCs w:val="24"/>
          <w:rtl w:val="0"/>
        </w:rPr>
        <w:t xml:space="preserve">Escalating hostility and verbal threats.</w:t>
      </w:r>
    </w:p>
    <w:p w:rsidR="00000000" w:rsidDel="00000000" w:rsidP="00000000" w:rsidRDefault="00000000" w:rsidRPr="00000000" w14:paraId="000000BD">
      <w:pPr>
        <w:numPr>
          <w:ilvl w:val="0"/>
          <w:numId w:val="401"/>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sz w:val="24"/>
          <w:szCs w:val="24"/>
          <w:rtl w:val="0"/>
        </w:rPr>
        <w:t xml:space="preserve">Deliberate social isolation tactics.</w:t>
      </w:r>
    </w:p>
    <w:p w:rsidR="00000000" w:rsidDel="00000000" w:rsidP="00000000" w:rsidRDefault="00000000" w:rsidRPr="00000000" w14:paraId="000000BE">
      <w:pPr>
        <w:numPr>
          <w:ilvl w:val="0"/>
          <w:numId w:val="401"/>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Subtle Emotional Deterioration:</w:t>
      </w:r>
      <w:r w:rsidDel="00000000" w:rsidR="00000000" w:rsidRPr="00000000">
        <w:rPr>
          <w:sz w:val="24"/>
          <w:szCs w:val="24"/>
          <w:rtl w:val="0"/>
        </w:rPr>
        <w:t xml:space="preserve"> A spouse may begin trivializing your achievements, or mocking you in front of friends—signals that more serious emotional aggression may follow</w:t>
      </w:r>
      <w:r w:rsidDel="00000000" w:rsidR="00000000" w:rsidRPr="00000000">
        <w:rPr>
          <w:b w:val="1"/>
          <w:sz w:val="24"/>
          <w:szCs w:val="24"/>
          <w:rtl w:val="0"/>
        </w:rPr>
        <w:t xml:space="preserve">Shift in Social Circles:</w:t>
      </w:r>
      <w:r w:rsidDel="00000000" w:rsidR="00000000" w:rsidRPr="00000000">
        <w:rPr>
          <w:sz w:val="24"/>
          <w:szCs w:val="24"/>
          <w:rtl w:val="0"/>
        </w:rPr>
        <w:t xml:space="preserve"> Watch for spouse-driven isolating behaviors, e.g., insisting you drop certain friends, or sabotaging your relationships with family.</w:t>
      </w:r>
    </w:p>
    <w:p w:rsidR="00000000" w:rsidDel="00000000" w:rsidP="00000000" w:rsidRDefault="00000000" w:rsidRPr="00000000" w14:paraId="000000BF">
      <w:pPr>
        <w:numPr>
          <w:ilvl w:val="1"/>
          <w:numId w:val="401"/>
        </w:numPr>
        <w:pBdr>
          <w:top w:color="auto" w:space="0" w:sz="0" w:val="none"/>
          <w:bottom w:color="auto" w:space="0" w:sz="0" w:val="none"/>
          <w:right w:color="auto" w:space="0" w:sz="0" w:val="none"/>
          <w:between w:color="auto" w:space="0" w:sz="0" w:val="none"/>
        </w:pBdr>
        <w:spacing w:after="0" w:afterAutospacing="0" w:lineRule="auto"/>
        <w:ind w:left="1440" w:hanging="360"/>
      </w:pPr>
      <w:r w:rsidDel="00000000" w:rsidR="00000000" w:rsidRPr="00000000">
        <w:rPr>
          <w:b w:val="1"/>
          <w:sz w:val="24"/>
          <w:szCs w:val="24"/>
          <w:rtl w:val="0"/>
        </w:rPr>
        <w:t xml:space="preserve">Financial “Mistakes”:</w:t>
      </w:r>
      <w:r w:rsidDel="00000000" w:rsidR="00000000" w:rsidRPr="00000000">
        <w:rPr>
          <w:sz w:val="24"/>
          <w:szCs w:val="24"/>
          <w:rtl w:val="0"/>
        </w:rPr>
        <w:t xml:space="preserve"> Repetitive overspending or mysterious withdrawals could foreshadow deeper financial manipulation.</w:t>
        <w:br w:type="textWrapping"/>
      </w:r>
    </w:p>
    <w:p w:rsidR="00000000" w:rsidDel="00000000" w:rsidP="00000000" w:rsidRDefault="00000000" w:rsidRPr="00000000" w14:paraId="000000C0">
      <w:pPr>
        <w:numPr>
          <w:ilvl w:val="2"/>
          <w:numId w:val="401"/>
        </w:numPr>
        <w:pBdr>
          <w:top w:color="auto" w:space="0" w:sz="0" w:val="none"/>
          <w:bottom w:color="auto" w:space="0" w:sz="0" w:val="none"/>
          <w:right w:color="auto" w:space="0" w:sz="0" w:val="none"/>
          <w:between w:color="auto" w:space="0" w:sz="0" w:val="none"/>
        </w:pBdr>
        <w:spacing w:after="0" w:afterAutospacing="0" w:lineRule="auto"/>
        <w:ind w:left="2160" w:hanging="360"/>
      </w:pPr>
      <w:r w:rsidDel="00000000" w:rsidR="00000000" w:rsidRPr="00000000">
        <w:rPr>
          <w:b w:val="1"/>
          <w:sz w:val="24"/>
          <w:szCs w:val="24"/>
          <w:rtl w:val="0"/>
        </w:rPr>
        <w:t xml:space="preserve">Subtle Emotional Deterioration:</w:t>
      </w:r>
      <w:r w:rsidDel="00000000" w:rsidR="00000000" w:rsidRPr="00000000">
        <w:rPr>
          <w:sz w:val="24"/>
          <w:szCs w:val="24"/>
          <w:rtl w:val="0"/>
        </w:rPr>
        <w:t xml:space="preserve"> A spouse may begin trivializing your achievements, or mocking you in front of friends—signals that more serious emotional aggression may follow.</w:t>
      </w:r>
    </w:p>
    <w:p w:rsidR="00000000" w:rsidDel="00000000" w:rsidP="00000000" w:rsidRDefault="00000000" w:rsidRPr="00000000" w14:paraId="000000C1">
      <w:pPr>
        <w:numPr>
          <w:ilvl w:val="2"/>
          <w:numId w:val="401"/>
        </w:numPr>
        <w:pBdr>
          <w:top w:color="auto" w:space="0" w:sz="0" w:val="none"/>
          <w:bottom w:color="auto" w:space="0" w:sz="0" w:val="none"/>
          <w:right w:color="auto" w:space="0" w:sz="0" w:val="none"/>
          <w:between w:color="auto" w:space="0" w:sz="0" w:val="none"/>
        </w:pBdr>
        <w:spacing w:after="0" w:afterAutospacing="0" w:lineRule="auto"/>
        <w:ind w:left="2160" w:hanging="360"/>
      </w:pPr>
      <w:r w:rsidDel="00000000" w:rsidR="00000000" w:rsidRPr="00000000">
        <w:rPr>
          <w:b w:val="1"/>
          <w:sz w:val="24"/>
          <w:szCs w:val="24"/>
          <w:rtl w:val="0"/>
        </w:rPr>
        <w:t xml:space="preserve">Shift in Social Circles:</w:t>
      </w:r>
      <w:r w:rsidDel="00000000" w:rsidR="00000000" w:rsidRPr="00000000">
        <w:rPr>
          <w:sz w:val="24"/>
          <w:szCs w:val="24"/>
          <w:rtl w:val="0"/>
        </w:rPr>
        <w:t xml:space="preserve"> Watch for spouse-driven isolating behaviors, e.g., insisting you drop certain friends, or sabotaging your relationships with family.</w:t>
      </w:r>
    </w:p>
    <w:p w:rsidR="00000000" w:rsidDel="00000000" w:rsidP="00000000" w:rsidRDefault="00000000" w:rsidRPr="00000000" w14:paraId="000000C2">
      <w:pPr>
        <w:numPr>
          <w:ilvl w:val="2"/>
          <w:numId w:val="401"/>
        </w:numPr>
        <w:pBdr>
          <w:top w:color="auto" w:space="0" w:sz="0" w:val="none"/>
          <w:bottom w:color="auto" w:space="0" w:sz="0" w:val="none"/>
          <w:right w:color="auto" w:space="0" w:sz="0" w:val="none"/>
          <w:between w:color="auto" w:space="0" w:sz="0" w:val="none"/>
        </w:pBdr>
        <w:spacing w:after="840" w:lineRule="auto"/>
        <w:ind w:left="2160" w:hanging="360"/>
      </w:pPr>
      <w:r w:rsidDel="00000000" w:rsidR="00000000" w:rsidRPr="00000000">
        <w:rPr>
          <w:b w:val="1"/>
          <w:sz w:val="24"/>
          <w:szCs w:val="24"/>
          <w:rtl w:val="0"/>
        </w:rPr>
        <w:t xml:space="preserve">Financial “Mistakes”:</w:t>
      </w:r>
      <w:r w:rsidDel="00000000" w:rsidR="00000000" w:rsidRPr="00000000">
        <w:rPr>
          <w:sz w:val="24"/>
          <w:szCs w:val="24"/>
          <w:rtl w:val="0"/>
        </w:rPr>
        <w:t xml:space="preserve"> Repetitive overspending or mysterious withdrawals could foreshadow deeper financial manipulation.</w:t>
      </w:r>
    </w:p>
    <w:p w:rsidR="00000000" w:rsidDel="00000000" w:rsidP="00000000" w:rsidRDefault="00000000" w:rsidRPr="00000000" w14:paraId="000000C3">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b w:val="1"/>
          <w:sz w:val="24"/>
          <w:szCs w:val="24"/>
          <w:rtl w:val="0"/>
        </w:rPr>
        <w:t xml:space="preserve">Real-Life Example:</w:t>
      </w:r>
      <w:r w:rsidDel="00000000" w:rsidR="00000000" w:rsidRPr="00000000">
        <w:rPr>
          <w:sz w:val="24"/>
          <w:szCs w:val="24"/>
          <w:rtl w:val="0"/>
        </w:rPr>
        <w:t xml:space="preserve"> Amanda noted increased hostility and secret financial transactions. Recognizing these signs early enabled her to implement protective measures, such as documenting incidents and securing important financial records (fully explored in </w:t>
      </w:r>
      <w:r w:rsidDel="00000000" w:rsidR="00000000" w:rsidRPr="00000000">
        <w:rPr>
          <w:b w:val="1"/>
          <w:sz w:val="24"/>
          <w:szCs w:val="24"/>
          <w:rtl w:val="0"/>
        </w:rPr>
        <w:t xml:space="preserve">Chapter 2</w:t>
      </w:r>
      <w:r w:rsidDel="00000000" w:rsidR="00000000" w:rsidRPr="00000000">
        <w:rPr>
          <w:sz w:val="24"/>
          <w:szCs w:val="24"/>
          <w:rtl w:val="0"/>
        </w:rPr>
        <w:t xml:space="preserve">).</w:t>
      </w:r>
    </w:p>
    <w:p w:rsidR="00000000" w:rsidDel="00000000" w:rsidP="00000000" w:rsidRDefault="00000000" w:rsidRPr="00000000" w14:paraId="000000C4">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The moment these patterns emerge, it’s wise to quietly collect evidence—screenshots, bank statements—and secure new emotional or financial safe havens</w:t>
      </w:r>
    </w:p>
    <w:p w:rsidR="00000000" w:rsidDel="00000000" w:rsidP="00000000" w:rsidRDefault="00000000" w:rsidRPr="00000000" w14:paraId="000000C5">
      <w:pPr>
        <w:pStyle w:val="Heading2"/>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sz w:val="48"/>
          <w:szCs w:val="48"/>
        </w:rPr>
      </w:pPr>
      <w:bookmarkStart w:colFirst="0" w:colLast="0" w:name="_x3ld7vb42fy9" w:id="32"/>
      <w:bookmarkEnd w:id="32"/>
      <w:r w:rsidDel="00000000" w:rsidR="00000000" w:rsidRPr="00000000">
        <w:rPr>
          <w:b w:val="1"/>
          <w:sz w:val="48"/>
          <w:szCs w:val="48"/>
          <w:rtl w:val="0"/>
        </w:rPr>
        <w:t xml:space="preserve">Escaping with My Children: A Terrifying Journey</w:t>
      </w:r>
    </w:p>
    <w:p w:rsidR="00000000" w:rsidDel="00000000" w:rsidP="00000000" w:rsidRDefault="00000000" w:rsidRPr="00000000" w14:paraId="000000C6">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My escape began quietly yet terrifyingly. In broad daylight, I picked my two autistic sons up early from school, hastily packing essentials into garbage bags. Heart racing, every trailing car spiked adrenaline, fearing confrontation or violence. Daylight offered no comfort—just greater vulnerability.</w:t>
      </w:r>
    </w:p>
    <w:p w:rsidR="00000000" w:rsidDel="00000000" w:rsidP="00000000" w:rsidRDefault="00000000" w:rsidRPr="00000000" w14:paraId="000000C7">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Initially fleeing to a hotel, paranoia about tracking devices forced a sudden switch to public transportation. Anxiety intensified when the hotel refused cash, demanding a credit card. Terrified of digital traces, I panicked until compassionate hotel staff discreetly intervened. A friend brought toys, my brother arranged discreet meal deliveries, and one kind staffer provided snacks. My sons cried constantly, confused and traumatized, wondering why their father wasn’t joining our "vacation." This torment, intensified by the relentless "Devil's Gate Dam Storm" that struck Los Angeles on February 17, 2017, left me battling intense anxiety and helplessness.</w:t>
      </w:r>
    </w:p>
    <w:p w:rsidR="00000000" w:rsidDel="00000000" w:rsidP="00000000" w:rsidRDefault="00000000" w:rsidRPr="00000000" w14:paraId="000000C8">
      <w:pPr>
        <w:numPr>
          <w:ilvl w:val="0"/>
          <w:numId w:val="410"/>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Choosing Broad Daylight:</w:t>
      </w:r>
      <w:r w:rsidDel="00000000" w:rsidR="00000000" w:rsidRPr="00000000">
        <w:rPr>
          <w:sz w:val="24"/>
          <w:szCs w:val="24"/>
          <w:rtl w:val="0"/>
        </w:rPr>
        <w:t xml:space="preserve"> The decision to flee during daylight was both desperate and risky. I hoped the public setting might prevent a violent altercation, yet the stark visibility left me feeling exposed.</w:t>
      </w:r>
    </w:p>
    <w:p w:rsidR="00000000" w:rsidDel="00000000" w:rsidP="00000000" w:rsidRDefault="00000000" w:rsidRPr="00000000" w14:paraId="000000C9">
      <w:pPr>
        <w:numPr>
          <w:ilvl w:val="0"/>
          <w:numId w:val="410"/>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Suffien planning lacking: My go to bag was lacking.</w:t>
      </w:r>
    </w:p>
    <w:p w:rsidR="00000000" w:rsidDel="00000000" w:rsidP="00000000" w:rsidRDefault="00000000" w:rsidRPr="00000000" w14:paraId="000000CA">
      <w:pPr>
        <w:numPr>
          <w:ilvl w:val="0"/>
          <w:numId w:val="410"/>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Autistic Children’s Needs:</w:t>
      </w:r>
      <w:r w:rsidDel="00000000" w:rsidR="00000000" w:rsidRPr="00000000">
        <w:rPr>
          <w:sz w:val="24"/>
          <w:szCs w:val="24"/>
          <w:rtl w:val="0"/>
        </w:rPr>
        <w:t xml:space="preserve"> My sons, both on the autism spectrum, required familiarity and routine. Breaking their routine by picking them up early introduced confusion and meltdown risks, intensifying my emotional strain.</w:t>
      </w:r>
    </w:p>
    <w:p w:rsidR="00000000" w:rsidDel="00000000" w:rsidP="00000000" w:rsidRDefault="00000000" w:rsidRPr="00000000" w14:paraId="000000CB">
      <w:pPr>
        <w:numPr>
          <w:ilvl w:val="0"/>
          <w:numId w:val="410"/>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Cash vs. Card Conundrum:</w:t>
      </w:r>
      <w:r w:rsidDel="00000000" w:rsidR="00000000" w:rsidRPr="00000000">
        <w:rPr>
          <w:sz w:val="24"/>
          <w:szCs w:val="24"/>
          <w:rtl w:val="0"/>
        </w:rPr>
        <w:t xml:space="preserve"> Fearing my spouse’s ability to track credit card usage, I attempted to pay cash at the hotel. The refusal triggered panic, requiring improvised solutions and kind staff intervention.</w:t>
      </w:r>
    </w:p>
    <w:p w:rsidR="00000000" w:rsidDel="00000000" w:rsidP="00000000" w:rsidRDefault="00000000" w:rsidRPr="00000000" w14:paraId="000000CC">
      <w:pPr>
        <w:numPr>
          <w:ilvl w:val="0"/>
          <w:numId w:val="410"/>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b w:val="1"/>
          <w:sz w:val="24"/>
          <w:szCs w:val="24"/>
          <w:rtl w:val="0"/>
        </w:rPr>
        <w:t xml:space="preserve">Emotional Consequences:</w:t>
      </w:r>
      <w:r w:rsidDel="00000000" w:rsidR="00000000" w:rsidRPr="00000000">
        <w:rPr>
          <w:sz w:val="24"/>
          <w:szCs w:val="24"/>
          <w:rtl w:val="0"/>
        </w:rPr>
        <w:t xml:space="preserve"> The children’s tears and disorientation haunted me, compounding guilt over “taking them away” from their father. Still, I recognized this was a lesser evil compared to potential harm if we stayed.</w:t>
      </w:r>
    </w:p>
    <w:p w:rsidR="00000000" w:rsidDel="00000000" w:rsidP="00000000" w:rsidRDefault="00000000" w:rsidRPr="00000000" w14:paraId="000000CD">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This scenario highlights the urgent need for a robust safety plan. </w:t>
      </w:r>
      <w:r w:rsidDel="00000000" w:rsidR="00000000" w:rsidRPr="00000000">
        <w:rPr>
          <w:b w:val="1"/>
          <w:sz w:val="24"/>
          <w:szCs w:val="24"/>
          <w:rtl w:val="0"/>
        </w:rPr>
        <w:t xml:space="preserve">Chapter 4</w:t>
      </w:r>
      <w:r w:rsidDel="00000000" w:rsidR="00000000" w:rsidRPr="00000000">
        <w:rPr>
          <w:sz w:val="24"/>
          <w:szCs w:val="24"/>
          <w:rtl w:val="0"/>
        </w:rPr>
        <w:t xml:space="preserve"> details how to gather critical documents and plan safe escape routes, while </w:t>
      </w:r>
      <w:r w:rsidDel="00000000" w:rsidR="00000000" w:rsidRPr="00000000">
        <w:rPr>
          <w:b w:val="1"/>
          <w:sz w:val="24"/>
          <w:szCs w:val="24"/>
          <w:rtl w:val="0"/>
        </w:rPr>
        <w:t xml:space="preserve">Chapter 5</w:t>
      </w:r>
      <w:r w:rsidDel="00000000" w:rsidR="00000000" w:rsidRPr="00000000">
        <w:rPr>
          <w:sz w:val="24"/>
          <w:szCs w:val="24"/>
          <w:rtl w:val="0"/>
        </w:rPr>
        <w:t xml:space="preserve"> explains child-focused strategies for handling transitions without re-traumatizing them.</w:t>
      </w:r>
    </w:p>
    <w:p w:rsidR="00000000" w:rsidDel="00000000" w:rsidP="00000000" w:rsidRDefault="00000000" w:rsidRPr="00000000" w14:paraId="000000CE">
      <w:pPr>
        <w:pStyle w:val="Heading2"/>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sz w:val="48"/>
          <w:szCs w:val="48"/>
        </w:rPr>
      </w:pPr>
      <w:bookmarkStart w:colFirst="0" w:colLast="0" w:name="_16zr0ibd51y4" w:id="33"/>
      <w:bookmarkEnd w:id="33"/>
      <w:r w:rsidDel="00000000" w:rsidR="00000000" w:rsidRPr="00000000">
        <w:rPr>
          <w:b w:val="1"/>
          <w:sz w:val="48"/>
          <w:szCs w:val="48"/>
          <w:rtl w:val="0"/>
        </w:rPr>
        <w:t xml:space="preserve">The Toll of Hostile Divorces</w:t>
      </w:r>
    </w:p>
    <w:p w:rsidR="00000000" w:rsidDel="00000000" w:rsidP="00000000" w:rsidRDefault="00000000" w:rsidRPr="00000000" w14:paraId="000000CF">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Research illustrates the widespread devastation caused by hostile divorces. Beyond legal and financial strain, survivors often experience severe emotional and social consequences. Friends distance themselves, reluctant to "pick sides." Families, unsure how to help, become increasingly distant. Children caught in the conflict endure emotional turmoil, often manipulated into choosing sides.</w:t>
      </w:r>
    </w:p>
    <w:p w:rsidR="00000000" w:rsidDel="00000000" w:rsidP="00000000" w:rsidRDefault="00000000" w:rsidRPr="00000000" w14:paraId="000000D0">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I vividly recall nights hunched in a corner, scrolling through lengthy legal documents questioning my fitness as a mother. The impersonal court jargon reduced my relationship with my children to cold terms like "best interests," "custody schedule," and "fitness hearing." This realization underscored the need for strategic emotional and legal preparation.</w:t>
      </w:r>
    </w:p>
    <w:p w:rsidR="00000000" w:rsidDel="00000000" w:rsidP="00000000" w:rsidRDefault="00000000" w:rsidRPr="00000000" w14:paraId="000000D1">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40"/>
          <w:szCs w:val="40"/>
        </w:rPr>
      </w:pPr>
      <w:bookmarkStart w:colFirst="0" w:colLast="0" w:name="_4hgmr3u17kt4" w:id="34"/>
      <w:bookmarkEnd w:id="34"/>
      <w:r w:rsidDel="00000000" w:rsidR="00000000" w:rsidRPr="00000000">
        <w:rPr>
          <w:b w:val="1"/>
          <w:color w:val="000000"/>
          <w:sz w:val="40"/>
          <w:szCs w:val="40"/>
          <w:rtl w:val="0"/>
        </w:rPr>
        <w:t xml:space="preserve">Real Stories, Real Pain:</w:t>
      </w:r>
    </w:p>
    <w:p w:rsidR="00000000" w:rsidDel="00000000" w:rsidP="00000000" w:rsidRDefault="00000000" w:rsidRPr="00000000" w14:paraId="000000D2">
      <w:pPr>
        <w:numPr>
          <w:ilvl w:val="0"/>
          <w:numId w:val="478"/>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Rebecca’s Social Isolation:</w:t>
      </w:r>
      <w:r w:rsidDel="00000000" w:rsidR="00000000" w:rsidRPr="00000000">
        <w:rPr>
          <w:sz w:val="24"/>
          <w:szCs w:val="24"/>
          <w:rtl w:val="0"/>
        </w:rPr>
        <w:t xml:space="preserve"> Rebecca’s friends disappeared overnight, uncomfortable picking sides, leaving her isolated during her divorce.</w:t>
      </w:r>
    </w:p>
    <w:p w:rsidR="00000000" w:rsidDel="00000000" w:rsidP="00000000" w:rsidRDefault="00000000" w:rsidRPr="00000000" w14:paraId="000000D3">
      <w:pPr>
        <w:numPr>
          <w:ilvl w:val="0"/>
          <w:numId w:val="478"/>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Nathan’s Family Estrangement:</w:t>
      </w:r>
      <w:r w:rsidDel="00000000" w:rsidR="00000000" w:rsidRPr="00000000">
        <w:rPr>
          <w:sz w:val="24"/>
          <w:szCs w:val="24"/>
          <w:rtl w:val="0"/>
        </w:rPr>
        <w:t xml:space="preserve"> Nathan’s family withdrew support due to confusion and discomfort about his high-conflict divorce, deepening his emotional trauma.</w:t>
      </w:r>
    </w:p>
    <w:p w:rsidR="00000000" w:rsidDel="00000000" w:rsidP="00000000" w:rsidRDefault="00000000" w:rsidRPr="00000000" w14:paraId="000000D4">
      <w:pPr>
        <w:numPr>
          <w:ilvl w:val="0"/>
          <w:numId w:val="478"/>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Leah’s Children Torn Apart:</w:t>
      </w:r>
      <w:r w:rsidDel="00000000" w:rsidR="00000000" w:rsidRPr="00000000">
        <w:rPr>
          <w:sz w:val="24"/>
          <w:szCs w:val="24"/>
          <w:rtl w:val="0"/>
        </w:rPr>
        <w:t xml:space="preserve"> Leah’s children were manipulated by their father, causing emotional trauma and confusion that took years of therapy to address.</w:t>
      </w:r>
    </w:p>
    <w:p w:rsidR="00000000" w:rsidDel="00000000" w:rsidP="00000000" w:rsidRDefault="00000000" w:rsidRPr="00000000" w14:paraId="000000D5">
      <w:pPr>
        <w:numPr>
          <w:ilvl w:val="0"/>
          <w:numId w:val="478"/>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sz w:val="24"/>
          <w:szCs w:val="24"/>
          <w:rtl w:val="0"/>
        </w:rPr>
        <w:br w:type="textWrapping"/>
      </w:r>
    </w:p>
    <w:p w:rsidR="00000000" w:rsidDel="00000000" w:rsidP="00000000" w:rsidRDefault="00000000" w:rsidRPr="00000000" w14:paraId="000000D6">
      <w:pPr>
        <w:numPr>
          <w:ilvl w:val="1"/>
          <w:numId w:val="478"/>
        </w:numPr>
        <w:pBdr>
          <w:top w:color="auto" w:space="0" w:sz="0" w:val="none"/>
          <w:bottom w:color="auto" w:space="0" w:sz="0" w:val="none"/>
          <w:right w:color="auto" w:space="0" w:sz="0" w:val="none"/>
          <w:between w:color="auto" w:space="0" w:sz="0" w:val="none"/>
        </w:pBdr>
        <w:spacing w:after="0" w:afterAutospacing="0" w:lineRule="auto"/>
        <w:ind w:left="1440" w:hanging="360"/>
      </w:pPr>
      <w:r w:rsidDel="00000000" w:rsidR="00000000" w:rsidRPr="00000000">
        <w:rPr>
          <w:b w:val="1"/>
          <w:sz w:val="24"/>
          <w:szCs w:val="24"/>
          <w:rtl w:val="0"/>
        </w:rPr>
        <w:t xml:space="preserve">A single mother</w:t>
      </w:r>
      <w:r w:rsidDel="00000000" w:rsidR="00000000" w:rsidRPr="00000000">
        <w:rPr>
          <w:sz w:val="24"/>
          <w:szCs w:val="24"/>
          <w:rtl w:val="0"/>
        </w:rPr>
        <w:t xml:space="preserve"> told me she felt safer locked in her bedroom than in a lawyer’s office—because legal interactions left her feeling judged, marginalized, and powerless.</w:t>
      </w:r>
    </w:p>
    <w:p w:rsidR="00000000" w:rsidDel="00000000" w:rsidP="00000000" w:rsidRDefault="00000000" w:rsidRPr="00000000" w14:paraId="000000D7">
      <w:pPr>
        <w:numPr>
          <w:ilvl w:val="1"/>
          <w:numId w:val="478"/>
        </w:numPr>
        <w:pBdr>
          <w:top w:color="auto" w:space="0" w:sz="0" w:val="none"/>
          <w:bottom w:color="auto" w:space="0" w:sz="0" w:val="none"/>
          <w:right w:color="auto" w:space="0" w:sz="0" w:val="none"/>
          <w:between w:color="auto" w:space="0" w:sz="0" w:val="none"/>
        </w:pBdr>
        <w:spacing w:after="560" w:lineRule="auto"/>
        <w:ind w:left="1440" w:hanging="360"/>
      </w:pPr>
      <w:r w:rsidDel="00000000" w:rsidR="00000000" w:rsidRPr="00000000">
        <w:rPr>
          <w:b w:val="1"/>
          <w:sz w:val="24"/>
          <w:szCs w:val="24"/>
          <w:rtl w:val="0"/>
        </w:rPr>
        <w:t xml:space="preserve">Another survivor</w:t>
      </w:r>
      <w:r w:rsidDel="00000000" w:rsidR="00000000" w:rsidRPr="00000000">
        <w:rPr>
          <w:sz w:val="24"/>
          <w:szCs w:val="24"/>
          <w:rtl w:val="0"/>
        </w:rPr>
        <w:t xml:space="preserve"> discovered hidden cameras installed by her soon-to-be former partner, turning her private life into a spy-thriller nightmare. She described it as a “cold war” inside her own home.</w:t>
      </w:r>
    </w:p>
    <w:p w:rsidR="00000000" w:rsidDel="00000000" w:rsidP="00000000" w:rsidRDefault="00000000" w:rsidRPr="00000000" w14:paraId="000000D8">
      <w:pPr>
        <w:pStyle w:val="Heading2"/>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sz w:val="48"/>
          <w:szCs w:val="48"/>
        </w:rPr>
      </w:pPr>
      <w:bookmarkStart w:colFirst="0" w:colLast="0" w:name="_gwi85gmdssrm" w:id="35"/>
      <w:bookmarkEnd w:id="35"/>
      <w:r w:rsidDel="00000000" w:rsidR="00000000" w:rsidRPr="00000000">
        <w:rPr>
          <w:b w:val="1"/>
          <w:sz w:val="48"/>
          <w:szCs w:val="48"/>
          <w:rtl w:val="0"/>
        </w:rPr>
        <w:t xml:space="preserve">My War Story: Early Rounds</w:t>
      </w:r>
    </w:p>
    <w:p w:rsidR="00000000" w:rsidDel="00000000" w:rsidP="00000000" w:rsidRDefault="00000000" w:rsidRPr="00000000" w14:paraId="000000D9">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Leaving an abusive marriage cost me dearly, financially and emotionally. I handled debts unfairly assigned to me by the courts and was denied adequate child support for my disabled children. Even after my abuser’s death, his shadow lingered, tying me to his financial misdeeds. The system seemed punishing and indifferent, leaving me feeling trapped and hopeless.</w:t>
      </w:r>
    </w:p>
    <w:p w:rsidR="00000000" w:rsidDel="00000000" w:rsidP="00000000" w:rsidRDefault="00000000" w:rsidRPr="00000000" w14:paraId="000000DA">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Each day, I clung to the truth that my children depended on me, financially and emotionally . Preserving our safety, dignity, and future became my sole mission. Despite these harsh realities, my determination and hope grew stronger each day.</w:t>
      </w:r>
    </w:p>
    <w:p w:rsidR="00000000" w:rsidDel="00000000" w:rsidP="00000000" w:rsidRDefault="00000000" w:rsidRPr="00000000" w14:paraId="000000DB">
      <w:pPr>
        <w:pBdr>
          <w:top w:color="auto" w:space="0" w:sz="0" w:val="none"/>
          <w:left w:color="auto" w:space="0" w:sz="0" w:val="none"/>
          <w:bottom w:color="auto" w:space="0" w:sz="0" w:val="none"/>
          <w:right w:color="auto" w:space="0" w:sz="0" w:val="none"/>
          <w:between w:color="auto" w:space="0" w:sz="0" w:val="none"/>
        </w:pBdr>
        <w:spacing w:after="280" w:line="360" w:lineRule="auto"/>
        <w:rPr>
          <w:i w:val="1"/>
          <w:sz w:val="24"/>
          <w:szCs w:val="24"/>
        </w:rPr>
      </w:pPr>
      <w:r w:rsidDel="00000000" w:rsidR="00000000" w:rsidRPr="00000000">
        <w:rPr>
          <w:i w:val="1"/>
          <w:sz w:val="24"/>
          <w:szCs w:val="24"/>
          <w:rtl w:val="0"/>
        </w:rPr>
        <w:t xml:space="preserve">This extended sense of oppression, even after a spouse’s death, underscores how “post-war” turmoil can persist—mirroring real wars where landmines and residual effects remain after the main conflict. Financial “landmines” can exist in hidden debts, credit sabotage, and ongoing legal entanglements.)</w:t>
      </w:r>
    </w:p>
    <w:p w:rsidR="00000000" w:rsidDel="00000000" w:rsidP="00000000" w:rsidRDefault="00000000" w:rsidRPr="00000000" w14:paraId="000000DC">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b w:val="1"/>
          <w:sz w:val="24"/>
          <w:szCs w:val="24"/>
          <w:rtl w:val="0"/>
        </w:rPr>
        <w:t xml:space="preserve">Statistic Check:</w:t>
      </w:r>
      <w:r w:rsidDel="00000000" w:rsidR="00000000" w:rsidRPr="00000000">
        <w:rPr>
          <w:sz w:val="24"/>
          <w:szCs w:val="24"/>
          <w:rtl w:val="0"/>
        </w:rPr>
        <w:t xml:space="preserve"> A </w:t>
      </w:r>
      <w:r w:rsidDel="00000000" w:rsidR="00000000" w:rsidRPr="00000000">
        <w:rPr>
          <w:i w:val="1"/>
          <w:sz w:val="24"/>
          <w:szCs w:val="24"/>
          <w:rtl w:val="0"/>
        </w:rPr>
        <w:t xml:space="preserve">Journal of Divorce &amp; Remarriage</w:t>
      </w:r>
      <w:r w:rsidDel="00000000" w:rsidR="00000000" w:rsidRPr="00000000">
        <w:rPr>
          <w:sz w:val="24"/>
          <w:szCs w:val="24"/>
          <w:rtl w:val="0"/>
        </w:rPr>
        <w:t xml:space="preserve"> study found that 30% of divorces follow a sudden-break pattern triggered by a catastrophic event (like discovering secret accounts or enduring physical violence), while most others result from a gradual build-up of tension. Either way, the fallout can be severe.</w:t>
      </w:r>
    </w:p>
    <w:p w:rsidR="00000000" w:rsidDel="00000000" w:rsidP="00000000" w:rsidRDefault="00000000" w:rsidRPr="00000000" w14:paraId="000000DD">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b w:val="1"/>
          <w:sz w:val="24"/>
          <w:szCs w:val="24"/>
          <w:rtl w:val="0"/>
        </w:rPr>
        <w:t xml:space="preserve">Journal of Divorce &amp; Remarriage</w:t>
      </w:r>
      <w:r w:rsidDel="00000000" w:rsidR="00000000" w:rsidRPr="00000000">
        <w:rPr>
          <w:sz w:val="24"/>
          <w:szCs w:val="24"/>
          <w:rtl w:val="0"/>
        </w:rPr>
        <w:t xml:space="preserve"> indicates 30% of divorces follow sudden, catastrophic events (such as secret debts or violence), while most others result from ongoing tension. Regardless of cause, the emotional and financial fallout is profound.</w:t>
      </w:r>
    </w:p>
    <w:p w:rsidR="00000000" w:rsidDel="00000000" w:rsidP="00000000" w:rsidRDefault="00000000" w:rsidRPr="00000000" w14:paraId="000000DE">
      <w:pPr>
        <w:pStyle w:val="Heading2"/>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sz w:val="48"/>
          <w:szCs w:val="48"/>
        </w:rPr>
      </w:pPr>
      <w:bookmarkStart w:colFirst="0" w:colLast="0" w:name="_u2zdqumm886n" w:id="36"/>
      <w:bookmarkEnd w:id="36"/>
      <w:r w:rsidDel="00000000" w:rsidR="00000000" w:rsidRPr="00000000">
        <w:rPr>
          <w:b w:val="1"/>
          <w:sz w:val="48"/>
          <w:szCs w:val="48"/>
          <w:rtl w:val="0"/>
        </w:rPr>
        <w:t xml:space="preserve">A Hopeful Perspective</w:t>
      </w:r>
    </w:p>
    <w:p w:rsidR="00000000" w:rsidDel="00000000" w:rsidP="00000000" w:rsidRDefault="00000000" w:rsidRPr="00000000" w14:paraId="000000DF">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A critical shift was refusing to remain a "victim." I was wronged and endangered, yet I had dreams, goals, and a right to safeguard my children's futures. Adopting an empowered mindset changed each court appearance and legal challenge from attacks into strategic steps toward a safer future.</w:t>
      </w:r>
    </w:p>
    <w:p w:rsidR="00000000" w:rsidDel="00000000" w:rsidP="00000000" w:rsidRDefault="00000000" w:rsidRPr="00000000" w14:paraId="000000E0">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Throughout this guide, we’ll use this empowering mindset as our foundation, ensuring you emerge not just surviving, but thriving.</w:t>
      </w:r>
    </w:p>
    <w:p w:rsidR="00000000" w:rsidDel="00000000" w:rsidP="00000000" w:rsidRDefault="00000000" w:rsidRPr="00000000" w14:paraId="000000E1">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Experts emphasize “post-traumatic growth”—the concept that adversity, once navigated, can catalyze greater resilience, empathy, and even new life opportunities. Maintaining optimism in the face of adversity is challenging but integral to overcoming high-conflict divorces.</w:t>
      </w:r>
    </w:p>
    <w:p w:rsidR="00000000" w:rsidDel="00000000" w:rsidP="00000000" w:rsidRDefault="00000000" w:rsidRPr="00000000" w14:paraId="000000E2">
      <w:pPr>
        <w:pStyle w:val="Heading2"/>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sz w:val="48"/>
          <w:szCs w:val="48"/>
        </w:rPr>
      </w:pPr>
      <w:bookmarkStart w:colFirst="0" w:colLast="0" w:name="_5n639hrupnue" w:id="37"/>
      <w:bookmarkEnd w:id="37"/>
      <w:r w:rsidDel="00000000" w:rsidR="00000000" w:rsidRPr="00000000">
        <w:rPr>
          <w:b w:val="1"/>
          <w:sz w:val="48"/>
          <w:szCs w:val="48"/>
          <w:rtl w:val="0"/>
        </w:rPr>
        <w:t xml:space="preserve">Recognizing Manipulative Tactics</w:t>
      </w:r>
    </w:p>
    <w:p w:rsidR="00000000" w:rsidDel="00000000" w:rsidP="00000000" w:rsidRDefault="00000000" w:rsidRPr="00000000" w14:paraId="000000E3">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Clearly identifying your spouse’s manipulative behaviors helps you navigate this war:</w:t>
      </w:r>
    </w:p>
    <w:p w:rsidR="00000000" w:rsidDel="00000000" w:rsidP="00000000" w:rsidRDefault="00000000" w:rsidRPr="00000000" w14:paraId="000000E4">
      <w:pPr>
        <w:numPr>
          <w:ilvl w:val="0"/>
          <w:numId w:val="362"/>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sz w:val="24"/>
          <w:szCs w:val="24"/>
          <w:rtl w:val="0"/>
        </w:rPr>
        <w:br w:type="textWrapping"/>
      </w:r>
    </w:p>
    <w:p w:rsidR="00000000" w:rsidDel="00000000" w:rsidP="00000000" w:rsidRDefault="00000000" w:rsidRPr="00000000" w14:paraId="000000E5">
      <w:pPr>
        <w:numPr>
          <w:ilvl w:val="1"/>
          <w:numId w:val="362"/>
        </w:numPr>
        <w:pBdr>
          <w:top w:color="auto" w:space="0" w:sz="0" w:val="none"/>
          <w:bottom w:color="auto" w:space="0" w:sz="0" w:val="none"/>
          <w:right w:color="auto" w:space="0" w:sz="0" w:val="none"/>
          <w:between w:color="auto" w:space="0" w:sz="0" w:val="none"/>
        </w:pBdr>
        <w:spacing w:after="0" w:afterAutospacing="0" w:lineRule="auto"/>
        <w:ind w:left="1440" w:hanging="360"/>
      </w:pPr>
      <w:r w:rsidDel="00000000" w:rsidR="00000000" w:rsidRPr="00000000">
        <w:rPr>
          <w:b w:val="1"/>
          <w:sz w:val="24"/>
          <w:szCs w:val="24"/>
          <w:rtl w:val="0"/>
        </w:rPr>
        <w:t xml:space="preserve">Gaslighting:</w:t>
      </w:r>
      <w:r w:rsidDel="00000000" w:rsidR="00000000" w:rsidRPr="00000000">
        <w:rPr>
          <w:sz w:val="24"/>
          <w:szCs w:val="24"/>
          <w:rtl w:val="0"/>
        </w:rPr>
        <w:t xml:space="preserve"> Manipulation intended to make you doubt your perception of reality or sanity. Example: “You’re imagining things,” or “That never happened.”</w:t>
      </w:r>
    </w:p>
    <w:p w:rsidR="00000000" w:rsidDel="00000000" w:rsidP="00000000" w:rsidRDefault="00000000" w:rsidRPr="00000000" w14:paraId="000000E6">
      <w:pPr>
        <w:numPr>
          <w:ilvl w:val="1"/>
          <w:numId w:val="362"/>
        </w:numPr>
        <w:pBdr>
          <w:top w:color="auto" w:space="0" w:sz="0" w:val="none"/>
          <w:bottom w:color="auto" w:space="0" w:sz="0" w:val="none"/>
          <w:right w:color="auto" w:space="0" w:sz="0" w:val="none"/>
          <w:between w:color="auto" w:space="0" w:sz="0" w:val="none"/>
        </w:pBdr>
        <w:spacing w:after="0" w:afterAutospacing="0" w:lineRule="auto"/>
        <w:ind w:left="1440" w:hanging="360"/>
      </w:pPr>
      <w:r w:rsidDel="00000000" w:rsidR="00000000" w:rsidRPr="00000000">
        <w:rPr>
          <w:b w:val="1"/>
          <w:sz w:val="24"/>
          <w:szCs w:val="24"/>
          <w:rtl w:val="0"/>
        </w:rPr>
        <w:t xml:space="preserve">Stonewalling:</w:t>
      </w:r>
      <w:r w:rsidDel="00000000" w:rsidR="00000000" w:rsidRPr="00000000">
        <w:rPr>
          <w:sz w:val="24"/>
          <w:szCs w:val="24"/>
          <w:rtl w:val="0"/>
        </w:rPr>
        <w:t xml:space="preserve"> Deliberate refusal to communicate or cooperate, aiming to frustrate or overwhelm you emotionally.</w:t>
      </w:r>
    </w:p>
    <w:p w:rsidR="00000000" w:rsidDel="00000000" w:rsidP="00000000" w:rsidRDefault="00000000" w:rsidRPr="00000000" w14:paraId="000000E7">
      <w:pPr>
        <w:numPr>
          <w:ilvl w:val="1"/>
          <w:numId w:val="362"/>
        </w:numPr>
        <w:pBdr>
          <w:top w:color="auto" w:space="0" w:sz="0" w:val="none"/>
          <w:bottom w:color="auto" w:space="0" w:sz="0" w:val="none"/>
          <w:right w:color="auto" w:space="0" w:sz="0" w:val="none"/>
          <w:between w:color="auto" w:space="0" w:sz="0" w:val="none"/>
        </w:pBdr>
        <w:spacing w:after="0" w:afterAutospacing="0" w:lineRule="auto"/>
        <w:ind w:left="1440" w:hanging="360"/>
      </w:pPr>
      <w:r w:rsidDel="00000000" w:rsidR="00000000" w:rsidRPr="00000000">
        <w:rPr>
          <w:b w:val="1"/>
          <w:sz w:val="24"/>
          <w:szCs w:val="24"/>
          <w:rtl w:val="0"/>
        </w:rPr>
        <w:t xml:space="preserve">Parental Alienation:</w:t>
      </w:r>
      <w:r w:rsidDel="00000000" w:rsidR="00000000" w:rsidRPr="00000000">
        <w:rPr>
          <w:sz w:val="24"/>
          <w:szCs w:val="24"/>
          <w:rtl w:val="0"/>
        </w:rPr>
        <w:t xml:space="preserve"> Purposefully manipulating your children against you to undermine your relationship and credibility.</w:t>
      </w:r>
    </w:p>
    <w:p w:rsidR="00000000" w:rsidDel="00000000" w:rsidP="00000000" w:rsidRDefault="00000000" w:rsidRPr="00000000" w14:paraId="000000E8">
      <w:pPr>
        <w:numPr>
          <w:ilvl w:val="1"/>
          <w:numId w:val="362"/>
        </w:numPr>
        <w:pBdr>
          <w:top w:color="auto" w:space="0" w:sz="0" w:val="none"/>
          <w:bottom w:color="auto" w:space="0" w:sz="0" w:val="none"/>
          <w:right w:color="auto" w:space="0" w:sz="0" w:val="none"/>
          <w:between w:color="auto" w:space="0" w:sz="0" w:val="none"/>
        </w:pBdr>
        <w:spacing w:after="0" w:afterAutospacing="0" w:lineRule="auto"/>
        <w:ind w:left="1440" w:hanging="360"/>
      </w:pPr>
      <w:r w:rsidDel="00000000" w:rsidR="00000000" w:rsidRPr="00000000">
        <w:rPr>
          <w:b w:val="1"/>
          <w:sz w:val="24"/>
          <w:szCs w:val="24"/>
          <w:rtl w:val="0"/>
        </w:rPr>
        <w:t xml:space="preserve">Financial Blackmail:</w:t>
      </w:r>
      <w:r w:rsidDel="00000000" w:rsidR="00000000" w:rsidRPr="00000000">
        <w:rPr>
          <w:sz w:val="24"/>
          <w:szCs w:val="24"/>
          <w:rtl w:val="0"/>
        </w:rPr>
        <w:t xml:space="preserve"> Concealing assets, creating false debts, orremoving access to shared finances to destabilize you economically.</w:t>
      </w:r>
    </w:p>
    <w:p w:rsidR="00000000" w:rsidDel="00000000" w:rsidP="00000000" w:rsidRDefault="00000000" w:rsidRPr="00000000" w14:paraId="000000E9">
      <w:pPr>
        <w:numPr>
          <w:ilvl w:val="1"/>
          <w:numId w:val="362"/>
        </w:numPr>
        <w:pBdr>
          <w:top w:color="auto" w:space="0" w:sz="0" w:val="none"/>
          <w:bottom w:color="auto" w:space="0" w:sz="0" w:val="none"/>
          <w:right w:color="auto" w:space="0" w:sz="0" w:val="none"/>
          <w:between w:color="auto" w:space="0" w:sz="0" w:val="none"/>
        </w:pBdr>
        <w:spacing w:after="0" w:afterAutospacing="0" w:lineRule="auto"/>
        <w:ind w:left="1440" w:hanging="360"/>
      </w:pPr>
      <w:r w:rsidDel="00000000" w:rsidR="00000000" w:rsidRPr="00000000">
        <w:rPr>
          <w:b w:val="1"/>
          <w:sz w:val="24"/>
          <w:szCs w:val="24"/>
          <w:rtl w:val="0"/>
        </w:rPr>
        <w:t xml:space="preserve">Digital Surveillance and Harassment:</w:t>
      </w:r>
      <w:r w:rsidDel="00000000" w:rsidR="00000000" w:rsidRPr="00000000">
        <w:rPr>
          <w:sz w:val="24"/>
          <w:szCs w:val="24"/>
          <w:rtl w:val="0"/>
        </w:rPr>
        <w:t xml:space="preserve"> Using spyware, hacking devices, or social media to invade your privacy, spread misinformation, or isolate you socially.</w:t>
      </w:r>
    </w:p>
    <w:p w:rsidR="00000000" w:rsidDel="00000000" w:rsidP="00000000" w:rsidRDefault="00000000" w:rsidRPr="00000000" w14:paraId="000000EA">
      <w:pPr>
        <w:numPr>
          <w:ilvl w:val="0"/>
          <w:numId w:val="362"/>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sz w:val="24"/>
          <w:szCs w:val="24"/>
          <w:rtl w:val="0"/>
        </w:rPr>
        <w:br w:type="textWrapping"/>
      </w:r>
    </w:p>
    <w:p w:rsidR="00000000" w:rsidDel="00000000" w:rsidP="00000000" w:rsidRDefault="00000000" w:rsidRPr="00000000" w14:paraId="000000EB">
      <w:pPr>
        <w:numPr>
          <w:ilvl w:val="1"/>
          <w:numId w:val="362"/>
        </w:numPr>
        <w:pBdr>
          <w:top w:color="auto" w:space="0" w:sz="0" w:val="none"/>
          <w:bottom w:color="auto" w:space="0" w:sz="0" w:val="none"/>
          <w:right w:color="auto" w:space="0" w:sz="0" w:val="none"/>
          <w:between w:color="auto" w:space="0" w:sz="0" w:val="none"/>
        </w:pBdr>
        <w:spacing w:after="0" w:afterAutospacing="0" w:lineRule="auto"/>
        <w:ind w:left="1440" w:hanging="360"/>
      </w:pPr>
      <w:r w:rsidDel="00000000" w:rsidR="00000000" w:rsidRPr="00000000">
        <w:rPr>
          <w:b w:val="1"/>
          <w:sz w:val="24"/>
          <w:szCs w:val="24"/>
          <w:rtl w:val="0"/>
        </w:rPr>
        <w:t xml:space="preserve">Fabricated Evidence:</w:t>
      </w:r>
      <w:r w:rsidDel="00000000" w:rsidR="00000000" w:rsidRPr="00000000">
        <w:rPr>
          <w:sz w:val="24"/>
          <w:szCs w:val="24"/>
          <w:rtl w:val="0"/>
        </w:rPr>
        <w:t xml:space="preserve"> Some spouses forge text messages, emails, or social media posts, then present them as authentic in court, echoing espionage document falsification.</w:t>
      </w:r>
    </w:p>
    <w:p w:rsidR="00000000" w:rsidDel="00000000" w:rsidP="00000000" w:rsidRDefault="00000000" w:rsidRPr="00000000" w14:paraId="000000EC">
      <w:pPr>
        <w:numPr>
          <w:ilvl w:val="1"/>
          <w:numId w:val="362"/>
        </w:numPr>
        <w:pBdr>
          <w:top w:color="auto" w:space="0" w:sz="0" w:val="none"/>
          <w:bottom w:color="auto" w:space="0" w:sz="0" w:val="none"/>
          <w:right w:color="auto" w:space="0" w:sz="0" w:val="none"/>
          <w:between w:color="auto" w:space="0" w:sz="0" w:val="none"/>
        </w:pBdr>
        <w:spacing w:after="0" w:afterAutospacing="0" w:lineRule="auto"/>
        <w:ind w:left="1440" w:hanging="360"/>
      </w:pPr>
      <w:r w:rsidDel="00000000" w:rsidR="00000000" w:rsidRPr="00000000">
        <w:rPr>
          <w:b w:val="1"/>
          <w:sz w:val="24"/>
          <w:szCs w:val="24"/>
          <w:rtl w:val="0"/>
        </w:rPr>
        <w:t xml:space="preserve">Sudden Lifestyle Changes:</w:t>
      </w:r>
      <w:r w:rsidDel="00000000" w:rsidR="00000000" w:rsidRPr="00000000">
        <w:rPr>
          <w:sz w:val="24"/>
          <w:szCs w:val="24"/>
          <w:rtl w:val="0"/>
        </w:rPr>
        <w:t xml:space="preserve"> Abrupt extravagances may indicate hidden assets or funneling marital funds out of reach.</w:t>
      </w:r>
    </w:p>
    <w:p w:rsidR="00000000" w:rsidDel="00000000" w:rsidP="00000000" w:rsidRDefault="00000000" w:rsidRPr="00000000" w14:paraId="000000ED">
      <w:pPr>
        <w:numPr>
          <w:ilvl w:val="1"/>
          <w:numId w:val="362"/>
        </w:numPr>
        <w:pBdr>
          <w:top w:color="auto" w:space="0" w:sz="0" w:val="none"/>
          <w:bottom w:color="auto" w:space="0" w:sz="0" w:val="none"/>
          <w:right w:color="auto" w:space="0" w:sz="0" w:val="none"/>
          <w:between w:color="auto" w:space="0" w:sz="0" w:val="none"/>
        </w:pBdr>
        <w:spacing w:after="560" w:lineRule="auto"/>
        <w:ind w:left="1440" w:hanging="360"/>
      </w:pPr>
      <w:r w:rsidDel="00000000" w:rsidR="00000000" w:rsidRPr="00000000">
        <w:rPr>
          <w:b w:val="1"/>
          <w:sz w:val="24"/>
          <w:szCs w:val="24"/>
          <w:rtl w:val="0"/>
        </w:rPr>
        <w:t xml:space="preserve">Emotional Blackmail:</w:t>
      </w:r>
      <w:r w:rsidDel="00000000" w:rsidR="00000000" w:rsidRPr="00000000">
        <w:rPr>
          <w:sz w:val="24"/>
          <w:szCs w:val="24"/>
          <w:rtl w:val="0"/>
        </w:rPr>
        <w:t xml:space="preserve"> Threats like “If you don’t do X, I’ll ruin your career” can trap spouses into disadvantageous settlements.</w:t>
      </w:r>
    </w:p>
    <w:p w:rsidR="00000000" w:rsidDel="00000000" w:rsidP="00000000" w:rsidRDefault="00000000" w:rsidRPr="00000000" w14:paraId="000000EE">
      <w:pPr>
        <w:pStyle w:val="Heading2"/>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sz w:val="48"/>
          <w:szCs w:val="48"/>
        </w:rPr>
      </w:pPr>
      <w:bookmarkStart w:colFirst="0" w:colLast="0" w:name="_jwy2hlq5r76q" w:id="38"/>
      <w:bookmarkEnd w:id="38"/>
      <w:r w:rsidDel="00000000" w:rsidR="00000000" w:rsidRPr="00000000">
        <w:rPr>
          <w:rtl w:val="0"/>
        </w:rPr>
      </w:r>
    </w:p>
    <w:p w:rsidR="00000000" w:rsidDel="00000000" w:rsidP="00000000" w:rsidRDefault="00000000" w:rsidRPr="00000000" w14:paraId="000000EF">
      <w:pPr>
        <w:pBdr>
          <w:top w:color="auto" w:space="0" w:sz="0" w:val="none"/>
          <w:left w:color="auto" w:space="0" w:sz="0" w:val="none"/>
          <w:bottom w:color="auto" w:space="0" w:sz="0" w:val="none"/>
          <w:right w:color="auto" w:space="0" w:sz="0" w:val="none"/>
          <w:between w:color="auto" w:space="0" w:sz="0" w:val="none"/>
        </w:pBdr>
        <w:spacing w:after="280" w:line="360" w:lineRule="auto"/>
        <w:rPr>
          <w:b w:val="1"/>
          <w:sz w:val="24"/>
          <w:szCs w:val="24"/>
        </w:rPr>
      </w:pPr>
      <w:r w:rsidDel="00000000" w:rsidR="00000000" w:rsidRPr="00000000">
        <w:rPr>
          <w:b w:val="1"/>
          <w:sz w:val="24"/>
          <w:szCs w:val="24"/>
          <w:rtl w:val="0"/>
        </w:rPr>
        <w:t xml:space="preserve">Countermeasure Briefs:</w:t>
      </w:r>
    </w:p>
    <w:p w:rsidR="00000000" w:rsidDel="00000000" w:rsidP="00000000" w:rsidRDefault="00000000" w:rsidRPr="00000000" w14:paraId="000000F0">
      <w:pPr>
        <w:numPr>
          <w:ilvl w:val="0"/>
          <w:numId w:val="30"/>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sz w:val="24"/>
          <w:szCs w:val="24"/>
          <w:rtl w:val="0"/>
        </w:rPr>
        <w:t xml:space="preserve">Gather tangible proof for each tactic.</w:t>
      </w:r>
    </w:p>
    <w:p w:rsidR="00000000" w:rsidDel="00000000" w:rsidP="00000000" w:rsidRDefault="00000000" w:rsidRPr="00000000" w14:paraId="000000F1">
      <w:pPr>
        <w:numPr>
          <w:ilvl w:val="0"/>
          <w:numId w:val="30"/>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sz w:val="24"/>
          <w:szCs w:val="24"/>
          <w:rtl w:val="0"/>
        </w:rPr>
        <w:t xml:space="preserve">Seek expert opinions (therapists, IT professionals).</w:t>
      </w:r>
    </w:p>
    <w:p w:rsidR="00000000" w:rsidDel="00000000" w:rsidP="00000000" w:rsidRDefault="00000000" w:rsidRPr="00000000" w14:paraId="000000F2">
      <w:pPr>
        <w:numPr>
          <w:ilvl w:val="0"/>
          <w:numId w:val="30"/>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sz w:val="24"/>
          <w:szCs w:val="24"/>
          <w:rtl w:val="0"/>
        </w:rPr>
        <w:t xml:space="preserve">Document changes in children’s behavior or finances meticulously.</w:t>
      </w:r>
    </w:p>
    <w:p w:rsidR="00000000" w:rsidDel="00000000" w:rsidP="00000000" w:rsidRDefault="00000000" w:rsidRPr="00000000" w14:paraId="000000F3">
      <w:pPr>
        <w:pStyle w:val="Heading2"/>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sz w:val="48"/>
          <w:szCs w:val="48"/>
        </w:rPr>
      </w:pPr>
      <w:bookmarkStart w:colFirst="0" w:colLast="0" w:name="_47kqjm593yg5" w:id="39"/>
      <w:bookmarkEnd w:id="39"/>
      <w:r w:rsidDel="00000000" w:rsidR="00000000" w:rsidRPr="00000000">
        <w:rPr>
          <w:rtl w:val="0"/>
        </w:rPr>
      </w:r>
    </w:p>
    <w:p w:rsidR="00000000" w:rsidDel="00000000" w:rsidP="00000000" w:rsidRDefault="00000000" w:rsidRPr="00000000" w14:paraId="000000F4">
      <w:pPr>
        <w:pStyle w:val="Heading2"/>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sz w:val="48"/>
          <w:szCs w:val="48"/>
        </w:rPr>
      </w:pPr>
      <w:bookmarkStart w:colFirst="0" w:colLast="0" w:name="_zh8m1edfyvwj" w:id="40"/>
      <w:bookmarkEnd w:id="40"/>
      <w:r w:rsidDel="00000000" w:rsidR="00000000" w:rsidRPr="00000000">
        <w:rPr>
          <w:b w:val="1"/>
          <w:sz w:val="48"/>
          <w:szCs w:val="48"/>
          <w:rtl w:val="0"/>
        </w:rPr>
        <w:t xml:space="preserve">Self-Assessment Worksheet: Recognizing High-Conflict Signs</w:t>
      </w:r>
    </w:p>
    <w:p w:rsidR="00000000" w:rsidDel="00000000" w:rsidP="00000000" w:rsidRDefault="00000000" w:rsidRPr="00000000" w14:paraId="000000F5">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Reflect on your situation and answer honestly:</w:t>
      </w:r>
    </w:p>
    <w:p w:rsidR="00000000" w:rsidDel="00000000" w:rsidP="00000000" w:rsidRDefault="00000000" w:rsidRPr="00000000" w14:paraId="000000F6">
      <w:pPr>
        <w:numPr>
          <w:ilvl w:val="0"/>
          <w:numId w:val="489"/>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sz w:val="24"/>
          <w:szCs w:val="24"/>
          <w:rtl w:val="0"/>
        </w:rPr>
        <w:t xml:space="preserve">Have you experienced sudden, unexplained hostility or accusations from your spouse?</w:t>
      </w:r>
    </w:p>
    <w:p w:rsidR="00000000" w:rsidDel="00000000" w:rsidP="00000000" w:rsidRDefault="00000000" w:rsidRPr="00000000" w14:paraId="000000F7">
      <w:pPr>
        <w:numPr>
          <w:ilvl w:val="0"/>
          <w:numId w:val="489"/>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sz w:val="24"/>
          <w:szCs w:val="24"/>
          <w:rtl w:val="0"/>
        </w:rPr>
        <w:t xml:space="preserve">Do you fear for your safety or financial security?</w:t>
      </w:r>
    </w:p>
    <w:p w:rsidR="00000000" w:rsidDel="00000000" w:rsidP="00000000" w:rsidRDefault="00000000" w:rsidRPr="00000000" w14:paraId="000000F8">
      <w:pPr>
        <w:numPr>
          <w:ilvl w:val="0"/>
          <w:numId w:val="489"/>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sz w:val="24"/>
          <w:szCs w:val="24"/>
          <w:rtl w:val="0"/>
        </w:rPr>
        <w:t xml:space="preserve">Has your spouse restricted your access to finances, friends, or family?</w:t>
      </w:r>
    </w:p>
    <w:p w:rsidR="00000000" w:rsidDel="00000000" w:rsidP="00000000" w:rsidRDefault="00000000" w:rsidRPr="00000000" w14:paraId="000000F9">
      <w:pPr>
        <w:numPr>
          <w:ilvl w:val="0"/>
          <w:numId w:val="489"/>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sz w:val="24"/>
          <w:szCs w:val="24"/>
          <w:rtl w:val="0"/>
        </w:rPr>
        <w:t xml:space="preserve">List recent examples of manipulative or abusive behaviors you've encountered.</w:t>
      </w:r>
    </w:p>
    <w:p w:rsidR="00000000" w:rsidDel="00000000" w:rsidP="00000000" w:rsidRDefault="00000000" w:rsidRPr="00000000" w14:paraId="000000FA">
      <w:pPr>
        <w:numPr>
          <w:ilvl w:val="0"/>
          <w:numId w:val="489"/>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sz w:val="24"/>
          <w:szCs w:val="24"/>
          <w:rtl w:val="0"/>
        </w:rPr>
        <w:br w:type="textWrapping"/>
      </w:r>
    </w:p>
    <w:p w:rsidR="00000000" w:rsidDel="00000000" w:rsidP="00000000" w:rsidRDefault="00000000" w:rsidRPr="00000000" w14:paraId="000000FB">
      <w:pPr>
        <w:numPr>
          <w:ilvl w:val="1"/>
          <w:numId w:val="489"/>
        </w:numPr>
        <w:pBdr>
          <w:top w:color="auto" w:space="0" w:sz="0" w:val="none"/>
          <w:bottom w:color="auto" w:space="0" w:sz="0" w:val="none"/>
          <w:right w:color="auto" w:space="0" w:sz="0" w:val="none"/>
          <w:between w:color="auto" w:space="0" w:sz="0" w:val="none"/>
        </w:pBdr>
        <w:spacing w:after="0" w:afterAutospacing="0" w:lineRule="auto"/>
        <w:ind w:left="1440" w:hanging="360"/>
      </w:pPr>
      <w:r w:rsidDel="00000000" w:rsidR="00000000" w:rsidRPr="00000000">
        <w:rPr>
          <w:b w:val="1"/>
          <w:sz w:val="24"/>
          <w:szCs w:val="24"/>
          <w:rtl w:val="0"/>
        </w:rPr>
        <w:t xml:space="preserve">Psychological Underpinnings:</w:t>
      </w:r>
      <w:r w:rsidDel="00000000" w:rsidR="00000000" w:rsidRPr="00000000">
        <w:rPr>
          <w:sz w:val="24"/>
          <w:szCs w:val="24"/>
          <w:rtl w:val="0"/>
        </w:rPr>
        <w:t xml:space="preserve"> Some high-conflict spouses have personality disorders (e.g., narcissistic or borderline traits). Recognizing these patterns can guide tailored coping and legal responses.</w:t>
      </w:r>
    </w:p>
    <w:p w:rsidR="00000000" w:rsidDel="00000000" w:rsidP="00000000" w:rsidRDefault="00000000" w:rsidRPr="00000000" w14:paraId="000000FC">
      <w:pPr>
        <w:numPr>
          <w:ilvl w:val="1"/>
          <w:numId w:val="489"/>
        </w:numPr>
        <w:pBdr>
          <w:top w:color="auto" w:space="0" w:sz="0" w:val="none"/>
          <w:bottom w:color="auto" w:space="0" w:sz="0" w:val="none"/>
          <w:right w:color="auto" w:space="0" w:sz="0" w:val="none"/>
          <w:between w:color="auto" w:space="0" w:sz="0" w:val="none"/>
        </w:pBdr>
        <w:spacing w:after="0" w:afterAutospacing="0" w:lineRule="auto"/>
        <w:ind w:left="1440" w:hanging="360"/>
      </w:pPr>
      <w:r w:rsidDel="00000000" w:rsidR="00000000" w:rsidRPr="00000000">
        <w:rPr>
          <w:b w:val="1"/>
          <w:sz w:val="24"/>
          <w:szCs w:val="24"/>
          <w:rtl w:val="0"/>
        </w:rPr>
        <w:t xml:space="preserve">Children as Leverage:</w:t>
      </w:r>
      <w:r w:rsidDel="00000000" w:rsidR="00000000" w:rsidRPr="00000000">
        <w:rPr>
          <w:sz w:val="24"/>
          <w:szCs w:val="24"/>
          <w:rtl w:val="0"/>
        </w:rPr>
        <w:t xml:space="preserve"> Using children for emotional leverage, bribery, or misinformation intensifies trauma. Child psychologists emphasize swift interventions to protect children’s mental health.</w:t>
      </w:r>
    </w:p>
    <w:p w:rsidR="00000000" w:rsidDel="00000000" w:rsidP="00000000" w:rsidRDefault="00000000" w:rsidRPr="00000000" w14:paraId="000000FD">
      <w:pPr>
        <w:numPr>
          <w:ilvl w:val="1"/>
          <w:numId w:val="489"/>
        </w:numPr>
        <w:pBdr>
          <w:top w:color="auto" w:space="0" w:sz="0" w:val="none"/>
          <w:bottom w:color="auto" w:space="0" w:sz="0" w:val="none"/>
          <w:right w:color="auto" w:space="0" w:sz="0" w:val="none"/>
          <w:between w:color="auto" w:space="0" w:sz="0" w:val="none"/>
        </w:pBdr>
        <w:spacing w:after="560" w:lineRule="auto"/>
        <w:ind w:left="1440" w:hanging="360"/>
      </w:pPr>
      <w:r w:rsidDel="00000000" w:rsidR="00000000" w:rsidRPr="00000000">
        <w:rPr>
          <w:b w:val="1"/>
          <w:sz w:val="24"/>
          <w:szCs w:val="24"/>
          <w:rtl w:val="0"/>
        </w:rPr>
        <w:t xml:space="preserve">Documentation is Key:</w:t>
      </w:r>
      <w:r w:rsidDel="00000000" w:rsidR="00000000" w:rsidRPr="00000000">
        <w:rPr>
          <w:sz w:val="24"/>
          <w:szCs w:val="24"/>
          <w:rtl w:val="0"/>
        </w:rPr>
        <w:t xml:space="preserve"> Maintaining diaries, screenshots, and third-party witnesses drastically improves your defense against manipulative claims.</w:t>
      </w:r>
    </w:p>
    <w:p w:rsidR="00000000" w:rsidDel="00000000" w:rsidP="00000000" w:rsidRDefault="00000000" w:rsidRPr="00000000" w14:paraId="000000FE">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Answering these questions provides clarity and guides immediate actions needed to protect yourself.</w:t>
      </w:r>
    </w:p>
    <w:p w:rsidR="00000000" w:rsidDel="00000000" w:rsidP="00000000" w:rsidRDefault="00000000" w:rsidRPr="00000000" w14:paraId="000000FF">
      <w:pPr>
        <w:pStyle w:val="Heading2"/>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sz w:val="48"/>
          <w:szCs w:val="48"/>
        </w:rPr>
      </w:pPr>
      <w:bookmarkStart w:colFirst="0" w:colLast="0" w:name="_4555e2jfy7ky" w:id="41"/>
      <w:bookmarkEnd w:id="41"/>
      <w:r w:rsidDel="00000000" w:rsidR="00000000" w:rsidRPr="00000000">
        <w:rPr>
          <w:b w:val="1"/>
          <w:sz w:val="48"/>
          <w:szCs w:val="48"/>
          <w:rtl w:val="0"/>
        </w:rPr>
        <w:t xml:space="preserve">Immediate Emotional Survival Strategies</w:t>
      </w:r>
    </w:p>
    <w:p w:rsidR="00000000" w:rsidDel="00000000" w:rsidP="00000000" w:rsidRDefault="00000000" w:rsidRPr="00000000" w14:paraId="00000100">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Managing emotional trauma is critical. Here are immediate techniques to help you cope:</w:t>
      </w:r>
    </w:p>
    <w:p w:rsidR="00000000" w:rsidDel="00000000" w:rsidP="00000000" w:rsidRDefault="00000000" w:rsidRPr="00000000" w14:paraId="00000101">
      <w:pPr>
        <w:numPr>
          <w:ilvl w:val="0"/>
          <w:numId w:val="56"/>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Breathing Exercises</w:t>
      </w:r>
      <w:r w:rsidDel="00000000" w:rsidR="00000000" w:rsidRPr="00000000">
        <w:rPr>
          <w:sz w:val="24"/>
          <w:szCs w:val="24"/>
          <w:rtl w:val="0"/>
        </w:rPr>
        <w:t xml:space="preserve">: Use the 4-7-8 breathing method—inhale deeply for 4 seconds, hold for 7 seconds, and exhale slowly for 8 seconds to reduce anxiety.</w:t>
      </w:r>
    </w:p>
    <w:p w:rsidR="00000000" w:rsidDel="00000000" w:rsidP="00000000" w:rsidRDefault="00000000" w:rsidRPr="00000000" w14:paraId="00000102">
      <w:pPr>
        <w:numPr>
          <w:ilvl w:val="0"/>
          <w:numId w:val="56"/>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Grounding Techniques</w:t>
      </w:r>
      <w:r w:rsidDel="00000000" w:rsidR="00000000" w:rsidRPr="00000000">
        <w:rPr>
          <w:sz w:val="24"/>
          <w:szCs w:val="24"/>
          <w:rtl w:val="0"/>
        </w:rPr>
        <w:t xml:space="preserve">: The "5-4-3-2-1 method" can bring you back to the present—identify five things you see, four you can touch, three you hear, two you smell, and one you taste.</w:t>
      </w:r>
    </w:p>
    <w:p w:rsidR="00000000" w:rsidDel="00000000" w:rsidP="00000000" w:rsidRDefault="00000000" w:rsidRPr="00000000" w14:paraId="00000103">
      <w:pPr>
        <w:numPr>
          <w:ilvl w:val="0"/>
          <w:numId w:val="56"/>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Setting Emotional Boundaries</w:t>
      </w:r>
      <w:r w:rsidDel="00000000" w:rsidR="00000000" w:rsidRPr="00000000">
        <w:rPr>
          <w:sz w:val="24"/>
          <w:szCs w:val="24"/>
          <w:rtl w:val="0"/>
        </w:rPr>
        <w:t xml:space="preserve">: Limit interactions with your spouse to essential communication only, ideally via documented methods (emails, texts).</w:t>
      </w:r>
    </w:p>
    <w:p w:rsidR="00000000" w:rsidDel="00000000" w:rsidP="00000000" w:rsidRDefault="00000000" w:rsidRPr="00000000" w14:paraId="00000104">
      <w:pPr>
        <w:numPr>
          <w:ilvl w:val="0"/>
          <w:numId w:val="56"/>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Journaling for Emotional Clarity</w:t>
      </w:r>
      <w:r w:rsidDel="00000000" w:rsidR="00000000" w:rsidRPr="00000000">
        <w:rPr>
          <w:sz w:val="24"/>
          <w:szCs w:val="24"/>
          <w:rtl w:val="0"/>
        </w:rPr>
        <w:t xml:space="preserve">: Regularly document your feelings, fears, and thoughts privately, allowing you to track emotional patterns and regain a sense of clarity privately.</w:t>
      </w:r>
    </w:p>
    <w:p w:rsidR="00000000" w:rsidDel="00000000" w:rsidP="00000000" w:rsidRDefault="00000000" w:rsidRPr="00000000" w14:paraId="00000105">
      <w:pPr>
        <w:numPr>
          <w:ilvl w:val="0"/>
          <w:numId w:val="56"/>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sz w:val="24"/>
          <w:szCs w:val="24"/>
          <w:rtl w:val="0"/>
        </w:rPr>
        <w:br w:type="textWrapping"/>
      </w:r>
    </w:p>
    <w:p w:rsidR="00000000" w:rsidDel="00000000" w:rsidP="00000000" w:rsidRDefault="00000000" w:rsidRPr="00000000" w14:paraId="00000106">
      <w:pPr>
        <w:numPr>
          <w:ilvl w:val="1"/>
          <w:numId w:val="56"/>
        </w:numPr>
        <w:pBdr>
          <w:top w:color="auto" w:space="0" w:sz="0" w:val="none"/>
          <w:bottom w:color="auto" w:space="0" w:sz="0" w:val="none"/>
          <w:right w:color="auto" w:space="0" w:sz="0" w:val="none"/>
          <w:between w:color="auto" w:space="0" w:sz="0" w:val="none"/>
        </w:pBdr>
        <w:spacing w:after="0" w:afterAutospacing="0" w:lineRule="auto"/>
        <w:ind w:left="1440" w:hanging="360"/>
      </w:pPr>
      <w:r w:rsidDel="00000000" w:rsidR="00000000" w:rsidRPr="00000000">
        <w:rPr>
          <w:b w:val="1"/>
          <w:sz w:val="24"/>
          <w:szCs w:val="24"/>
          <w:rtl w:val="0"/>
        </w:rPr>
        <w:t xml:space="preserve">Polyvagal Theory:</w:t>
      </w:r>
      <w:r w:rsidDel="00000000" w:rsidR="00000000" w:rsidRPr="00000000">
        <w:rPr>
          <w:sz w:val="24"/>
          <w:szCs w:val="24"/>
          <w:rtl w:val="0"/>
        </w:rPr>
        <w:t xml:space="preserve"> Some therapists integrate polyvagal theory-based exercises, focusing on calming the nervous system by stimulating the vagus nerve, e.g., humming or slow diaphragmatic breathing.</w:t>
      </w:r>
    </w:p>
    <w:p w:rsidR="00000000" w:rsidDel="00000000" w:rsidP="00000000" w:rsidRDefault="00000000" w:rsidRPr="00000000" w14:paraId="00000107">
      <w:pPr>
        <w:numPr>
          <w:ilvl w:val="1"/>
          <w:numId w:val="56"/>
        </w:numPr>
        <w:pBdr>
          <w:top w:color="auto" w:space="0" w:sz="0" w:val="none"/>
          <w:bottom w:color="auto" w:space="0" w:sz="0" w:val="none"/>
          <w:right w:color="auto" w:space="0" w:sz="0" w:val="none"/>
          <w:between w:color="auto" w:space="0" w:sz="0" w:val="none"/>
        </w:pBdr>
        <w:spacing w:after="0" w:afterAutospacing="0" w:lineRule="auto"/>
        <w:ind w:left="1440" w:hanging="360"/>
      </w:pPr>
      <w:r w:rsidDel="00000000" w:rsidR="00000000" w:rsidRPr="00000000">
        <w:rPr>
          <w:b w:val="1"/>
          <w:sz w:val="24"/>
          <w:szCs w:val="24"/>
          <w:rtl w:val="0"/>
        </w:rPr>
        <w:t xml:space="preserve">Safe Words or Phrases:</w:t>
      </w:r>
      <w:r w:rsidDel="00000000" w:rsidR="00000000" w:rsidRPr="00000000">
        <w:rPr>
          <w:sz w:val="24"/>
          <w:szCs w:val="24"/>
          <w:rtl w:val="0"/>
        </w:rPr>
        <w:t xml:space="preserve"> Within your support network, agree on signals for needing immediate emotional backup—like texting a code word to a friend.</w:t>
      </w:r>
    </w:p>
    <w:p w:rsidR="00000000" w:rsidDel="00000000" w:rsidP="00000000" w:rsidRDefault="00000000" w:rsidRPr="00000000" w14:paraId="00000108">
      <w:pPr>
        <w:numPr>
          <w:ilvl w:val="1"/>
          <w:numId w:val="56"/>
        </w:numPr>
        <w:pBdr>
          <w:top w:color="auto" w:space="0" w:sz="0" w:val="none"/>
          <w:bottom w:color="auto" w:space="0" w:sz="0" w:val="none"/>
          <w:right w:color="auto" w:space="0" w:sz="0" w:val="none"/>
          <w:between w:color="auto" w:space="0" w:sz="0" w:val="none"/>
        </w:pBdr>
        <w:spacing w:after="0" w:afterAutospacing="0" w:lineRule="auto"/>
        <w:ind w:left="1440" w:hanging="360"/>
      </w:pPr>
      <w:r w:rsidDel="00000000" w:rsidR="00000000" w:rsidRPr="00000000">
        <w:rPr>
          <w:b w:val="1"/>
          <w:sz w:val="24"/>
          <w:szCs w:val="24"/>
          <w:rtl w:val="0"/>
        </w:rPr>
        <w:t xml:space="preserve">Therapeutic Tools:</w:t>
      </w:r>
      <w:r w:rsidDel="00000000" w:rsidR="00000000" w:rsidRPr="00000000">
        <w:rPr>
          <w:sz w:val="24"/>
          <w:szCs w:val="24"/>
          <w:rtl w:val="0"/>
        </w:rPr>
        <w:t xml:space="preserve"> Apps like Calm, Headspace, or journaling prompts can facilitate structured self-reflection amid chaos.</w:t>
      </w:r>
    </w:p>
    <w:p w:rsidR="00000000" w:rsidDel="00000000" w:rsidP="00000000" w:rsidRDefault="00000000" w:rsidRPr="00000000" w14:paraId="00000109">
      <w:pPr>
        <w:numPr>
          <w:ilvl w:val="1"/>
          <w:numId w:val="56"/>
        </w:numPr>
        <w:pBdr>
          <w:top w:color="auto" w:space="0" w:sz="0" w:val="none"/>
          <w:bottom w:color="auto" w:space="0" w:sz="0" w:val="none"/>
          <w:right w:color="auto" w:space="0" w:sz="0" w:val="none"/>
          <w:between w:color="auto" w:space="0" w:sz="0" w:val="none"/>
        </w:pBdr>
        <w:spacing w:after="0" w:afterAutospacing="0" w:lineRule="auto"/>
        <w:ind w:left="1440" w:hanging="360"/>
      </w:pPr>
      <w:r w:rsidDel="00000000" w:rsidR="00000000" w:rsidRPr="00000000">
        <w:rPr>
          <w:sz w:val="24"/>
          <w:szCs w:val="24"/>
          <w:rtl w:val="0"/>
        </w:rPr>
        <w:br w:type="textWrapping"/>
      </w:r>
    </w:p>
    <w:p w:rsidR="00000000" w:rsidDel="00000000" w:rsidP="00000000" w:rsidRDefault="00000000" w:rsidRPr="00000000" w14:paraId="0000010A">
      <w:pPr>
        <w:numPr>
          <w:ilvl w:val="2"/>
          <w:numId w:val="56"/>
        </w:numPr>
        <w:pBdr>
          <w:top w:color="auto" w:space="0" w:sz="0" w:val="none"/>
          <w:bottom w:color="auto" w:space="0" w:sz="0" w:val="none"/>
          <w:right w:color="auto" w:space="0" w:sz="0" w:val="none"/>
          <w:between w:color="auto" w:space="0" w:sz="0" w:val="none"/>
        </w:pBdr>
        <w:spacing w:after="0" w:afterAutospacing="0" w:lineRule="auto"/>
        <w:ind w:left="2160" w:hanging="360"/>
      </w:pPr>
      <w:r w:rsidDel="00000000" w:rsidR="00000000" w:rsidRPr="00000000">
        <w:rPr>
          <w:b w:val="1"/>
          <w:sz w:val="24"/>
          <w:szCs w:val="24"/>
          <w:rtl w:val="0"/>
        </w:rPr>
        <w:t xml:space="preserve">Emergency Calming Kit:</w:t>
      </w:r>
      <w:r w:rsidDel="00000000" w:rsidR="00000000" w:rsidRPr="00000000">
        <w:rPr>
          <w:sz w:val="24"/>
          <w:szCs w:val="24"/>
          <w:rtl w:val="0"/>
        </w:rPr>
        <w:t xml:space="preserve"> Include comfort objects, stress balls, and a list of emergency contact numbers in a small bag or digital folder on your phone.</w:t>
      </w:r>
    </w:p>
    <w:p w:rsidR="00000000" w:rsidDel="00000000" w:rsidP="00000000" w:rsidRDefault="00000000" w:rsidRPr="00000000" w14:paraId="0000010B">
      <w:pPr>
        <w:numPr>
          <w:ilvl w:val="2"/>
          <w:numId w:val="56"/>
        </w:numPr>
        <w:pBdr>
          <w:top w:color="auto" w:space="0" w:sz="0" w:val="none"/>
          <w:bottom w:color="auto" w:space="0" w:sz="0" w:val="none"/>
          <w:right w:color="auto" w:space="0" w:sz="0" w:val="none"/>
          <w:between w:color="auto" w:space="0" w:sz="0" w:val="none"/>
        </w:pBdr>
        <w:spacing w:after="0" w:afterAutospacing="0" w:lineRule="auto"/>
        <w:ind w:left="2160" w:hanging="360"/>
      </w:pPr>
      <w:r w:rsidDel="00000000" w:rsidR="00000000" w:rsidRPr="00000000">
        <w:rPr>
          <w:b w:val="1"/>
          <w:sz w:val="24"/>
          <w:szCs w:val="24"/>
          <w:rtl w:val="0"/>
        </w:rPr>
        <w:t xml:space="preserve">Support Network Activation:</w:t>
      </w:r>
      <w:r w:rsidDel="00000000" w:rsidR="00000000" w:rsidRPr="00000000">
        <w:rPr>
          <w:sz w:val="24"/>
          <w:szCs w:val="24"/>
          <w:rtl w:val="0"/>
        </w:rPr>
        <w:t xml:space="preserve"> Plan how to quickly contact your support system—friends, hotlines, or family—if your emotional distress spikes unexpectedly.</w:t>
      </w:r>
    </w:p>
    <w:p w:rsidR="00000000" w:rsidDel="00000000" w:rsidP="00000000" w:rsidRDefault="00000000" w:rsidRPr="00000000" w14:paraId="0000010C">
      <w:pPr>
        <w:numPr>
          <w:ilvl w:val="2"/>
          <w:numId w:val="56"/>
        </w:numPr>
        <w:pBdr>
          <w:top w:color="auto" w:space="0" w:sz="0" w:val="none"/>
          <w:bottom w:color="auto" w:space="0" w:sz="0" w:val="none"/>
          <w:right w:color="auto" w:space="0" w:sz="0" w:val="none"/>
          <w:between w:color="auto" w:space="0" w:sz="0" w:val="none"/>
        </w:pBdr>
        <w:spacing w:after="0" w:afterAutospacing="0" w:lineRule="auto"/>
        <w:ind w:left="2160" w:hanging="360"/>
      </w:pPr>
      <w:r w:rsidDel="00000000" w:rsidR="00000000" w:rsidRPr="00000000">
        <w:rPr>
          <w:b w:val="1"/>
          <w:sz w:val="24"/>
          <w:szCs w:val="24"/>
          <w:rtl w:val="0"/>
        </w:rPr>
        <w:t xml:space="preserve">Professional Help:</w:t>
      </w:r>
      <w:r w:rsidDel="00000000" w:rsidR="00000000" w:rsidRPr="00000000">
        <w:rPr>
          <w:sz w:val="24"/>
          <w:szCs w:val="24"/>
          <w:rtl w:val="0"/>
        </w:rPr>
        <w:t xml:space="preserve"> Short-term crisis counseling can quell acute fear, while long-term therapy fosters deeper recovery.</w:t>
      </w:r>
    </w:p>
    <w:p w:rsidR="00000000" w:rsidDel="00000000" w:rsidP="00000000" w:rsidRDefault="00000000" w:rsidRPr="00000000" w14:paraId="0000010D">
      <w:pPr>
        <w:numPr>
          <w:ilvl w:val="2"/>
          <w:numId w:val="56"/>
        </w:numPr>
        <w:pBdr>
          <w:top w:color="auto" w:space="0" w:sz="0" w:val="none"/>
          <w:bottom w:color="auto" w:space="0" w:sz="0" w:val="none"/>
          <w:right w:color="auto" w:space="0" w:sz="0" w:val="none"/>
          <w:between w:color="auto" w:space="0" w:sz="0" w:val="none"/>
        </w:pBdr>
        <w:spacing w:after="0" w:afterAutospacing="0" w:lineRule="auto"/>
        <w:ind w:left="2160" w:hanging="360"/>
      </w:pPr>
      <w:r w:rsidDel="00000000" w:rsidR="00000000" w:rsidRPr="00000000">
        <w:rPr>
          <w:sz w:val="24"/>
          <w:szCs w:val="24"/>
          <w:rtl w:val="0"/>
        </w:rPr>
        <w:br w:type="textWrapping"/>
      </w:r>
    </w:p>
    <w:p w:rsidR="00000000" w:rsidDel="00000000" w:rsidP="00000000" w:rsidRDefault="00000000" w:rsidRPr="00000000" w14:paraId="0000010E">
      <w:pPr>
        <w:numPr>
          <w:ilvl w:val="3"/>
          <w:numId w:val="56"/>
        </w:numPr>
        <w:pBdr>
          <w:top w:color="auto" w:space="0" w:sz="0" w:val="none"/>
          <w:bottom w:color="auto" w:space="0" w:sz="0" w:val="none"/>
          <w:right w:color="auto" w:space="0" w:sz="0" w:val="none"/>
          <w:between w:color="auto" w:space="0" w:sz="0" w:val="none"/>
        </w:pBdr>
        <w:spacing w:after="0" w:afterAutospacing="0" w:lineRule="auto"/>
        <w:ind w:left="2880" w:hanging="360"/>
      </w:pPr>
      <w:r w:rsidDel="00000000" w:rsidR="00000000" w:rsidRPr="00000000">
        <w:rPr>
          <w:b w:val="1"/>
          <w:sz w:val="24"/>
          <w:szCs w:val="24"/>
          <w:rtl w:val="0"/>
        </w:rPr>
        <w:t xml:space="preserve">Mindfulness-Based Stress Reduction (MBSR)</w:t>
      </w:r>
      <w:r w:rsidDel="00000000" w:rsidR="00000000" w:rsidRPr="00000000">
        <w:rPr>
          <w:sz w:val="24"/>
          <w:szCs w:val="24"/>
          <w:rtl w:val="0"/>
        </w:rPr>
        <w:t xml:space="preserve">: Evidence-based protocols demonstrating how mindfulness exercises reduce divorce-related anxiety and depressive symptoms.</w:t>
      </w:r>
    </w:p>
    <w:p w:rsidR="00000000" w:rsidDel="00000000" w:rsidP="00000000" w:rsidRDefault="00000000" w:rsidRPr="00000000" w14:paraId="0000010F">
      <w:pPr>
        <w:numPr>
          <w:ilvl w:val="3"/>
          <w:numId w:val="56"/>
        </w:numPr>
        <w:pBdr>
          <w:top w:color="auto" w:space="0" w:sz="0" w:val="none"/>
          <w:bottom w:color="auto" w:space="0" w:sz="0" w:val="none"/>
          <w:right w:color="auto" w:space="0" w:sz="0" w:val="none"/>
          <w:between w:color="auto" w:space="0" w:sz="0" w:val="none"/>
        </w:pBdr>
        <w:spacing w:after="1120" w:lineRule="auto"/>
        <w:ind w:left="2880" w:hanging="360"/>
      </w:pPr>
      <w:r w:rsidDel="00000000" w:rsidR="00000000" w:rsidRPr="00000000">
        <w:rPr>
          <w:b w:val="1"/>
          <w:sz w:val="24"/>
          <w:szCs w:val="24"/>
          <w:rtl w:val="0"/>
        </w:rPr>
        <w:t xml:space="preserve">Bibliotherapy:</w:t>
      </w:r>
      <w:r w:rsidDel="00000000" w:rsidR="00000000" w:rsidRPr="00000000">
        <w:rPr>
          <w:sz w:val="24"/>
          <w:szCs w:val="24"/>
          <w:rtl w:val="0"/>
        </w:rPr>
        <w:t xml:space="preserve"> Self-help books, including trauma recovery literature, can supplement therapy.</w:t>
      </w:r>
    </w:p>
    <w:p w:rsidR="00000000" w:rsidDel="00000000" w:rsidP="00000000" w:rsidRDefault="00000000" w:rsidRPr="00000000" w14:paraId="00000110">
      <w:pPr>
        <w:pStyle w:val="Heading2"/>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sz w:val="48"/>
          <w:szCs w:val="48"/>
        </w:rPr>
      </w:pPr>
      <w:bookmarkStart w:colFirst="0" w:colLast="0" w:name="_lwlvj1un2orx" w:id="42"/>
      <w:bookmarkEnd w:id="42"/>
      <w:r w:rsidDel="00000000" w:rsidR="00000000" w:rsidRPr="00000000">
        <w:rPr>
          <w:b w:val="1"/>
          <w:sz w:val="48"/>
          <w:szCs w:val="48"/>
          <w:rtl w:val="0"/>
        </w:rPr>
        <w:t xml:space="preserve">Validating Emotional Trauma</w:t>
      </w:r>
    </w:p>
    <w:p w:rsidR="00000000" w:rsidDel="00000000" w:rsidP="00000000" w:rsidRDefault="00000000" w:rsidRPr="00000000" w14:paraId="00000111">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Feelings of anxiety, depression, and isolation during high-conflict divorces are common and valid. Experiencing these emotions signifies genuine relational trauma.</w:t>
      </w:r>
    </w:p>
    <w:p w:rsidR="00000000" w:rsidDel="00000000" w:rsidP="00000000" w:rsidRDefault="00000000" w:rsidRPr="00000000" w14:paraId="00000112">
      <w:pPr>
        <w:numPr>
          <w:ilvl w:val="0"/>
          <w:numId w:val="491"/>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Personal Anecdotes:</w:t>
      </w:r>
      <w:r w:rsidDel="00000000" w:rsidR="00000000" w:rsidRPr="00000000">
        <w:rPr>
          <w:sz w:val="24"/>
          <w:szCs w:val="24"/>
          <w:rtl w:val="0"/>
        </w:rPr>
        <w:t xml:space="preserve"> I personally suffered debilitating anxiety and depression during my divorce, manifesting as physical illness and intense emotional pain. Studies indicate up to 40% of people in high-conflict divorces develop diagnosable mental health disorders, underscoring the necessity for validation, support, and therapeutic interventions.</w:t>
      </w:r>
    </w:p>
    <w:p w:rsidR="00000000" w:rsidDel="00000000" w:rsidP="00000000" w:rsidRDefault="00000000" w:rsidRPr="00000000" w14:paraId="00000113">
      <w:pPr>
        <w:numPr>
          <w:ilvl w:val="0"/>
          <w:numId w:val="491"/>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sz w:val="24"/>
          <w:szCs w:val="24"/>
          <w:rtl w:val="0"/>
        </w:rPr>
        <w:t xml:space="preserve">Traditional marriage dissolution often involves grief or sadness, but high-conflict divorce can escalate to clinical anxiety or depressive episodes, sometimes requiring medication or specialized therapies like Dialectical Behavior Therapy (DBT) or Eye Movement Desensitization and Reprocessing (EMDR). Recognizing the need for professional help is a sign of strength, not weakness.</w:t>
      </w:r>
    </w:p>
    <w:p w:rsidR="00000000" w:rsidDel="00000000" w:rsidP="00000000" w:rsidRDefault="00000000" w:rsidRPr="00000000" w14:paraId="00000114">
      <w:pPr>
        <w:pStyle w:val="Heading2"/>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sz w:val="48"/>
          <w:szCs w:val="48"/>
        </w:rPr>
      </w:pPr>
      <w:bookmarkStart w:colFirst="0" w:colLast="0" w:name="_74ks20d9wnrb" w:id="43"/>
      <w:bookmarkEnd w:id="43"/>
      <w:r w:rsidDel="00000000" w:rsidR="00000000" w:rsidRPr="00000000">
        <w:rPr>
          <w:b w:val="1"/>
          <w:sz w:val="48"/>
          <w:szCs w:val="48"/>
          <w:rtl w:val="0"/>
        </w:rPr>
        <w:t xml:space="preserve">Immediate Personal Safety and Coping Strategies</w:t>
      </w:r>
    </w:p>
    <w:p w:rsidR="00000000" w:rsidDel="00000000" w:rsidP="00000000" w:rsidRDefault="00000000" w:rsidRPr="00000000" w14:paraId="00000115">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Immediate protective measures and coping strategies include:</w:t>
      </w:r>
    </w:p>
    <w:p w:rsidR="00000000" w:rsidDel="00000000" w:rsidP="00000000" w:rsidRDefault="00000000" w:rsidRPr="00000000" w14:paraId="00000116">
      <w:pPr>
        <w:numPr>
          <w:ilvl w:val="0"/>
          <w:numId w:val="329"/>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Safety Planning:</w:t>
      </w:r>
      <w:r w:rsidDel="00000000" w:rsidR="00000000" w:rsidRPr="00000000">
        <w:rPr>
          <w:sz w:val="24"/>
          <w:szCs w:val="24"/>
          <w:rtl w:val="0"/>
        </w:rPr>
        <w:t xml:space="preserve"> Establish secure locations, reliable emergency contacts, and detailed emergency response plans.</w:t>
      </w:r>
    </w:p>
    <w:p w:rsidR="00000000" w:rsidDel="00000000" w:rsidP="00000000" w:rsidRDefault="00000000" w:rsidRPr="00000000" w14:paraId="00000117">
      <w:pPr>
        <w:numPr>
          <w:ilvl w:val="0"/>
          <w:numId w:val="329"/>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Incident Documentation:</w:t>
      </w:r>
      <w:r w:rsidDel="00000000" w:rsidR="00000000" w:rsidRPr="00000000">
        <w:rPr>
          <w:sz w:val="24"/>
          <w:szCs w:val="24"/>
          <w:rtl w:val="0"/>
        </w:rPr>
        <w:t xml:space="preserve"> Meticulously record abusive incidents, creating a clear, chronological record vital for legal protection.</w:t>
      </w:r>
    </w:p>
    <w:p w:rsidR="00000000" w:rsidDel="00000000" w:rsidP="00000000" w:rsidRDefault="00000000" w:rsidRPr="00000000" w14:paraId="00000118">
      <w:pPr>
        <w:numPr>
          <w:ilvl w:val="0"/>
          <w:numId w:val="329"/>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b w:val="1"/>
          <w:sz w:val="24"/>
          <w:szCs w:val="24"/>
          <w:rtl w:val="0"/>
        </w:rPr>
        <w:t xml:space="preserve">Real-Life Scenario:</w:t>
      </w:r>
      <w:r w:rsidDel="00000000" w:rsidR="00000000" w:rsidRPr="00000000">
        <w:rPr>
          <w:sz w:val="24"/>
          <w:szCs w:val="24"/>
          <w:rtl w:val="0"/>
        </w:rPr>
        <w:t xml:space="preserve"> Julie consistently documented abusive behaviors, securing a protective order through clear evidence. Safety and coping strategies like these are comprehensively detailed in </w:t>
      </w:r>
      <w:r w:rsidDel="00000000" w:rsidR="00000000" w:rsidRPr="00000000">
        <w:rPr>
          <w:b w:val="1"/>
          <w:sz w:val="24"/>
          <w:szCs w:val="24"/>
          <w:rtl w:val="0"/>
        </w:rPr>
        <w:t xml:space="preserve">Chapters 4 &amp; 5</w:t>
      </w:r>
      <w:r w:rsidDel="00000000" w:rsidR="00000000" w:rsidRPr="00000000">
        <w:rPr>
          <w:sz w:val="24"/>
          <w:szCs w:val="24"/>
          <w:rtl w:val="0"/>
        </w:rPr>
        <w:t xml:space="preserve">.</w:t>
      </w:r>
    </w:p>
    <w:p w:rsidR="00000000" w:rsidDel="00000000" w:rsidP="00000000" w:rsidRDefault="00000000" w:rsidRPr="00000000" w14:paraId="00000119">
      <w:pPr>
        <w:pStyle w:val="Heading2"/>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sz w:val="48"/>
          <w:szCs w:val="48"/>
        </w:rPr>
      </w:pPr>
      <w:bookmarkStart w:colFirst="0" w:colLast="0" w:name="_lt7iykmrxvl8" w:id="44"/>
      <w:bookmarkEnd w:id="44"/>
      <w:r w:rsidDel="00000000" w:rsidR="00000000" w:rsidRPr="00000000">
        <w:rPr>
          <w:b w:val="1"/>
          <w:sz w:val="48"/>
          <w:szCs w:val="48"/>
          <w:rtl w:val="0"/>
        </w:rPr>
        <w:t xml:space="preserve">Essential Legal Maneuvers for Protection</w:t>
      </w:r>
    </w:p>
    <w:p w:rsidR="00000000" w:rsidDel="00000000" w:rsidP="00000000" w:rsidRDefault="00000000" w:rsidRPr="00000000" w14:paraId="0000011A">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Immediate legal interventions include obtaining emergency protective orders, preventing international child abduction, and safeguarding financial resources through injunctions.</w:t>
      </w:r>
    </w:p>
    <w:p w:rsidR="00000000" w:rsidDel="00000000" w:rsidP="00000000" w:rsidRDefault="00000000" w:rsidRPr="00000000" w14:paraId="0000011B">
      <w:pPr>
        <w:numPr>
          <w:ilvl w:val="0"/>
          <w:numId w:val="375"/>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b w:val="1"/>
          <w:sz w:val="24"/>
          <w:szCs w:val="24"/>
          <w:rtl w:val="0"/>
        </w:rPr>
        <w:t xml:space="preserve">Case Examples:</w:t>
      </w:r>
      <w:r w:rsidDel="00000000" w:rsidR="00000000" w:rsidRPr="00000000">
        <w:rPr>
          <w:sz w:val="24"/>
          <w:szCs w:val="24"/>
          <w:rtl w:val="0"/>
        </w:rPr>
        <w:t xml:space="preserve"> Susan's swift legal response successfully prevented international child abduction, demonstrating the power of timely legal action. These maneuvers are elaborated in </w:t>
      </w:r>
      <w:r w:rsidDel="00000000" w:rsidR="00000000" w:rsidRPr="00000000">
        <w:rPr>
          <w:b w:val="1"/>
          <w:sz w:val="24"/>
          <w:szCs w:val="24"/>
          <w:rtl w:val="0"/>
        </w:rPr>
        <w:t xml:space="preserve">Chapters 3 &amp; 4</w:t>
      </w:r>
      <w:r w:rsidDel="00000000" w:rsidR="00000000" w:rsidRPr="00000000">
        <w:rPr>
          <w:sz w:val="24"/>
          <w:szCs w:val="24"/>
          <w:rtl w:val="0"/>
        </w:rPr>
        <w:t xml:space="preserve">.</w:t>
      </w:r>
    </w:p>
    <w:p w:rsidR="00000000" w:rsidDel="00000000" w:rsidP="00000000" w:rsidRDefault="00000000" w:rsidRPr="00000000" w14:paraId="0000011C">
      <w:pPr>
        <w:pStyle w:val="Heading2"/>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sz w:val="48"/>
          <w:szCs w:val="48"/>
        </w:rPr>
      </w:pPr>
      <w:bookmarkStart w:colFirst="0" w:colLast="0" w:name="_rmka3hdkyfy9" w:id="45"/>
      <w:bookmarkEnd w:id="45"/>
      <w:r w:rsidDel="00000000" w:rsidR="00000000" w:rsidRPr="00000000">
        <w:rPr>
          <w:b w:val="1"/>
          <w:sz w:val="48"/>
          <w:szCs w:val="48"/>
          <w:rtl w:val="0"/>
        </w:rPr>
        <w:t xml:space="preserve">Strategic Legal Preparation</w:t>
      </w:r>
    </w:p>
    <w:p w:rsidR="00000000" w:rsidDel="00000000" w:rsidP="00000000" w:rsidRDefault="00000000" w:rsidRPr="00000000" w14:paraId="0000011D">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Effective legal preparation ensures you won’t be blindsided:</w:t>
      </w:r>
    </w:p>
    <w:p w:rsidR="00000000" w:rsidDel="00000000" w:rsidP="00000000" w:rsidRDefault="00000000" w:rsidRPr="00000000" w14:paraId="0000011E">
      <w:pPr>
        <w:numPr>
          <w:ilvl w:val="0"/>
          <w:numId w:val="419"/>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Detailed Documentation:</w:t>
      </w:r>
    </w:p>
    <w:p w:rsidR="00000000" w:rsidDel="00000000" w:rsidP="00000000" w:rsidRDefault="00000000" w:rsidRPr="00000000" w14:paraId="0000011F">
      <w:pPr>
        <w:numPr>
          <w:ilvl w:val="1"/>
          <w:numId w:val="419"/>
        </w:numPr>
        <w:pBdr>
          <w:top w:color="auto" w:space="0" w:sz="0" w:val="none"/>
          <w:bottom w:color="auto" w:space="0" w:sz="0" w:val="none"/>
          <w:right w:color="auto" w:space="0" w:sz="0" w:val="none"/>
          <w:between w:color="auto" w:space="0" w:sz="0" w:val="none"/>
        </w:pBdr>
        <w:spacing w:after="0" w:afterAutospacing="0" w:lineRule="auto"/>
        <w:ind w:left="1440" w:hanging="360"/>
      </w:pPr>
      <w:r w:rsidDel="00000000" w:rsidR="00000000" w:rsidRPr="00000000">
        <w:rPr>
          <w:sz w:val="24"/>
          <w:szCs w:val="24"/>
          <w:rtl w:val="0"/>
        </w:rPr>
        <w:t xml:space="preserve">Maintain logs of finances, communications, and potential evidence.</w:t>
      </w:r>
    </w:p>
    <w:p w:rsidR="00000000" w:rsidDel="00000000" w:rsidP="00000000" w:rsidRDefault="00000000" w:rsidRPr="00000000" w14:paraId="00000120">
      <w:pPr>
        <w:numPr>
          <w:ilvl w:val="1"/>
          <w:numId w:val="419"/>
        </w:numPr>
        <w:pBdr>
          <w:top w:color="auto" w:space="0" w:sz="0" w:val="none"/>
          <w:bottom w:color="auto" w:space="0" w:sz="0" w:val="none"/>
          <w:right w:color="auto" w:space="0" w:sz="0" w:val="none"/>
          <w:between w:color="auto" w:space="0" w:sz="0" w:val="none"/>
        </w:pBdr>
        <w:spacing w:after="0" w:afterAutospacing="0" w:lineRule="auto"/>
        <w:ind w:left="1440" w:hanging="360"/>
      </w:pPr>
      <w:r w:rsidDel="00000000" w:rsidR="00000000" w:rsidRPr="00000000">
        <w:rPr>
          <w:sz w:val="24"/>
          <w:szCs w:val="24"/>
          <w:rtl w:val="0"/>
        </w:rPr>
        <w:t xml:space="preserve">Keep a secure backup offline or with a trusted ally.</w:t>
      </w:r>
    </w:p>
    <w:p w:rsidR="00000000" w:rsidDel="00000000" w:rsidP="00000000" w:rsidRDefault="00000000" w:rsidRPr="00000000" w14:paraId="00000121">
      <w:pPr>
        <w:numPr>
          <w:ilvl w:val="0"/>
          <w:numId w:val="419"/>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Choosing Specialized Attorneys:</w:t>
      </w:r>
    </w:p>
    <w:p w:rsidR="00000000" w:rsidDel="00000000" w:rsidP="00000000" w:rsidRDefault="00000000" w:rsidRPr="00000000" w14:paraId="00000122">
      <w:pPr>
        <w:numPr>
          <w:ilvl w:val="1"/>
          <w:numId w:val="419"/>
        </w:numPr>
        <w:pBdr>
          <w:top w:color="auto" w:space="0" w:sz="0" w:val="none"/>
          <w:bottom w:color="auto" w:space="0" w:sz="0" w:val="none"/>
          <w:right w:color="auto" w:space="0" w:sz="0" w:val="none"/>
          <w:between w:color="auto" w:space="0" w:sz="0" w:val="none"/>
        </w:pBdr>
        <w:spacing w:after="0" w:afterAutospacing="0" w:lineRule="auto"/>
        <w:ind w:left="1440" w:hanging="360"/>
      </w:pPr>
      <w:r w:rsidDel="00000000" w:rsidR="00000000" w:rsidRPr="00000000">
        <w:rPr>
          <w:sz w:val="24"/>
          <w:szCs w:val="24"/>
          <w:rtl w:val="0"/>
        </w:rPr>
        <w:t xml:space="preserve">Seek professionals experienced with high-conflict cases or domestic violence.</w:t>
      </w:r>
    </w:p>
    <w:p w:rsidR="00000000" w:rsidDel="00000000" w:rsidP="00000000" w:rsidRDefault="00000000" w:rsidRPr="00000000" w14:paraId="00000123">
      <w:pPr>
        <w:numPr>
          <w:ilvl w:val="1"/>
          <w:numId w:val="419"/>
        </w:numPr>
        <w:pBdr>
          <w:top w:color="auto" w:space="0" w:sz="0" w:val="none"/>
          <w:bottom w:color="auto" w:space="0" w:sz="0" w:val="none"/>
          <w:right w:color="auto" w:space="0" w:sz="0" w:val="none"/>
          <w:between w:color="auto" w:space="0" w:sz="0" w:val="none"/>
        </w:pBdr>
        <w:spacing w:after="0" w:afterAutospacing="0" w:lineRule="auto"/>
        <w:ind w:left="1440" w:hanging="360"/>
      </w:pPr>
      <w:r w:rsidDel="00000000" w:rsidR="00000000" w:rsidRPr="00000000">
        <w:rPr>
          <w:sz w:val="24"/>
          <w:szCs w:val="24"/>
          <w:rtl w:val="0"/>
        </w:rPr>
        <w:t xml:space="preserve">Ask direct questions about strategy, fees, and track record.</w:t>
      </w:r>
    </w:p>
    <w:p w:rsidR="00000000" w:rsidDel="00000000" w:rsidP="00000000" w:rsidRDefault="00000000" w:rsidRPr="00000000" w14:paraId="00000124">
      <w:pPr>
        <w:numPr>
          <w:ilvl w:val="0"/>
          <w:numId w:val="419"/>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Communication Protocols:</w:t>
      </w:r>
    </w:p>
    <w:p w:rsidR="00000000" w:rsidDel="00000000" w:rsidP="00000000" w:rsidRDefault="00000000" w:rsidRPr="00000000" w14:paraId="00000125">
      <w:pPr>
        <w:numPr>
          <w:ilvl w:val="1"/>
          <w:numId w:val="419"/>
        </w:numPr>
        <w:pBdr>
          <w:top w:color="auto" w:space="0" w:sz="0" w:val="none"/>
          <w:bottom w:color="auto" w:space="0" w:sz="0" w:val="none"/>
          <w:right w:color="auto" w:space="0" w:sz="0" w:val="none"/>
          <w:between w:color="auto" w:space="0" w:sz="0" w:val="none"/>
        </w:pBdr>
        <w:spacing w:after="560" w:lineRule="auto"/>
        <w:ind w:left="1440" w:hanging="360"/>
      </w:pPr>
      <w:r w:rsidDel="00000000" w:rsidR="00000000" w:rsidRPr="00000000">
        <w:rPr>
          <w:sz w:val="24"/>
          <w:szCs w:val="24"/>
          <w:rtl w:val="0"/>
        </w:rPr>
        <w:t xml:space="preserve">Conduct essential interactions via email, text, or an official co-parenting app to preserve evidence.</w:t>
      </w:r>
    </w:p>
    <w:p w:rsidR="00000000" w:rsidDel="00000000" w:rsidP="00000000" w:rsidRDefault="00000000" w:rsidRPr="00000000" w14:paraId="00000126">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b w:val="1"/>
          <w:sz w:val="24"/>
          <w:szCs w:val="24"/>
          <w:rtl w:val="0"/>
        </w:rPr>
        <w:t xml:space="preserve">Real-Life Example:</w:t>
      </w:r>
      <w:r w:rsidDel="00000000" w:rsidR="00000000" w:rsidRPr="00000000">
        <w:rPr>
          <w:sz w:val="24"/>
          <w:szCs w:val="24"/>
          <w:rtl w:val="0"/>
        </w:rPr>
        <w:t xml:space="preserve"> Angela’s thorough approach to collecting and organizing evidence—including text screenshots, financial statements, and dated journals—led to a decisive custody victory, illustrating how preparation influences court outcomes (see </w:t>
      </w:r>
      <w:r w:rsidDel="00000000" w:rsidR="00000000" w:rsidRPr="00000000">
        <w:rPr>
          <w:b w:val="1"/>
          <w:sz w:val="24"/>
          <w:szCs w:val="24"/>
          <w:rtl w:val="0"/>
        </w:rPr>
        <w:t xml:space="preserve">Chapter 4</w:t>
      </w:r>
      <w:r w:rsidDel="00000000" w:rsidR="00000000" w:rsidRPr="00000000">
        <w:rPr>
          <w:sz w:val="24"/>
          <w:szCs w:val="24"/>
          <w:rtl w:val="0"/>
        </w:rPr>
        <w:t xml:space="preserve"> for in-depth guidance).</w:t>
      </w:r>
    </w:p>
    <w:p w:rsidR="00000000" w:rsidDel="00000000" w:rsidP="00000000" w:rsidRDefault="00000000" w:rsidRPr="00000000" w14:paraId="00000127">
      <w:pPr>
        <w:pStyle w:val="Heading2"/>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sz w:val="48"/>
          <w:szCs w:val="48"/>
        </w:rPr>
      </w:pPr>
      <w:bookmarkStart w:colFirst="0" w:colLast="0" w:name="_kznqq5kg3ybb" w:id="46"/>
      <w:bookmarkEnd w:id="46"/>
      <w:r w:rsidDel="00000000" w:rsidR="00000000" w:rsidRPr="00000000">
        <w:rPr>
          <w:b w:val="1"/>
          <w:sz w:val="48"/>
          <w:szCs w:val="48"/>
          <w:rtl w:val="0"/>
        </w:rPr>
        <w:t xml:space="preserve">Recognizing Manipulative Tactics</w:t>
      </w:r>
    </w:p>
    <w:p w:rsidR="00000000" w:rsidDel="00000000" w:rsidP="00000000" w:rsidRDefault="00000000" w:rsidRPr="00000000" w14:paraId="00000128">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Identifying key manipulative behaviors helps guard against abuse:</w:t>
      </w:r>
    </w:p>
    <w:p w:rsidR="00000000" w:rsidDel="00000000" w:rsidP="00000000" w:rsidRDefault="00000000" w:rsidRPr="00000000" w14:paraId="00000129">
      <w:pPr>
        <w:numPr>
          <w:ilvl w:val="0"/>
          <w:numId w:val="18"/>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Gaslighting:</w:t>
      </w:r>
      <w:r w:rsidDel="00000000" w:rsidR="00000000" w:rsidRPr="00000000">
        <w:rPr>
          <w:sz w:val="24"/>
          <w:szCs w:val="24"/>
          <w:rtl w:val="0"/>
        </w:rPr>
        <w:t xml:space="preserve"> Creating doubt in one’s reality and perceptions.</w:t>
      </w:r>
    </w:p>
    <w:p w:rsidR="00000000" w:rsidDel="00000000" w:rsidP="00000000" w:rsidRDefault="00000000" w:rsidRPr="00000000" w14:paraId="0000012A">
      <w:pPr>
        <w:numPr>
          <w:ilvl w:val="0"/>
          <w:numId w:val="18"/>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Stonewalling:</w:t>
      </w:r>
      <w:r w:rsidDel="00000000" w:rsidR="00000000" w:rsidRPr="00000000">
        <w:rPr>
          <w:sz w:val="24"/>
          <w:szCs w:val="24"/>
          <w:rtl w:val="0"/>
        </w:rPr>
        <w:t xml:space="preserve"> Intentional non-communication aimed at emotional exhaustion.</w:t>
      </w:r>
    </w:p>
    <w:p w:rsidR="00000000" w:rsidDel="00000000" w:rsidP="00000000" w:rsidRDefault="00000000" w:rsidRPr="00000000" w14:paraId="0000012B">
      <w:pPr>
        <w:numPr>
          <w:ilvl w:val="0"/>
          <w:numId w:val="18"/>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Parental Alienation:</w:t>
      </w:r>
      <w:r w:rsidDel="00000000" w:rsidR="00000000" w:rsidRPr="00000000">
        <w:rPr>
          <w:sz w:val="24"/>
          <w:szCs w:val="24"/>
          <w:rtl w:val="0"/>
        </w:rPr>
        <w:t xml:space="preserve"> Deliberately damaging parent-child relationships.</w:t>
      </w:r>
    </w:p>
    <w:p w:rsidR="00000000" w:rsidDel="00000000" w:rsidP="00000000" w:rsidRDefault="00000000" w:rsidRPr="00000000" w14:paraId="0000012C">
      <w:pPr>
        <w:numPr>
          <w:ilvl w:val="0"/>
          <w:numId w:val="18"/>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Financial Abuse:</w:t>
      </w:r>
      <w:r w:rsidDel="00000000" w:rsidR="00000000" w:rsidRPr="00000000">
        <w:rPr>
          <w:sz w:val="24"/>
          <w:szCs w:val="24"/>
          <w:rtl w:val="0"/>
        </w:rPr>
        <w:t xml:space="preserve"> Hidden assets, false debts, intentional credit damage.</w:t>
      </w:r>
    </w:p>
    <w:p w:rsidR="00000000" w:rsidDel="00000000" w:rsidP="00000000" w:rsidRDefault="00000000" w:rsidRPr="00000000" w14:paraId="0000012D">
      <w:pPr>
        <w:numPr>
          <w:ilvl w:val="0"/>
          <w:numId w:val="18"/>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Digital Harassment:</w:t>
      </w:r>
      <w:r w:rsidDel="00000000" w:rsidR="00000000" w:rsidRPr="00000000">
        <w:rPr>
          <w:sz w:val="24"/>
          <w:szCs w:val="24"/>
          <w:rtl w:val="0"/>
        </w:rPr>
        <w:t xml:space="preserve"> Use of spyware, cyberstalking, identity theft, and online defamation.</w:t>
      </w:r>
    </w:p>
    <w:p w:rsidR="00000000" w:rsidDel="00000000" w:rsidP="00000000" w:rsidRDefault="00000000" w:rsidRPr="00000000" w14:paraId="0000012E">
      <w:pPr>
        <w:numPr>
          <w:ilvl w:val="0"/>
          <w:numId w:val="18"/>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b w:val="1"/>
          <w:sz w:val="24"/>
          <w:szCs w:val="24"/>
          <w:rtl w:val="0"/>
        </w:rPr>
        <w:t xml:space="preserve">Detailed Descriptions:</w:t>
      </w:r>
      <w:r w:rsidDel="00000000" w:rsidR="00000000" w:rsidRPr="00000000">
        <w:rPr>
          <w:sz w:val="24"/>
          <w:szCs w:val="24"/>
          <w:rtl w:val="0"/>
        </w:rPr>
        <w:t xml:space="preserve"> Each manipulation type is thoroughly described with real-world examples, strategies, and countermeasures extensively covered in subsequent chapters.</w:t>
      </w:r>
    </w:p>
    <w:p w:rsidR="00000000" w:rsidDel="00000000" w:rsidP="00000000" w:rsidRDefault="00000000" w:rsidRPr="00000000" w14:paraId="0000012F">
      <w:pPr>
        <w:pStyle w:val="Heading2"/>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sz w:val="48"/>
          <w:szCs w:val="48"/>
        </w:rPr>
      </w:pPr>
      <w:bookmarkStart w:colFirst="0" w:colLast="0" w:name="_68letjcg6aod" w:id="47"/>
      <w:bookmarkEnd w:id="47"/>
      <w:r w:rsidDel="00000000" w:rsidR="00000000" w:rsidRPr="00000000">
        <w:rPr>
          <w:rtl w:val="0"/>
        </w:rPr>
      </w:r>
    </w:p>
    <w:p w:rsidR="00000000" w:rsidDel="00000000" w:rsidP="00000000" w:rsidRDefault="00000000" w:rsidRPr="00000000" w14:paraId="00000130">
      <w:pPr>
        <w:pStyle w:val="Heading2"/>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sz w:val="48"/>
          <w:szCs w:val="48"/>
        </w:rPr>
      </w:pPr>
      <w:bookmarkStart w:colFirst="0" w:colLast="0" w:name="_fpxopexv1ul0" w:id="48"/>
      <w:bookmarkEnd w:id="48"/>
      <w:r w:rsidDel="00000000" w:rsidR="00000000" w:rsidRPr="00000000">
        <w:rPr>
          <w:b w:val="1"/>
          <w:sz w:val="48"/>
          <w:szCs w:val="48"/>
          <w:rtl w:val="0"/>
        </w:rPr>
        <w:t xml:space="preserve">Empowerment and Future-Focused Mindset</w:t>
      </w:r>
    </w:p>
    <w:p w:rsidR="00000000" w:rsidDel="00000000" w:rsidP="00000000" w:rsidRDefault="00000000" w:rsidRPr="00000000" w14:paraId="00000131">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Shifting from survival mode to empowerment involves proactively reclaiming your narrative, forging a clear vision for post-divorce life, and prioritizing your psychological well-being.</w:t>
      </w:r>
    </w:p>
    <w:p w:rsidR="00000000" w:rsidDel="00000000" w:rsidP="00000000" w:rsidRDefault="00000000" w:rsidRPr="00000000" w14:paraId="00000132">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b w:val="1"/>
          <w:sz w:val="24"/>
          <w:szCs w:val="24"/>
          <w:rtl w:val="0"/>
        </w:rPr>
        <w:t xml:space="preserve">Inspirational Testimonies:</w:t>
      </w:r>
      <w:r w:rsidDel="00000000" w:rsidR="00000000" w:rsidRPr="00000000">
        <w:rPr>
          <w:sz w:val="24"/>
          <w:szCs w:val="24"/>
          <w:rtl w:val="0"/>
        </w:rPr>
        <w:t xml:space="preserve"> Numerous survivors highlight how adopting a proactive stance—through immediate financial reorganization, protective legal orders, and mental health care—propelled them beyond survival to eventual growth. Concrete steps, such as setting “milestones” for financial independence or scheduling weekly therapy sessions, demonstrate how empowerment evolves from small, intentional actions.</w:t>
      </w:r>
    </w:p>
    <w:p w:rsidR="00000000" w:rsidDel="00000000" w:rsidP="00000000" w:rsidRDefault="00000000" w:rsidRPr="00000000" w14:paraId="00000133">
      <w:pPr>
        <w:rPr>
          <w:sz w:val="60"/>
          <w:szCs w:val="60"/>
        </w:rPr>
      </w:pPr>
      <w:r w:rsidDel="00000000" w:rsidR="00000000" w:rsidRPr="00000000">
        <w:rPr>
          <w:sz w:val="60"/>
          <w:szCs w:val="60"/>
          <w:rtl w:val="0"/>
        </w:rPr>
        <w:t xml:space="preserve">Chapter Takeaways and Next Steps</w:t>
      </w:r>
    </w:p>
    <w:p w:rsidR="00000000" w:rsidDel="00000000" w:rsidP="00000000" w:rsidRDefault="00000000" w:rsidRPr="00000000" w14:paraId="00000134">
      <w:pPr>
        <w:numPr>
          <w:ilvl w:val="0"/>
          <w:numId w:val="67"/>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Divorce = War</w:t>
      </w:r>
    </w:p>
    <w:p w:rsidR="00000000" w:rsidDel="00000000" w:rsidP="00000000" w:rsidRDefault="00000000" w:rsidRPr="00000000" w14:paraId="00000135">
      <w:pPr>
        <w:numPr>
          <w:ilvl w:val="1"/>
          <w:numId w:val="67"/>
        </w:numPr>
        <w:pBdr>
          <w:top w:color="auto" w:space="0" w:sz="0" w:val="none"/>
          <w:bottom w:color="auto" w:space="0" w:sz="0" w:val="none"/>
          <w:right w:color="auto" w:space="0" w:sz="0" w:val="none"/>
          <w:between w:color="auto" w:space="0" w:sz="0" w:val="none"/>
        </w:pBdr>
        <w:spacing w:after="0" w:afterAutospacing="0" w:lineRule="auto"/>
        <w:ind w:left="1440" w:hanging="360"/>
      </w:pPr>
      <w:r w:rsidDel="00000000" w:rsidR="00000000" w:rsidRPr="00000000">
        <w:rPr>
          <w:sz w:val="24"/>
          <w:szCs w:val="24"/>
          <w:rtl w:val="0"/>
        </w:rPr>
        <w:t xml:space="preserve">High-conflict divorces resemble warfare, exhausting every resource.</w:t>
      </w:r>
    </w:p>
    <w:p w:rsidR="00000000" w:rsidDel="00000000" w:rsidP="00000000" w:rsidRDefault="00000000" w:rsidRPr="00000000" w14:paraId="00000136">
      <w:pPr>
        <w:numPr>
          <w:ilvl w:val="0"/>
          <w:numId w:val="67"/>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Mental Toll</w:t>
      </w:r>
    </w:p>
    <w:p w:rsidR="00000000" w:rsidDel="00000000" w:rsidP="00000000" w:rsidRDefault="00000000" w:rsidRPr="00000000" w14:paraId="00000137">
      <w:pPr>
        <w:numPr>
          <w:ilvl w:val="1"/>
          <w:numId w:val="67"/>
        </w:numPr>
        <w:pBdr>
          <w:top w:color="auto" w:space="0" w:sz="0" w:val="none"/>
          <w:bottom w:color="auto" w:space="0" w:sz="0" w:val="none"/>
          <w:right w:color="auto" w:space="0" w:sz="0" w:val="none"/>
          <w:between w:color="auto" w:space="0" w:sz="0" w:val="none"/>
        </w:pBdr>
        <w:spacing w:after="0" w:afterAutospacing="0" w:lineRule="auto"/>
        <w:ind w:left="1440" w:hanging="360"/>
      </w:pPr>
      <w:r w:rsidDel="00000000" w:rsidR="00000000" w:rsidRPr="00000000">
        <w:rPr>
          <w:sz w:val="24"/>
          <w:szCs w:val="24"/>
          <w:rtl w:val="0"/>
        </w:rPr>
        <w:t xml:space="preserve">Anxiety, depression, burnout are typical. Proactive emotional care is vital.</w:t>
      </w:r>
    </w:p>
    <w:p w:rsidR="00000000" w:rsidDel="00000000" w:rsidP="00000000" w:rsidRDefault="00000000" w:rsidRPr="00000000" w14:paraId="00000138">
      <w:pPr>
        <w:numPr>
          <w:ilvl w:val="0"/>
          <w:numId w:val="67"/>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Proactive Rather Than Victimized</w:t>
      </w:r>
    </w:p>
    <w:p w:rsidR="00000000" w:rsidDel="00000000" w:rsidP="00000000" w:rsidRDefault="00000000" w:rsidRPr="00000000" w14:paraId="00000139">
      <w:pPr>
        <w:numPr>
          <w:ilvl w:val="1"/>
          <w:numId w:val="67"/>
        </w:numPr>
        <w:pBdr>
          <w:top w:color="auto" w:space="0" w:sz="0" w:val="none"/>
          <w:bottom w:color="auto" w:space="0" w:sz="0" w:val="none"/>
          <w:right w:color="auto" w:space="0" w:sz="0" w:val="none"/>
          <w:between w:color="auto" w:space="0" w:sz="0" w:val="none"/>
        </w:pBdr>
        <w:spacing w:after="0" w:afterAutospacing="0" w:lineRule="auto"/>
        <w:ind w:left="1440" w:hanging="360"/>
      </w:pPr>
      <w:r w:rsidDel="00000000" w:rsidR="00000000" w:rsidRPr="00000000">
        <w:rPr>
          <w:sz w:val="24"/>
          <w:szCs w:val="24"/>
          <w:rtl w:val="0"/>
        </w:rPr>
        <w:t xml:space="preserve">Empowerment reframes court hearings and legal forms from personal assaults into strategic moves.</w:t>
      </w:r>
    </w:p>
    <w:p w:rsidR="00000000" w:rsidDel="00000000" w:rsidP="00000000" w:rsidRDefault="00000000" w:rsidRPr="00000000" w14:paraId="0000013A">
      <w:pPr>
        <w:numPr>
          <w:ilvl w:val="0"/>
          <w:numId w:val="67"/>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Comprehensive Preparation</w:t>
      </w:r>
    </w:p>
    <w:p w:rsidR="00000000" w:rsidDel="00000000" w:rsidP="00000000" w:rsidRDefault="00000000" w:rsidRPr="00000000" w14:paraId="0000013B">
      <w:pPr>
        <w:numPr>
          <w:ilvl w:val="1"/>
          <w:numId w:val="67"/>
        </w:numPr>
        <w:pBdr>
          <w:top w:color="auto" w:space="0" w:sz="0" w:val="none"/>
          <w:bottom w:color="auto" w:space="0" w:sz="0" w:val="none"/>
          <w:right w:color="auto" w:space="0" w:sz="0" w:val="none"/>
          <w:between w:color="auto" w:space="0" w:sz="0" w:val="none"/>
        </w:pBdr>
        <w:spacing w:after="0" w:afterAutospacing="0" w:lineRule="auto"/>
        <w:ind w:left="1440" w:hanging="360"/>
      </w:pPr>
      <w:r w:rsidDel="00000000" w:rsidR="00000000" w:rsidRPr="00000000">
        <w:rPr>
          <w:sz w:val="24"/>
          <w:szCs w:val="24"/>
          <w:rtl w:val="0"/>
        </w:rPr>
        <w:t xml:space="preserve">Recognizing emotional, legal, financial, and digital fronts helps you navigate the system.</w:t>
      </w:r>
    </w:p>
    <w:p w:rsidR="00000000" w:rsidDel="00000000" w:rsidP="00000000" w:rsidRDefault="00000000" w:rsidRPr="00000000" w14:paraId="0000013C">
      <w:pPr>
        <w:numPr>
          <w:ilvl w:val="0"/>
          <w:numId w:val="67"/>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Victory Is Attainable</w:t>
      </w:r>
    </w:p>
    <w:p w:rsidR="00000000" w:rsidDel="00000000" w:rsidP="00000000" w:rsidRDefault="00000000" w:rsidRPr="00000000" w14:paraId="0000013D">
      <w:pPr>
        <w:numPr>
          <w:ilvl w:val="1"/>
          <w:numId w:val="67"/>
        </w:numPr>
        <w:pBdr>
          <w:top w:color="auto" w:space="0" w:sz="0" w:val="none"/>
          <w:bottom w:color="auto" w:space="0" w:sz="0" w:val="none"/>
          <w:right w:color="auto" w:space="0" w:sz="0" w:val="none"/>
          <w:between w:color="auto" w:space="0" w:sz="0" w:val="none"/>
        </w:pBdr>
        <w:spacing w:after="560" w:lineRule="auto"/>
        <w:ind w:left="1440" w:hanging="360"/>
      </w:pPr>
      <w:r w:rsidDel="00000000" w:rsidR="00000000" w:rsidRPr="00000000">
        <w:rPr>
          <w:sz w:val="24"/>
          <w:szCs w:val="24"/>
          <w:rtl w:val="0"/>
        </w:rPr>
        <w:t xml:space="preserve">Success means safeguarding children, finances, and mental health, not destroying the other side.</w:t>
      </w:r>
    </w:p>
    <w:p w:rsidR="00000000" w:rsidDel="00000000" w:rsidP="00000000" w:rsidRDefault="00000000" w:rsidRPr="00000000" w14:paraId="0000013E">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40"/>
          <w:szCs w:val="40"/>
        </w:rPr>
      </w:pPr>
      <w:bookmarkStart w:colFirst="0" w:colLast="0" w:name="_loufo9uswk8" w:id="49"/>
      <w:bookmarkEnd w:id="49"/>
      <w:r w:rsidDel="00000000" w:rsidR="00000000" w:rsidRPr="00000000">
        <w:rPr>
          <w:b w:val="1"/>
          <w:color w:val="000000"/>
          <w:sz w:val="40"/>
          <w:szCs w:val="40"/>
          <w:rtl w:val="0"/>
        </w:rPr>
        <w:t xml:space="preserve">Looking Ahead</w:t>
      </w:r>
    </w:p>
    <w:p w:rsidR="00000000" w:rsidDel="00000000" w:rsidP="00000000" w:rsidRDefault="00000000" w:rsidRPr="00000000" w14:paraId="0000013F">
      <w:pPr>
        <w:numPr>
          <w:ilvl w:val="0"/>
          <w:numId w:val="317"/>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Chapter 2: The Calm Before the Storm</w:t>
        <w:br w:type="textWrapping"/>
      </w:r>
      <w:r w:rsidDel="00000000" w:rsidR="00000000" w:rsidRPr="00000000">
        <w:rPr>
          <w:sz w:val="24"/>
          <w:szCs w:val="24"/>
          <w:rtl w:val="0"/>
        </w:rPr>
        <w:t xml:space="preserve">Delve into subtle shifts and early red flags that might avert crisis if caught in time.</w:t>
      </w:r>
    </w:p>
    <w:p w:rsidR="00000000" w:rsidDel="00000000" w:rsidP="00000000" w:rsidRDefault="00000000" w:rsidRPr="00000000" w14:paraId="00000140">
      <w:pPr>
        <w:numPr>
          <w:ilvl w:val="0"/>
          <w:numId w:val="317"/>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Chapter 3: Financial Armor</w:t>
        <w:br w:type="textWrapping"/>
      </w:r>
      <w:r w:rsidDel="00000000" w:rsidR="00000000" w:rsidRPr="00000000">
        <w:rPr>
          <w:sz w:val="24"/>
          <w:szCs w:val="24"/>
          <w:rtl w:val="0"/>
        </w:rPr>
        <w:t xml:space="preserve">Detailed strategies to protect finances, expose hidden debts, and manage asset division.</w:t>
      </w:r>
    </w:p>
    <w:p w:rsidR="00000000" w:rsidDel="00000000" w:rsidP="00000000" w:rsidRDefault="00000000" w:rsidRPr="00000000" w14:paraId="00000141">
      <w:pPr>
        <w:numPr>
          <w:ilvl w:val="0"/>
          <w:numId w:val="317"/>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Chapter 4: Legal Warfare</w:t>
        <w:br w:type="textWrapping"/>
      </w:r>
      <w:r w:rsidDel="00000000" w:rsidR="00000000" w:rsidRPr="00000000">
        <w:rPr>
          <w:sz w:val="24"/>
          <w:szCs w:val="24"/>
          <w:rtl w:val="0"/>
        </w:rPr>
        <w:t xml:space="preserve">Deep-dive into protective orders, strategic communication, and specialized lawyering for high-conflict scenarios.</w:t>
      </w:r>
    </w:p>
    <w:p w:rsidR="00000000" w:rsidDel="00000000" w:rsidP="00000000" w:rsidRDefault="00000000" w:rsidRPr="00000000" w14:paraId="00000142">
      <w:pPr>
        <w:numPr>
          <w:ilvl w:val="0"/>
          <w:numId w:val="317"/>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Chapter 5: Emotional Resilience</w:t>
        <w:br w:type="textWrapping"/>
      </w:r>
      <w:r w:rsidDel="00000000" w:rsidR="00000000" w:rsidRPr="00000000">
        <w:rPr>
          <w:sz w:val="24"/>
          <w:szCs w:val="24"/>
          <w:rtl w:val="0"/>
        </w:rPr>
        <w:t xml:space="preserve">Focus on advanced coping methods, therapy insights, rebuilding self-confidence, and addressing PTSD or other lingering effects.</w:t>
      </w:r>
    </w:p>
    <w:p w:rsidR="00000000" w:rsidDel="00000000" w:rsidP="00000000" w:rsidRDefault="00000000" w:rsidRPr="00000000" w14:paraId="00000143">
      <w:pPr>
        <w:numPr>
          <w:ilvl w:val="0"/>
          <w:numId w:val="317"/>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b w:val="1"/>
          <w:sz w:val="24"/>
          <w:szCs w:val="24"/>
          <w:rtl w:val="0"/>
        </w:rPr>
        <w:t xml:space="preserve">Chapter 6: Digital Defense</w:t>
        <w:br w:type="textWrapping"/>
      </w:r>
      <w:r w:rsidDel="00000000" w:rsidR="00000000" w:rsidRPr="00000000">
        <w:rPr>
          <w:sz w:val="24"/>
          <w:szCs w:val="24"/>
          <w:rtl w:val="0"/>
        </w:rPr>
        <w:t xml:space="preserve">Safeguard your online presence, detect spyware, navigate social media warfare, and maintain essential digital security measures.</w:t>
      </w:r>
    </w:p>
    <w:p w:rsidR="00000000" w:rsidDel="00000000" w:rsidP="00000000" w:rsidRDefault="00000000" w:rsidRPr="00000000" w14:paraId="00000144">
      <w:pPr>
        <w:pBdr>
          <w:top w:color="auto" w:space="0" w:sz="0" w:val="none"/>
          <w:left w:color="auto" w:space="0" w:sz="0" w:val="none"/>
          <w:bottom w:color="auto" w:space="0" w:sz="0" w:val="none"/>
          <w:right w:color="auto" w:space="0" w:sz="0" w:val="none"/>
          <w:between w:color="auto" w:space="0" w:sz="0" w:val="none"/>
        </w:pBdr>
        <w:spacing w:after="280" w:line="360" w:lineRule="auto"/>
        <w:rPr>
          <w:b w:val="1"/>
          <w:sz w:val="24"/>
          <w:szCs w:val="24"/>
        </w:rPr>
      </w:pPr>
      <w:r w:rsidDel="00000000" w:rsidR="00000000" w:rsidRPr="00000000">
        <w:rPr>
          <w:b w:val="1"/>
          <w:sz w:val="24"/>
          <w:szCs w:val="24"/>
          <w:rtl w:val="0"/>
        </w:rPr>
        <w:t xml:space="preserve">Encouraging Words:</w:t>
      </w:r>
    </w:p>
    <w:p w:rsidR="00000000" w:rsidDel="00000000" w:rsidP="00000000" w:rsidRDefault="00000000" w:rsidRPr="00000000" w14:paraId="00000145">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“Success is not final, failure is not fatal: it is the courage to continue that counts.”</w:t>
        <w:br w:type="textWrapping"/>
        <w:t xml:space="preserve">— Winston Churchill</w:t>
      </w:r>
    </w:p>
    <w:p w:rsidR="00000000" w:rsidDel="00000000" w:rsidP="00000000" w:rsidRDefault="00000000" w:rsidRPr="00000000" w14:paraId="00000146">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No matter how overwhelming divorce may feel, you are not alone in this battlefield. Others have survived—and even thrived—beyond high-conflict divorces. The first steps are the hardest, but each moment of preparation, boundary-setting, and self-care fortifies your path toward a safer, healthier, and more empowered life.</w:t>
      </w:r>
    </w:p>
    <w:p w:rsidR="00000000" w:rsidDel="00000000" w:rsidP="00000000" w:rsidRDefault="00000000" w:rsidRPr="00000000" w14:paraId="00000147">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b w:val="1"/>
          <w:sz w:val="24"/>
          <w:szCs w:val="24"/>
          <w:rtl w:val="0"/>
        </w:rPr>
        <w:t xml:space="preserve">Your journey toward peace, autonomy, and emotional liberation begins now.</w:t>
      </w:r>
      <w:r w:rsidDel="00000000" w:rsidR="00000000" w:rsidRPr="00000000">
        <w:rPr>
          <w:sz w:val="24"/>
          <w:szCs w:val="24"/>
          <w:rtl w:val="0"/>
        </w:rPr>
        <w:t xml:space="preserve"> Take a deep breath, gather your essential information, and move forward knowing you are equipped with strategic insights and unwavering resolve. The war before you is formidable, but with clarity, preparation, and courage, </w:t>
      </w:r>
      <w:r w:rsidDel="00000000" w:rsidR="00000000" w:rsidRPr="00000000">
        <w:rPr>
          <w:b w:val="1"/>
          <w:sz w:val="24"/>
          <w:szCs w:val="24"/>
          <w:rtl w:val="0"/>
        </w:rPr>
        <w:t xml:space="preserve">you can and will prevail</w:t>
      </w:r>
      <w:r w:rsidDel="00000000" w:rsidR="00000000" w:rsidRPr="00000000">
        <w:rPr>
          <w:sz w:val="24"/>
          <w:szCs w:val="24"/>
          <w:rtl w:val="0"/>
        </w:rPr>
        <w:t xml:space="preserve">.</w:t>
      </w:r>
    </w:p>
    <w:p w:rsidR="00000000" w:rsidDel="00000000" w:rsidP="00000000" w:rsidRDefault="00000000" w:rsidRPr="00000000" w14:paraId="00000148">
      <w:pPr>
        <w:rPr>
          <w:sz w:val="60"/>
          <w:szCs w:val="60"/>
        </w:rPr>
      </w:pPr>
      <w:r w:rsidDel="00000000" w:rsidR="00000000" w:rsidRPr="00000000">
        <w:rPr>
          <w:sz w:val="60"/>
          <w:szCs w:val="60"/>
          <w:rtl w:val="0"/>
        </w:rPr>
        <w:t xml:space="preserve">Chapter 2: The Calm Before the Storm</w:t>
      </w:r>
    </w:p>
    <w:p w:rsidR="00000000" w:rsidDel="00000000" w:rsidP="00000000" w:rsidRDefault="00000000" w:rsidRPr="00000000" w14:paraId="00000149">
      <w:pPr>
        <w:pBdr>
          <w:top w:color="auto" w:space="0" w:sz="0" w:val="none"/>
          <w:left w:color="auto" w:space="0" w:sz="0" w:val="none"/>
          <w:bottom w:color="auto" w:space="0" w:sz="0" w:val="none"/>
          <w:right w:color="auto" w:space="0" w:sz="0" w:val="none"/>
          <w:between w:color="auto" w:space="0" w:sz="0" w:val="none"/>
        </w:pBdr>
        <w:spacing w:after="280" w:line="360" w:lineRule="auto"/>
        <w:rPr>
          <w:i w:val="1"/>
          <w:sz w:val="24"/>
          <w:szCs w:val="24"/>
        </w:rPr>
      </w:pPr>
      <w:r w:rsidDel="00000000" w:rsidR="00000000" w:rsidRPr="00000000">
        <w:rPr>
          <w:sz w:val="24"/>
          <w:szCs w:val="24"/>
          <w:rtl w:val="0"/>
        </w:rPr>
        <w:t xml:space="preserve">“Forewarned, forearmed; to be prepared is half the victory.”</w:t>
        <w:br w:type="textWrapping"/>
      </w:r>
      <w:r w:rsidDel="00000000" w:rsidR="00000000" w:rsidRPr="00000000">
        <w:rPr>
          <w:i w:val="1"/>
          <w:sz w:val="24"/>
          <w:szCs w:val="24"/>
          <w:rtl w:val="0"/>
        </w:rPr>
        <w:t xml:space="preserve">— Miguel de Cervantes</w:t>
      </w:r>
    </w:p>
    <w:p w:rsidR="00000000" w:rsidDel="00000000" w:rsidP="00000000" w:rsidRDefault="00000000" w:rsidRPr="00000000" w14:paraId="0000014A">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In many relationships, the early days are brimming with affection, shared dreams, and genuine warmth. Friends and family see a happy couple on the outside—perhaps you travel together, throw dinner parties, or exchange playful banter at gatherings. You might feel a sense of reassurance, believing your marriage has all the hallmarks of a strong union.</w:t>
      </w:r>
    </w:p>
    <w:p w:rsidR="00000000" w:rsidDel="00000000" w:rsidP="00000000" w:rsidRDefault="00000000" w:rsidRPr="00000000" w14:paraId="0000014B">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Yet beneath that polished exterior, subtle cracks can be forming. They may be as small as an unwashed coffee cup or as big as a hidden bank account—either way, they're often downplayed or rationalized. Like a ship that looks watertight from a distance but has tiny leaks below the waterline, a marriage can appear strong while harboring issues that, over time, can sink it.</w:t>
      </w:r>
    </w:p>
    <w:p w:rsidR="00000000" w:rsidDel="00000000" w:rsidP="00000000" w:rsidRDefault="00000000" w:rsidRPr="00000000" w14:paraId="0000014C">
      <w:pPr>
        <w:pBdr>
          <w:top w:color="auto" w:space="0" w:sz="0" w:val="none"/>
          <w:left w:color="auto" w:space="0" w:sz="0" w:val="none"/>
          <w:bottom w:color="auto" w:space="0" w:sz="0" w:val="none"/>
          <w:right w:color="auto" w:space="0" w:sz="0" w:val="none"/>
          <w:between w:color="auto" w:space="0" w:sz="0" w:val="none"/>
        </w:pBdr>
        <w:spacing w:after="280" w:line="360" w:lineRule="auto"/>
        <w:ind w:left="600" w:firstLine="0"/>
        <w:rPr>
          <w:i w:val="1"/>
          <w:sz w:val="24"/>
          <w:szCs w:val="24"/>
        </w:rPr>
      </w:pPr>
      <w:r w:rsidDel="00000000" w:rsidR="00000000" w:rsidRPr="00000000">
        <w:rPr>
          <w:sz w:val="24"/>
          <w:szCs w:val="24"/>
          <w:rtl w:val="0"/>
        </w:rPr>
        <w:br w:type="textWrapping"/>
        <w:t xml:space="preserve">"All happy families are alike; each unhappy family is unhappy in its own way."</w:t>
        <w:br w:type="textWrapping"/>
        <w:t xml:space="preserve">– </w:t>
      </w:r>
      <w:r w:rsidDel="00000000" w:rsidR="00000000" w:rsidRPr="00000000">
        <w:rPr>
          <w:i w:val="1"/>
          <w:sz w:val="24"/>
          <w:szCs w:val="24"/>
          <w:rtl w:val="0"/>
        </w:rPr>
        <w:t xml:space="preserve">Leo Tolstoy, "Anna Karenina"</w:t>
      </w:r>
    </w:p>
    <w:p w:rsidR="00000000" w:rsidDel="00000000" w:rsidP="00000000" w:rsidRDefault="00000000" w:rsidRPr="00000000" w14:paraId="0000014D">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Tolstoy's words underscore the reality that we rarely see the private tensions gnawing at couples. Some revolve around finances, others around emotional fulfillment, while still others hinge on intangible resentments. For many, it's only when those tensions reach a tipping point that outsiders realize something was amiss all along.</w:t>
      </w:r>
    </w:p>
    <w:p w:rsidR="00000000" w:rsidDel="00000000" w:rsidP="00000000" w:rsidRDefault="00000000" w:rsidRPr="00000000" w14:paraId="0000014E">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Think of a seemingly perfect photograph: everything looks flawless at a glance, yet hidden behind the scenes are disagreements and resentments that the camera never captures. In the same way, onlookers might admire your "happy marriage," unaware that unresolved conflicts or withheld empathy are chipping away at the foundation.</w:t>
      </w:r>
    </w:p>
    <w:p w:rsidR="00000000" w:rsidDel="00000000" w:rsidP="00000000" w:rsidRDefault="00000000" w:rsidRPr="00000000" w14:paraId="0000014F">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26"/>
          <w:szCs w:val="26"/>
        </w:rPr>
      </w:pPr>
      <w:bookmarkStart w:colFirst="0" w:colLast="0" w:name="_v28qlfn3d316" w:id="50"/>
      <w:bookmarkEnd w:id="50"/>
      <w:r w:rsidDel="00000000" w:rsidR="00000000" w:rsidRPr="00000000">
        <w:rPr>
          <w:b w:val="1"/>
          <w:color w:val="000000"/>
          <w:sz w:val="26"/>
          <w:szCs w:val="26"/>
          <w:rtl w:val="0"/>
        </w:rPr>
        <w:t xml:space="preserve">Research on the "Happy Marriage" Façade</w:t>
      </w:r>
    </w:p>
    <w:p w:rsidR="00000000" w:rsidDel="00000000" w:rsidP="00000000" w:rsidRDefault="00000000" w:rsidRPr="00000000" w14:paraId="00000150">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A 2020 study in the </w:t>
      </w:r>
      <w:r w:rsidDel="00000000" w:rsidR="00000000" w:rsidRPr="00000000">
        <w:rPr>
          <w:i w:val="1"/>
          <w:sz w:val="24"/>
          <w:szCs w:val="24"/>
          <w:rtl w:val="0"/>
        </w:rPr>
        <w:t xml:space="preserve">Journal of Family Psychology</w:t>
      </w:r>
      <w:r w:rsidDel="00000000" w:rsidR="00000000" w:rsidRPr="00000000">
        <w:rPr>
          <w:sz w:val="24"/>
          <w:szCs w:val="24"/>
          <w:rtl w:val="0"/>
        </w:rPr>
        <w:t xml:space="preserve"> observed that 20–25% of individuals who initially labeled their marriages as "happy" admitted to significant, unresolved resentments when researchers followed up a year later.</w:t>
      </w:r>
    </w:p>
    <w:p w:rsidR="00000000" w:rsidDel="00000000" w:rsidP="00000000" w:rsidRDefault="00000000" w:rsidRPr="00000000" w14:paraId="00000151">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The Gottman Institute notes that couples wait about six years before seeking professional help for ongoing conflicts, by which time negative communication patterns have often solidified.</w:t>
      </w:r>
    </w:p>
    <w:p w:rsidR="00000000" w:rsidDel="00000000" w:rsidP="00000000" w:rsidRDefault="00000000" w:rsidRPr="00000000" w14:paraId="00000152">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Such data highlights the danger of unspoken problems. Believing everything is fine can lull couples into complacency—right until a triggering event lays bare the hidden dissatisfaction.</w:t>
      </w:r>
    </w:p>
    <w:p w:rsidR="00000000" w:rsidDel="00000000" w:rsidP="00000000" w:rsidRDefault="00000000" w:rsidRPr="00000000" w14:paraId="00000153">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It's not uncommon for couples to double down on the façade—throwing more social events, taking more "happy" selfies—precisely when underlying issues worsen. This public pretense can create further pressure to ignore warning signs, accelerating the eventual collapse.</w:t>
      </w:r>
    </w:p>
    <w:p w:rsidR="00000000" w:rsidDel="00000000" w:rsidP="00000000" w:rsidRDefault="00000000" w:rsidRPr="00000000" w14:paraId="00000154">
      <w:pPr>
        <w:pStyle w:val="Heading2"/>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sz w:val="34"/>
          <w:szCs w:val="34"/>
        </w:rPr>
      </w:pPr>
      <w:bookmarkStart w:colFirst="0" w:colLast="0" w:name="_d4xbhtpp4o7l" w:id="51"/>
      <w:bookmarkEnd w:id="51"/>
      <w:r w:rsidDel="00000000" w:rsidR="00000000" w:rsidRPr="00000000">
        <w:rPr>
          <w:b w:val="1"/>
          <w:sz w:val="34"/>
          <w:szCs w:val="34"/>
          <w:rtl w:val="0"/>
        </w:rPr>
        <w:t xml:space="preserve">Personal Reflections: Red Flags Ignored</w:t>
      </w:r>
    </w:p>
    <w:p w:rsidR="00000000" w:rsidDel="00000000" w:rsidP="00000000" w:rsidRDefault="00000000" w:rsidRPr="00000000" w14:paraId="00000155">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When I look back at my own marriage—long before I had to flee with my children—the initial cracks were present. On the surface, my spouse and I seemed functional, even "normal." Beneath that, an accumulation of small but telling signs should have set off alarms:</w:t>
      </w:r>
    </w:p>
    <w:p w:rsidR="00000000" w:rsidDel="00000000" w:rsidP="00000000" w:rsidRDefault="00000000" w:rsidRPr="00000000" w14:paraId="00000156">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26"/>
          <w:szCs w:val="26"/>
        </w:rPr>
      </w:pPr>
      <w:bookmarkStart w:colFirst="0" w:colLast="0" w:name="_uqzrzg1qpozd" w:id="52"/>
      <w:bookmarkEnd w:id="52"/>
      <w:r w:rsidDel="00000000" w:rsidR="00000000" w:rsidRPr="00000000">
        <w:rPr>
          <w:b w:val="1"/>
          <w:color w:val="000000"/>
          <w:sz w:val="26"/>
          <w:szCs w:val="26"/>
          <w:rtl w:val="0"/>
        </w:rPr>
        <w:t xml:space="preserve">Dismissive Attitude</w:t>
      </w:r>
    </w:p>
    <w:p w:rsidR="00000000" w:rsidDel="00000000" w:rsidP="00000000" w:rsidRDefault="00000000" w:rsidRPr="00000000" w14:paraId="00000157">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Whenever I voiced concerns—about our finances, childcare, or household issues—I was frequently met with "You're overreacting" or "Don't worry about it." The subtext was clear: my perspective was not worth sharing or being considered.</w:t>
      </w:r>
    </w:p>
    <w:p w:rsidR="00000000" w:rsidDel="00000000" w:rsidP="00000000" w:rsidRDefault="00000000" w:rsidRPr="00000000" w14:paraId="00000158">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26"/>
          <w:szCs w:val="26"/>
        </w:rPr>
      </w:pPr>
      <w:bookmarkStart w:colFirst="0" w:colLast="0" w:name="_sw4kt3i7z1ji" w:id="53"/>
      <w:bookmarkEnd w:id="53"/>
      <w:r w:rsidDel="00000000" w:rsidR="00000000" w:rsidRPr="00000000">
        <w:rPr>
          <w:b w:val="1"/>
          <w:color w:val="000000"/>
          <w:sz w:val="26"/>
          <w:szCs w:val="26"/>
          <w:rtl w:val="0"/>
        </w:rPr>
        <w:t xml:space="preserve">Avoiding Genuine Conversation</w:t>
      </w:r>
    </w:p>
    <w:p w:rsidR="00000000" w:rsidDel="00000000" w:rsidP="00000000" w:rsidRDefault="00000000" w:rsidRPr="00000000" w14:paraId="00000159">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We rarely confronted deeper topics. In the midst of tension, my spouse might crack a joke or change the subject. Over time, those unresolved issues built a wall of resentment between us.</w:t>
      </w:r>
    </w:p>
    <w:p w:rsidR="00000000" w:rsidDel="00000000" w:rsidP="00000000" w:rsidRDefault="00000000" w:rsidRPr="00000000" w14:paraId="0000015A">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26"/>
          <w:szCs w:val="26"/>
        </w:rPr>
      </w:pPr>
      <w:bookmarkStart w:colFirst="0" w:colLast="0" w:name="_xf09h1g768k5" w:id="54"/>
      <w:bookmarkEnd w:id="54"/>
      <w:r w:rsidDel="00000000" w:rsidR="00000000" w:rsidRPr="00000000">
        <w:rPr>
          <w:b w:val="1"/>
          <w:color w:val="000000"/>
          <w:sz w:val="26"/>
          <w:szCs w:val="26"/>
          <w:rtl w:val="0"/>
        </w:rPr>
        <w:t xml:space="preserve">Unbalanced Responsibilities</w:t>
      </w:r>
    </w:p>
    <w:p w:rsidR="00000000" w:rsidDel="00000000" w:rsidP="00000000" w:rsidRDefault="00000000" w:rsidRPr="00000000" w14:paraId="0000015B">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Outwardly, we were a team. In practice, I noticed I handled most everyday tasks, from cooking to paying bills. If my spouse ever helped, it was either reluctantly or accompanied by comments like, "You're too picky," implying my standards were the problem, not his lack of effort.</w:t>
      </w:r>
    </w:p>
    <w:p w:rsidR="00000000" w:rsidDel="00000000" w:rsidP="00000000" w:rsidRDefault="00000000" w:rsidRPr="00000000" w14:paraId="0000015C">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At the time, these felt like normal marital hiccups—everyone has arguments, right? I blamed "stress" or "different upbringings." But in hindsight, I see they were foundational fractures. Overlooking them allowed the tension to intensify until it erupted in ways neither of us could contain.</w:t>
      </w:r>
    </w:p>
    <w:p w:rsidR="00000000" w:rsidDel="00000000" w:rsidP="00000000" w:rsidRDefault="00000000" w:rsidRPr="00000000" w14:paraId="0000015D">
      <w:pPr>
        <w:pBdr>
          <w:top w:color="auto" w:space="0" w:sz="0" w:val="none"/>
          <w:left w:color="auto" w:space="0" w:sz="0" w:val="none"/>
          <w:bottom w:color="auto" w:space="0" w:sz="0" w:val="none"/>
          <w:right w:color="auto" w:space="0" w:sz="0" w:val="none"/>
          <w:between w:color="auto" w:space="0" w:sz="0" w:val="none"/>
        </w:pBdr>
        <w:spacing w:after="280" w:line="360" w:lineRule="auto"/>
        <w:rPr>
          <w:i w:val="1"/>
          <w:sz w:val="24"/>
          <w:szCs w:val="24"/>
        </w:rPr>
      </w:pPr>
      <w:r w:rsidDel="00000000" w:rsidR="00000000" w:rsidRPr="00000000">
        <w:rPr>
          <w:sz w:val="24"/>
          <w:szCs w:val="24"/>
          <w:rtl w:val="0"/>
        </w:rPr>
        <w:t xml:space="preserve">"We don't see things as they are, we see them as we are."</w:t>
        <w:br w:type="textWrapping"/>
        <w:t xml:space="preserve">– </w:t>
      </w:r>
      <w:r w:rsidDel="00000000" w:rsidR="00000000" w:rsidRPr="00000000">
        <w:rPr>
          <w:i w:val="1"/>
          <w:sz w:val="24"/>
          <w:szCs w:val="24"/>
          <w:rtl w:val="0"/>
        </w:rPr>
        <w:t xml:space="preserve">Anaïs Nin</w:t>
      </w:r>
    </w:p>
    <w:p w:rsidR="00000000" w:rsidDel="00000000" w:rsidP="00000000" w:rsidRDefault="00000000" w:rsidRPr="00000000" w14:paraId="0000015E">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Our internal filters can obscure warning signs. If you're deeply invested in making the marriage work, you might minimize or dismiss anything that suggests trouble.</w:t>
      </w:r>
    </w:p>
    <w:p w:rsidR="00000000" w:rsidDel="00000000" w:rsidP="00000000" w:rsidRDefault="00000000" w:rsidRPr="00000000" w14:paraId="0000015F">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Sometimes, these cracks appear in everyday comments—like subtle put-downs about how you cook or which friends you hang out with. The more often your partner dismisses your concerns, the more you internalize that maybe you're overreacting. But "overreacting" can be your gut instinct screaming for attention.</w:t>
      </w:r>
    </w:p>
    <w:p w:rsidR="00000000" w:rsidDel="00000000" w:rsidP="00000000" w:rsidRDefault="00000000" w:rsidRPr="00000000" w14:paraId="00000160">
      <w:pPr>
        <w:pStyle w:val="Heading2"/>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sz w:val="34"/>
          <w:szCs w:val="34"/>
        </w:rPr>
      </w:pPr>
      <w:bookmarkStart w:colFirst="0" w:colLast="0" w:name="_5nv7qy27d0n4" w:id="55"/>
      <w:bookmarkEnd w:id="55"/>
      <w:r w:rsidDel="00000000" w:rsidR="00000000" w:rsidRPr="00000000">
        <w:rPr>
          <w:b w:val="1"/>
          <w:sz w:val="34"/>
          <w:szCs w:val="34"/>
          <w:rtl w:val="0"/>
        </w:rPr>
        <w:t xml:space="preserve">A Coffee Cup that Cost Him a Divorce</w:t>
      </w:r>
    </w:p>
    <w:p w:rsidR="00000000" w:rsidDel="00000000" w:rsidP="00000000" w:rsidRDefault="00000000" w:rsidRPr="00000000" w14:paraId="00000161">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Consider a friend's experience that encapsulates how seemingly trivial acts—or omissions—can reflect deeper neglect. She owned a favorite coffee cup, a personal mug she cherished. Her husband washed every dish in their household—except that single mug. Every day.</w:t>
      </w:r>
    </w:p>
    <w:p w:rsidR="00000000" w:rsidDel="00000000" w:rsidP="00000000" w:rsidRDefault="00000000" w:rsidRPr="00000000" w14:paraId="00000162">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At first, it seemed like a random oversight or mild quirk. She laughed it off, half-expecting him to finally include it in his dishwashing routine. But he never did. She started intentionally placing her mug among the other dishes, tucking it under plates, or placing it conspicuously on the counter—hoping he'd wash it if it looked "normal." Still, he skipped it, always.</w:t>
      </w:r>
    </w:p>
    <w:p w:rsidR="00000000" w:rsidDel="00000000" w:rsidP="00000000" w:rsidRDefault="00000000" w:rsidRPr="00000000" w14:paraId="00000163">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What began as a mild curiosity evolved into a glaring statement of disrespect. Why refuse to wash that mug? The spouse brushed off her concerns, saying, "You're making a big deal out of nothing." But it was not about the porcelain mug itself; it was about his refusal to acknowledge her feelings or meet her in this small act of service she craved.</w:t>
      </w:r>
    </w:p>
    <w:p w:rsidR="00000000" w:rsidDel="00000000" w:rsidP="00000000" w:rsidRDefault="00000000" w:rsidRPr="00000000" w14:paraId="00000164">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26"/>
          <w:szCs w:val="26"/>
        </w:rPr>
      </w:pPr>
      <w:bookmarkStart w:colFirst="0" w:colLast="0" w:name="_vgi6xf3yzo6a" w:id="56"/>
      <w:bookmarkEnd w:id="56"/>
      <w:r w:rsidDel="00000000" w:rsidR="00000000" w:rsidRPr="00000000">
        <w:rPr>
          <w:b w:val="1"/>
          <w:color w:val="000000"/>
          <w:sz w:val="26"/>
          <w:szCs w:val="26"/>
          <w:rtl w:val="0"/>
        </w:rPr>
        <w:t xml:space="preserve">The 5 Love Languages: Acts of Service</w:t>
      </w:r>
    </w:p>
    <w:p w:rsidR="00000000" w:rsidDel="00000000" w:rsidP="00000000" w:rsidRDefault="00000000" w:rsidRPr="00000000" w14:paraId="00000165">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According to Gary Chapman's bestseller </w:t>
      </w:r>
      <w:r w:rsidDel="00000000" w:rsidR="00000000" w:rsidRPr="00000000">
        <w:rPr>
          <w:i w:val="1"/>
          <w:sz w:val="24"/>
          <w:szCs w:val="24"/>
          <w:rtl w:val="0"/>
        </w:rPr>
        <w:t xml:space="preserve">The 5 Love Languages</w:t>
      </w:r>
      <w:r w:rsidDel="00000000" w:rsidR="00000000" w:rsidRPr="00000000">
        <w:rPr>
          <w:sz w:val="24"/>
          <w:szCs w:val="24"/>
          <w:rtl w:val="0"/>
        </w:rPr>
        <w:t xml:space="preserve">, one partner may need "Acts of Service" to feel loved. If those gestures are deliberately withheld—or dismissed as silly—it signifies a deeper lack of empathy.</w:t>
      </w:r>
    </w:p>
    <w:p w:rsidR="00000000" w:rsidDel="00000000" w:rsidP="00000000" w:rsidRDefault="00000000" w:rsidRPr="00000000" w14:paraId="00000166">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Eventually, this tiny coffee cup standoff symbolized the relational chasm that had formed. She realized the marriage was starved of the care and reciprocity she needed to feel valued. The result? A divorce triggered, in part, by a seemingly minor but persistently disrespectful omission.</w:t>
      </w:r>
    </w:p>
    <w:p w:rsidR="00000000" w:rsidDel="00000000" w:rsidP="00000000" w:rsidRDefault="00000000" w:rsidRPr="00000000" w14:paraId="00000167">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Dr. John Gottman's research shows that small acts of contempt (like consistently ignoring your spouse's needs or rolling your eyes at their concerns) strongly predict divorce. Even if the triggers seem insignificant, the mental and spiritual damage can be extensive.</w:t>
      </w:r>
    </w:p>
    <w:p w:rsidR="00000000" w:rsidDel="00000000" w:rsidP="00000000" w:rsidRDefault="00000000" w:rsidRPr="00000000" w14:paraId="00000168">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The coffee cup is emblematic—a daily reminder that her feelings didn't matter enough to him for even a simple courtesy. Over time, that daily slap of "I refuse to acknowledge you" eroded intimacy and trust far more than any single explosive fight could.</w:t>
      </w:r>
    </w:p>
    <w:p w:rsidR="00000000" w:rsidDel="00000000" w:rsidP="00000000" w:rsidRDefault="00000000" w:rsidRPr="00000000" w14:paraId="00000169">
      <w:pPr>
        <w:pStyle w:val="Heading2"/>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sz w:val="34"/>
          <w:szCs w:val="34"/>
        </w:rPr>
      </w:pPr>
      <w:bookmarkStart w:colFirst="0" w:colLast="0" w:name="_x5h5jarskm3y" w:id="57"/>
      <w:bookmarkEnd w:id="57"/>
      <w:r w:rsidDel="00000000" w:rsidR="00000000" w:rsidRPr="00000000">
        <w:rPr>
          <w:b w:val="1"/>
          <w:sz w:val="34"/>
          <w:szCs w:val="34"/>
          <w:rtl w:val="0"/>
        </w:rPr>
        <w:t xml:space="preserve">Common Early Warning Signs</w:t>
      </w:r>
    </w:p>
    <w:p w:rsidR="00000000" w:rsidDel="00000000" w:rsidP="00000000" w:rsidRDefault="00000000" w:rsidRPr="00000000" w14:paraId="0000016A">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While no list can be exhaustive, the following frequently emerge in marriages that eventually unravel:</w:t>
      </w:r>
    </w:p>
    <w:p w:rsidR="00000000" w:rsidDel="00000000" w:rsidP="00000000" w:rsidRDefault="00000000" w:rsidRPr="00000000" w14:paraId="0000016B">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26"/>
          <w:szCs w:val="26"/>
        </w:rPr>
      </w:pPr>
      <w:bookmarkStart w:colFirst="0" w:colLast="0" w:name="_ui7qujvtogf7" w:id="58"/>
      <w:bookmarkEnd w:id="58"/>
      <w:r w:rsidDel="00000000" w:rsidR="00000000" w:rsidRPr="00000000">
        <w:rPr>
          <w:b w:val="1"/>
          <w:color w:val="000000"/>
          <w:sz w:val="26"/>
          <w:szCs w:val="26"/>
          <w:rtl w:val="0"/>
        </w:rPr>
        <w:t xml:space="preserve">1. Communication Breakdowns</w:t>
      </w:r>
    </w:p>
    <w:p w:rsidR="00000000" w:rsidDel="00000000" w:rsidP="00000000" w:rsidRDefault="00000000" w:rsidRPr="00000000" w14:paraId="0000016C">
      <w:pPr>
        <w:numPr>
          <w:ilvl w:val="0"/>
          <w:numId w:val="91"/>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Superficial Talk</w:t>
      </w:r>
      <w:r w:rsidDel="00000000" w:rsidR="00000000" w:rsidRPr="00000000">
        <w:rPr>
          <w:sz w:val="24"/>
          <w:szCs w:val="24"/>
          <w:rtl w:val="0"/>
        </w:rPr>
        <w:t xml:space="preserve">: Conversations revolve solely around errands or schedules, never venturing into emotional support.</w:t>
      </w:r>
    </w:p>
    <w:p w:rsidR="00000000" w:rsidDel="00000000" w:rsidP="00000000" w:rsidRDefault="00000000" w:rsidRPr="00000000" w14:paraId="0000016D">
      <w:pPr>
        <w:numPr>
          <w:ilvl w:val="0"/>
          <w:numId w:val="91"/>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Avoidance</w:t>
      </w:r>
      <w:r w:rsidDel="00000000" w:rsidR="00000000" w:rsidRPr="00000000">
        <w:rPr>
          <w:sz w:val="24"/>
          <w:szCs w:val="24"/>
          <w:rtl w:val="0"/>
        </w:rPr>
        <w:t xml:space="preserve">: A partner deflects any potentially serious discussion, fueling silent resentments.</w:t>
      </w:r>
    </w:p>
    <w:p w:rsidR="00000000" w:rsidDel="00000000" w:rsidP="00000000" w:rsidRDefault="00000000" w:rsidRPr="00000000" w14:paraId="0000016E">
      <w:pPr>
        <w:numPr>
          <w:ilvl w:val="0"/>
          <w:numId w:val="91"/>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b w:val="1"/>
          <w:sz w:val="24"/>
          <w:szCs w:val="24"/>
          <w:rtl w:val="0"/>
        </w:rPr>
        <w:t xml:space="preserve">Escalating Arguments</w:t>
      </w:r>
      <w:r w:rsidDel="00000000" w:rsidR="00000000" w:rsidRPr="00000000">
        <w:rPr>
          <w:sz w:val="24"/>
          <w:szCs w:val="24"/>
          <w:rtl w:val="0"/>
        </w:rPr>
        <w:t xml:space="preserve">: Minor disagreements erupt into full-blown fights laced with put-downs or name-calling.</w:t>
      </w:r>
    </w:p>
    <w:p w:rsidR="00000000" w:rsidDel="00000000" w:rsidP="00000000" w:rsidRDefault="00000000" w:rsidRPr="00000000" w14:paraId="0000016F">
      <w:pPr>
        <w:pBdr>
          <w:top w:color="auto" w:space="0" w:sz="0" w:val="none"/>
          <w:left w:color="auto" w:space="0" w:sz="0" w:val="none"/>
          <w:bottom w:color="auto" w:space="0" w:sz="0" w:val="none"/>
          <w:right w:color="auto" w:space="0" w:sz="0" w:val="none"/>
          <w:between w:color="auto" w:space="0" w:sz="0" w:val="none"/>
        </w:pBdr>
        <w:spacing w:after="280" w:line="360" w:lineRule="auto"/>
        <w:ind w:left="600" w:firstLine="0"/>
        <w:rPr>
          <w:sz w:val="24"/>
          <w:szCs w:val="24"/>
        </w:rPr>
      </w:pPr>
      <w:r w:rsidDel="00000000" w:rsidR="00000000" w:rsidRPr="00000000">
        <w:rPr>
          <w:b w:val="1"/>
          <w:sz w:val="24"/>
          <w:szCs w:val="24"/>
          <w:rtl w:val="0"/>
        </w:rPr>
        <w:t xml:space="preserve">Statistic</w:t>
      </w:r>
      <w:r w:rsidDel="00000000" w:rsidR="00000000" w:rsidRPr="00000000">
        <w:rPr>
          <w:sz w:val="24"/>
          <w:szCs w:val="24"/>
          <w:rtl w:val="0"/>
        </w:rPr>
        <w:t xml:space="preserve">: Gottman's data indicates criticism, contempt, defensiveness, and stonewalling (the "Four Horsemen") predict divorce with over 90% accuracy when they become entrenched.</w:t>
      </w:r>
    </w:p>
    <w:p w:rsidR="00000000" w:rsidDel="00000000" w:rsidP="00000000" w:rsidRDefault="00000000" w:rsidRPr="00000000" w14:paraId="00000170">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26"/>
          <w:szCs w:val="26"/>
        </w:rPr>
      </w:pPr>
      <w:bookmarkStart w:colFirst="0" w:colLast="0" w:name="_fqa7uw27iahl" w:id="59"/>
      <w:bookmarkEnd w:id="59"/>
      <w:r w:rsidDel="00000000" w:rsidR="00000000" w:rsidRPr="00000000">
        <w:rPr>
          <w:b w:val="1"/>
          <w:color w:val="000000"/>
          <w:sz w:val="26"/>
          <w:szCs w:val="26"/>
          <w:rtl w:val="0"/>
        </w:rPr>
        <w:t xml:space="preserve">2. Secretiveness or Shifting Behavior</w:t>
      </w:r>
    </w:p>
    <w:p w:rsidR="00000000" w:rsidDel="00000000" w:rsidP="00000000" w:rsidRDefault="00000000" w:rsidRPr="00000000" w14:paraId="00000171">
      <w:pPr>
        <w:numPr>
          <w:ilvl w:val="0"/>
          <w:numId w:val="163"/>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Unexplained Late Nights</w:t>
      </w:r>
      <w:r w:rsidDel="00000000" w:rsidR="00000000" w:rsidRPr="00000000">
        <w:rPr>
          <w:sz w:val="24"/>
          <w:szCs w:val="24"/>
          <w:rtl w:val="0"/>
        </w:rPr>
        <w:t xml:space="preserve">: A spouse who abruptly changes routine without explanation.</w:t>
      </w:r>
    </w:p>
    <w:p w:rsidR="00000000" w:rsidDel="00000000" w:rsidP="00000000" w:rsidRDefault="00000000" w:rsidRPr="00000000" w14:paraId="00000172">
      <w:pPr>
        <w:numPr>
          <w:ilvl w:val="0"/>
          <w:numId w:val="163"/>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Guarded Devices</w:t>
      </w:r>
      <w:r w:rsidDel="00000000" w:rsidR="00000000" w:rsidRPr="00000000">
        <w:rPr>
          <w:sz w:val="24"/>
          <w:szCs w:val="24"/>
          <w:rtl w:val="0"/>
        </w:rPr>
        <w:t xml:space="preserve">: Phones or laptops suddenly locked with new passwords, or a partner becomes defensive if asked about money.</w:t>
      </w:r>
    </w:p>
    <w:p w:rsidR="00000000" w:rsidDel="00000000" w:rsidP="00000000" w:rsidRDefault="00000000" w:rsidRPr="00000000" w14:paraId="00000173">
      <w:pPr>
        <w:numPr>
          <w:ilvl w:val="0"/>
          <w:numId w:val="163"/>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b w:val="1"/>
          <w:sz w:val="24"/>
          <w:szCs w:val="24"/>
          <w:rtl w:val="0"/>
        </w:rPr>
        <w:t xml:space="preserve">Emotional Withdrawal</w:t>
      </w:r>
      <w:r w:rsidDel="00000000" w:rsidR="00000000" w:rsidRPr="00000000">
        <w:rPr>
          <w:sz w:val="24"/>
          <w:szCs w:val="24"/>
          <w:rtl w:val="0"/>
        </w:rPr>
        <w:t xml:space="preserve">: More personal hobbies, less time together, or unusual disinterest in shared family life.</w:t>
      </w:r>
    </w:p>
    <w:p w:rsidR="00000000" w:rsidDel="00000000" w:rsidP="00000000" w:rsidRDefault="00000000" w:rsidRPr="00000000" w14:paraId="00000174">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A 2019 Pew study found that 34% of spouses admitted to "mild deception" about finances or online communications, which can escalate into more serious breaches of trust if left unchecked.</w:t>
      </w:r>
    </w:p>
    <w:p w:rsidR="00000000" w:rsidDel="00000000" w:rsidP="00000000" w:rsidRDefault="00000000" w:rsidRPr="00000000" w14:paraId="00000175">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26"/>
          <w:szCs w:val="26"/>
        </w:rPr>
      </w:pPr>
      <w:bookmarkStart w:colFirst="0" w:colLast="0" w:name="_x4lts5byti6g" w:id="60"/>
      <w:bookmarkEnd w:id="60"/>
      <w:r w:rsidDel="00000000" w:rsidR="00000000" w:rsidRPr="00000000">
        <w:rPr>
          <w:b w:val="1"/>
          <w:color w:val="000000"/>
          <w:sz w:val="26"/>
          <w:szCs w:val="26"/>
          <w:rtl w:val="0"/>
        </w:rPr>
        <w:t xml:space="preserve">3. Disrespect or Contempt</w:t>
      </w:r>
    </w:p>
    <w:p w:rsidR="00000000" w:rsidDel="00000000" w:rsidP="00000000" w:rsidRDefault="00000000" w:rsidRPr="00000000" w14:paraId="00000176">
      <w:pPr>
        <w:numPr>
          <w:ilvl w:val="0"/>
          <w:numId w:val="313"/>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Subtle Put-Downs</w:t>
      </w:r>
      <w:r w:rsidDel="00000000" w:rsidR="00000000" w:rsidRPr="00000000">
        <w:rPr>
          <w:sz w:val="24"/>
          <w:szCs w:val="24"/>
          <w:rtl w:val="0"/>
        </w:rPr>
        <w:t xml:space="preserve">: Sarcastic remarks framed as "teasing," eroding a spouse's self-esteem over time.</w:t>
      </w:r>
    </w:p>
    <w:p w:rsidR="00000000" w:rsidDel="00000000" w:rsidP="00000000" w:rsidRDefault="00000000" w:rsidRPr="00000000" w14:paraId="00000177">
      <w:pPr>
        <w:numPr>
          <w:ilvl w:val="0"/>
          <w:numId w:val="313"/>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Eye-Rolling</w:t>
      </w:r>
      <w:r w:rsidDel="00000000" w:rsidR="00000000" w:rsidRPr="00000000">
        <w:rPr>
          <w:sz w:val="24"/>
          <w:szCs w:val="24"/>
          <w:rtl w:val="0"/>
        </w:rPr>
        <w:t xml:space="preserve">: Nonverbal cues of disdain.</w:t>
      </w:r>
    </w:p>
    <w:p w:rsidR="00000000" w:rsidDel="00000000" w:rsidP="00000000" w:rsidRDefault="00000000" w:rsidRPr="00000000" w14:paraId="00000178">
      <w:pPr>
        <w:numPr>
          <w:ilvl w:val="0"/>
          <w:numId w:val="313"/>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b w:val="1"/>
          <w:sz w:val="24"/>
          <w:szCs w:val="24"/>
          <w:rtl w:val="0"/>
        </w:rPr>
        <w:t xml:space="preserve">Invalidation</w:t>
      </w:r>
      <w:r w:rsidDel="00000000" w:rsidR="00000000" w:rsidRPr="00000000">
        <w:rPr>
          <w:sz w:val="24"/>
          <w:szCs w:val="24"/>
          <w:rtl w:val="0"/>
        </w:rPr>
        <w:t xml:space="preserve">: Feelings minimized or dismissed: "You're too sensitive," "That's not important," or "Stop being dramatic."</w:t>
      </w:r>
    </w:p>
    <w:p w:rsidR="00000000" w:rsidDel="00000000" w:rsidP="00000000" w:rsidRDefault="00000000" w:rsidRPr="00000000" w14:paraId="00000179">
      <w:pPr>
        <w:pBdr>
          <w:top w:color="auto" w:space="0" w:sz="0" w:val="none"/>
          <w:left w:color="auto" w:space="0" w:sz="0" w:val="none"/>
          <w:bottom w:color="auto" w:space="0" w:sz="0" w:val="none"/>
          <w:right w:color="auto" w:space="0" w:sz="0" w:val="none"/>
          <w:between w:color="auto" w:space="0" w:sz="0" w:val="none"/>
        </w:pBdr>
        <w:spacing w:after="280" w:line="360" w:lineRule="auto"/>
        <w:rPr>
          <w:i w:val="1"/>
          <w:sz w:val="24"/>
          <w:szCs w:val="24"/>
        </w:rPr>
      </w:pPr>
      <w:r w:rsidDel="00000000" w:rsidR="00000000" w:rsidRPr="00000000">
        <w:rPr>
          <w:sz w:val="24"/>
          <w:szCs w:val="24"/>
          <w:rtl w:val="0"/>
        </w:rPr>
        <w:br w:type="textWrapping"/>
        <w:t xml:space="preserve">"When someone shows you who they are, believe them the first time."</w:t>
        <w:br w:type="textWrapping"/>
        <w:t xml:space="preserve">– </w:t>
      </w:r>
      <w:r w:rsidDel="00000000" w:rsidR="00000000" w:rsidRPr="00000000">
        <w:rPr>
          <w:i w:val="1"/>
          <w:sz w:val="24"/>
          <w:szCs w:val="24"/>
          <w:rtl w:val="0"/>
        </w:rPr>
        <w:t xml:space="preserve">Dr.</w:t>
      </w:r>
      <w:r w:rsidDel="00000000" w:rsidR="00000000" w:rsidRPr="00000000">
        <w:rPr>
          <w:sz w:val="24"/>
          <w:szCs w:val="24"/>
          <w:rtl w:val="0"/>
        </w:rPr>
        <w:t xml:space="preserve"> </w:t>
      </w:r>
      <w:r w:rsidDel="00000000" w:rsidR="00000000" w:rsidRPr="00000000">
        <w:rPr>
          <w:i w:val="1"/>
          <w:sz w:val="24"/>
          <w:szCs w:val="24"/>
          <w:rtl w:val="0"/>
        </w:rPr>
        <w:t xml:space="preserve">Maya Angelou</w:t>
      </w:r>
    </w:p>
    <w:p w:rsidR="00000000" w:rsidDel="00000000" w:rsidP="00000000" w:rsidRDefault="00000000" w:rsidRPr="00000000" w14:paraId="0000017A">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Angelou's words remind us: If your spouse repeatedly displays contempt or apathy, they are revealing their deeper feelings toward you.</w:t>
      </w:r>
    </w:p>
    <w:p w:rsidR="00000000" w:rsidDel="00000000" w:rsidP="00000000" w:rsidRDefault="00000000" w:rsidRPr="00000000" w14:paraId="0000017B">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26"/>
          <w:szCs w:val="26"/>
        </w:rPr>
      </w:pPr>
      <w:bookmarkStart w:colFirst="0" w:colLast="0" w:name="_doljitmly2ot" w:id="61"/>
      <w:bookmarkEnd w:id="61"/>
      <w:r w:rsidDel="00000000" w:rsidR="00000000" w:rsidRPr="00000000">
        <w:rPr>
          <w:b w:val="1"/>
          <w:color w:val="000000"/>
          <w:sz w:val="26"/>
          <w:szCs w:val="26"/>
          <w:rtl w:val="0"/>
        </w:rPr>
        <w:t xml:space="preserve">4. Lack of Support</w:t>
      </w:r>
    </w:p>
    <w:p w:rsidR="00000000" w:rsidDel="00000000" w:rsidP="00000000" w:rsidRDefault="00000000" w:rsidRPr="00000000" w14:paraId="0000017C">
      <w:pPr>
        <w:numPr>
          <w:ilvl w:val="0"/>
          <w:numId w:val="193"/>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No Interest in Your Day</w:t>
      </w:r>
      <w:r w:rsidDel="00000000" w:rsidR="00000000" w:rsidRPr="00000000">
        <w:rPr>
          <w:sz w:val="24"/>
          <w:szCs w:val="24"/>
          <w:rtl w:val="0"/>
        </w:rPr>
        <w:t xml:space="preserve">: They stop asking about your job or well-being, focusing solely on themselves.</w:t>
      </w:r>
    </w:p>
    <w:p w:rsidR="00000000" w:rsidDel="00000000" w:rsidP="00000000" w:rsidRDefault="00000000" w:rsidRPr="00000000" w14:paraId="0000017D">
      <w:pPr>
        <w:numPr>
          <w:ilvl w:val="0"/>
          <w:numId w:val="193"/>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Diminished Affection</w:t>
      </w:r>
      <w:r w:rsidDel="00000000" w:rsidR="00000000" w:rsidRPr="00000000">
        <w:rPr>
          <w:sz w:val="24"/>
          <w:szCs w:val="24"/>
          <w:rtl w:val="0"/>
        </w:rPr>
        <w:t xml:space="preserve">: Physical or verbal affection dwindles, replaced by routine interactions.</w:t>
      </w:r>
    </w:p>
    <w:p w:rsidR="00000000" w:rsidDel="00000000" w:rsidP="00000000" w:rsidRDefault="00000000" w:rsidRPr="00000000" w14:paraId="0000017E">
      <w:pPr>
        <w:numPr>
          <w:ilvl w:val="0"/>
          <w:numId w:val="193"/>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b w:val="1"/>
          <w:sz w:val="24"/>
          <w:szCs w:val="24"/>
          <w:rtl w:val="0"/>
        </w:rPr>
        <w:t xml:space="preserve">One-Way Empathy</w:t>
      </w:r>
      <w:r w:rsidDel="00000000" w:rsidR="00000000" w:rsidRPr="00000000">
        <w:rPr>
          <w:sz w:val="24"/>
          <w:szCs w:val="24"/>
          <w:rtl w:val="0"/>
        </w:rPr>
        <w:t xml:space="preserve">: When you're upset, it's brushed aside. Yet you're expected to give full emotional support when they're stressed.</w:t>
      </w:r>
    </w:p>
    <w:p w:rsidR="00000000" w:rsidDel="00000000" w:rsidP="00000000" w:rsidRDefault="00000000" w:rsidRPr="00000000" w14:paraId="0000017F">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The American Psychological Association notes that one-sided emotional labor—where one partner shoulders the bulk of empathy or domestic tasks—often correlates with higher divorce rates.</w:t>
      </w:r>
    </w:p>
    <w:p w:rsidR="00000000" w:rsidDel="00000000" w:rsidP="00000000" w:rsidRDefault="00000000" w:rsidRPr="00000000" w14:paraId="00000180">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These signs rarely surface overnight. They accumulate over months or years, creating a pattern of neglect or hostility. By the time you notice, both partners may be so entrenched in their roles—resigned victim vs. dismissive controller—that reversing the dynamic is an uphill battle.</w:t>
      </w:r>
    </w:p>
    <w:p w:rsidR="00000000" w:rsidDel="00000000" w:rsidP="00000000" w:rsidRDefault="00000000" w:rsidRPr="00000000" w14:paraId="00000181">
      <w:pPr>
        <w:pStyle w:val="Heading2"/>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sz w:val="34"/>
          <w:szCs w:val="34"/>
        </w:rPr>
      </w:pPr>
      <w:bookmarkStart w:colFirst="0" w:colLast="0" w:name="_snndwnq3uwzp" w:id="62"/>
      <w:bookmarkEnd w:id="62"/>
      <w:r w:rsidDel="00000000" w:rsidR="00000000" w:rsidRPr="00000000">
        <w:rPr>
          <w:b w:val="1"/>
          <w:sz w:val="34"/>
          <w:szCs w:val="34"/>
          <w:rtl w:val="0"/>
        </w:rPr>
        <w:t xml:space="preserve">Research on Marital Satisfaction vs. Hidden Dissatisfaction</w:t>
      </w:r>
    </w:p>
    <w:p w:rsidR="00000000" w:rsidDel="00000000" w:rsidP="00000000" w:rsidRDefault="00000000" w:rsidRPr="00000000" w14:paraId="00000182">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Marital satisfaction can be misleading when self-reported. Couples may claim contentment on surveys while burying resentments. Over time, those silent resentments can explode under stress:</w:t>
      </w:r>
    </w:p>
    <w:p w:rsidR="00000000" w:rsidDel="00000000" w:rsidP="00000000" w:rsidRDefault="00000000" w:rsidRPr="00000000" w14:paraId="00000183">
      <w:pPr>
        <w:numPr>
          <w:ilvl w:val="0"/>
          <w:numId w:val="275"/>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sz w:val="24"/>
          <w:szCs w:val="24"/>
          <w:rtl w:val="0"/>
        </w:rPr>
        <w:t xml:space="preserve">A Pew Research Center poll showed 85% of married individuals labeled themselves "generally happy," but 31% simultaneously felt "trapped" or "unfulfilled."</w:t>
      </w:r>
    </w:p>
    <w:p w:rsidR="00000000" w:rsidDel="00000000" w:rsidP="00000000" w:rsidRDefault="00000000" w:rsidRPr="00000000" w14:paraId="00000184">
      <w:pPr>
        <w:numPr>
          <w:ilvl w:val="0"/>
          <w:numId w:val="275"/>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sz w:val="24"/>
          <w:szCs w:val="24"/>
          <w:rtl w:val="0"/>
        </w:rPr>
        <w:t xml:space="preserve">A University of Washington study referencing Gottman's approach found that micro-expressions of contempt (like sneers or eye-rolls) predicted a 90% accuracy rate in forecasting divorce, revealing how subtle daily interactions can mask deeper unrest.</w:t>
      </w:r>
    </w:p>
    <w:p w:rsidR="00000000" w:rsidDel="00000000" w:rsidP="00000000" w:rsidRDefault="00000000" w:rsidRPr="00000000" w14:paraId="00000185">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Furthermore, some premarital counseling programs, such as PREPARE/ENRICH, claim they can identify couples at heightened risk of divorce through questionnaires about conflict resolution, communication styles, and emotional support. If couples show dismissiveness, frequent criticism, or disinterest in each other's everyday experiences </w:t>
      </w:r>
      <w:r w:rsidDel="00000000" w:rsidR="00000000" w:rsidRPr="00000000">
        <w:rPr>
          <w:i w:val="1"/>
          <w:sz w:val="24"/>
          <w:szCs w:val="24"/>
          <w:rtl w:val="0"/>
        </w:rPr>
        <w:t xml:space="preserve">before</w:t>
      </w:r>
      <w:r w:rsidDel="00000000" w:rsidR="00000000" w:rsidRPr="00000000">
        <w:rPr>
          <w:sz w:val="24"/>
          <w:szCs w:val="24"/>
          <w:rtl w:val="0"/>
        </w:rPr>
        <w:t xml:space="preserve"> marriage, those patterns tend to persist—often leading to separation down the line.</w:t>
      </w:r>
    </w:p>
    <w:p w:rsidR="00000000" w:rsidDel="00000000" w:rsidP="00000000" w:rsidRDefault="00000000" w:rsidRPr="00000000" w14:paraId="00000186">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Sometimes, couples push ahead to marriage despite warning signs—thinking a wedding ceremony or shared mortgage will magically fix old problems. Sadly, the unresolved cracks can intensify once deeper financial and emotional ties are in play.</w:t>
      </w:r>
    </w:p>
    <w:p w:rsidR="00000000" w:rsidDel="00000000" w:rsidP="00000000" w:rsidRDefault="00000000" w:rsidRPr="00000000" w14:paraId="00000187">
      <w:pPr>
        <w:pStyle w:val="Heading2"/>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sz w:val="34"/>
          <w:szCs w:val="34"/>
        </w:rPr>
      </w:pPr>
      <w:bookmarkStart w:colFirst="0" w:colLast="0" w:name="_xlsu558fjmf3" w:id="63"/>
      <w:bookmarkEnd w:id="63"/>
      <w:r w:rsidDel="00000000" w:rsidR="00000000" w:rsidRPr="00000000">
        <w:rPr>
          <w:b w:val="1"/>
          <w:sz w:val="34"/>
          <w:szCs w:val="34"/>
          <w:rtl w:val="0"/>
        </w:rPr>
        <w:t xml:space="preserve">Why We Overlook Red Flags</w:t>
      </w:r>
    </w:p>
    <w:p w:rsidR="00000000" w:rsidDel="00000000" w:rsidP="00000000" w:rsidRDefault="00000000" w:rsidRPr="00000000" w14:paraId="00000188">
      <w:pPr>
        <w:numPr>
          <w:ilvl w:val="0"/>
          <w:numId w:val="147"/>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Hope for Change</w:t>
        <w:br w:type="textWrapping"/>
      </w:r>
      <w:r w:rsidDel="00000000" w:rsidR="00000000" w:rsidRPr="00000000">
        <w:rPr>
          <w:sz w:val="24"/>
          <w:szCs w:val="24"/>
          <w:rtl w:val="0"/>
        </w:rPr>
        <w:t xml:space="preserve">We convince ourselves that love or time will fix minor problems—"He'll start helping more next month," or "She'll stop being so critical once work stress eases."</w:t>
      </w:r>
    </w:p>
    <w:p w:rsidR="00000000" w:rsidDel="00000000" w:rsidP="00000000" w:rsidRDefault="00000000" w:rsidRPr="00000000" w14:paraId="00000189">
      <w:pPr>
        <w:numPr>
          <w:ilvl w:val="0"/>
          <w:numId w:val="147"/>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Social Pressure</w:t>
        <w:br w:type="textWrapping"/>
      </w:r>
      <w:r w:rsidDel="00000000" w:rsidR="00000000" w:rsidRPr="00000000">
        <w:rPr>
          <w:sz w:val="24"/>
          <w:szCs w:val="24"/>
          <w:rtl w:val="0"/>
        </w:rPr>
        <w:t xml:space="preserve">A "perfect marriage" label from friends or family can trap you into preserving an image instead of addressing real concerns.</w:t>
      </w:r>
    </w:p>
    <w:p w:rsidR="00000000" w:rsidDel="00000000" w:rsidP="00000000" w:rsidRDefault="00000000" w:rsidRPr="00000000" w14:paraId="0000018A">
      <w:pPr>
        <w:numPr>
          <w:ilvl w:val="0"/>
          <w:numId w:val="147"/>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Fear of Conflict</w:t>
        <w:br w:type="textWrapping"/>
      </w:r>
      <w:r w:rsidDel="00000000" w:rsidR="00000000" w:rsidRPr="00000000">
        <w:rPr>
          <w:sz w:val="24"/>
          <w:szCs w:val="24"/>
          <w:rtl w:val="0"/>
        </w:rPr>
        <w:t xml:space="preserve">Confronting issues directly might spark bigger fights or the dreaded mention of divorce, so couples choose silence over resolution.</w:t>
      </w:r>
    </w:p>
    <w:p w:rsidR="00000000" w:rsidDel="00000000" w:rsidP="00000000" w:rsidRDefault="00000000" w:rsidRPr="00000000" w14:paraId="0000018B">
      <w:pPr>
        <w:numPr>
          <w:ilvl w:val="0"/>
          <w:numId w:val="147"/>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b w:val="1"/>
          <w:sz w:val="24"/>
          <w:szCs w:val="24"/>
          <w:rtl w:val="0"/>
        </w:rPr>
        <w:t xml:space="preserve">Normalization of Dysfunction</w:t>
        <w:br w:type="textWrapping"/>
      </w:r>
      <w:r w:rsidDel="00000000" w:rsidR="00000000" w:rsidRPr="00000000">
        <w:rPr>
          <w:sz w:val="24"/>
          <w:szCs w:val="24"/>
          <w:rtl w:val="0"/>
        </w:rPr>
        <w:t xml:space="preserve">If controlling or dismissive behaviors were common in childhood, they might feel "normal," making it easier to miss the severity of the problem.</w:t>
      </w:r>
    </w:p>
    <w:p w:rsidR="00000000" w:rsidDel="00000000" w:rsidP="00000000" w:rsidRDefault="00000000" w:rsidRPr="00000000" w14:paraId="0000018C">
      <w:pPr>
        <w:pBdr>
          <w:top w:color="auto" w:space="0" w:sz="0" w:val="none"/>
          <w:left w:color="auto" w:space="0" w:sz="0" w:val="none"/>
          <w:bottom w:color="auto" w:space="0" w:sz="0" w:val="none"/>
          <w:right w:color="auto" w:space="0" w:sz="0" w:val="none"/>
          <w:between w:color="auto" w:space="0" w:sz="0" w:val="none"/>
        </w:pBdr>
        <w:spacing w:after="280" w:line="360" w:lineRule="auto"/>
        <w:ind w:left="600" w:firstLine="0"/>
        <w:rPr>
          <w:sz w:val="24"/>
          <w:szCs w:val="24"/>
        </w:rPr>
      </w:pPr>
      <w:r w:rsidDel="00000000" w:rsidR="00000000" w:rsidRPr="00000000">
        <w:rPr>
          <w:b w:val="1"/>
          <w:sz w:val="24"/>
          <w:szCs w:val="24"/>
          <w:rtl w:val="0"/>
        </w:rPr>
        <w:t xml:space="preserve">Statistic</w:t>
      </w:r>
      <w:r w:rsidDel="00000000" w:rsidR="00000000" w:rsidRPr="00000000">
        <w:rPr>
          <w:sz w:val="24"/>
          <w:szCs w:val="24"/>
          <w:rtl w:val="0"/>
        </w:rPr>
        <w:t xml:space="preserve">: A University of California Berkeley study revealed that 60% of people remained in relationships with documented red flags due to fear of ending up alone or believing the partner would "eventually change."</w:t>
      </w:r>
    </w:p>
    <w:p w:rsidR="00000000" w:rsidDel="00000000" w:rsidP="00000000" w:rsidRDefault="00000000" w:rsidRPr="00000000" w14:paraId="0000018D">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In a war analogy, these motives are like ignoring enemy troop movements because you don't want to believe they're advancing. By the time they're at your doorstep, it's often too late.</w:t>
      </w:r>
    </w:p>
    <w:p w:rsidR="00000000" w:rsidDel="00000000" w:rsidP="00000000" w:rsidRDefault="00000000" w:rsidRPr="00000000" w14:paraId="0000018E">
      <w:pPr>
        <w:pStyle w:val="Heading2"/>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sz w:val="34"/>
          <w:szCs w:val="34"/>
        </w:rPr>
      </w:pPr>
      <w:bookmarkStart w:colFirst="0" w:colLast="0" w:name="_pc2n68pljyka" w:id="64"/>
      <w:bookmarkEnd w:id="64"/>
      <w:r w:rsidDel="00000000" w:rsidR="00000000" w:rsidRPr="00000000">
        <w:rPr>
          <w:b w:val="1"/>
          <w:sz w:val="34"/>
          <w:szCs w:val="34"/>
          <w:rtl w:val="0"/>
        </w:rPr>
        <w:t xml:space="preserve">The Consequences of Ignoring the Calm</w:t>
      </w:r>
    </w:p>
    <w:p w:rsidR="00000000" w:rsidDel="00000000" w:rsidP="00000000" w:rsidRDefault="00000000" w:rsidRPr="00000000" w14:paraId="0000018F">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By the time blatant crises break out—like hidden debt, an affair, or a bomb-scare-level misunderstanding—wounds are already deep. Minimizing early cracks paves the way for bigger breakdowns. Seemingly trivial triggers, like an unwashed coffee cup, can become flashpoints for pent-up hurt and frustration, cascading toward full-scale marital collapse.</w:t>
      </w:r>
    </w:p>
    <w:p w:rsidR="00000000" w:rsidDel="00000000" w:rsidP="00000000" w:rsidRDefault="00000000" w:rsidRPr="00000000" w14:paraId="00000190">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It's far less painful to address minor fissures immediately than to salvage a relationship after a cataclysmic event. Yet, many couples don't sense the urgency until they're in freefall—at which point the damage can be irreparable.</w:t>
      </w:r>
    </w:p>
    <w:p w:rsidR="00000000" w:rsidDel="00000000" w:rsidP="00000000" w:rsidRDefault="00000000" w:rsidRPr="00000000" w14:paraId="00000191">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Picture your marriage as a dam. Each crack, if sealed early, spares you a flood. Overlook enough cracks, and one day, the entire structure fails, flooding every aspect of your life—finances, emotional health, and children's stability.</w:t>
      </w:r>
    </w:p>
    <w:p w:rsidR="00000000" w:rsidDel="00000000" w:rsidP="00000000" w:rsidRDefault="00000000" w:rsidRPr="00000000" w14:paraId="00000192">
      <w:pPr>
        <w:pStyle w:val="Heading2"/>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sz w:val="34"/>
          <w:szCs w:val="34"/>
        </w:rPr>
      </w:pPr>
      <w:bookmarkStart w:colFirst="0" w:colLast="0" w:name="_a3h828b9flh9" w:id="65"/>
      <w:bookmarkEnd w:id="65"/>
      <w:r w:rsidDel="00000000" w:rsidR="00000000" w:rsidRPr="00000000">
        <w:rPr>
          <w:b w:val="1"/>
          <w:sz w:val="34"/>
          <w:szCs w:val="34"/>
          <w:rtl w:val="0"/>
        </w:rPr>
        <w:t xml:space="preserve">Your Next Steps: Recognizing and Addressing the Storm</w:t>
      </w:r>
    </w:p>
    <w:p w:rsidR="00000000" w:rsidDel="00000000" w:rsidP="00000000" w:rsidRDefault="00000000" w:rsidRPr="00000000" w14:paraId="00000193">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26"/>
          <w:szCs w:val="26"/>
        </w:rPr>
      </w:pPr>
      <w:bookmarkStart w:colFirst="0" w:colLast="0" w:name="_x523z5lq6qrj" w:id="66"/>
      <w:bookmarkEnd w:id="66"/>
      <w:r w:rsidDel="00000000" w:rsidR="00000000" w:rsidRPr="00000000">
        <w:rPr>
          <w:b w:val="1"/>
          <w:color w:val="000000"/>
          <w:sz w:val="26"/>
          <w:szCs w:val="26"/>
          <w:rtl w:val="0"/>
        </w:rPr>
        <w:t xml:space="preserve">Self-Reflection</w:t>
      </w:r>
    </w:p>
    <w:p w:rsidR="00000000" w:rsidDel="00000000" w:rsidP="00000000" w:rsidRDefault="00000000" w:rsidRPr="00000000" w14:paraId="00000194">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Keep a private log of recurring issues or uneasy feelings. If your gut warns you, trust it. Evaluate if your sense of "calm" is genuine or forced.</w:t>
      </w:r>
    </w:p>
    <w:p w:rsidR="00000000" w:rsidDel="00000000" w:rsidP="00000000" w:rsidRDefault="00000000" w:rsidRPr="00000000" w14:paraId="00000195">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26"/>
          <w:szCs w:val="26"/>
        </w:rPr>
      </w:pPr>
      <w:bookmarkStart w:colFirst="0" w:colLast="0" w:name="_c9jjwc5rwg8g" w:id="67"/>
      <w:bookmarkEnd w:id="67"/>
      <w:r w:rsidDel="00000000" w:rsidR="00000000" w:rsidRPr="00000000">
        <w:rPr>
          <w:b w:val="1"/>
          <w:color w:val="000000"/>
          <w:sz w:val="26"/>
          <w:szCs w:val="26"/>
          <w:rtl w:val="0"/>
        </w:rPr>
        <w:t xml:space="preserve">Open Communication</w:t>
      </w:r>
    </w:p>
    <w:p w:rsidR="00000000" w:rsidDel="00000000" w:rsidP="00000000" w:rsidRDefault="00000000" w:rsidRPr="00000000" w14:paraId="00000196">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Try addressing these concerns directly, calmly, and constructively. If you're met with defensiveness or stonewalling, that itself is a red flag. Consider counseling if your conversations repeatedly stall or escalate.</w:t>
      </w:r>
    </w:p>
    <w:p w:rsidR="00000000" w:rsidDel="00000000" w:rsidP="00000000" w:rsidRDefault="00000000" w:rsidRPr="00000000" w14:paraId="00000197">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26"/>
          <w:szCs w:val="26"/>
        </w:rPr>
      </w:pPr>
      <w:bookmarkStart w:colFirst="0" w:colLast="0" w:name="_p4ph1ukdqzf7" w:id="68"/>
      <w:bookmarkEnd w:id="68"/>
      <w:r w:rsidDel="00000000" w:rsidR="00000000" w:rsidRPr="00000000">
        <w:rPr>
          <w:b w:val="1"/>
          <w:color w:val="000000"/>
          <w:sz w:val="26"/>
          <w:szCs w:val="26"/>
          <w:rtl w:val="0"/>
        </w:rPr>
        <w:t xml:space="preserve">Financial Transparency</w:t>
      </w:r>
    </w:p>
    <w:p w:rsidR="00000000" w:rsidDel="00000000" w:rsidP="00000000" w:rsidRDefault="00000000" w:rsidRPr="00000000" w14:paraId="00000198">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Review shared accounts, bills, and credit reports. If patterns of secret spending or hidden debts appear, confront them early.</w:t>
      </w:r>
    </w:p>
    <w:p w:rsidR="00000000" w:rsidDel="00000000" w:rsidP="00000000" w:rsidRDefault="00000000" w:rsidRPr="00000000" w14:paraId="00000199">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26"/>
          <w:szCs w:val="26"/>
        </w:rPr>
      </w:pPr>
      <w:bookmarkStart w:colFirst="0" w:colLast="0" w:name="_3ojnu3nygd89" w:id="69"/>
      <w:bookmarkEnd w:id="69"/>
      <w:r w:rsidDel="00000000" w:rsidR="00000000" w:rsidRPr="00000000">
        <w:rPr>
          <w:b w:val="1"/>
          <w:color w:val="000000"/>
          <w:sz w:val="26"/>
          <w:szCs w:val="26"/>
          <w:rtl w:val="0"/>
        </w:rPr>
        <w:t xml:space="preserve">Mental Health</w:t>
      </w:r>
    </w:p>
    <w:p w:rsidR="00000000" w:rsidDel="00000000" w:rsidP="00000000" w:rsidRDefault="00000000" w:rsidRPr="00000000" w14:paraId="0000019A">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If you or your spouse shows signs of chronic stress, depression, or anxiety, involve a mental health professional who can unearth underlying marital issues.</w:t>
      </w:r>
    </w:p>
    <w:p w:rsidR="00000000" w:rsidDel="00000000" w:rsidP="00000000" w:rsidRDefault="00000000" w:rsidRPr="00000000" w14:paraId="0000019B">
      <w:pPr>
        <w:pBdr>
          <w:top w:color="auto" w:space="0" w:sz="0" w:val="none"/>
          <w:left w:color="auto" w:space="0" w:sz="0" w:val="none"/>
          <w:bottom w:color="auto" w:space="0" w:sz="0" w:val="none"/>
          <w:right w:color="auto" w:space="0" w:sz="0" w:val="none"/>
          <w:between w:color="auto" w:space="0" w:sz="0" w:val="none"/>
        </w:pBdr>
        <w:spacing w:after="280" w:line="360" w:lineRule="auto"/>
        <w:rPr>
          <w:i w:val="1"/>
          <w:sz w:val="24"/>
          <w:szCs w:val="24"/>
        </w:rPr>
      </w:pPr>
      <w:r w:rsidDel="00000000" w:rsidR="00000000" w:rsidRPr="00000000">
        <w:rPr>
          <w:sz w:val="24"/>
          <w:szCs w:val="24"/>
          <w:rtl w:val="0"/>
        </w:rPr>
        <w:t xml:space="preserve">"It's not what you look at that matters, it's what you see."</w:t>
        <w:br w:type="textWrapping"/>
        <w:t xml:space="preserve">– </w:t>
      </w:r>
      <w:r w:rsidDel="00000000" w:rsidR="00000000" w:rsidRPr="00000000">
        <w:rPr>
          <w:i w:val="1"/>
          <w:sz w:val="24"/>
          <w:szCs w:val="24"/>
          <w:rtl w:val="0"/>
        </w:rPr>
        <w:t xml:space="preserve">Henry David Thoreau</w:t>
      </w:r>
    </w:p>
    <w:p w:rsidR="00000000" w:rsidDel="00000000" w:rsidP="00000000" w:rsidRDefault="00000000" w:rsidRPr="00000000" w14:paraId="0000019C">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If your marriage appears calm, yet your heart senses otherwise, heed those instincts. Tiny signs can presage a tsunami.</w:t>
      </w:r>
    </w:p>
    <w:p w:rsidR="00000000" w:rsidDel="00000000" w:rsidP="00000000" w:rsidRDefault="00000000" w:rsidRPr="00000000" w14:paraId="0000019D">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Try turning minor disagreements into opportunities for dialogue. If you can't respectfully discuss a single unwashed mug, that bodes ill for bigger issues like finances or child-rearing philosophies.</w:t>
      </w:r>
    </w:p>
    <w:p w:rsidR="00000000" w:rsidDel="00000000" w:rsidP="00000000" w:rsidRDefault="00000000" w:rsidRPr="00000000" w14:paraId="0000019E">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26"/>
          <w:szCs w:val="26"/>
        </w:rPr>
      </w:pPr>
      <w:bookmarkStart w:colFirst="0" w:colLast="0" w:name="_7czj578fadj" w:id="70"/>
      <w:bookmarkEnd w:id="70"/>
      <w:r w:rsidDel="00000000" w:rsidR="00000000" w:rsidRPr="00000000">
        <w:rPr>
          <w:b w:val="1"/>
          <w:color w:val="000000"/>
          <w:sz w:val="26"/>
          <w:szCs w:val="26"/>
          <w:rtl w:val="0"/>
        </w:rPr>
        <w:t xml:space="preserve">Unfair Fighting Tactics and Their Healthy Counterparts </w:t>
      </w:r>
    </w:p>
    <w:p w:rsidR="00000000" w:rsidDel="00000000" w:rsidP="00000000" w:rsidRDefault="00000000" w:rsidRPr="00000000" w14:paraId="0000019F">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Below are </w:t>
      </w:r>
      <w:r w:rsidDel="00000000" w:rsidR="00000000" w:rsidRPr="00000000">
        <w:rPr>
          <w:b w:val="1"/>
          <w:sz w:val="24"/>
          <w:szCs w:val="24"/>
          <w:rtl w:val="0"/>
        </w:rPr>
        <w:t xml:space="preserve">examples</w:t>
      </w:r>
      <w:r w:rsidDel="00000000" w:rsidR="00000000" w:rsidRPr="00000000">
        <w:rPr>
          <w:sz w:val="24"/>
          <w:szCs w:val="24"/>
          <w:rtl w:val="0"/>
        </w:rPr>
        <w:t xml:space="preserve"> of </w:t>
      </w:r>
      <w:r w:rsidDel="00000000" w:rsidR="00000000" w:rsidRPr="00000000">
        <w:rPr>
          <w:b w:val="1"/>
          <w:sz w:val="24"/>
          <w:szCs w:val="24"/>
          <w:rtl w:val="0"/>
        </w:rPr>
        <w:t xml:space="preserve">unfair fighting techniques</w:t>
      </w:r>
      <w:r w:rsidDel="00000000" w:rsidR="00000000" w:rsidRPr="00000000">
        <w:rPr>
          <w:sz w:val="24"/>
          <w:szCs w:val="24"/>
          <w:rtl w:val="0"/>
        </w:rPr>
        <w:t xml:space="preserve">, each with </w:t>
      </w:r>
      <w:r w:rsidDel="00000000" w:rsidR="00000000" w:rsidRPr="00000000">
        <w:rPr>
          <w:b w:val="1"/>
          <w:sz w:val="24"/>
          <w:szCs w:val="24"/>
          <w:rtl w:val="0"/>
        </w:rPr>
        <w:t xml:space="preserve">concrete scenarios</w:t>
      </w:r>
      <w:r w:rsidDel="00000000" w:rsidR="00000000" w:rsidRPr="00000000">
        <w:rPr>
          <w:sz w:val="24"/>
          <w:szCs w:val="24"/>
          <w:rtl w:val="0"/>
        </w:rPr>
        <w:t xml:space="preserve">, plus healthy alternatives. These expansions illustrate how subtle or overt conflicts can arise in the "calm" phase and set the stage for bigger blowups.</w:t>
      </w:r>
    </w:p>
    <w:p w:rsidR="00000000" w:rsidDel="00000000" w:rsidP="00000000" w:rsidRDefault="00000000" w:rsidRPr="00000000" w14:paraId="000001A0">
      <w:pPr>
        <w:pStyle w:val="Heading4"/>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22"/>
          <w:szCs w:val="22"/>
        </w:rPr>
      </w:pPr>
      <w:bookmarkStart w:colFirst="0" w:colLast="0" w:name="_xhmlxu7gy433" w:id="71"/>
      <w:bookmarkEnd w:id="71"/>
      <w:r w:rsidDel="00000000" w:rsidR="00000000" w:rsidRPr="00000000">
        <w:rPr>
          <w:b w:val="1"/>
          <w:color w:val="000000"/>
          <w:sz w:val="22"/>
          <w:szCs w:val="22"/>
          <w:rtl w:val="0"/>
        </w:rPr>
        <w:t xml:space="preserve">1. Name-Calling and Character Assassination</w:t>
      </w:r>
    </w:p>
    <w:p w:rsidR="00000000" w:rsidDel="00000000" w:rsidP="00000000" w:rsidRDefault="00000000" w:rsidRPr="00000000" w14:paraId="000001A1">
      <w:pPr>
        <w:pBdr>
          <w:top w:color="auto" w:space="0" w:sz="0" w:val="none"/>
          <w:left w:color="auto" w:space="0" w:sz="0" w:val="none"/>
          <w:bottom w:color="auto" w:space="0" w:sz="0" w:val="none"/>
          <w:right w:color="auto" w:space="0" w:sz="0" w:val="none"/>
          <w:between w:color="auto" w:space="0" w:sz="0" w:val="none"/>
        </w:pBdr>
        <w:spacing w:after="280" w:line="360" w:lineRule="auto"/>
        <w:rPr>
          <w:b w:val="1"/>
          <w:sz w:val="24"/>
          <w:szCs w:val="24"/>
        </w:rPr>
      </w:pPr>
      <w:r w:rsidDel="00000000" w:rsidR="00000000" w:rsidRPr="00000000">
        <w:rPr>
          <w:b w:val="1"/>
          <w:sz w:val="24"/>
          <w:szCs w:val="24"/>
          <w:rtl w:val="0"/>
        </w:rPr>
        <w:t xml:space="preserve">Unfair Fighting Tactic</w:t>
      </w:r>
    </w:p>
    <w:p w:rsidR="00000000" w:rsidDel="00000000" w:rsidP="00000000" w:rsidRDefault="00000000" w:rsidRPr="00000000" w14:paraId="000001A2">
      <w:pPr>
        <w:numPr>
          <w:ilvl w:val="0"/>
          <w:numId w:val="479"/>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sz w:val="24"/>
          <w:szCs w:val="24"/>
          <w:rtl w:val="0"/>
        </w:rPr>
        <w:t xml:space="preserve">"I can't believe how stupid you are for thinking that budget would work."</w:t>
      </w:r>
    </w:p>
    <w:p w:rsidR="00000000" w:rsidDel="00000000" w:rsidP="00000000" w:rsidRDefault="00000000" w:rsidRPr="00000000" w14:paraId="000001A3">
      <w:pPr>
        <w:numPr>
          <w:ilvl w:val="0"/>
          <w:numId w:val="479"/>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sz w:val="24"/>
          <w:szCs w:val="24"/>
          <w:rtl w:val="0"/>
        </w:rPr>
        <w:t xml:space="preserve">"You're pathetic—always whining about your problems."</w:t>
      </w:r>
    </w:p>
    <w:p w:rsidR="00000000" w:rsidDel="00000000" w:rsidP="00000000" w:rsidRDefault="00000000" w:rsidRPr="00000000" w14:paraId="000001A4">
      <w:pPr>
        <w:numPr>
          <w:ilvl w:val="0"/>
          <w:numId w:val="479"/>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sz w:val="24"/>
          <w:szCs w:val="24"/>
          <w:rtl w:val="0"/>
        </w:rPr>
        <w:t xml:space="preserve">"Don't act like a total loser. Get your act together for once."</w:t>
      </w:r>
    </w:p>
    <w:p w:rsidR="00000000" w:rsidDel="00000000" w:rsidP="00000000" w:rsidRDefault="00000000" w:rsidRPr="00000000" w14:paraId="000001A5">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b w:val="1"/>
          <w:sz w:val="24"/>
          <w:szCs w:val="24"/>
          <w:rtl w:val="0"/>
        </w:rPr>
        <w:t xml:space="preserve">Why It's Unfair</w:t>
      </w:r>
      <w:r w:rsidDel="00000000" w:rsidR="00000000" w:rsidRPr="00000000">
        <w:rPr>
          <w:sz w:val="24"/>
          <w:szCs w:val="24"/>
          <w:rtl w:val="0"/>
        </w:rPr>
        <w:t xml:space="preserve">: Personal insults attack the partner's worth instead of addressing a specific concern. Over time, they embed shame and resentment, undermining trust.</w:t>
      </w:r>
    </w:p>
    <w:p w:rsidR="00000000" w:rsidDel="00000000" w:rsidP="00000000" w:rsidRDefault="00000000" w:rsidRPr="00000000" w14:paraId="000001A6">
      <w:pPr>
        <w:pBdr>
          <w:top w:color="auto" w:space="0" w:sz="0" w:val="none"/>
          <w:left w:color="auto" w:space="0" w:sz="0" w:val="none"/>
          <w:bottom w:color="auto" w:space="0" w:sz="0" w:val="none"/>
          <w:right w:color="auto" w:space="0" w:sz="0" w:val="none"/>
          <w:between w:color="auto" w:space="0" w:sz="0" w:val="none"/>
        </w:pBdr>
        <w:spacing w:after="280" w:line="360" w:lineRule="auto"/>
        <w:rPr>
          <w:b w:val="1"/>
          <w:sz w:val="24"/>
          <w:szCs w:val="24"/>
        </w:rPr>
      </w:pPr>
      <w:r w:rsidDel="00000000" w:rsidR="00000000" w:rsidRPr="00000000">
        <w:rPr>
          <w:b w:val="1"/>
          <w:sz w:val="24"/>
          <w:szCs w:val="24"/>
          <w:rtl w:val="0"/>
        </w:rPr>
        <w:t xml:space="preserve">Healthy Alternative</w:t>
      </w:r>
    </w:p>
    <w:p w:rsidR="00000000" w:rsidDel="00000000" w:rsidP="00000000" w:rsidRDefault="00000000" w:rsidRPr="00000000" w14:paraId="000001A7">
      <w:pPr>
        <w:numPr>
          <w:ilvl w:val="0"/>
          <w:numId w:val="274"/>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sz w:val="24"/>
          <w:szCs w:val="24"/>
          <w:rtl w:val="0"/>
        </w:rPr>
        <w:t xml:space="preserve">"I feel anxious about our finances and want to see if your budget approach can be adjusted. Let's talk specifics."</w:t>
      </w:r>
    </w:p>
    <w:p w:rsidR="00000000" w:rsidDel="00000000" w:rsidP="00000000" w:rsidRDefault="00000000" w:rsidRPr="00000000" w14:paraId="000001A8">
      <w:pPr>
        <w:numPr>
          <w:ilvl w:val="0"/>
          <w:numId w:val="274"/>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sz w:val="24"/>
          <w:szCs w:val="24"/>
          <w:rtl w:val="0"/>
        </w:rPr>
        <w:t xml:space="preserve">"I sense you're upset a lot. I want to support you, but let's be solution-focused—what can we do to manage stress better?"</w:t>
      </w:r>
    </w:p>
    <w:p w:rsidR="00000000" w:rsidDel="00000000" w:rsidP="00000000" w:rsidRDefault="00000000" w:rsidRPr="00000000" w14:paraId="000001A9">
      <w:pPr>
        <w:numPr>
          <w:ilvl w:val="0"/>
          <w:numId w:val="274"/>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sz w:val="24"/>
          <w:szCs w:val="24"/>
          <w:rtl w:val="0"/>
        </w:rPr>
        <w:t xml:space="preserve">"I'm frustrated by the disorganization. Let's figure out a step-by-step plan without labeling each other."</w:t>
      </w:r>
    </w:p>
    <w:p w:rsidR="00000000" w:rsidDel="00000000" w:rsidP="00000000" w:rsidRDefault="00000000" w:rsidRPr="00000000" w14:paraId="000001AA">
      <w:pPr>
        <w:numPr>
          <w:ilvl w:val="0"/>
          <w:numId w:val="274"/>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sz w:val="24"/>
          <w:szCs w:val="24"/>
          <w:rtl w:val="0"/>
        </w:rPr>
        <w:t xml:space="preserve">"I'm worried about overspending; let's list out monthly bills so that we both know where the money is going."</w:t>
      </w:r>
    </w:p>
    <w:p w:rsidR="00000000" w:rsidDel="00000000" w:rsidP="00000000" w:rsidRDefault="00000000" w:rsidRPr="00000000" w14:paraId="000001AB">
      <w:pPr>
        <w:numPr>
          <w:ilvl w:val="0"/>
          <w:numId w:val="274"/>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sz w:val="24"/>
          <w:szCs w:val="24"/>
          <w:rtl w:val="0"/>
        </w:rPr>
        <w:t xml:space="preserve">"I feel like our communication is breaking down when I complain about problems. Could we each share one worry a day and offer help?"</w:t>
      </w:r>
    </w:p>
    <w:p w:rsidR="00000000" w:rsidDel="00000000" w:rsidP="00000000" w:rsidRDefault="00000000" w:rsidRPr="00000000" w14:paraId="000001AC">
      <w:pPr>
        <w:numPr>
          <w:ilvl w:val="0"/>
          <w:numId w:val="274"/>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sz w:val="24"/>
          <w:szCs w:val="24"/>
          <w:rtl w:val="0"/>
        </w:rPr>
        <w:t xml:space="preserve">"Even though I'm upset, I want to address the actual issue of scheduling or tasks, not attack who you are as a person."</w:t>
      </w:r>
    </w:p>
    <w:p w:rsidR="00000000" w:rsidDel="00000000" w:rsidP="00000000" w:rsidRDefault="00000000" w:rsidRPr="00000000" w14:paraId="000001AD">
      <w:pPr>
        <w:pStyle w:val="Heading4"/>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22"/>
          <w:szCs w:val="22"/>
        </w:rPr>
      </w:pPr>
      <w:bookmarkStart w:colFirst="0" w:colLast="0" w:name="_frgfx49wbnub" w:id="72"/>
      <w:bookmarkEnd w:id="72"/>
      <w:r w:rsidDel="00000000" w:rsidR="00000000" w:rsidRPr="00000000">
        <w:rPr>
          <w:b w:val="1"/>
          <w:color w:val="000000"/>
          <w:sz w:val="22"/>
          <w:szCs w:val="22"/>
          <w:rtl w:val="0"/>
        </w:rPr>
        <w:t xml:space="preserve">2. Sarcasm and Eye-Rolling</w:t>
      </w:r>
    </w:p>
    <w:p w:rsidR="00000000" w:rsidDel="00000000" w:rsidP="00000000" w:rsidRDefault="00000000" w:rsidRPr="00000000" w14:paraId="000001AE">
      <w:pPr>
        <w:pBdr>
          <w:top w:color="auto" w:space="0" w:sz="0" w:val="none"/>
          <w:left w:color="auto" w:space="0" w:sz="0" w:val="none"/>
          <w:bottom w:color="auto" w:space="0" w:sz="0" w:val="none"/>
          <w:right w:color="auto" w:space="0" w:sz="0" w:val="none"/>
          <w:between w:color="auto" w:space="0" w:sz="0" w:val="none"/>
        </w:pBdr>
        <w:spacing w:after="280" w:line="360" w:lineRule="auto"/>
        <w:rPr>
          <w:b w:val="1"/>
          <w:sz w:val="24"/>
          <w:szCs w:val="24"/>
        </w:rPr>
      </w:pPr>
      <w:r w:rsidDel="00000000" w:rsidR="00000000" w:rsidRPr="00000000">
        <w:rPr>
          <w:b w:val="1"/>
          <w:sz w:val="24"/>
          <w:szCs w:val="24"/>
          <w:rtl w:val="0"/>
        </w:rPr>
        <w:t xml:space="preserve">Unfair Fighting Tactic</w:t>
      </w:r>
    </w:p>
    <w:p w:rsidR="00000000" w:rsidDel="00000000" w:rsidP="00000000" w:rsidRDefault="00000000" w:rsidRPr="00000000" w14:paraId="000001AF">
      <w:pPr>
        <w:numPr>
          <w:ilvl w:val="0"/>
          <w:numId w:val="13"/>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sz w:val="24"/>
          <w:szCs w:val="24"/>
          <w:rtl w:val="0"/>
        </w:rPr>
        <w:t xml:space="preserve">"Oh, </w:t>
      </w:r>
      <w:r w:rsidDel="00000000" w:rsidR="00000000" w:rsidRPr="00000000">
        <w:rPr>
          <w:i w:val="1"/>
          <w:sz w:val="24"/>
          <w:szCs w:val="24"/>
          <w:rtl w:val="0"/>
        </w:rPr>
        <w:t xml:space="preserve">sure</w:t>
      </w:r>
      <w:r w:rsidDel="00000000" w:rsidR="00000000" w:rsidRPr="00000000">
        <w:rPr>
          <w:sz w:val="24"/>
          <w:szCs w:val="24"/>
          <w:rtl w:val="0"/>
        </w:rPr>
        <w:t xml:space="preserve">, you'll totally remember to pay the bill this time—like that's ever happened." (delivered with rolling eyes)</w:t>
      </w:r>
    </w:p>
    <w:p w:rsidR="00000000" w:rsidDel="00000000" w:rsidP="00000000" w:rsidRDefault="00000000" w:rsidRPr="00000000" w14:paraId="000001B0">
      <w:pPr>
        <w:numPr>
          <w:ilvl w:val="0"/>
          <w:numId w:val="13"/>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sz w:val="24"/>
          <w:szCs w:val="24"/>
          <w:rtl w:val="0"/>
        </w:rPr>
        <w:t xml:space="preserve">"Right, because you're the paragon of cleanliness, huh?" (sarcastic tone after spouse complains about household chores)</w:t>
      </w:r>
    </w:p>
    <w:p w:rsidR="00000000" w:rsidDel="00000000" w:rsidP="00000000" w:rsidRDefault="00000000" w:rsidRPr="00000000" w14:paraId="000001B1">
      <w:pPr>
        <w:numPr>
          <w:ilvl w:val="0"/>
          <w:numId w:val="13"/>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sz w:val="24"/>
          <w:szCs w:val="24"/>
          <w:rtl w:val="0"/>
        </w:rPr>
        <w:t xml:space="preserve">"Let's all bow to your </w:t>
      </w:r>
      <w:r w:rsidDel="00000000" w:rsidR="00000000" w:rsidRPr="00000000">
        <w:rPr>
          <w:i w:val="1"/>
          <w:sz w:val="24"/>
          <w:szCs w:val="24"/>
          <w:rtl w:val="0"/>
        </w:rPr>
        <w:t xml:space="preserve">genius</w:t>
      </w:r>
      <w:r w:rsidDel="00000000" w:rsidR="00000000" w:rsidRPr="00000000">
        <w:rPr>
          <w:sz w:val="24"/>
          <w:szCs w:val="24"/>
          <w:rtl w:val="0"/>
        </w:rPr>
        <w:t xml:space="preserve"> idea—did you think that up all by yourself?" (mocking spouse's suggestion)</w:t>
      </w:r>
    </w:p>
    <w:p w:rsidR="00000000" w:rsidDel="00000000" w:rsidP="00000000" w:rsidRDefault="00000000" w:rsidRPr="00000000" w14:paraId="000001B2">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b w:val="1"/>
          <w:sz w:val="24"/>
          <w:szCs w:val="24"/>
          <w:rtl w:val="0"/>
        </w:rPr>
        <w:t xml:space="preserve">Why It's Unfair</w:t>
      </w:r>
      <w:r w:rsidDel="00000000" w:rsidR="00000000" w:rsidRPr="00000000">
        <w:rPr>
          <w:sz w:val="24"/>
          <w:szCs w:val="24"/>
          <w:rtl w:val="0"/>
        </w:rPr>
        <w:t xml:space="preserve">: Sarcasm conveys contempt. It shuts down real conversation because the husband or wife feels belittled and unheard.</w:t>
      </w:r>
    </w:p>
    <w:p w:rsidR="00000000" w:rsidDel="00000000" w:rsidP="00000000" w:rsidRDefault="00000000" w:rsidRPr="00000000" w14:paraId="000001B3">
      <w:pPr>
        <w:pBdr>
          <w:top w:color="auto" w:space="0" w:sz="0" w:val="none"/>
          <w:left w:color="auto" w:space="0" w:sz="0" w:val="none"/>
          <w:bottom w:color="auto" w:space="0" w:sz="0" w:val="none"/>
          <w:right w:color="auto" w:space="0" w:sz="0" w:val="none"/>
          <w:between w:color="auto" w:space="0" w:sz="0" w:val="none"/>
        </w:pBdr>
        <w:spacing w:after="280" w:line="360" w:lineRule="auto"/>
        <w:rPr>
          <w:b w:val="1"/>
          <w:sz w:val="24"/>
          <w:szCs w:val="24"/>
        </w:rPr>
      </w:pPr>
      <w:r w:rsidDel="00000000" w:rsidR="00000000" w:rsidRPr="00000000">
        <w:rPr>
          <w:b w:val="1"/>
          <w:sz w:val="24"/>
          <w:szCs w:val="24"/>
          <w:rtl w:val="0"/>
        </w:rPr>
        <w:t xml:space="preserve">Healthy Alternative</w:t>
      </w:r>
    </w:p>
    <w:p w:rsidR="00000000" w:rsidDel="00000000" w:rsidP="00000000" w:rsidRDefault="00000000" w:rsidRPr="00000000" w14:paraId="000001B4">
      <w:pPr>
        <w:numPr>
          <w:ilvl w:val="0"/>
          <w:numId w:val="196"/>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sz w:val="24"/>
          <w:szCs w:val="24"/>
          <w:rtl w:val="0"/>
        </w:rPr>
        <w:t xml:space="preserve">"I'm nervous about late bill payments. I'd appreciate reassurance that we can plan better together."</w:t>
      </w:r>
    </w:p>
    <w:p w:rsidR="00000000" w:rsidDel="00000000" w:rsidP="00000000" w:rsidRDefault="00000000" w:rsidRPr="00000000" w14:paraId="000001B5">
      <w:pPr>
        <w:numPr>
          <w:ilvl w:val="0"/>
          <w:numId w:val="196"/>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sz w:val="24"/>
          <w:szCs w:val="24"/>
          <w:rtl w:val="0"/>
        </w:rPr>
        <w:t xml:space="preserve">"I hear you about the chores. Could we schedule tasks so neither feels overwhelmed?"</w:t>
      </w:r>
    </w:p>
    <w:p w:rsidR="00000000" w:rsidDel="00000000" w:rsidP="00000000" w:rsidRDefault="00000000" w:rsidRPr="00000000" w14:paraId="000001B6">
      <w:pPr>
        <w:numPr>
          <w:ilvl w:val="0"/>
          <w:numId w:val="196"/>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sz w:val="24"/>
          <w:szCs w:val="24"/>
          <w:rtl w:val="0"/>
        </w:rPr>
        <w:t xml:space="preserve">"I'm not sure your idea will work, but let's respectfully discuss pros and cons rather than mocking it."</w:t>
      </w:r>
    </w:p>
    <w:p w:rsidR="00000000" w:rsidDel="00000000" w:rsidP="00000000" w:rsidRDefault="00000000" w:rsidRPr="00000000" w14:paraId="000001B7">
      <w:pPr>
        <w:numPr>
          <w:ilvl w:val="0"/>
          <w:numId w:val="196"/>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sz w:val="24"/>
          <w:szCs w:val="24"/>
          <w:rtl w:val="0"/>
        </w:rPr>
        <w:t xml:space="preserve">"Instead of sarcasm, I'd like to say directly: I'm worried you'll forget again. Is there a system we can use to avoid that?"</w:t>
      </w:r>
    </w:p>
    <w:p w:rsidR="00000000" w:rsidDel="00000000" w:rsidP="00000000" w:rsidRDefault="00000000" w:rsidRPr="00000000" w14:paraId="000001B8">
      <w:pPr>
        <w:numPr>
          <w:ilvl w:val="0"/>
          <w:numId w:val="196"/>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sz w:val="24"/>
          <w:szCs w:val="24"/>
          <w:rtl w:val="0"/>
        </w:rPr>
        <w:t xml:space="preserve">"I'd prefer we talk calmly: It's not about you being a neat freak or me being messy; it's about dividing tasks fairly."</w:t>
      </w:r>
    </w:p>
    <w:p w:rsidR="00000000" w:rsidDel="00000000" w:rsidP="00000000" w:rsidRDefault="00000000" w:rsidRPr="00000000" w14:paraId="000001B9">
      <w:pPr>
        <w:pStyle w:val="Heading4"/>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22"/>
          <w:szCs w:val="22"/>
        </w:rPr>
      </w:pPr>
      <w:bookmarkStart w:colFirst="0" w:colLast="0" w:name="_uvj2f1iyj2ac" w:id="73"/>
      <w:bookmarkEnd w:id="73"/>
      <w:r w:rsidDel="00000000" w:rsidR="00000000" w:rsidRPr="00000000">
        <w:rPr>
          <w:b w:val="1"/>
          <w:color w:val="000000"/>
          <w:sz w:val="22"/>
          <w:szCs w:val="22"/>
          <w:rtl w:val="0"/>
        </w:rPr>
        <w:t xml:space="preserve">3. Bringing Up Irrelevant Past Wrongs</w:t>
      </w:r>
    </w:p>
    <w:p w:rsidR="00000000" w:rsidDel="00000000" w:rsidP="00000000" w:rsidRDefault="00000000" w:rsidRPr="00000000" w14:paraId="000001BA">
      <w:pPr>
        <w:pBdr>
          <w:top w:color="auto" w:space="0" w:sz="0" w:val="none"/>
          <w:left w:color="auto" w:space="0" w:sz="0" w:val="none"/>
          <w:bottom w:color="auto" w:space="0" w:sz="0" w:val="none"/>
          <w:right w:color="auto" w:space="0" w:sz="0" w:val="none"/>
          <w:between w:color="auto" w:space="0" w:sz="0" w:val="none"/>
        </w:pBdr>
        <w:spacing w:after="280" w:line="360" w:lineRule="auto"/>
        <w:rPr>
          <w:b w:val="1"/>
          <w:sz w:val="24"/>
          <w:szCs w:val="24"/>
        </w:rPr>
      </w:pPr>
      <w:r w:rsidDel="00000000" w:rsidR="00000000" w:rsidRPr="00000000">
        <w:rPr>
          <w:b w:val="1"/>
          <w:sz w:val="24"/>
          <w:szCs w:val="24"/>
          <w:rtl w:val="0"/>
        </w:rPr>
        <w:t xml:space="preserve">Unfair Fighting Tactic</w:t>
      </w:r>
    </w:p>
    <w:p w:rsidR="00000000" w:rsidDel="00000000" w:rsidP="00000000" w:rsidRDefault="00000000" w:rsidRPr="00000000" w14:paraId="000001BB">
      <w:pPr>
        <w:numPr>
          <w:ilvl w:val="0"/>
          <w:numId w:val="334"/>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sz w:val="24"/>
          <w:szCs w:val="24"/>
          <w:rtl w:val="0"/>
        </w:rPr>
        <w:t xml:space="preserve">"Remember when you messed up the vacation booking three years ago? You always ruin trips."</w:t>
      </w:r>
    </w:p>
    <w:p w:rsidR="00000000" w:rsidDel="00000000" w:rsidP="00000000" w:rsidRDefault="00000000" w:rsidRPr="00000000" w14:paraId="000001BC">
      <w:pPr>
        <w:numPr>
          <w:ilvl w:val="0"/>
          <w:numId w:val="334"/>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sz w:val="24"/>
          <w:szCs w:val="24"/>
          <w:rtl w:val="0"/>
        </w:rPr>
        <w:t xml:space="preserve">"You never supported my career—like that time six years ago when you mocked my job interview."</w:t>
      </w:r>
    </w:p>
    <w:p w:rsidR="00000000" w:rsidDel="00000000" w:rsidP="00000000" w:rsidRDefault="00000000" w:rsidRPr="00000000" w14:paraId="000001BD">
      <w:pPr>
        <w:numPr>
          <w:ilvl w:val="0"/>
          <w:numId w:val="334"/>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sz w:val="24"/>
          <w:szCs w:val="24"/>
          <w:rtl w:val="0"/>
        </w:rPr>
        <w:t xml:space="preserve">"Here we go again, just like that time you blew our savings on that silly business idea."</w:t>
      </w:r>
    </w:p>
    <w:p w:rsidR="00000000" w:rsidDel="00000000" w:rsidP="00000000" w:rsidRDefault="00000000" w:rsidRPr="00000000" w14:paraId="000001BE">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b w:val="1"/>
          <w:sz w:val="24"/>
          <w:szCs w:val="24"/>
          <w:rtl w:val="0"/>
        </w:rPr>
        <w:t xml:space="preserve">Why It's Unfair</w:t>
      </w:r>
      <w:r w:rsidDel="00000000" w:rsidR="00000000" w:rsidRPr="00000000">
        <w:rPr>
          <w:sz w:val="24"/>
          <w:szCs w:val="24"/>
          <w:rtl w:val="0"/>
        </w:rPr>
        <w:t xml:space="preserve">: These statements resurrect old, possibly resolved issues to score points in the current argument, derailing the focus and increasing blame.</w:t>
      </w:r>
    </w:p>
    <w:p w:rsidR="00000000" w:rsidDel="00000000" w:rsidP="00000000" w:rsidRDefault="00000000" w:rsidRPr="00000000" w14:paraId="000001BF">
      <w:pPr>
        <w:pBdr>
          <w:top w:color="auto" w:space="0" w:sz="0" w:val="none"/>
          <w:left w:color="auto" w:space="0" w:sz="0" w:val="none"/>
          <w:bottom w:color="auto" w:space="0" w:sz="0" w:val="none"/>
          <w:right w:color="auto" w:space="0" w:sz="0" w:val="none"/>
          <w:between w:color="auto" w:space="0" w:sz="0" w:val="none"/>
        </w:pBdr>
        <w:spacing w:after="280" w:line="360" w:lineRule="auto"/>
        <w:rPr>
          <w:b w:val="1"/>
          <w:sz w:val="24"/>
          <w:szCs w:val="24"/>
        </w:rPr>
      </w:pPr>
      <w:r w:rsidDel="00000000" w:rsidR="00000000" w:rsidRPr="00000000">
        <w:rPr>
          <w:b w:val="1"/>
          <w:sz w:val="24"/>
          <w:szCs w:val="24"/>
          <w:rtl w:val="0"/>
        </w:rPr>
        <w:t xml:space="preserve">Healthy Alternative</w:t>
      </w:r>
    </w:p>
    <w:p w:rsidR="00000000" w:rsidDel="00000000" w:rsidP="00000000" w:rsidRDefault="00000000" w:rsidRPr="00000000" w14:paraId="000001C0">
      <w:pPr>
        <w:numPr>
          <w:ilvl w:val="0"/>
          <w:numId w:val="57"/>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sz w:val="24"/>
          <w:szCs w:val="24"/>
          <w:rtl w:val="0"/>
        </w:rPr>
        <w:t xml:space="preserve">"I'm upset about today's issue. Let's solve this current problem rather than rehash old mistakes."</w:t>
      </w:r>
    </w:p>
    <w:p w:rsidR="00000000" w:rsidDel="00000000" w:rsidP="00000000" w:rsidRDefault="00000000" w:rsidRPr="00000000" w14:paraId="000001C1">
      <w:pPr>
        <w:numPr>
          <w:ilvl w:val="0"/>
          <w:numId w:val="57"/>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sz w:val="24"/>
          <w:szCs w:val="24"/>
          <w:rtl w:val="0"/>
        </w:rPr>
        <w:t xml:space="preserve">"I need us to concentrate on how we move forward, not dwell on something that's long gone. If it's still hurting me, let's address it separately but not as ammunition."</w:t>
      </w:r>
    </w:p>
    <w:p w:rsidR="00000000" w:rsidDel="00000000" w:rsidP="00000000" w:rsidRDefault="00000000" w:rsidRPr="00000000" w14:paraId="000001C2">
      <w:pPr>
        <w:numPr>
          <w:ilvl w:val="0"/>
          <w:numId w:val="57"/>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sz w:val="24"/>
          <w:szCs w:val="24"/>
          <w:rtl w:val="0"/>
        </w:rPr>
        <w:t xml:space="preserve">"Let's keep the past out unless it genuinely helps us understand a repeated pattern. Otherwise, it distracts from fixing the present."</w:t>
      </w:r>
    </w:p>
    <w:p w:rsidR="00000000" w:rsidDel="00000000" w:rsidP="00000000" w:rsidRDefault="00000000" w:rsidRPr="00000000" w14:paraId="000001C3">
      <w:pPr>
        <w:numPr>
          <w:ilvl w:val="0"/>
          <w:numId w:val="57"/>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sz w:val="24"/>
          <w:szCs w:val="24"/>
          <w:rtl w:val="0"/>
        </w:rPr>
        <w:t xml:space="preserve">"If I still feel pain from that vacation fiasco, I should mention it calmly in its own conversation, not throw it at you whenever we argue."</w:t>
      </w:r>
    </w:p>
    <w:p w:rsidR="00000000" w:rsidDel="00000000" w:rsidP="00000000" w:rsidRDefault="00000000" w:rsidRPr="00000000" w14:paraId="000001C4">
      <w:pPr>
        <w:numPr>
          <w:ilvl w:val="0"/>
          <w:numId w:val="57"/>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sz w:val="24"/>
          <w:szCs w:val="24"/>
          <w:rtl w:val="0"/>
        </w:rPr>
        <w:t xml:space="preserve">"I realize I have unresolved hurt from six years ago, but let's not sabotage today's discussion with it. We can schedule a talk or therapy session about those old wounds."</w:t>
      </w:r>
    </w:p>
    <w:p w:rsidR="00000000" w:rsidDel="00000000" w:rsidP="00000000" w:rsidRDefault="00000000" w:rsidRPr="00000000" w14:paraId="000001C5">
      <w:pPr>
        <w:numPr>
          <w:ilvl w:val="0"/>
          <w:numId w:val="57"/>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sz w:val="24"/>
          <w:szCs w:val="24"/>
          <w:rtl w:val="0"/>
        </w:rPr>
        <w:t xml:space="preserve">"Before we mention old mistakes, let's ask: 'Does this help us solve the immediate conflict?' If not, we table it."</w:t>
      </w:r>
    </w:p>
    <w:p w:rsidR="00000000" w:rsidDel="00000000" w:rsidP="00000000" w:rsidRDefault="00000000" w:rsidRPr="00000000" w14:paraId="000001C6">
      <w:pPr>
        <w:pStyle w:val="Heading4"/>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22"/>
          <w:szCs w:val="22"/>
        </w:rPr>
      </w:pPr>
      <w:bookmarkStart w:colFirst="0" w:colLast="0" w:name="_p3nih6vwhlqp" w:id="74"/>
      <w:bookmarkEnd w:id="74"/>
      <w:r w:rsidDel="00000000" w:rsidR="00000000" w:rsidRPr="00000000">
        <w:rPr>
          <w:b w:val="1"/>
          <w:color w:val="000000"/>
          <w:sz w:val="22"/>
          <w:szCs w:val="22"/>
          <w:rtl w:val="0"/>
        </w:rPr>
        <w:t xml:space="preserve">4. Defensiveness and Stonewalling</w:t>
      </w:r>
    </w:p>
    <w:p w:rsidR="00000000" w:rsidDel="00000000" w:rsidP="00000000" w:rsidRDefault="00000000" w:rsidRPr="00000000" w14:paraId="000001C7">
      <w:pPr>
        <w:pBdr>
          <w:top w:color="auto" w:space="0" w:sz="0" w:val="none"/>
          <w:left w:color="auto" w:space="0" w:sz="0" w:val="none"/>
          <w:bottom w:color="auto" w:space="0" w:sz="0" w:val="none"/>
          <w:right w:color="auto" w:space="0" w:sz="0" w:val="none"/>
          <w:between w:color="auto" w:space="0" w:sz="0" w:val="none"/>
        </w:pBdr>
        <w:spacing w:after="280" w:line="360" w:lineRule="auto"/>
        <w:rPr>
          <w:b w:val="1"/>
          <w:sz w:val="24"/>
          <w:szCs w:val="24"/>
        </w:rPr>
      </w:pPr>
      <w:r w:rsidDel="00000000" w:rsidR="00000000" w:rsidRPr="00000000">
        <w:rPr>
          <w:b w:val="1"/>
          <w:sz w:val="24"/>
          <w:szCs w:val="24"/>
          <w:rtl w:val="0"/>
        </w:rPr>
        <w:t xml:space="preserve">Unfair Fighting Tactic</w:t>
      </w:r>
    </w:p>
    <w:p w:rsidR="00000000" w:rsidDel="00000000" w:rsidP="00000000" w:rsidRDefault="00000000" w:rsidRPr="00000000" w14:paraId="000001C8">
      <w:pPr>
        <w:numPr>
          <w:ilvl w:val="0"/>
          <w:numId w:val="182"/>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sz w:val="24"/>
          <w:szCs w:val="24"/>
          <w:rtl w:val="0"/>
        </w:rPr>
        <w:t xml:space="preserve">"Whatever, I'm not listening to this. Talk to the wall." (walks out mid-sentence)</w:t>
      </w:r>
    </w:p>
    <w:p w:rsidR="00000000" w:rsidDel="00000000" w:rsidP="00000000" w:rsidRDefault="00000000" w:rsidRPr="00000000" w14:paraId="000001C9">
      <w:pPr>
        <w:numPr>
          <w:ilvl w:val="0"/>
          <w:numId w:val="182"/>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sz w:val="24"/>
          <w:szCs w:val="24"/>
          <w:rtl w:val="0"/>
        </w:rPr>
        <w:t xml:space="preserve">"I did nothing wrong—if you think so, that's your problem." (flatly refusing any discussion)</w:t>
      </w:r>
    </w:p>
    <w:p w:rsidR="00000000" w:rsidDel="00000000" w:rsidP="00000000" w:rsidRDefault="00000000" w:rsidRPr="00000000" w14:paraId="000001CA">
      <w:pPr>
        <w:numPr>
          <w:ilvl w:val="0"/>
          <w:numId w:val="182"/>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i w:val="1"/>
          <w:sz w:val="24"/>
          <w:szCs w:val="24"/>
          <w:rtl w:val="0"/>
        </w:rPr>
        <w:t xml:space="preserve">Silent treatment</w:t>
      </w:r>
      <w:r w:rsidDel="00000000" w:rsidR="00000000" w:rsidRPr="00000000">
        <w:rPr>
          <w:sz w:val="24"/>
          <w:szCs w:val="24"/>
          <w:rtl w:val="0"/>
        </w:rPr>
        <w:t xml:space="preserve"> for days, refusing to respond to texts or acknowledging spouse's presence.</w:t>
      </w:r>
    </w:p>
    <w:p w:rsidR="00000000" w:rsidDel="00000000" w:rsidP="00000000" w:rsidRDefault="00000000" w:rsidRPr="00000000" w14:paraId="000001CB">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b w:val="1"/>
          <w:sz w:val="24"/>
          <w:szCs w:val="24"/>
          <w:rtl w:val="0"/>
        </w:rPr>
        <w:t xml:space="preserve">Why It's Unfair</w:t>
      </w:r>
      <w:r w:rsidDel="00000000" w:rsidR="00000000" w:rsidRPr="00000000">
        <w:rPr>
          <w:sz w:val="24"/>
          <w:szCs w:val="24"/>
          <w:rtl w:val="0"/>
        </w:rPr>
        <w:t xml:space="preserve">: Stonewalling or shutting down robs the other person of a chance to be heard, causing frustration to fester. Defensiveness blocks accountability.</w:t>
      </w:r>
    </w:p>
    <w:p w:rsidR="00000000" w:rsidDel="00000000" w:rsidP="00000000" w:rsidRDefault="00000000" w:rsidRPr="00000000" w14:paraId="000001CC">
      <w:pPr>
        <w:pBdr>
          <w:top w:color="auto" w:space="0" w:sz="0" w:val="none"/>
          <w:left w:color="auto" w:space="0" w:sz="0" w:val="none"/>
          <w:bottom w:color="auto" w:space="0" w:sz="0" w:val="none"/>
          <w:right w:color="auto" w:space="0" w:sz="0" w:val="none"/>
          <w:between w:color="auto" w:space="0" w:sz="0" w:val="none"/>
        </w:pBdr>
        <w:spacing w:after="280" w:line="360" w:lineRule="auto"/>
        <w:rPr>
          <w:b w:val="1"/>
          <w:sz w:val="24"/>
          <w:szCs w:val="24"/>
        </w:rPr>
      </w:pPr>
      <w:r w:rsidDel="00000000" w:rsidR="00000000" w:rsidRPr="00000000">
        <w:rPr>
          <w:b w:val="1"/>
          <w:sz w:val="24"/>
          <w:szCs w:val="24"/>
          <w:rtl w:val="0"/>
        </w:rPr>
        <w:t xml:space="preserve">Healthy Alternative</w:t>
      </w:r>
    </w:p>
    <w:p w:rsidR="00000000" w:rsidDel="00000000" w:rsidP="00000000" w:rsidRDefault="00000000" w:rsidRPr="00000000" w14:paraId="000001CD">
      <w:pPr>
        <w:numPr>
          <w:ilvl w:val="0"/>
          <w:numId w:val="443"/>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sz w:val="24"/>
          <w:szCs w:val="24"/>
          <w:rtl w:val="0"/>
        </w:rPr>
        <w:t xml:space="preserve">"I'm feeling overwhelmed. Let me calm down for 20 minutes, then we can continue talking."</w:t>
      </w:r>
    </w:p>
    <w:p w:rsidR="00000000" w:rsidDel="00000000" w:rsidP="00000000" w:rsidRDefault="00000000" w:rsidRPr="00000000" w14:paraId="000001CE">
      <w:pPr>
        <w:numPr>
          <w:ilvl w:val="0"/>
          <w:numId w:val="443"/>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sz w:val="24"/>
          <w:szCs w:val="24"/>
          <w:rtl w:val="0"/>
        </w:rPr>
        <w:t xml:space="preserve">"I realize I might be at fault. Let's explore what happened step by step so I understand your perspective."</w:t>
      </w:r>
    </w:p>
    <w:p w:rsidR="00000000" w:rsidDel="00000000" w:rsidP="00000000" w:rsidRDefault="00000000" w:rsidRPr="00000000" w14:paraId="000001CF">
      <w:pPr>
        <w:numPr>
          <w:ilvl w:val="0"/>
          <w:numId w:val="443"/>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sz w:val="24"/>
          <w:szCs w:val="24"/>
          <w:rtl w:val="0"/>
        </w:rPr>
        <w:t xml:space="preserve">"I won't walk away without giving you an answer. Let's set a time later today to address this fully."</w:t>
      </w:r>
    </w:p>
    <w:p w:rsidR="00000000" w:rsidDel="00000000" w:rsidP="00000000" w:rsidRDefault="00000000" w:rsidRPr="00000000" w14:paraId="000001D0">
      <w:pPr>
        <w:numPr>
          <w:ilvl w:val="0"/>
          <w:numId w:val="443"/>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sz w:val="24"/>
          <w:szCs w:val="24"/>
          <w:rtl w:val="0"/>
        </w:rPr>
        <w:t xml:space="preserve">"I need a short break because I'm too angry to be constructive, but I promise I'll return at 5 p.m."</w:t>
      </w:r>
    </w:p>
    <w:p w:rsidR="00000000" w:rsidDel="00000000" w:rsidP="00000000" w:rsidRDefault="00000000" w:rsidRPr="00000000" w14:paraId="000001D1">
      <w:pPr>
        <w:numPr>
          <w:ilvl w:val="0"/>
          <w:numId w:val="443"/>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sz w:val="24"/>
          <w:szCs w:val="24"/>
          <w:rtl w:val="0"/>
        </w:rPr>
        <w:t xml:space="preserve">"I can tell you feel I messed up. Can you walk me through it so I understand?"</w:t>
      </w:r>
    </w:p>
    <w:p w:rsidR="00000000" w:rsidDel="00000000" w:rsidP="00000000" w:rsidRDefault="00000000" w:rsidRPr="00000000" w14:paraId="000001D2">
      <w:pPr>
        <w:numPr>
          <w:ilvl w:val="0"/>
          <w:numId w:val="443"/>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sz w:val="24"/>
          <w:szCs w:val="24"/>
          <w:rtl w:val="0"/>
        </w:rPr>
        <w:t xml:space="preserve">"Instead of freezing you out, I'll text you my thoughts if I can't speak calmly."</w:t>
      </w:r>
    </w:p>
    <w:p w:rsidR="00000000" w:rsidDel="00000000" w:rsidP="00000000" w:rsidRDefault="00000000" w:rsidRPr="00000000" w14:paraId="000001D3">
      <w:pPr>
        <w:pStyle w:val="Heading4"/>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22"/>
          <w:szCs w:val="22"/>
        </w:rPr>
      </w:pPr>
      <w:bookmarkStart w:colFirst="0" w:colLast="0" w:name="_r2e95eaj3los" w:id="75"/>
      <w:bookmarkEnd w:id="75"/>
      <w:r w:rsidDel="00000000" w:rsidR="00000000" w:rsidRPr="00000000">
        <w:rPr>
          <w:b w:val="1"/>
          <w:color w:val="000000"/>
          <w:sz w:val="22"/>
          <w:szCs w:val="22"/>
          <w:rtl w:val="0"/>
        </w:rPr>
        <w:t xml:space="preserve">5. Gaslighting and Dismissing Reality</w:t>
      </w:r>
    </w:p>
    <w:p w:rsidR="00000000" w:rsidDel="00000000" w:rsidP="00000000" w:rsidRDefault="00000000" w:rsidRPr="00000000" w14:paraId="000001D4">
      <w:pPr>
        <w:pBdr>
          <w:top w:color="auto" w:space="0" w:sz="0" w:val="none"/>
          <w:left w:color="auto" w:space="0" w:sz="0" w:val="none"/>
          <w:bottom w:color="auto" w:space="0" w:sz="0" w:val="none"/>
          <w:right w:color="auto" w:space="0" w:sz="0" w:val="none"/>
          <w:between w:color="auto" w:space="0" w:sz="0" w:val="none"/>
        </w:pBdr>
        <w:spacing w:after="280" w:line="360" w:lineRule="auto"/>
        <w:rPr>
          <w:b w:val="1"/>
          <w:sz w:val="24"/>
          <w:szCs w:val="24"/>
        </w:rPr>
      </w:pPr>
      <w:r w:rsidDel="00000000" w:rsidR="00000000" w:rsidRPr="00000000">
        <w:rPr>
          <w:b w:val="1"/>
          <w:sz w:val="24"/>
          <w:szCs w:val="24"/>
          <w:rtl w:val="0"/>
        </w:rPr>
        <w:t xml:space="preserve">Unfair Fighting Tactic</w:t>
      </w:r>
    </w:p>
    <w:p w:rsidR="00000000" w:rsidDel="00000000" w:rsidP="00000000" w:rsidRDefault="00000000" w:rsidRPr="00000000" w14:paraId="000001D5">
      <w:pPr>
        <w:numPr>
          <w:ilvl w:val="0"/>
          <w:numId w:val="366"/>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sz w:val="24"/>
          <w:szCs w:val="24"/>
          <w:rtl w:val="0"/>
        </w:rPr>
        <w:t xml:space="preserve">"I never said that. You're imagining the whole conversation." (even though you have proof)</w:t>
      </w:r>
    </w:p>
    <w:p w:rsidR="00000000" w:rsidDel="00000000" w:rsidP="00000000" w:rsidRDefault="00000000" w:rsidRPr="00000000" w14:paraId="000001D6">
      <w:pPr>
        <w:numPr>
          <w:ilvl w:val="0"/>
          <w:numId w:val="366"/>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sz w:val="24"/>
          <w:szCs w:val="24"/>
          <w:rtl w:val="0"/>
        </w:rPr>
        <w:t xml:space="preserve">"You're so unstable—nobody else would see it this way. You're just crazy."</w:t>
      </w:r>
    </w:p>
    <w:p w:rsidR="00000000" w:rsidDel="00000000" w:rsidP="00000000" w:rsidRDefault="00000000" w:rsidRPr="00000000" w14:paraId="000001D7">
      <w:pPr>
        <w:numPr>
          <w:ilvl w:val="0"/>
          <w:numId w:val="366"/>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sz w:val="24"/>
          <w:szCs w:val="24"/>
          <w:rtl w:val="0"/>
        </w:rPr>
        <w:t xml:space="preserve">"That never happened; you're fabricating stories to play the victim."</w:t>
      </w:r>
    </w:p>
    <w:p w:rsidR="00000000" w:rsidDel="00000000" w:rsidP="00000000" w:rsidRDefault="00000000" w:rsidRPr="00000000" w14:paraId="000001D8">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b w:val="1"/>
          <w:sz w:val="24"/>
          <w:szCs w:val="24"/>
          <w:rtl w:val="0"/>
        </w:rPr>
        <w:t xml:space="preserve">Why It's Unfair</w:t>
      </w:r>
      <w:r w:rsidDel="00000000" w:rsidR="00000000" w:rsidRPr="00000000">
        <w:rPr>
          <w:sz w:val="24"/>
          <w:szCs w:val="24"/>
          <w:rtl w:val="0"/>
        </w:rPr>
        <w:t xml:space="preserve">: Gaslighting distorts or denies known facts, leaving the partner doubting their memory or sanity. It's emotional abuse in a subtle, insidious form.</w:t>
      </w:r>
    </w:p>
    <w:p w:rsidR="00000000" w:rsidDel="00000000" w:rsidP="00000000" w:rsidRDefault="00000000" w:rsidRPr="00000000" w14:paraId="000001D9">
      <w:pPr>
        <w:pBdr>
          <w:top w:color="auto" w:space="0" w:sz="0" w:val="none"/>
          <w:left w:color="auto" w:space="0" w:sz="0" w:val="none"/>
          <w:bottom w:color="auto" w:space="0" w:sz="0" w:val="none"/>
          <w:right w:color="auto" w:space="0" w:sz="0" w:val="none"/>
          <w:between w:color="auto" w:space="0" w:sz="0" w:val="none"/>
        </w:pBdr>
        <w:spacing w:after="280" w:line="360" w:lineRule="auto"/>
        <w:rPr>
          <w:b w:val="1"/>
          <w:sz w:val="24"/>
          <w:szCs w:val="24"/>
        </w:rPr>
      </w:pPr>
      <w:r w:rsidDel="00000000" w:rsidR="00000000" w:rsidRPr="00000000">
        <w:rPr>
          <w:b w:val="1"/>
          <w:sz w:val="24"/>
          <w:szCs w:val="24"/>
          <w:rtl w:val="0"/>
        </w:rPr>
        <w:t xml:space="preserve">Healthy Alternative</w:t>
      </w:r>
    </w:p>
    <w:p w:rsidR="00000000" w:rsidDel="00000000" w:rsidP="00000000" w:rsidRDefault="00000000" w:rsidRPr="00000000" w14:paraId="000001DA">
      <w:pPr>
        <w:numPr>
          <w:ilvl w:val="0"/>
          <w:numId w:val="288"/>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sz w:val="24"/>
          <w:szCs w:val="24"/>
          <w:rtl w:val="0"/>
        </w:rPr>
        <w:t xml:space="preserve">"We recall this event differently. Maybe we should check texts or notes to clarify."</w:t>
      </w:r>
    </w:p>
    <w:p w:rsidR="00000000" w:rsidDel="00000000" w:rsidP="00000000" w:rsidRDefault="00000000" w:rsidRPr="00000000" w14:paraId="000001DB">
      <w:pPr>
        <w:numPr>
          <w:ilvl w:val="0"/>
          <w:numId w:val="288"/>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sz w:val="24"/>
          <w:szCs w:val="24"/>
          <w:rtl w:val="0"/>
        </w:rPr>
        <w:t xml:space="preserve">"I see you're upset. Let's figure out exactly what was said so we can address the real content rather than dismiss each other."</w:t>
      </w:r>
    </w:p>
    <w:p w:rsidR="00000000" w:rsidDel="00000000" w:rsidP="00000000" w:rsidRDefault="00000000" w:rsidRPr="00000000" w14:paraId="000001DC">
      <w:pPr>
        <w:numPr>
          <w:ilvl w:val="0"/>
          <w:numId w:val="288"/>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sz w:val="24"/>
          <w:szCs w:val="24"/>
          <w:rtl w:val="0"/>
        </w:rPr>
        <w:t xml:space="preserve">"I'm sorry if my words implied you're crazy. That wasn't my intention. Let's keep our conversation fact-based."</w:t>
      </w:r>
    </w:p>
    <w:p w:rsidR="00000000" w:rsidDel="00000000" w:rsidP="00000000" w:rsidRDefault="00000000" w:rsidRPr="00000000" w14:paraId="000001DD">
      <w:pPr>
        <w:numPr>
          <w:ilvl w:val="0"/>
          <w:numId w:val="288"/>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sz w:val="24"/>
          <w:szCs w:val="24"/>
          <w:rtl w:val="0"/>
        </w:rPr>
        <w:t xml:space="preserve">"If we disagree on whether you promised something, we can look at our chat history to see who said what. No need to shame your memory."</w:t>
      </w:r>
    </w:p>
    <w:p w:rsidR="00000000" w:rsidDel="00000000" w:rsidP="00000000" w:rsidRDefault="00000000" w:rsidRPr="00000000" w14:paraId="000001DE">
      <w:pPr>
        <w:numPr>
          <w:ilvl w:val="0"/>
          <w:numId w:val="288"/>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sz w:val="24"/>
          <w:szCs w:val="24"/>
          <w:rtl w:val="0"/>
        </w:rPr>
        <w:t xml:space="preserve">"We can each lay out our version calmly, then see where they overlap or differ."</w:t>
      </w:r>
    </w:p>
    <w:p w:rsidR="00000000" w:rsidDel="00000000" w:rsidP="00000000" w:rsidRDefault="00000000" w:rsidRPr="00000000" w14:paraId="000001DF">
      <w:pPr>
        <w:numPr>
          <w:ilvl w:val="0"/>
          <w:numId w:val="288"/>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sz w:val="24"/>
          <w:szCs w:val="24"/>
          <w:rtl w:val="0"/>
        </w:rPr>
        <w:t xml:space="preserve">"I'll avoid using words like 'delusional' or 'crazy'—that invalidates your feelings. Let's keep it objective."</w:t>
      </w:r>
    </w:p>
    <w:p w:rsidR="00000000" w:rsidDel="00000000" w:rsidP="00000000" w:rsidRDefault="00000000" w:rsidRPr="00000000" w14:paraId="000001E0">
      <w:pPr>
        <w:pStyle w:val="Heading4"/>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22"/>
          <w:szCs w:val="22"/>
        </w:rPr>
      </w:pPr>
      <w:bookmarkStart w:colFirst="0" w:colLast="0" w:name="_xoogaaav91aj" w:id="76"/>
      <w:bookmarkEnd w:id="76"/>
      <w:r w:rsidDel="00000000" w:rsidR="00000000" w:rsidRPr="00000000">
        <w:rPr>
          <w:b w:val="1"/>
          <w:color w:val="000000"/>
          <w:sz w:val="22"/>
          <w:szCs w:val="22"/>
          <w:rtl w:val="0"/>
        </w:rPr>
        <w:t xml:space="preserve">6. Using Children as Pawns</w:t>
      </w:r>
    </w:p>
    <w:p w:rsidR="00000000" w:rsidDel="00000000" w:rsidP="00000000" w:rsidRDefault="00000000" w:rsidRPr="00000000" w14:paraId="000001E1">
      <w:pPr>
        <w:pBdr>
          <w:top w:color="auto" w:space="0" w:sz="0" w:val="none"/>
          <w:left w:color="auto" w:space="0" w:sz="0" w:val="none"/>
          <w:bottom w:color="auto" w:space="0" w:sz="0" w:val="none"/>
          <w:right w:color="auto" w:space="0" w:sz="0" w:val="none"/>
          <w:between w:color="auto" w:space="0" w:sz="0" w:val="none"/>
        </w:pBdr>
        <w:spacing w:after="280" w:line="360" w:lineRule="auto"/>
        <w:rPr>
          <w:b w:val="1"/>
          <w:sz w:val="24"/>
          <w:szCs w:val="24"/>
        </w:rPr>
      </w:pPr>
      <w:r w:rsidDel="00000000" w:rsidR="00000000" w:rsidRPr="00000000">
        <w:rPr>
          <w:b w:val="1"/>
          <w:sz w:val="24"/>
          <w:szCs w:val="24"/>
          <w:rtl w:val="0"/>
        </w:rPr>
        <w:t xml:space="preserve">Unfair Fighting Tactic</w:t>
      </w:r>
    </w:p>
    <w:p w:rsidR="00000000" w:rsidDel="00000000" w:rsidP="00000000" w:rsidRDefault="00000000" w:rsidRPr="00000000" w14:paraId="000001E2">
      <w:pPr>
        <w:numPr>
          <w:ilvl w:val="0"/>
          <w:numId w:val="493"/>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sz w:val="24"/>
          <w:szCs w:val="24"/>
          <w:rtl w:val="0"/>
        </w:rPr>
        <w:t xml:space="preserve">"If you don't agree to my demands, I'll tell the kids you don't love them enough to keep this family together."</w:t>
      </w:r>
    </w:p>
    <w:p w:rsidR="00000000" w:rsidDel="00000000" w:rsidP="00000000" w:rsidRDefault="00000000" w:rsidRPr="00000000" w14:paraId="000001E3">
      <w:pPr>
        <w:numPr>
          <w:ilvl w:val="0"/>
          <w:numId w:val="493"/>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sz w:val="24"/>
          <w:szCs w:val="24"/>
          <w:rtl w:val="0"/>
        </w:rPr>
        <w:t xml:space="preserve">"I scheduled a fun trip during your weekend, so the kids would rather stay with me."</w:t>
      </w:r>
    </w:p>
    <w:p w:rsidR="00000000" w:rsidDel="00000000" w:rsidP="00000000" w:rsidRDefault="00000000" w:rsidRPr="00000000" w14:paraId="000001E4">
      <w:pPr>
        <w:numPr>
          <w:ilvl w:val="0"/>
          <w:numId w:val="493"/>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sz w:val="24"/>
          <w:szCs w:val="24"/>
          <w:rtl w:val="0"/>
        </w:rPr>
        <w:t xml:space="preserve">"I let them watch R-rated movies and buy them treats, so they hate going to your boring place."</w:t>
      </w:r>
    </w:p>
    <w:p w:rsidR="00000000" w:rsidDel="00000000" w:rsidP="00000000" w:rsidRDefault="00000000" w:rsidRPr="00000000" w14:paraId="000001E5">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b w:val="1"/>
          <w:sz w:val="24"/>
          <w:szCs w:val="24"/>
          <w:rtl w:val="0"/>
        </w:rPr>
        <w:t xml:space="preserve">Why It's Unfair</w:t>
      </w:r>
      <w:r w:rsidDel="00000000" w:rsidR="00000000" w:rsidRPr="00000000">
        <w:rPr>
          <w:sz w:val="24"/>
          <w:szCs w:val="24"/>
          <w:rtl w:val="0"/>
        </w:rPr>
        <w:t xml:space="preserve">: Weaponizing children's love or schedule undermines their mental stability. It manipulates them into picking sides, sowing confusion and guilt.</w:t>
      </w:r>
    </w:p>
    <w:p w:rsidR="00000000" w:rsidDel="00000000" w:rsidP="00000000" w:rsidRDefault="00000000" w:rsidRPr="00000000" w14:paraId="000001E6">
      <w:pPr>
        <w:pBdr>
          <w:top w:color="auto" w:space="0" w:sz="0" w:val="none"/>
          <w:left w:color="auto" w:space="0" w:sz="0" w:val="none"/>
          <w:bottom w:color="auto" w:space="0" w:sz="0" w:val="none"/>
          <w:right w:color="auto" w:space="0" w:sz="0" w:val="none"/>
          <w:between w:color="auto" w:space="0" w:sz="0" w:val="none"/>
        </w:pBdr>
        <w:spacing w:after="280" w:line="360" w:lineRule="auto"/>
        <w:rPr>
          <w:b w:val="1"/>
          <w:sz w:val="24"/>
          <w:szCs w:val="24"/>
        </w:rPr>
      </w:pPr>
      <w:r w:rsidDel="00000000" w:rsidR="00000000" w:rsidRPr="00000000">
        <w:rPr>
          <w:b w:val="1"/>
          <w:sz w:val="24"/>
          <w:szCs w:val="24"/>
          <w:rtl w:val="0"/>
        </w:rPr>
        <w:t xml:space="preserve">Healthy Alternative</w:t>
      </w:r>
    </w:p>
    <w:p w:rsidR="00000000" w:rsidDel="00000000" w:rsidP="00000000" w:rsidRDefault="00000000" w:rsidRPr="00000000" w14:paraId="000001E7">
      <w:pPr>
        <w:numPr>
          <w:ilvl w:val="0"/>
          <w:numId w:val="224"/>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sz w:val="24"/>
          <w:szCs w:val="24"/>
          <w:rtl w:val="0"/>
        </w:rPr>
        <w:t xml:space="preserve">"Let's keep the kids out of adult conflicts. I'll respect your scheduled time and won't interfere with your bonding."</w:t>
      </w:r>
    </w:p>
    <w:p w:rsidR="00000000" w:rsidDel="00000000" w:rsidP="00000000" w:rsidRDefault="00000000" w:rsidRPr="00000000" w14:paraId="000001E8">
      <w:pPr>
        <w:numPr>
          <w:ilvl w:val="0"/>
          <w:numId w:val="224"/>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sz w:val="24"/>
          <w:szCs w:val="24"/>
          <w:rtl w:val="0"/>
        </w:rPr>
        <w:t xml:space="preserve">"I want them to enjoy both homes. If we have special plans, I'll coordinate so it doesn't conflict with your rightful custody."</w:t>
      </w:r>
    </w:p>
    <w:p w:rsidR="00000000" w:rsidDel="00000000" w:rsidP="00000000" w:rsidRDefault="00000000" w:rsidRPr="00000000" w14:paraId="000001E9">
      <w:pPr>
        <w:numPr>
          <w:ilvl w:val="0"/>
          <w:numId w:val="224"/>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sz w:val="24"/>
          <w:szCs w:val="24"/>
          <w:rtl w:val="0"/>
        </w:rPr>
        <w:t xml:space="preserve">"We might disagree, but let's never turn the kids into messengers or bribes. They deserve consistent, drama-free parenting."</w:t>
      </w:r>
    </w:p>
    <w:p w:rsidR="00000000" w:rsidDel="00000000" w:rsidP="00000000" w:rsidRDefault="00000000" w:rsidRPr="00000000" w14:paraId="000001EA">
      <w:pPr>
        <w:numPr>
          <w:ilvl w:val="0"/>
          <w:numId w:val="224"/>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sz w:val="24"/>
          <w:szCs w:val="24"/>
          <w:rtl w:val="0"/>
        </w:rPr>
        <w:t xml:space="preserve">"If the children ask why we disagree, I'll say, 'Mom and Dad are working things out, but it's not your fault or responsibility.'"</w:t>
      </w:r>
    </w:p>
    <w:p w:rsidR="00000000" w:rsidDel="00000000" w:rsidP="00000000" w:rsidRDefault="00000000" w:rsidRPr="00000000" w14:paraId="000001EB">
      <w:pPr>
        <w:numPr>
          <w:ilvl w:val="0"/>
          <w:numId w:val="224"/>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sz w:val="24"/>
          <w:szCs w:val="24"/>
          <w:rtl w:val="0"/>
        </w:rPr>
        <w:t xml:space="preserve">"Instead of undermining your time, I'll propose a different weekend for the fun trip so the kids see we both respect each parent's role."</w:t>
      </w:r>
    </w:p>
    <w:p w:rsidR="00000000" w:rsidDel="00000000" w:rsidP="00000000" w:rsidRDefault="00000000" w:rsidRPr="00000000" w14:paraId="000001EC">
      <w:pPr>
        <w:numPr>
          <w:ilvl w:val="0"/>
          <w:numId w:val="224"/>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sz w:val="24"/>
          <w:szCs w:val="24"/>
          <w:rtl w:val="0"/>
        </w:rPr>
        <w:t xml:space="preserve">"I won't blame you in front of them if something goes wrong. Let them see we remain a united front for their well-being."</w:t>
      </w:r>
    </w:p>
    <w:p w:rsidR="00000000" w:rsidDel="00000000" w:rsidP="00000000" w:rsidRDefault="00000000" w:rsidRPr="00000000" w14:paraId="000001ED">
      <w:pPr>
        <w:pStyle w:val="Heading4"/>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22"/>
          <w:szCs w:val="22"/>
        </w:rPr>
      </w:pPr>
      <w:bookmarkStart w:colFirst="0" w:colLast="0" w:name="_rx74fgebqh3i" w:id="77"/>
      <w:bookmarkEnd w:id="77"/>
      <w:r w:rsidDel="00000000" w:rsidR="00000000" w:rsidRPr="00000000">
        <w:rPr>
          <w:b w:val="1"/>
          <w:color w:val="000000"/>
          <w:sz w:val="22"/>
          <w:szCs w:val="22"/>
          <w:rtl w:val="0"/>
        </w:rPr>
        <w:t xml:space="preserve">7. Financial Sabotage</w:t>
      </w:r>
    </w:p>
    <w:p w:rsidR="00000000" w:rsidDel="00000000" w:rsidP="00000000" w:rsidRDefault="00000000" w:rsidRPr="00000000" w14:paraId="000001EE">
      <w:pPr>
        <w:pBdr>
          <w:top w:color="auto" w:space="0" w:sz="0" w:val="none"/>
          <w:left w:color="auto" w:space="0" w:sz="0" w:val="none"/>
          <w:bottom w:color="auto" w:space="0" w:sz="0" w:val="none"/>
          <w:right w:color="auto" w:space="0" w:sz="0" w:val="none"/>
          <w:between w:color="auto" w:space="0" w:sz="0" w:val="none"/>
        </w:pBdr>
        <w:spacing w:after="280" w:line="360" w:lineRule="auto"/>
        <w:rPr>
          <w:b w:val="1"/>
          <w:sz w:val="24"/>
          <w:szCs w:val="24"/>
        </w:rPr>
      </w:pPr>
      <w:r w:rsidDel="00000000" w:rsidR="00000000" w:rsidRPr="00000000">
        <w:rPr>
          <w:b w:val="1"/>
          <w:sz w:val="24"/>
          <w:szCs w:val="24"/>
          <w:rtl w:val="0"/>
        </w:rPr>
        <w:t xml:space="preserve">Unfair Fighting Tactic</w:t>
      </w:r>
    </w:p>
    <w:p w:rsidR="00000000" w:rsidDel="00000000" w:rsidP="00000000" w:rsidRDefault="00000000" w:rsidRPr="00000000" w14:paraId="000001EF">
      <w:pPr>
        <w:numPr>
          <w:ilvl w:val="0"/>
          <w:numId w:val="200"/>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sz w:val="24"/>
          <w:szCs w:val="24"/>
          <w:rtl w:val="0"/>
        </w:rPr>
        <w:t xml:space="preserve">"I emptied our joint bank account while you were at work—good luck paying bills."</w:t>
      </w:r>
    </w:p>
    <w:p w:rsidR="00000000" w:rsidDel="00000000" w:rsidP="00000000" w:rsidRDefault="00000000" w:rsidRPr="00000000" w14:paraId="000001F0">
      <w:pPr>
        <w:numPr>
          <w:ilvl w:val="0"/>
          <w:numId w:val="200"/>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sz w:val="24"/>
          <w:szCs w:val="24"/>
          <w:rtl w:val="0"/>
        </w:rPr>
        <w:t xml:space="preserve">"I'll refuse to sign mortgage checks so the house goes into foreclosure, just to scare you."</w:t>
      </w:r>
    </w:p>
    <w:p w:rsidR="00000000" w:rsidDel="00000000" w:rsidP="00000000" w:rsidRDefault="00000000" w:rsidRPr="00000000" w14:paraId="000001F1">
      <w:pPr>
        <w:numPr>
          <w:ilvl w:val="0"/>
          <w:numId w:val="200"/>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sz w:val="24"/>
          <w:szCs w:val="24"/>
          <w:rtl w:val="0"/>
        </w:rPr>
        <w:t xml:space="preserve">"I'm opening secret credit cards in your name to ruin your credit because you dared to cross me."</w:t>
      </w:r>
    </w:p>
    <w:p w:rsidR="00000000" w:rsidDel="00000000" w:rsidP="00000000" w:rsidRDefault="00000000" w:rsidRPr="00000000" w14:paraId="000001F2">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b w:val="1"/>
          <w:sz w:val="24"/>
          <w:szCs w:val="24"/>
          <w:rtl w:val="0"/>
        </w:rPr>
        <w:t xml:space="preserve">Why It's Unfair</w:t>
      </w:r>
      <w:r w:rsidDel="00000000" w:rsidR="00000000" w:rsidRPr="00000000">
        <w:rPr>
          <w:sz w:val="24"/>
          <w:szCs w:val="24"/>
          <w:rtl w:val="0"/>
        </w:rPr>
        <w:t xml:space="preserve">: It's a malicious power move that can create severe hardship, forcing the other spouse into crisis. It also fosters an environment of deep mistrust.</w:t>
      </w:r>
    </w:p>
    <w:p w:rsidR="00000000" w:rsidDel="00000000" w:rsidP="00000000" w:rsidRDefault="00000000" w:rsidRPr="00000000" w14:paraId="000001F3">
      <w:pPr>
        <w:pBdr>
          <w:top w:color="auto" w:space="0" w:sz="0" w:val="none"/>
          <w:left w:color="auto" w:space="0" w:sz="0" w:val="none"/>
          <w:bottom w:color="auto" w:space="0" w:sz="0" w:val="none"/>
          <w:right w:color="auto" w:space="0" w:sz="0" w:val="none"/>
          <w:between w:color="auto" w:space="0" w:sz="0" w:val="none"/>
        </w:pBdr>
        <w:spacing w:after="280" w:line="360" w:lineRule="auto"/>
        <w:rPr>
          <w:b w:val="1"/>
          <w:sz w:val="24"/>
          <w:szCs w:val="24"/>
        </w:rPr>
      </w:pPr>
      <w:r w:rsidDel="00000000" w:rsidR="00000000" w:rsidRPr="00000000">
        <w:rPr>
          <w:b w:val="1"/>
          <w:sz w:val="24"/>
          <w:szCs w:val="24"/>
          <w:rtl w:val="0"/>
        </w:rPr>
        <w:t xml:space="preserve">Healthy Alternative</w:t>
      </w:r>
    </w:p>
    <w:p w:rsidR="00000000" w:rsidDel="00000000" w:rsidP="00000000" w:rsidRDefault="00000000" w:rsidRPr="00000000" w14:paraId="000001F4">
      <w:pPr>
        <w:numPr>
          <w:ilvl w:val="0"/>
          <w:numId w:val="400"/>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sz w:val="24"/>
          <w:szCs w:val="24"/>
          <w:rtl w:val="0"/>
        </w:rPr>
        <w:t xml:space="preserve">"I'm anxious about finances and want a separate checking account for my earnings, but let's keep paying joint expenses responsibly."</w:t>
      </w:r>
    </w:p>
    <w:p w:rsidR="00000000" w:rsidDel="00000000" w:rsidP="00000000" w:rsidRDefault="00000000" w:rsidRPr="00000000" w14:paraId="000001F5">
      <w:pPr>
        <w:numPr>
          <w:ilvl w:val="0"/>
          <w:numId w:val="400"/>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sz w:val="24"/>
          <w:szCs w:val="24"/>
          <w:rtl w:val="0"/>
        </w:rPr>
        <w:t xml:space="preserve">"Let's see a financial counselor or mediator to ensure the mortgage and essential bills are covered fairly."</w:t>
      </w:r>
    </w:p>
    <w:p w:rsidR="00000000" w:rsidDel="00000000" w:rsidP="00000000" w:rsidRDefault="00000000" w:rsidRPr="00000000" w14:paraId="000001F6">
      <w:pPr>
        <w:numPr>
          <w:ilvl w:val="0"/>
          <w:numId w:val="400"/>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sz w:val="24"/>
          <w:szCs w:val="24"/>
          <w:rtl w:val="0"/>
        </w:rPr>
        <w:t xml:space="preserve">"I might worry about losing money in divorce, but I won't sabotage your credit. We can negotiate property division calmly."</w:t>
      </w:r>
    </w:p>
    <w:p w:rsidR="00000000" w:rsidDel="00000000" w:rsidP="00000000" w:rsidRDefault="00000000" w:rsidRPr="00000000" w14:paraId="000001F7">
      <w:pPr>
        <w:numPr>
          <w:ilvl w:val="0"/>
          <w:numId w:val="400"/>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sz w:val="24"/>
          <w:szCs w:val="24"/>
          <w:rtl w:val="0"/>
        </w:rPr>
        <w:t xml:space="preserve">"If I want financial independence, I'll state that openly: 'I need my own account, but I promise to be transparent about shared bills.'"</w:t>
      </w:r>
    </w:p>
    <w:p w:rsidR="00000000" w:rsidDel="00000000" w:rsidP="00000000" w:rsidRDefault="00000000" w:rsidRPr="00000000" w14:paraId="000001F8">
      <w:pPr>
        <w:numPr>
          <w:ilvl w:val="0"/>
          <w:numId w:val="400"/>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sz w:val="24"/>
          <w:szCs w:val="24"/>
          <w:rtl w:val="0"/>
        </w:rPr>
        <w:t xml:space="preserve">"I propose we create a monthly budget spreadsheet so neither of us feels blindsided by expenses or differences in spending."</w:t>
      </w:r>
    </w:p>
    <w:p w:rsidR="00000000" w:rsidDel="00000000" w:rsidP="00000000" w:rsidRDefault="00000000" w:rsidRPr="00000000" w14:paraId="000001F9">
      <w:pPr>
        <w:numPr>
          <w:ilvl w:val="0"/>
          <w:numId w:val="400"/>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sz w:val="24"/>
          <w:szCs w:val="24"/>
          <w:rtl w:val="0"/>
        </w:rPr>
        <w:t xml:space="preserve">"If you're worried about me draining accounts, let's put a freeze on major transactions unless we both sign. That keeps us accountable."</w:t>
      </w:r>
    </w:p>
    <w:p w:rsidR="00000000" w:rsidDel="00000000" w:rsidP="00000000" w:rsidRDefault="00000000" w:rsidRPr="00000000" w14:paraId="000001FA">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b w:val="1"/>
          <w:sz w:val="24"/>
          <w:szCs w:val="24"/>
          <w:rtl w:val="0"/>
        </w:rPr>
        <w:t xml:space="preserve">Why "Fighting Fair" Matters in the Calm Phase</w:t>
        <w:br w:type="textWrapping"/>
      </w:r>
      <w:r w:rsidDel="00000000" w:rsidR="00000000" w:rsidRPr="00000000">
        <w:rPr>
          <w:sz w:val="24"/>
          <w:szCs w:val="24"/>
          <w:rtl w:val="0"/>
        </w:rPr>
        <w:t xml:space="preserve">All these unfair tactics—name-calling, stonewalling, sarcasm, gaslighting, child leverage, financial sabotage—can begin in minor forms during the "calm before the storm." Maybe a small sarcastic comment is laughed off, or a minor bank discrepancy is brushed aside. If left unaddressed, these patterns harden. By the time you reach bigger marital stressors—like job loss, child discipline disputes, or major financial strain—these unfair tactics intensify, potentially leading to that meltdown we see in Chapter 3.</w:t>
      </w:r>
    </w:p>
    <w:p w:rsidR="00000000" w:rsidDel="00000000" w:rsidP="00000000" w:rsidRDefault="00000000" w:rsidRPr="00000000" w14:paraId="000001FB">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In the calm stage, you have a chance to notice these subtle red flags and correct course:</w:t>
      </w:r>
    </w:p>
    <w:p w:rsidR="00000000" w:rsidDel="00000000" w:rsidP="00000000" w:rsidRDefault="00000000" w:rsidRPr="00000000" w14:paraId="000001FC">
      <w:pPr>
        <w:numPr>
          <w:ilvl w:val="0"/>
          <w:numId w:val="21"/>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Openly naming the dynamic</w:t>
      </w:r>
      <w:r w:rsidDel="00000000" w:rsidR="00000000" w:rsidRPr="00000000">
        <w:rPr>
          <w:sz w:val="24"/>
          <w:szCs w:val="24"/>
          <w:rtl w:val="0"/>
        </w:rPr>
        <w:t xml:space="preserve">: "I notice we keep insulting each other instead of discussing the real problem. Let's try using 'I' statements."</w:t>
      </w:r>
    </w:p>
    <w:p w:rsidR="00000000" w:rsidDel="00000000" w:rsidP="00000000" w:rsidRDefault="00000000" w:rsidRPr="00000000" w14:paraId="000001FD">
      <w:pPr>
        <w:numPr>
          <w:ilvl w:val="0"/>
          <w:numId w:val="21"/>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Setting small boundaries</w:t>
      </w:r>
      <w:r w:rsidDel="00000000" w:rsidR="00000000" w:rsidRPr="00000000">
        <w:rPr>
          <w:sz w:val="24"/>
          <w:szCs w:val="24"/>
          <w:rtl w:val="0"/>
        </w:rPr>
        <w:t xml:space="preserve">: "If you roll your eyes or call me names, I'll pause the conversation. We can pick it back up when we can talk respectfully."</w:t>
      </w:r>
    </w:p>
    <w:p w:rsidR="00000000" w:rsidDel="00000000" w:rsidP="00000000" w:rsidRDefault="00000000" w:rsidRPr="00000000" w14:paraId="000001FE">
      <w:pPr>
        <w:numPr>
          <w:ilvl w:val="0"/>
          <w:numId w:val="21"/>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Seeking help</w:t>
      </w:r>
      <w:r w:rsidDel="00000000" w:rsidR="00000000" w:rsidRPr="00000000">
        <w:rPr>
          <w:sz w:val="24"/>
          <w:szCs w:val="24"/>
          <w:rtl w:val="0"/>
        </w:rPr>
        <w:t xml:space="preserve">: "Our arguments are repetitive and mean. Maybe couples therapy or a communication workshop could help us break this cycle."</w:t>
      </w:r>
    </w:p>
    <w:p w:rsidR="00000000" w:rsidDel="00000000" w:rsidP="00000000" w:rsidRDefault="00000000" w:rsidRPr="00000000" w14:paraId="000001FF">
      <w:pPr>
        <w:numPr>
          <w:ilvl w:val="0"/>
          <w:numId w:val="21"/>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Check-in: </w:t>
      </w:r>
      <w:r w:rsidDel="00000000" w:rsidR="00000000" w:rsidRPr="00000000">
        <w:rPr>
          <w:sz w:val="24"/>
          <w:szCs w:val="24"/>
          <w:rtl w:val="0"/>
        </w:rPr>
        <w:t xml:space="preserve">"Let's pick one day a week for a 'check-in' talk—no distractions, no phones. We each share one concern and one compliment."</w:t>
      </w:r>
    </w:p>
    <w:p w:rsidR="00000000" w:rsidDel="00000000" w:rsidP="00000000" w:rsidRDefault="00000000" w:rsidRPr="00000000" w14:paraId="00000200">
      <w:pPr>
        <w:numPr>
          <w:ilvl w:val="0"/>
          <w:numId w:val="21"/>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Time-Out Signal: </w:t>
      </w:r>
      <w:r w:rsidDel="00000000" w:rsidR="00000000" w:rsidRPr="00000000">
        <w:rPr>
          <w:sz w:val="24"/>
          <w:szCs w:val="24"/>
          <w:rtl w:val="0"/>
        </w:rPr>
        <w:t xml:space="preserve">"We can create a 'time-out signal' for heated moments. If I say 'I need a break,' it means we'll reconvene in 30 minutes calmly."</w:t>
      </w:r>
    </w:p>
    <w:p w:rsidR="00000000" w:rsidDel="00000000" w:rsidP="00000000" w:rsidRDefault="00000000" w:rsidRPr="00000000" w14:paraId="00000201">
      <w:pPr>
        <w:numPr>
          <w:ilvl w:val="0"/>
          <w:numId w:val="21"/>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b w:val="1"/>
          <w:sz w:val="24"/>
          <w:szCs w:val="24"/>
          <w:rtl w:val="0"/>
        </w:rPr>
        <w:t xml:space="preserve">Accountability: </w:t>
      </w:r>
      <w:r w:rsidDel="00000000" w:rsidR="00000000" w:rsidRPr="00000000">
        <w:rPr>
          <w:sz w:val="24"/>
          <w:szCs w:val="24"/>
          <w:rtl w:val="0"/>
        </w:rPr>
        <w:t xml:space="preserve">"If either of us hears ourselves sliding into unfair tactics, we gently call it out: 'That sounds like name-calling; can we rephrase?'"</w:t>
      </w:r>
    </w:p>
    <w:p w:rsidR="00000000" w:rsidDel="00000000" w:rsidP="00000000" w:rsidRDefault="00000000" w:rsidRPr="00000000" w14:paraId="00000202">
      <w:pPr>
        <w:pStyle w:val="Heading2"/>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sz w:val="34"/>
          <w:szCs w:val="34"/>
        </w:rPr>
      </w:pPr>
      <w:bookmarkStart w:colFirst="0" w:colLast="0" w:name="_olksqvf3d9i4" w:id="78"/>
      <w:bookmarkEnd w:id="78"/>
      <w:r w:rsidDel="00000000" w:rsidR="00000000" w:rsidRPr="00000000">
        <w:rPr>
          <w:b w:val="1"/>
          <w:sz w:val="34"/>
          <w:szCs w:val="34"/>
          <w:rtl w:val="0"/>
        </w:rPr>
        <w:t xml:space="preserve">Final Thoughts </w:t>
      </w:r>
    </w:p>
    <w:p w:rsidR="00000000" w:rsidDel="00000000" w:rsidP="00000000" w:rsidRDefault="00000000" w:rsidRPr="00000000" w14:paraId="00000203">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b w:val="1"/>
          <w:sz w:val="24"/>
          <w:szCs w:val="24"/>
          <w:rtl w:val="0"/>
        </w:rPr>
        <w:t xml:space="preserve">Address Conflict Early to Avoid 'The Explosion'</w:t>
        <w:br w:type="textWrapping"/>
      </w:r>
      <w:r w:rsidDel="00000000" w:rsidR="00000000" w:rsidRPr="00000000">
        <w:rPr>
          <w:sz w:val="24"/>
          <w:szCs w:val="24"/>
          <w:rtl w:val="0"/>
        </w:rPr>
        <w:t xml:space="preserve">In this calm-before-the-storm phase, the seeds of unfair fighting—sarcasm, name-calling, stonewalling, child manipulation—often first take root. Because life appears stable outwardly, couples rationalize them as one-off moments or mild frustrations. However, ignoring these strategies lets them grow into formidable patterns that can overshadow any genuine problem-solving down the road.</w:t>
      </w:r>
    </w:p>
    <w:p w:rsidR="00000000" w:rsidDel="00000000" w:rsidP="00000000" w:rsidRDefault="00000000" w:rsidRPr="00000000" w14:paraId="00000204">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Alternatively, fighting fair from the get-go—listening actively, using calm "I" statements, focusing on solutions, and respecting personal boundaries—can defuse tensions and keep minor issues from morphing into catastrophic battles. If you sense yourself or your spouse sliding into unhealthy tactics, pause and ask:</w:t>
      </w:r>
    </w:p>
    <w:p w:rsidR="00000000" w:rsidDel="00000000" w:rsidP="00000000" w:rsidRDefault="00000000" w:rsidRPr="00000000" w14:paraId="00000205">
      <w:pPr>
        <w:numPr>
          <w:ilvl w:val="0"/>
          <w:numId w:val="356"/>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sz w:val="24"/>
          <w:szCs w:val="24"/>
          <w:rtl w:val="0"/>
        </w:rPr>
        <w:t xml:space="preserve">"Is what I'm saying attacking the issue or attacking the person?"</w:t>
      </w:r>
    </w:p>
    <w:p w:rsidR="00000000" w:rsidDel="00000000" w:rsidP="00000000" w:rsidRDefault="00000000" w:rsidRPr="00000000" w14:paraId="00000206">
      <w:pPr>
        <w:numPr>
          <w:ilvl w:val="0"/>
          <w:numId w:val="356"/>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sz w:val="24"/>
          <w:szCs w:val="24"/>
          <w:rtl w:val="0"/>
        </w:rPr>
        <w:t xml:space="preserve">"Am I acknowledging my spouse's viewpoint, or am I dismissing them?"</w:t>
      </w:r>
    </w:p>
    <w:p w:rsidR="00000000" w:rsidDel="00000000" w:rsidP="00000000" w:rsidRDefault="00000000" w:rsidRPr="00000000" w14:paraId="00000207">
      <w:pPr>
        <w:numPr>
          <w:ilvl w:val="0"/>
          <w:numId w:val="356"/>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sz w:val="24"/>
          <w:szCs w:val="24"/>
          <w:rtl w:val="0"/>
        </w:rPr>
        <w:t xml:space="preserve">"Am I using the kids or finances as a weapon, or am I focusing on real resolution?"</w:t>
      </w:r>
    </w:p>
    <w:p w:rsidR="00000000" w:rsidDel="00000000" w:rsidP="00000000" w:rsidRDefault="00000000" w:rsidRPr="00000000" w14:paraId="00000208">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These questions anchor you in fair behavior. Even if your partner doesn't reciprocate, you protect your own integrity and well-being. This also sets a better precedent if the situation escalates—judges, mediators, or counselors can see you approach conflict responsibly, which may later influence outcomes in child custody or property division.</w:t>
      </w:r>
    </w:p>
    <w:p w:rsidR="00000000" w:rsidDel="00000000" w:rsidP="00000000" w:rsidRDefault="00000000" w:rsidRPr="00000000" w14:paraId="00000209">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The difference between a salvageable marital conflict and a meltdown that ends in litigation often lies in how each person chooses to fight. If your spouse meets your attempts at fairness with ongoing hostility or if bigger secrets come to light, Chapter 3: "The Explosion" might still unfold. But at least you'll know you recognized the red flags early and tried to address them, potentially saving yourself or your children from a more devastating fallout.</w:t>
      </w:r>
    </w:p>
    <w:p w:rsidR="00000000" w:rsidDel="00000000" w:rsidP="00000000" w:rsidRDefault="00000000" w:rsidRPr="00000000" w14:paraId="0000020A">
      <w:pPr>
        <w:rPr>
          <w:sz w:val="60"/>
          <w:szCs w:val="60"/>
        </w:rPr>
      </w:pPr>
      <w:r w:rsidDel="00000000" w:rsidR="00000000" w:rsidRPr="00000000">
        <w:rPr>
          <w:sz w:val="60"/>
          <w:szCs w:val="60"/>
          <w:rtl w:val="0"/>
        </w:rPr>
        <w:t xml:space="preserve">Chapter Takeaways</w:t>
      </w:r>
    </w:p>
    <w:p w:rsidR="00000000" w:rsidDel="00000000" w:rsidP="00000000" w:rsidRDefault="00000000" w:rsidRPr="00000000" w14:paraId="0000020B">
      <w:pPr>
        <w:numPr>
          <w:ilvl w:val="0"/>
          <w:numId w:val="78"/>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Appearances Can Deceive</w:t>
        <w:br w:type="textWrapping"/>
      </w:r>
      <w:r w:rsidDel="00000000" w:rsidR="00000000" w:rsidRPr="00000000">
        <w:rPr>
          <w:sz w:val="24"/>
          <w:szCs w:val="24"/>
          <w:rtl w:val="0"/>
        </w:rPr>
        <w:t xml:space="preserve">Even a marriage that looks blissful on the outside can hide serious fractures if communication and empathy are lacking.</w:t>
      </w:r>
    </w:p>
    <w:p w:rsidR="00000000" w:rsidDel="00000000" w:rsidP="00000000" w:rsidRDefault="00000000" w:rsidRPr="00000000" w14:paraId="0000020C">
      <w:pPr>
        <w:numPr>
          <w:ilvl w:val="0"/>
          <w:numId w:val="78"/>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Subtle Cracks Compound</w:t>
        <w:br w:type="textWrapping"/>
      </w:r>
      <w:r w:rsidDel="00000000" w:rsidR="00000000" w:rsidRPr="00000000">
        <w:rPr>
          <w:sz w:val="24"/>
          <w:szCs w:val="24"/>
          <w:rtl w:val="0"/>
        </w:rPr>
        <w:t xml:space="preserve">Sarcasm, small lies, and withheld acts of service—left unchecked—can morph into bigger betrayals.</w:t>
      </w:r>
    </w:p>
    <w:p w:rsidR="00000000" w:rsidDel="00000000" w:rsidP="00000000" w:rsidRDefault="00000000" w:rsidRPr="00000000" w14:paraId="0000020D">
      <w:pPr>
        <w:numPr>
          <w:ilvl w:val="0"/>
          <w:numId w:val="78"/>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Healthy vs. Unhealthy Fighting</w:t>
        <w:br w:type="textWrapping"/>
      </w:r>
      <w:r w:rsidDel="00000000" w:rsidR="00000000" w:rsidRPr="00000000">
        <w:rPr>
          <w:sz w:val="24"/>
          <w:szCs w:val="24"/>
          <w:rtl w:val="0"/>
        </w:rPr>
        <w:t xml:space="preserve">We can all slip into name-calling or stonewalling, but we do have healthier alternatives—like calm "I" statements, listening, and focusing on solvable issues.</w:t>
      </w:r>
    </w:p>
    <w:p w:rsidR="00000000" w:rsidDel="00000000" w:rsidP="00000000" w:rsidRDefault="00000000" w:rsidRPr="00000000" w14:paraId="0000020E">
      <w:pPr>
        <w:numPr>
          <w:ilvl w:val="0"/>
          <w:numId w:val="78"/>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Action Now Avoids War Later</w:t>
        <w:br w:type="textWrapping"/>
      </w:r>
      <w:r w:rsidDel="00000000" w:rsidR="00000000" w:rsidRPr="00000000">
        <w:rPr>
          <w:sz w:val="24"/>
          <w:szCs w:val="24"/>
          <w:rtl w:val="0"/>
        </w:rPr>
        <w:t xml:space="preserve">Addressing minor rifts in the "calm" stage can keep them from erupting into catastrophic conflicts.</w:t>
      </w:r>
    </w:p>
    <w:p w:rsidR="00000000" w:rsidDel="00000000" w:rsidP="00000000" w:rsidRDefault="00000000" w:rsidRPr="00000000" w14:paraId="0000020F">
      <w:pPr>
        <w:numPr>
          <w:ilvl w:val="0"/>
          <w:numId w:val="78"/>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b w:val="1"/>
          <w:sz w:val="24"/>
          <w:szCs w:val="24"/>
          <w:rtl w:val="0"/>
        </w:rPr>
        <w:t xml:space="preserve">Courage to Be Fair</w:t>
        <w:br w:type="textWrapping"/>
      </w:r>
      <w:r w:rsidDel="00000000" w:rsidR="00000000" w:rsidRPr="00000000">
        <w:rPr>
          <w:sz w:val="24"/>
          <w:szCs w:val="24"/>
          <w:rtl w:val="0"/>
        </w:rPr>
        <w:t xml:space="preserve">Fighting fair doesn't mean surrendering—it means preserving dignity, respect, and genuine problem-solving, even under stress.</w:t>
      </w:r>
    </w:p>
    <w:p w:rsidR="00000000" w:rsidDel="00000000" w:rsidP="00000000" w:rsidRDefault="00000000" w:rsidRPr="00000000" w14:paraId="00000210">
      <w:pPr>
        <w:pBdr>
          <w:top w:color="auto" w:space="0" w:sz="0" w:val="none"/>
          <w:left w:color="auto" w:space="0" w:sz="0" w:val="none"/>
          <w:bottom w:color="auto" w:space="0" w:sz="0" w:val="none"/>
          <w:right w:color="auto" w:space="0" w:sz="0" w:val="none"/>
          <w:between w:color="auto" w:space="0" w:sz="0" w:val="none"/>
        </w:pBdr>
        <w:spacing w:after="280" w:line="360" w:lineRule="auto"/>
        <w:ind w:left="600" w:firstLine="0"/>
        <w:rPr>
          <w:i w:val="1"/>
          <w:sz w:val="24"/>
          <w:szCs w:val="24"/>
        </w:rPr>
      </w:pPr>
      <w:r w:rsidDel="00000000" w:rsidR="00000000" w:rsidRPr="00000000">
        <w:rPr>
          <w:b w:val="1"/>
          <w:sz w:val="24"/>
          <w:szCs w:val="24"/>
          <w:rtl w:val="0"/>
        </w:rPr>
        <w:t xml:space="preserve">Words of Encouragement</w:t>
        <w:br w:type="textWrapping"/>
      </w:r>
      <w:r w:rsidDel="00000000" w:rsidR="00000000" w:rsidRPr="00000000">
        <w:rPr>
          <w:sz w:val="24"/>
          <w:szCs w:val="24"/>
          <w:rtl w:val="0"/>
        </w:rPr>
        <w:t xml:space="preserve">"Success is not final, failure is not fatal: it is the courage to continue that counts."</w:t>
        <w:br w:type="textWrapping"/>
        <w:t xml:space="preserve">– </w:t>
      </w:r>
      <w:r w:rsidDel="00000000" w:rsidR="00000000" w:rsidRPr="00000000">
        <w:rPr>
          <w:i w:val="1"/>
          <w:sz w:val="24"/>
          <w:szCs w:val="24"/>
          <w:rtl w:val="0"/>
        </w:rPr>
        <w:t xml:space="preserve">Winston Churchill</w:t>
      </w:r>
    </w:p>
    <w:p w:rsidR="00000000" w:rsidDel="00000000" w:rsidP="00000000" w:rsidRDefault="00000000" w:rsidRPr="00000000" w14:paraId="00000211">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In the calm phase, mustering the courage to fight fair—no matter how small the argument—can be the difference between slow, mutual improvement and a sudden, painful implosion. As Chapter 3 will show, the "explosion" might still happen if your spouse engages in unfair tactics persistently. But by identifying these pitfalls early, you stand a fighting chance.</w:t>
      </w:r>
    </w:p>
    <w:p w:rsidR="00000000" w:rsidDel="00000000" w:rsidP="00000000" w:rsidRDefault="00000000" w:rsidRPr="00000000" w14:paraId="00000212">
      <w:pPr>
        <w:pBdr>
          <w:top w:color="auto" w:space="0" w:sz="0" w:val="none"/>
          <w:left w:color="auto" w:space="0" w:sz="0" w:val="none"/>
          <w:bottom w:color="auto" w:space="0" w:sz="0" w:val="none"/>
          <w:right w:color="auto" w:space="0" w:sz="0" w:val="none"/>
          <w:between w:color="auto" w:space="0" w:sz="0" w:val="none"/>
        </w:pBdr>
        <w:spacing w:after="280" w:line="360" w:lineRule="auto"/>
        <w:rPr>
          <w:i w:val="1"/>
          <w:sz w:val="24"/>
          <w:szCs w:val="24"/>
        </w:rPr>
      </w:pPr>
      <w:r w:rsidDel="00000000" w:rsidR="00000000" w:rsidRPr="00000000">
        <w:rPr>
          <w:sz w:val="24"/>
          <w:szCs w:val="24"/>
          <w:rtl w:val="0"/>
        </w:rPr>
        <w:t xml:space="preserve">“Awareness is your strongest shield. Recognizing the warning signs empowers you to act decisively.”</w:t>
        <w:br w:type="textWrapping"/>
      </w:r>
      <w:r w:rsidDel="00000000" w:rsidR="00000000" w:rsidRPr="00000000">
        <w:rPr>
          <w:i w:val="1"/>
          <w:sz w:val="24"/>
          <w:szCs w:val="24"/>
          <w:rtl w:val="0"/>
        </w:rPr>
        <w:t xml:space="preserve">— Anonymous</w:t>
      </w:r>
    </w:p>
    <w:p w:rsidR="00000000" w:rsidDel="00000000" w:rsidP="00000000" w:rsidRDefault="00000000" w:rsidRPr="00000000" w14:paraId="00000213">
      <w:pPr>
        <w:rPr>
          <w:sz w:val="60"/>
          <w:szCs w:val="60"/>
        </w:rPr>
      </w:pPr>
      <w:r w:rsidDel="00000000" w:rsidR="00000000" w:rsidRPr="00000000">
        <w:rPr>
          <w:sz w:val="60"/>
          <w:szCs w:val="60"/>
          <w:rtl w:val="0"/>
        </w:rPr>
        <w:t xml:space="preserve">Chapter 3: The Explosion</w:t>
      </w:r>
    </w:p>
    <w:p w:rsidR="00000000" w:rsidDel="00000000" w:rsidP="00000000" w:rsidRDefault="00000000" w:rsidRPr="00000000" w14:paraId="00000214">
      <w:pPr>
        <w:pBdr>
          <w:top w:color="auto" w:space="0" w:sz="0" w:val="none"/>
          <w:left w:color="auto" w:space="0" w:sz="0" w:val="none"/>
          <w:bottom w:color="auto" w:space="0" w:sz="0" w:val="none"/>
          <w:right w:color="auto" w:space="0" w:sz="0" w:val="none"/>
          <w:between w:color="auto" w:space="0" w:sz="0" w:val="none"/>
        </w:pBdr>
        <w:spacing w:after="280" w:line="360" w:lineRule="auto"/>
        <w:rPr>
          <w:b w:val="1"/>
          <w:i w:val="1"/>
          <w:sz w:val="24"/>
          <w:szCs w:val="24"/>
        </w:rPr>
      </w:pPr>
      <w:r w:rsidDel="00000000" w:rsidR="00000000" w:rsidRPr="00000000">
        <w:rPr>
          <w:b w:val="1"/>
          <w:sz w:val="24"/>
          <w:szCs w:val="24"/>
          <w:rtl w:val="0"/>
        </w:rPr>
        <w:t xml:space="preserve">“Know your enemy and know yourself, and you will never be defeated.”</w:t>
        <w:br w:type="textWrapping"/>
      </w:r>
      <w:r w:rsidDel="00000000" w:rsidR="00000000" w:rsidRPr="00000000">
        <w:rPr>
          <w:b w:val="1"/>
          <w:i w:val="1"/>
          <w:sz w:val="24"/>
          <w:szCs w:val="24"/>
          <w:rtl w:val="0"/>
        </w:rPr>
        <w:t xml:space="preserve">— Sun Tzu, The Art of War</w:t>
      </w:r>
    </w:p>
    <w:p w:rsidR="00000000" w:rsidDel="00000000" w:rsidP="00000000" w:rsidRDefault="00000000" w:rsidRPr="00000000" w14:paraId="00000215">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b w:val="1"/>
          <w:sz w:val="24"/>
          <w:szCs w:val="24"/>
          <w:rtl w:val="0"/>
        </w:rPr>
        <w:t xml:space="preserve">⚠️ Trigger Warning:</w:t>
        <w:br w:type="textWrapping"/>
      </w:r>
      <w:r w:rsidDel="00000000" w:rsidR="00000000" w:rsidRPr="00000000">
        <w:rPr>
          <w:sz w:val="24"/>
          <w:szCs w:val="24"/>
          <w:rtl w:val="0"/>
        </w:rPr>
        <w:t xml:space="preserve">This chapter addresses psychological manipulation, gaslighting, parental alienation, and other emotionally abusive behaviors that may trigger distressing feelings or memories.</w:t>
      </w:r>
    </w:p>
    <w:p w:rsidR="00000000" w:rsidDel="00000000" w:rsidP="00000000" w:rsidRDefault="00000000" w:rsidRPr="00000000" w14:paraId="00000216">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After you reach the point of no return in your relationship and ask for a divorce, the situation can become increasingly dangerous. In many divorces, you start off believing you'll handle things cordially—maybe you even imagine an uncontested process. Yet hidden tensions can linger, waiting to erupt. One day, you discover a shocking betrayal—like a drained bank account or a physical threat—and realize the spouse you married has morphed into a person you barely recognize.</w:t>
      </w:r>
    </w:p>
    <w:p w:rsidR="00000000" w:rsidDel="00000000" w:rsidP="00000000" w:rsidRDefault="00000000" w:rsidRPr="00000000" w14:paraId="00000217">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b w:val="1"/>
          <w:sz w:val="24"/>
          <w:szCs w:val="24"/>
          <w:rtl w:val="0"/>
        </w:rPr>
        <w:t xml:space="preserve">"If you want to see a person's character, watch how they handle a divorce."</w:t>
      </w:r>
      <w:r w:rsidDel="00000000" w:rsidR="00000000" w:rsidRPr="00000000">
        <w:rPr>
          <w:sz w:val="24"/>
          <w:szCs w:val="24"/>
          <w:rtl w:val="0"/>
        </w:rPr>
        <w:t xml:space="preserve"> This paraphrased quote rings painfully true when your once-gentle partner suddenly unleashes emotional or financial warfare. The shattering truth is that under extreme stress or when faced with the possibility of losing control, some spouses reveal darker depths than you ever thought possible.</w:t>
      </w:r>
    </w:p>
    <w:p w:rsidR="00000000" w:rsidDel="00000000" w:rsidP="00000000" w:rsidRDefault="00000000" w:rsidRPr="00000000" w14:paraId="00000218">
      <w:pPr>
        <w:pStyle w:val="Heading2"/>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sz w:val="34"/>
          <w:szCs w:val="34"/>
        </w:rPr>
      </w:pPr>
      <w:bookmarkStart w:colFirst="0" w:colLast="0" w:name="_ey7xlfwjqt89" w:id="79"/>
      <w:bookmarkEnd w:id="79"/>
      <w:r w:rsidDel="00000000" w:rsidR="00000000" w:rsidRPr="00000000">
        <w:rPr>
          <w:b w:val="1"/>
          <w:sz w:val="34"/>
          <w:szCs w:val="34"/>
          <w:rtl w:val="0"/>
        </w:rPr>
        <w:t xml:space="preserve">Not the One You Married: Abrupt Shift in Behavior</w:t>
      </w:r>
    </w:p>
    <w:p w:rsidR="00000000" w:rsidDel="00000000" w:rsidP="00000000" w:rsidRDefault="00000000" w:rsidRPr="00000000" w14:paraId="00000219">
      <w:pPr>
        <w:pBdr>
          <w:top w:color="auto" w:space="0" w:sz="0" w:val="none"/>
          <w:left w:color="auto" w:space="0" w:sz="0" w:val="none"/>
          <w:bottom w:color="auto" w:space="0" w:sz="0" w:val="none"/>
          <w:right w:color="auto" w:space="0" w:sz="0" w:val="none"/>
          <w:between w:color="auto" w:space="0" w:sz="0" w:val="none"/>
        </w:pBdr>
        <w:spacing w:after="280" w:line="360" w:lineRule="auto"/>
        <w:rPr>
          <w:i w:val="1"/>
          <w:sz w:val="24"/>
          <w:szCs w:val="24"/>
        </w:rPr>
      </w:pPr>
      <w:r w:rsidDel="00000000" w:rsidR="00000000" w:rsidRPr="00000000">
        <w:rPr>
          <w:sz w:val="24"/>
          <w:szCs w:val="24"/>
          <w:rtl w:val="0"/>
        </w:rPr>
        <w:t xml:space="preserve">One day, the spouse who used to share inside jokes with you might threaten you with legal action. Or they might begin spreading vicious rumors, hacking your email, or scheming to cut you off fiscally. You stand there, stunned: </w:t>
      </w:r>
      <w:r w:rsidDel="00000000" w:rsidR="00000000" w:rsidRPr="00000000">
        <w:rPr>
          <w:i w:val="1"/>
          <w:sz w:val="24"/>
          <w:szCs w:val="24"/>
          <w:rtl w:val="0"/>
        </w:rPr>
        <w:t xml:space="preserve">"Who is this person? Where's the person I planned a life with?"</w:t>
      </w:r>
    </w:p>
    <w:p w:rsidR="00000000" w:rsidDel="00000000" w:rsidP="00000000" w:rsidRDefault="00000000" w:rsidRPr="00000000" w14:paraId="0000021A">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This dissonance can be soul-crushing. You think back to wedding photos, laughter-filled vacations—then compare them to the manipulative, hostile figure now demanding everything from all of your joint assets to full custody. The heartbreak is in realizing the other party's love or empathy has evaporated, replaced by an adversarial stance.</w:t>
      </w:r>
    </w:p>
    <w:p w:rsidR="00000000" w:rsidDel="00000000" w:rsidP="00000000" w:rsidRDefault="00000000" w:rsidRPr="00000000" w14:paraId="0000021B">
      <w:pPr>
        <w:pStyle w:val="Heading2"/>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sz w:val="34"/>
          <w:szCs w:val="34"/>
        </w:rPr>
      </w:pPr>
      <w:bookmarkStart w:colFirst="0" w:colLast="0" w:name="_sbplp7btdmrq" w:id="80"/>
      <w:bookmarkEnd w:id="80"/>
      <w:r w:rsidDel="00000000" w:rsidR="00000000" w:rsidRPr="00000000">
        <w:rPr>
          <w:b w:val="1"/>
          <w:sz w:val="34"/>
          <w:szCs w:val="34"/>
          <w:rtl w:val="0"/>
        </w:rPr>
        <w:t xml:space="preserve">My Explosion: Threats, Drained Accounts, and Murder-for-Hire</w:t>
      </w:r>
    </w:p>
    <w:p w:rsidR="00000000" w:rsidDel="00000000" w:rsidP="00000000" w:rsidRDefault="00000000" w:rsidRPr="00000000" w14:paraId="0000021C">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b w:val="1"/>
          <w:sz w:val="24"/>
          <w:szCs w:val="24"/>
          <w:rtl w:val="0"/>
        </w:rPr>
        <w:t xml:space="preserve">While some divorces remain civil, mine escalated into a harrowing ordeal.</w:t>
      </w:r>
      <w:r w:rsidDel="00000000" w:rsidR="00000000" w:rsidRPr="00000000">
        <w:rPr>
          <w:sz w:val="24"/>
          <w:szCs w:val="24"/>
          <w:rtl w:val="0"/>
        </w:rPr>
        <w:t xml:space="preserve"> My husband drained $10,000 from our account, ramped up his abuse with death threats toward our children, and even tried to hire someone to murder me. Let my story serve as a warning: When an abuser feels cornered, the façade of civility can shatter instantly.</w:t>
      </w:r>
    </w:p>
    <w:p w:rsidR="00000000" w:rsidDel="00000000" w:rsidP="00000000" w:rsidRDefault="00000000" w:rsidRPr="00000000" w14:paraId="0000021D">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The progression was methodical:</w:t>
      </w:r>
    </w:p>
    <w:p w:rsidR="00000000" w:rsidDel="00000000" w:rsidP="00000000" w:rsidRDefault="00000000" w:rsidRPr="00000000" w14:paraId="0000021E">
      <w:pPr>
        <w:numPr>
          <w:ilvl w:val="0"/>
          <w:numId w:val="280"/>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Financial Warfare</w:t>
        <w:br w:type="textWrapping"/>
      </w:r>
      <w:r w:rsidDel="00000000" w:rsidR="00000000" w:rsidRPr="00000000">
        <w:rPr>
          <w:sz w:val="24"/>
          <w:szCs w:val="24"/>
          <w:rtl w:val="0"/>
        </w:rPr>
        <w:t xml:space="preserve">He emptied our joint account overnight, leaving me without funds for basic necessities.</w:t>
      </w:r>
    </w:p>
    <w:p w:rsidR="00000000" w:rsidDel="00000000" w:rsidP="00000000" w:rsidRDefault="00000000" w:rsidRPr="00000000" w14:paraId="0000021F">
      <w:pPr>
        <w:numPr>
          <w:ilvl w:val="0"/>
          <w:numId w:val="280"/>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Terroristic Threats</w:t>
        <w:br w:type="textWrapping"/>
      </w:r>
      <w:r w:rsidDel="00000000" w:rsidR="00000000" w:rsidRPr="00000000">
        <w:rPr>
          <w:sz w:val="24"/>
          <w:szCs w:val="24"/>
          <w:rtl w:val="0"/>
        </w:rPr>
        <w:t xml:space="preserve">He vowed to kill our children if I tried to leave or expose his abuse, creating an impossible choice between staying in danger or risking their lives.</w:t>
      </w:r>
    </w:p>
    <w:p w:rsidR="00000000" w:rsidDel="00000000" w:rsidP="00000000" w:rsidRDefault="00000000" w:rsidRPr="00000000" w14:paraId="00000220">
      <w:pPr>
        <w:numPr>
          <w:ilvl w:val="0"/>
          <w:numId w:val="280"/>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b w:val="1"/>
          <w:sz w:val="24"/>
          <w:szCs w:val="24"/>
          <w:rtl w:val="0"/>
        </w:rPr>
        <w:t xml:space="preserve">Murder Plot</w:t>
        <w:br w:type="textWrapping"/>
      </w:r>
      <w:r w:rsidDel="00000000" w:rsidR="00000000" w:rsidRPr="00000000">
        <w:rPr>
          <w:sz w:val="24"/>
          <w:szCs w:val="24"/>
          <w:rtl w:val="0"/>
        </w:rPr>
        <w:t xml:space="preserve">The final blow came when I uncovered credible evidence—texts and personal confessions—that he was actively attempting to hire a hitman. It's one thing to suspect your spouse hates you; it's another to know they'd prefer you dead rather than allow you freedom.</w:t>
      </w:r>
    </w:p>
    <w:p w:rsidR="00000000" w:rsidDel="00000000" w:rsidP="00000000" w:rsidRDefault="00000000" w:rsidRPr="00000000" w14:paraId="00000221">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b w:val="1"/>
          <w:sz w:val="24"/>
          <w:szCs w:val="24"/>
          <w:rtl w:val="0"/>
        </w:rPr>
        <w:t xml:space="preserve">Statistic</w:t>
      </w:r>
      <w:r w:rsidDel="00000000" w:rsidR="00000000" w:rsidRPr="00000000">
        <w:rPr>
          <w:sz w:val="24"/>
          <w:szCs w:val="24"/>
          <w:rtl w:val="0"/>
        </w:rPr>
        <w:t xml:space="preserve">: According to the National Coalition Against Domestic Violence, homicides in abusive relationships often spike when the survivor attempts to leave, highlighting the lethal risks at the moment of separation.</w:t>
      </w:r>
    </w:p>
    <w:p w:rsidR="00000000" w:rsidDel="00000000" w:rsidP="00000000" w:rsidRDefault="00000000" w:rsidRPr="00000000" w14:paraId="00000222">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Even if your story isn't as extreme, the emotional arc is similar: you realize the other party is capable of unimaginable cruelty or deceit, and the divorce you thought might be smooth is now a battlefield.</w:t>
      </w:r>
    </w:p>
    <w:p w:rsidR="00000000" w:rsidDel="00000000" w:rsidP="00000000" w:rsidRDefault="00000000" w:rsidRPr="00000000" w14:paraId="00000223">
      <w:pPr>
        <w:pStyle w:val="Heading2"/>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sz w:val="34"/>
          <w:szCs w:val="34"/>
        </w:rPr>
      </w:pPr>
      <w:bookmarkStart w:colFirst="0" w:colLast="0" w:name="_ni66l6cckzjp" w:id="81"/>
      <w:bookmarkEnd w:id="81"/>
      <w:r w:rsidDel="00000000" w:rsidR="00000000" w:rsidRPr="00000000">
        <w:rPr>
          <w:b w:val="1"/>
          <w:sz w:val="34"/>
          <w:szCs w:val="34"/>
          <w:rtl w:val="0"/>
        </w:rPr>
        <w:t xml:space="preserve">Shock: When Divorce Becomes War</w:t>
      </w:r>
    </w:p>
    <w:p w:rsidR="00000000" w:rsidDel="00000000" w:rsidP="00000000" w:rsidRDefault="00000000" w:rsidRPr="00000000" w14:paraId="00000224">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When you discover a betrayal—like hidden debt, false allegations, or murder plots—your body floods with adrenaline. Fight-or-flight seizes you. Logical thinking falters under the stress, and you might:</w:t>
      </w:r>
    </w:p>
    <w:p w:rsidR="00000000" w:rsidDel="00000000" w:rsidP="00000000" w:rsidRDefault="00000000" w:rsidRPr="00000000" w14:paraId="00000225">
      <w:pPr>
        <w:numPr>
          <w:ilvl w:val="0"/>
          <w:numId w:val="184"/>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Doubt Your Sanity</w:t>
      </w:r>
      <w:r w:rsidDel="00000000" w:rsidR="00000000" w:rsidRPr="00000000">
        <w:rPr>
          <w:sz w:val="24"/>
          <w:szCs w:val="24"/>
          <w:rtl w:val="0"/>
        </w:rPr>
        <w:t xml:space="preserve">: "Is this really happening? Maybe it's some awful mistake."</w:t>
      </w:r>
    </w:p>
    <w:p w:rsidR="00000000" w:rsidDel="00000000" w:rsidP="00000000" w:rsidRDefault="00000000" w:rsidRPr="00000000" w14:paraId="00000226">
      <w:pPr>
        <w:numPr>
          <w:ilvl w:val="0"/>
          <w:numId w:val="184"/>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Fear for Your Life or Livelihood</w:t>
      </w:r>
      <w:r w:rsidDel="00000000" w:rsidR="00000000" w:rsidRPr="00000000">
        <w:rPr>
          <w:sz w:val="24"/>
          <w:szCs w:val="24"/>
          <w:rtl w:val="0"/>
        </w:rPr>
        <w:t xml:space="preserve">: Realizing the other party is threatening violence or financial ruin can destroy any sense of safety.</w:t>
      </w:r>
    </w:p>
    <w:p w:rsidR="00000000" w:rsidDel="00000000" w:rsidP="00000000" w:rsidRDefault="00000000" w:rsidRPr="00000000" w14:paraId="00000227">
      <w:pPr>
        <w:numPr>
          <w:ilvl w:val="0"/>
          <w:numId w:val="184"/>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b w:val="1"/>
          <w:sz w:val="24"/>
          <w:szCs w:val="24"/>
          <w:rtl w:val="0"/>
        </w:rPr>
        <w:t xml:space="preserve">Feel Intense Anger</w:t>
      </w:r>
      <w:r w:rsidDel="00000000" w:rsidR="00000000" w:rsidRPr="00000000">
        <w:rPr>
          <w:sz w:val="24"/>
          <w:szCs w:val="24"/>
          <w:rtl w:val="0"/>
        </w:rPr>
        <w:t xml:space="preserve">: The spouse you once trusted is now orchestrating unthinkable harm—perhaps endangering your children or seeking your total downfall.</w:t>
      </w:r>
    </w:p>
    <w:p w:rsidR="00000000" w:rsidDel="00000000" w:rsidP="00000000" w:rsidRDefault="00000000" w:rsidRPr="00000000" w14:paraId="00000228">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This explosive moment is where denial collapses. You see your former spouse isn't playing by standard moral rules—they're exploiting vulnerabilities, weaponizing your finances, or in extreme cases, threatening lethal force. Even if you started believing you'd remain friends post-divorce, reality hits: It's a different game now.</w:t>
      </w:r>
    </w:p>
    <w:p w:rsidR="00000000" w:rsidDel="00000000" w:rsidP="00000000" w:rsidRDefault="00000000" w:rsidRPr="00000000" w14:paraId="00000229">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This shock can be even worse if you never suspected your partner capable of such extremes. The heartbreak merges with terror, solidifying that you must act swiftly—emotionally, monetarily, and legally—to protect yourself.</w:t>
      </w:r>
    </w:p>
    <w:p w:rsidR="00000000" w:rsidDel="00000000" w:rsidP="00000000" w:rsidRDefault="00000000" w:rsidRPr="00000000" w14:paraId="0000022A">
      <w:pPr>
        <w:pStyle w:val="Heading2"/>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sz w:val="34"/>
          <w:szCs w:val="34"/>
        </w:rPr>
      </w:pPr>
      <w:bookmarkStart w:colFirst="0" w:colLast="0" w:name="_g6lmi3ltll3s" w:id="82"/>
      <w:bookmarkEnd w:id="82"/>
      <w:r w:rsidDel="00000000" w:rsidR="00000000" w:rsidRPr="00000000">
        <w:rPr>
          <w:b w:val="1"/>
          <w:sz w:val="34"/>
          <w:szCs w:val="34"/>
          <w:rtl w:val="0"/>
        </w:rPr>
        <w:t xml:space="preserve">From Denial to Defense: The Rapid Shift</w:t>
      </w:r>
    </w:p>
    <w:p w:rsidR="00000000" w:rsidDel="00000000" w:rsidP="00000000" w:rsidRDefault="00000000" w:rsidRPr="00000000" w14:paraId="0000022B">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This crisis stage propels you from "Maybe we can still work it out" to "I need protection and a solid plan—now." The transition might involve:</w:t>
      </w:r>
    </w:p>
    <w:p w:rsidR="00000000" w:rsidDel="00000000" w:rsidP="00000000" w:rsidRDefault="00000000" w:rsidRPr="00000000" w14:paraId="0000022C">
      <w:pPr>
        <w:numPr>
          <w:ilvl w:val="0"/>
          <w:numId w:val="264"/>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Securing Legal Representation</w:t>
        <w:br w:type="textWrapping"/>
      </w:r>
      <w:r w:rsidDel="00000000" w:rsidR="00000000" w:rsidRPr="00000000">
        <w:rPr>
          <w:sz w:val="24"/>
          <w:szCs w:val="24"/>
          <w:rtl w:val="0"/>
        </w:rPr>
        <w:t xml:space="preserve">Seek an attorney familiar with high-conflict or DV cases. If lethal threats are on the table, normal mediation or "amicable splits" can be too risky.</w:t>
      </w:r>
    </w:p>
    <w:p w:rsidR="00000000" w:rsidDel="00000000" w:rsidP="00000000" w:rsidRDefault="00000000" w:rsidRPr="00000000" w14:paraId="0000022D">
      <w:pPr>
        <w:numPr>
          <w:ilvl w:val="0"/>
          <w:numId w:val="264"/>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Documenting Everything</w:t>
        <w:br w:type="textWrapping"/>
      </w:r>
      <w:r w:rsidDel="00000000" w:rsidR="00000000" w:rsidRPr="00000000">
        <w:rPr>
          <w:sz w:val="24"/>
          <w:szCs w:val="24"/>
          <w:rtl w:val="0"/>
        </w:rPr>
        <w:t xml:space="preserve">Archive every email, text, and banking record—start a thorough paper trail.</w:t>
      </w:r>
    </w:p>
    <w:p w:rsidR="00000000" w:rsidDel="00000000" w:rsidP="00000000" w:rsidRDefault="00000000" w:rsidRPr="00000000" w14:paraId="0000022E">
      <w:pPr>
        <w:numPr>
          <w:ilvl w:val="0"/>
          <w:numId w:val="264"/>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Seeking Safety</w:t>
        <w:br w:type="textWrapping"/>
      </w:r>
      <w:r w:rsidDel="00000000" w:rsidR="00000000" w:rsidRPr="00000000">
        <w:rPr>
          <w:sz w:val="24"/>
          <w:szCs w:val="24"/>
          <w:rtl w:val="0"/>
        </w:rPr>
        <w:t xml:space="preserve">If your former spouse threatens to kill you or your children, contact the authorities, obtain a protective order, or relocate temporarily. Safety outstrips all other concerns.</w:t>
      </w:r>
    </w:p>
    <w:p w:rsidR="00000000" w:rsidDel="00000000" w:rsidP="00000000" w:rsidRDefault="00000000" w:rsidRPr="00000000" w14:paraId="0000022F">
      <w:pPr>
        <w:numPr>
          <w:ilvl w:val="0"/>
          <w:numId w:val="264"/>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b w:val="1"/>
          <w:sz w:val="24"/>
          <w:szCs w:val="24"/>
          <w:rtl w:val="0"/>
        </w:rPr>
        <w:t xml:space="preserve">Mental Health Measures</w:t>
        <w:br w:type="textWrapping"/>
      </w:r>
      <w:r w:rsidDel="00000000" w:rsidR="00000000" w:rsidRPr="00000000">
        <w:rPr>
          <w:sz w:val="24"/>
          <w:szCs w:val="24"/>
          <w:rtl w:val="0"/>
        </w:rPr>
        <w:t xml:space="preserve">Crisis counseling or therapy can help you cope with the immediate panic so you can make more rational decisions about finances and custody.</w:t>
      </w:r>
    </w:p>
    <w:p w:rsidR="00000000" w:rsidDel="00000000" w:rsidP="00000000" w:rsidRDefault="00000000" w:rsidRPr="00000000" w14:paraId="00000230">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This pivot can feel like stepping onto an actual battlefield: you gather your "weapons" (documents, protective orders, emotional support) to withstand further assaults.</w:t>
      </w:r>
    </w:p>
    <w:p w:rsidR="00000000" w:rsidDel="00000000" w:rsidP="00000000" w:rsidRDefault="00000000" w:rsidRPr="00000000" w14:paraId="00000231">
      <w:pPr>
        <w:pStyle w:val="Heading2"/>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sz w:val="34"/>
          <w:szCs w:val="34"/>
        </w:rPr>
      </w:pPr>
      <w:bookmarkStart w:colFirst="0" w:colLast="0" w:name="_brsa1rcz7eam" w:id="83"/>
      <w:bookmarkEnd w:id="83"/>
      <w:r w:rsidDel="00000000" w:rsidR="00000000" w:rsidRPr="00000000">
        <w:rPr>
          <w:b w:val="1"/>
          <w:sz w:val="34"/>
          <w:szCs w:val="34"/>
          <w:rtl w:val="0"/>
        </w:rPr>
        <w:t xml:space="preserve">The Larger Pattern of Manipulative Tactics</w:t>
      </w:r>
    </w:p>
    <w:p w:rsidR="00000000" w:rsidDel="00000000" w:rsidP="00000000" w:rsidRDefault="00000000" w:rsidRPr="00000000" w14:paraId="00000232">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26"/>
          <w:szCs w:val="26"/>
        </w:rPr>
      </w:pPr>
      <w:bookmarkStart w:colFirst="0" w:colLast="0" w:name="_q23aw4hoqwyo" w:id="84"/>
      <w:bookmarkEnd w:id="84"/>
      <w:r w:rsidDel="00000000" w:rsidR="00000000" w:rsidRPr="00000000">
        <w:rPr>
          <w:b w:val="1"/>
          <w:color w:val="000000"/>
          <w:sz w:val="26"/>
          <w:szCs w:val="26"/>
          <w:rtl w:val="0"/>
        </w:rPr>
        <w:t xml:space="preserve">False Allegations and Surprise Legal Filings</w:t>
      </w:r>
    </w:p>
    <w:p w:rsidR="00000000" w:rsidDel="00000000" w:rsidP="00000000" w:rsidRDefault="00000000" w:rsidRPr="00000000" w14:paraId="00000233">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The other party might file an emergency motion labeling you abusive or incompetent, forcing you to defend yourself in court on zero notice. You're blindsided, reeling from the betrayal.</w:t>
      </w:r>
    </w:p>
    <w:p w:rsidR="00000000" w:rsidDel="00000000" w:rsidP="00000000" w:rsidRDefault="00000000" w:rsidRPr="00000000" w14:paraId="00000234">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26"/>
          <w:szCs w:val="26"/>
        </w:rPr>
      </w:pPr>
      <w:bookmarkStart w:colFirst="0" w:colLast="0" w:name="_ygewrurb522h" w:id="85"/>
      <w:bookmarkEnd w:id="85"/>
      <w:r w:rsidDel="00000000" w:rsidR="00000000" w:rsidRPr="00000000">
        <w:rPr>
          <w:b w:val="1"/>
          <w:color w:val="000000"/>
          <w:sz w:val="26"/>
          <w:szCs w:val="26"/>
          <w:rtl w:val="0"/>
        </w:rPr>
        <w:t xml:space="preserve">Dramatic Stunts for Leverage</w:t>
      </w:r>
    </w:p>
    <w:p w:rsidR="00000000" w:rsidDel="00000000" w:rsidP="00000000" w:rsidRDefault="00000000" w:rsidRPr="00000000" w14:paraId="00000235">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Some exes manufacture extreme episodes—like claiming you threatened them or forging texts you never wrote—to manipulate custody or property division in their favor.</w:t>
      </w:r>
    </w:p>
    <w:p w:rsidR="00000000" w:rsidDel="00000000" w:rsidP="00000000" w:rsidRDefault="00000000" w:rsidRPr="00000000" w14:paraId="00000236">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26"/>
          <w:szCs w:val="26"/>
        </w:rPr>
      </w:pPr>
      <w:bookmarkStart w:colFirst="0" w:colLast="0" w:name="_7qbwwtxkzfnf" w:id="86"/>
      <w:bookmarkEnd w:id="86"/>
      <w:r w:rsidDel="00000000" w:rsidR="00000000" w:rsidRPr="00000000">
        <w:rPr>
          <w:b w:val="1"/>
          <w:color w:val="000000"/>
          <w:sz w:val="26"/>
          <w:szCs w:val="26"/>
          <w:rtl w:val="0"/>
        </w:rPr>
        <w:t xml:space="preserve">Immediate Financial Sabotage</w:t>
      </w:r>
    </w:p>
    <w:p w:rsidR="00000000" w:rsidDel="00000000" w:rsidP="00000000" w:rsidRDefault="00000000" w:rsidRPr="00000000" w14:paraId="00000237">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Draining your shared account or cutting off your access to credit cards can leave you struggling to retain legal counsel or cover everyday bills. It's a tactic to wear you down.</w:t>
      </w:r>
    </w:p>
    <w:p w:rsidR="00000000" w:rsidDel="00000000" w:rsidP="00000000" w:rsidRDefault="00000000" w:rsidRPr="00000000" w14:paraId="00000238">
      <w:pPr>
        <w:pBdr>
          <w:top w:color="auto" w:space="0" w:sz="0" w:val="none"/>
          <w:left w:color="auto" w:space="0" w:sz="0" w:val="none"/>
          <w:bottom w:color="auto" w:space="0" w:sz="0" w:val="none"/>
          <w:right w:color="auto" w:space="0" w:sz="0" w:val="none"/>
          <w:between w:color="auto" w:space="0" w:sz="0" w:val="none"/>
        </w:pBdr>
        <w:spacing w:after="280" w:line="360" w:lineRule="auto"/>
        <w:rPr>
          <w:b w:val="1"/>
          <w:sz w:val="24"/>
          <w:szCs w:val="24"/>
        </w:rPr>
      </w:pPr>
      <w:r w:rsidDel="00000000" w:rsidR="00000000" w:rsidRPr="00000000">
        <w:rPr>
          <w:b w:val="1"/>
          <w:sz w:val="24"/>
          <w:szCs w:val="24"/>
          <w:rtl w:val="0"/>
        </w:rPr>
        <w:t xml:space="preserve">All these tactics share a goal: Overwhelm you with shock and despair so you'll either cave to their demands or fail to defend yourself properly.</w:t>
      </w:r>
    </w:p>
    <w:p w:rsidR="00000000" w:rsidDel="00000000" w:rsidP="00000000" w:rsidRDefault="00000000" w:rsidRPr="00000000" w14:paraId="00000239">
      <w:pPr>
        <w:pStyle w:val="Heading2"/>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sz w:val="34"/>
          <w:szCs w:val="34"/>
        </w:rPr>
      </w:pPr>
      <w:bookmarkStart w:colFirst="0" w:colLast="0" w:name="_ucxw568nbj7" w:id="87"/>
      <w:bookmarkEnd w:id="87"/>
      <w:r w:rsidDel="00000000" w:rsidR="00000000" w:rsidRPr="00000000">
        <w:rPr>
          <w:b w:val="1"/>
          <w:sz w:val="34"/>
          <w:szCs w:val="34"/>
          <w:rtl w:val="0"/>
        </w:rPr>
        <w:t xml:space="preserve">Real Life Accounts: Shock and Betrayal</w:t>
      </w:r>
    </w:p>
    <w:p w:rsidR="00000000" w:rsidDel="00000000" w:rsidP="00000000" w:rsidRDefault="00000000" w:rsidRPr="00000000" w14:paraId="0000023A">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While</w:t>
      </w:r>
      <w:r w:rsidDel="00000000" w:rsidR="00000000" w:rsidRPr="00000000">
        <w:rPr>
          <w:i w:val="1"/>
          <w:sz w:val="24"/>
          <w:szCs w:val="24"/>
          <w:rtl w:val="0"/>
        </w:rPr>
        <w:t xml:space="preserve"> </w:t>
      </w:r>
      <w:r w:rsidDel="00000000" w:rsidR="00000000" w:rsidRPr="00000000">
        <w:rPr>
          <w:sz w:val="24"/>
          <w:szCs w:val="24"/>
          <w:rtl w:val="0"/>
        </w:rPr>
        <w:t xml:space="preserve">my ordeal involved horrifying murder threats, countless others describe similarly abrupt breakdowns:</w:t>
      </w:r>
    </w:p>
    <w:p w:rsidR="00000000" w:rsidDel="00000000" w:rsidP="00000000" w:rsidRDefault="00000000" w:rsidRPr="00000000" w14:paraId="0000023B">
      <w:pPr>
        <w:numPr>
          <w:ilvl w:val="0"/>
          <w:numId w:val="211"/>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An ex</w:t>
      </w:r>
      <w:r w:rsidDel="00000000" w:rsidR="00000000" w:rsidRPr="00000000">
        <w:rPr>
          <w:sz w:val="24"/>
          <w:szCs w:val="24"/>
          <w:rtl w:val="0"/>
        </w:rPr>
        <w:t xml:space="preserve"> who promised "We'll keep it civil" only to abscond with all their joint savings—forcing the spouse to move in with relatives.</w:t>
      </w:r>
    </w:p>
    <w:p w:rsidR="00000000" w:rsidDel="00000000" w:rsidP="00000000" w:rsidRDefault="00000000" w:rsidRPr="00000000" w14:paraId="0000023C">
      <w:pPr>
        <w:numPr>
          <w:ilvl w:val="0"/>
          <w:numId w:val="211"/>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A spouse</w:t>
      </w:r>
      <w:r w:rsidDel="00000000" w:rsidR="00000000" w:rsidRPr="00000000">
        <w:rPr>
          <w:sz w:val="24"/>
          <w:szCs w:val="24"/>
          <w:rtl w:val="0"/>
        </w:rPr>
        <w:t xml:space="preserve"> who changed the home's locks overnight while their partner was at work, discarding all their personal belongings on the lawn.</w:t>
      </w:r>
    </w:p>
    <w:p w:rsidR="00000000" w:rsidDel="00000000" w:rsidP="00000000" w:rsidRDefault="00000000" w:rsidRPr="00000000" w14:paraId="0000023D">
      <w:pPr>
        <w:numPr>
          <w:ilvl w:val="0"/>
          <w:numId w:val="211"/>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b w:val="1"/>
          <w:sz w:val="24"/>
          <w:szCs w:val="24"/>
          <w:rtl w:val="0"/>
        </w:rPr>
        <w:t xml:space="preserve">A father</w:t>
      </w:r>
      <w:r w:rsidDel="00000000" w:rsidR="00000000" w:rsidRPr="00000000">
        <w:rPr>
          <w:sz w:val="24"/>
          <w:szCs w:val="24"/>
          <w:rtl w:val="0"/>
        </w:rPr>
        <w:t xml:space="preserve"> who discovered evidence that his wife intended to frame him for child abuse—fabricating diary entries and doctor's notes to paint him as dangerous.</w:t>
      </w:r>
    </w:p>
    <w:p w:rsidR="00000000" w:rsidDel="00000000" w:rsidP="00000000" w:rsidRDefault="00000000" w:rsidRPr="00000000" w14:paraId="0000023E">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No matter how "amicable" they once seemed, the potential for these blindsiding tactics remains. Understanding that possibility prepares you mentally and practically.</w:t>
      </w:r>
    </w:p>
    <w:p w:rsidR="00000000" w:rsidDel="00000000" w:rsidP="00000000" w:rsidRDefault="00000000" w:rsidRPr="00000000" w14:paraId="0000023F">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Facing Fears: Legal Strategies to Counter Serious Threats</w:t>
      </w:r>
    </w:p>
    <w:p w:rsidR="00000000" w:rsidDel="00000000" w:rsidP="00000000" w:rsidRDefault="00000000" w:rsidRPr="00000000" w14:paraId="00000240">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40"/>
          <w:szCs w:val="40"/>
        </w:rPr>
      </w:pPr>
      <w:bookmarkStart w:colFirst="0" w:colLast="0" w:name="_6vuemld425a4" w:id="88"/>
      <w:bookmarkEnd w:id="88"/>
      <w:r w:rsidDel="00000000" w:rsidR="00000000" w:rsidRPr="00000000">
        <w:rPr>
          <w:b w:val="1"/>
          <w:color w:val="000000"/>
          <w:sz w:val="40"/>
          <w:szCs w:val="40"/>
          <w:rtl w:val="0"/>
        </w:rPr>
        <w:t xml:space="preserve">1. Common Serious Fears in High-Conflict Divorces</w:t>
      </w:r>
    </w:p>
    <w:p w:rsidR="00000000" w:rsidDel="00000000" w:rsidP="00000000" w:rsidRDefault="00000000" w:rsidRPr="00000000" w14:paraId="00000241">
      <w:pPr>
        <w:numPr>
          <w:ilvl w:val="0"/>
          <w:numId w:val="80"/>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sz w:val="24"/>
          <w:szCs w:val="24"/>
          <w:rtl w:val="0"/>
        </w:rPr>
        <w:t xml:space="preserve">Spouse fleeing with children.</w:t>
      </w:r>
    </w:p>
    <w:p w:rsidR="00000000" w:rsidDel="00000000" w:rsidP="00000000" w:rsidRDefault="00000000" w:rsidRPr="00000000" w14:paraId="00000242">
      <w:pPr>
        <w:numPr>
          <w:ilvl w:val="0"/>
          <w:numId w:val="80"/>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sz w:val="24"/>
          <w:szCs w:val="24"/>
          <w:rtl w:val="0"/>
        </w:rPr>
        <w:t xml:space="preserve">Spouse moving assets offshore or out of state.</w:t>
      </w:r>
    </w:p>
    <w:p w:rsidR="00000000" w:rsidDel="00000000" w:rsidP="00000000" w:rsidRDefault="00000000" w:rsidRPr="00000000" w14:paraId="00000243">
      <w:pPr>
        <w:numPr>
          <w:ilvl w:val="0"/>
          <w:numId w:val="80"/>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sz w:val="24"/>
          <w:szCs w:val="24"/>
          <w:rtl w:val="0"/>
        </w:rPr>
        <w:t xml:space="preserve">Threats to permanently relocate internationally.</w:t>
      </w:r>
    </w:p>
    <w:p w:rsidR="00000000" w:rsidDel="00000000" w:rsidP="00000000" w:rsidRDefault="00000000" w:rsidRPr="00000000" w14:paraId="00000244">
      <w:pPr>
        <w:numPr>
          <w:ilvl w:val="0"/>
          <w:numId w:val="80"/>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sz w:val="24"/>
          <w:szCs w:val="24"/>
          <w:rtl w:val="0"/>
        </w:rPr>
        <w:t xml:space="preserve">Destruction or concealment of crucial documents and financial records.</w:t>
      </w:r>
    </w:p>
    <w:p w:rsidR="00000000" w:rsidDel="00000000" w:rsidP="00000000" w:rsidRDefault="00000000" w:rsidRPr="00000000" w14:paraId="00000245">
      <w:pPr>
        <w:numPr>
          <w:ilvl w:val="0"/>
          <w:numId w:val="80"/>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sz w:val="24"/>
          <w:szCs w:val="24"/>
          <w:rtl w:val="0"/>
        </w:rPr>
        <w:t xml:space="preserve">Threatening harm or further abuse if legal action is taken.</w:t>
      </w:r>
    </w:p>
    <w:p w:rsidR="00000000" w:rsidDel="00000000" w:rsidP="00000000" w:rsidRDefault="00000000" w:rsidRPr="00000000" w14:paraId="00000246">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40"/>
          <w:szCs w:val="40"/>
        </w:rPr>
      </w:pPr>
      <w:bookmarkStart w:colFirst="0" w:colLast="0" w:name="_hx0uuejcmoo" w:id="89"/>
      <w:bookmarkEnd w:id="89"/>
      <w:r w:rsidDel="00000000" w:rsidR="00000000" w:rsidRPr="00000000">
        <w:rPr>
          <w:b w:val="1"/>
          <w:color w:val="000000"/>
          <w:sz w:val="40"/>
          <w:szCs w:val="40"/>
          <w:rtl w:val="0"/>
        </w:rPr>
        <w:t xml:space="preserve">2. Immediate Legal Steps for Protection</w:t>
      </w:r>
    </w:p>
    <w:p w:rsidR="00000000" w:rsidDel="00000000" w:rsidP="00000000" w:rsidRDefault="00000000" w:rsidRPr="00000000" w14:paraId="00000247">
      <w:pPr>
        <w:numPr>
          <w:ilvl w:val="0"/>
          <w:numId w:val="395"/>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sz w:val="24"/>
          <w:szCs w:val="24"/>
          <w:rtl w:val="0"/>
        </w:rPr>
        <w:t xml:space="preserve">File an </w:t>
      </w:r>
      <w:r w:rsidDel="00000000" w:rsidR="00000000" w:rsidRPr="00000000">
        <w:rPr>
          <w:b w:val="1"/>
          <w:sz w:val="24"/>
          <w:szCs w:val="24"/>
          <w:rtl w:val="0"/>
        </w:rPr>
        <w:t xml:space="preserve">ex parte motion</w:t>
      </w:r>
      <w:r w:rsidDel="00000000" w:rsidR="00000000" w:rsidRPr="00000000">
        <w:rPr>
          <w:sz w:val="24"/>
          <w:szCs w:val="24"/>
          <w:rtl w:val="0"/>
        </w:rPr>
        <w:t xml:space="preserve"> (emergency court request) to:</w:t>
      </w:r>
    </w:p>
    <w:p w:rsidR="00000000" w:rsidDel="00000000" w:rsidP="00000000" w:rsidRDefault="00000000" w:rsidRPr="00000000" w14:paraId="00000248">
      <w:pPr>
        <w:numPr>
          <w:ilvl w:val="1"/>
          <w:numId w:val="395"/>
        </w:numPr>
        <w:pBdr>
          <w:top w:color="auto" w:space="0" w:sz="0" w:val="none"/>
          <w:bottom w:color="auto" w:space="0" w:sz="0" w:val="none"/>
          <w:right w:color="auto" w:space="0" w:sz="0" w:val="none"/>
          <w:between w:color="auto" w:space="0" w:sz="0" w:val="none"/>
        </w:pBdr>
        <w:spacing w:after="0" w:afterAutospacing="0" w:lineRule="auto"/>
        <w:ind w:left="1440" w:hanging="360"/>
      </w:pPr>
      <w:r w:rsidDel="00000000" w:rsidR="00000000" w:rsidRPr="00000000">
        <w:rPr>
          <w:sz w:val="24"/>
          <w:szCs w:val="24"/>
          <w:rtl w:val="0"/>
        </w:rPr>
        <w:t xml:space="preserve">Restrict travel (e.g., temporary surrender of passport, travel restrictions).</w:t>
      </w:r>
    </w:p>
    <w:p w:rsidR="00000000" w:rsidDel="00000000" w:rsidP="00000000" w:rsidRDefault="00000000" w:rsidRPr="00000000" w14:paraId="00000249">
      <w:pPr>
        <w:numPr>
          <w:ilvl w:val="1"/>
          <w:numId w:val="395"/>
        </w:numPr>
        <w:pBdr>
          <w:top w:color="auto" w:space="0" w:sz="0" w:val="none"/>
          <w:bottom w:color="auto" w:space="0" w:sz="0" w:val="none"/>
          <w:right w:color="auto" w:space="0" w:sz="0" w:val="none"/>
          <w:between w:color="auto" w:space="0" w:sz="0" w:val="none"/>
        </w:pBdr>
        <w:spacing w:after="0" w:afterAutospacing="0" w:lineRule="auto"/>
        <w:ind w:left="1440" w:hanging="360"/>
      </w:pPr>
      <w:r w:rsidDel="00000000" w:rsidR="00000000" w:rsidRPr="00000000">
        <w:rPr>
          <w:sz w:val="24"/>
          <w:szCs w:val="24"/>
          <w:rtl w:val="0"/>
        </w:rPr>
        <w:t xml:space="preserve">Implement child abduction prevention orders.</w:t>
      </w:r>
    </w:p>
    <w:p w:rsidR="00000000" w:rsidDel="00000000" w:rsidP="00000000" w:rsidRDefault="00000000" w:rsidRPr="00000000" w14:paraId="0000024A">
      <w:pPr>
        <w:numPr>
          <w:ilvl w:val="0"/>
          <w:numId w:val="395"/>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sz w:val="24"/>
          <w:szCs w:val="24"/>
          <w:rtl w:val="0"/>
        </w:rPr>
        <w:t xml:space="preserve">Freeze joint financial accounts and assets to prevent fraudulent transfer.</w:t>
      </w:r>
    </w:p>
    <w:p w:rsidR="00000000" w:rsidDel="00000000" w:rsidP="00000000" w:rsidRDefault="00000000" w:rsidRPr="00000000" w14:paraId="0000024B">
      <w:pPr>
        <w:numPr>
          <w:ilvl w:val="0"/>
          <w:numId w:val="395"/>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sz w:val="24"/>
          <w:szCs w:val="24"/>
          <w:rtl w:val="0"/>
        </w:rPr>
        <w:t xml:space="preserve">Secure restraining/protective orders specifying prohibitions clearly, including prohibiting removal of children from jurisdiction.</w:t>
      </w:r>
    </w:p>
    <w:p w:rsidR="00000000" w:rsidDel="00000000" w:rsidP="00000000" w:rsidRDefault="00000000" w:rsidRPr="00000000" w14:paraId="0000024C">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40"/>
          <w:szCs w:val="40"/>
        </w:rPr>
      </w:pPr>
      <w:bookmarkStart w:colFirst="0" w:colLast="0" w:name="_dieasm6dbeoi" w:id="90"/>
      <w:bookmarkEnd w:id="90"/>
      <w:r w:rsidDel="00000000" w:rsidR="00000000" w:rsidRPr="00000000">
        <w:rPr>
          <w:b w:val="1"/>
          <w:color w:val="000000"/>
          <w:sz w:val="40"/>
          <w:szCs w:val="40"/>
          <w:rtl w:val="0"/>
        </w:rPr>
        <w:t xml:space="preserve">3. Documenting Threats and Evidence for Court</w:t>
      </w:r>
    </w:p>
    <w:p w:rsidR="00000000" w:rsidDel="00000000" w:rsidP="00000000" w:rsidRDefault="00000000" w:rsidRPr="00000000" w14:paraId="0000024D">
      <w:pPr>
        <w:numPr>
          <w:ilvl w:val="0"/>
          <w:numId w:val="297"/>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sz w:val="24"/>
          <w:szCs w:val="24"/>
          <w:rtl w:val="0"/>
        </w:rPr>
        <w:t xml:space="preserve">Keeping meticulous records of threats (text messages, emails, recorded voicemails).</w:t>
      </w:r>
    </w:p>
    <w:p w:rsidR="00000000" w:rsidDel="00000000" w:rsidP="00000000" w:rsidRDefault="00000000" w:rsidRPr="00000000" w14:paraId="0000024E">
      <w:pPr>
        <w:numPr>
          <w:ilvl w:val="0"/>
          <w:numId w:val="297"/>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sz w:val="24"/>
          <w:szCs w:val="24"/>
          <w:rtl w:val="0"/>
        </w:rPr>
        <w:t xml:space="preserve">Immediately reporting threats or attempted violations of court orders.</w:t>
      </w:r>
    </w:p>
    <w:p w:rsidR="00000000" w:rsidDel="00000000" w:rsidP="00000000" w:rsidRDefault="00000000" w:rsidRPr="00000000" w14:paraId="0000024F">
      <w:pPr>
        <w:numPr>
          <w:ilvl w:val="0"/>
          <w:numId w:val="297"/>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sz w:val="24"/>
          <w:szCs w:val="24"/>
          <w:rtl w:val="0"/>
        </w:rPr>
        <w:t xml:space="preserve">How to present documented evidence in court or to law enforcement.</w:t>
      </w:r>
    </w:p>
    <w:p w:rsidR="00000000" w:rsidDel="00000000" w:rsidP="00000000" w:rsidRDefault="00000000" w:rsidRPr="00000000" w14:paraId="00000250">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40"/>
          <w:szCs w:val="40"/>
        </w:rPr>
      </w:pPr>
      <w:bookmarkStart w:colFirst="0" w:colLast="0" w:name="_vox2a7za8hea" w:id="91"/>
      <w:bookmarkEnd w:id="91"/>
      <w:r w:rsidDel="00000000" w:rsidR="00000000" w:rsidRPr="00000000">
        <w:rPr>
          <w:b w:val="1"/>
          <w:color w:val="000000"/>
          <w:sz w:val="40"/>
          <w:szCs w:val="40"/>
          <w:rtl w:val="0"/>
        </w:rPr>
        <w:t xml:space="preserve">4. Working with Your Attorney</w:t>
      </w:r>
    </w:p>
    <w:p w:rsidR="00000000" w:rsidDel="00000000" w:rsidP="00000000" w:rsidRDefault="00000000" w:rsidRPr="00000000" w14:paraId="00000251">
      <w:pPr>
        <w:numPr>
          <w:ilvl w:val="0"/>
          <w:numId w:val="138"/>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sz w:val="24"/>
          <w:szCs w:val="24"/>
          <w:rtl w:val="0"/>
        </w:rPr>
        <w:t xml:space="preserve">Clearly communicating your fears and the seriousness of the threats to your lawyer.</w:t>
      </w:r>
    </w:p>
    <w:p w:rsidR="00000000" w:rsidDel="00000000" w:rsidP="00000000" w:rsidRDefault="00000000" w:rsidRPr="00000000" w14:paraId="00000252">
      <w:pPr>
        <w:numPr>
          <w:ilvl w:val="0"/>
          <w:numId w:val="138"/>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sz w:val="24"/>
          <w:szCs w:val="24"/>
          <w:rtl w:val="0"/>
        </w:rPr>
        <w:t xml:space="preserve">Strategically planning emergency court filings in advance with counsel.</w:t>
      </w:r>
    </w:p>
    <w:p w:rsidR="00000000" w:rsidDel="00000000" w:rsidP="00000000" w:rsidRDefault="00000000" w:rsidRPr="00000000" w14:paraId="00000253">
      <w:pPr>
        <w:numPr>
          <w:ilvl w:val="0"/>
          <w:numId w:val="138"/>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sz w:val="24"/>
          <w:szCs w:val="24"/>
          <w:rtl w:val="0"/>
        </w:rPr>
        <w:t xml:space="preserve">Questions to ask your attorney to ensure comprehensive protective measures.</w:t>
      </w:r>
    </w:p>
    <w:p w:rsidR="00000000" w:rsidDel="00000000" w:rsidP="00000000" w:rsidRDefault="00000000" w:rsidRPr="00000000" w14:paraId="00000254">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40"/>
          <w:szCs w:val="40"/>
        </w:rPr>
      </w:pPr>
      <w:bookmarkStart w:colFirst="0" w:colLast="0" w:name="_hck3r8xtc6gm" w:id="92"/>
      <w:bookmarkEnd w:id="92"/>
      <w:r w:rsidDel="00000000" w:rsidR="00000000" w:rsidRPr="00000000">
        <w:rPr>
          <w:b w:val="1"/>
          <w:color w:val="000000"/>
          <w:sz w:val="40"/>
          <w:szCs w:val="40"/>
          <w:rtl w:val="0"/>
        </w:rPr>
        <w:t xml:space="preserve">5. Creating an Emergency Safety Plan</w:t>
      </w:r>
    </w:p>
    <w:p w:rsidR="00000000" w:rsidDel="00000000" w:rsidP="00000000" w:rsidRDefault="00000000" w:rsidRPr="00000000" w14:paraId="00000255">
      <w:pPr>
        <w:numPr>
          <w:ilvl w:val="0"/>
          <w:numId w:val="220"/>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sz w:val="24"/>
          <w:szCs w:val="24"/>
          <w:rtl w:val="0"/>
        </w:rPr>
        <w:t xml:space="preserve">Identify trusted contacts and emergency resources.</w:t>
      </w:r>
    </w:p>
    <w:p w:rsidR="00000000" w:rsidDel="00000000" w:rsidP="00000000" w:rsidRDefault="00000000" w:rsidRPr="00000000" w14:paraId="00000256">
      <w:pPr>
        <w:numPr>
          <w:ilvl w:val="0"/>
          <w:numId w:val="220"/>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sz w:val="24"/>
          <w:szCs w:val="24"/>
          <w:rtl w:val="0"/>
        </w:rPr>
        <w:t xml:space="preserve">Prepare an emergency kit (documents, cash, necessities) if immediate departure becomes necessary.</w:t>
      </w:r>
    </w:p>
    <w:p w:rsidR="00000000" w:rsidDel="00000000" w:rsidP="00000000" w:rsidRDefault="00000000" w:rsidRPr="00000000" w14:paraId="00000257">
      <w:pPr>
        <w:numPr>
          <w:ilvl w:val="0"/>
          <w:numId w:val="220"/>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sz w:val="24"/>
          <w:szCs w:val="24"/>
          <w:rtl w:val="0"/>
        </w:rPr>
        <w:t xml:space="preserve">Ensure children know basic safety measures (age-appropriate).</w:t>
      </w:r>
    </w:p>
    <w:p w:rsidR="00000000" w:rsidDel="00000000" w:rsidP="00000000" w:rsidRDefault="00000000" w:rsidRPr="00000000" w14:paraId="00000258">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40"/>
          <w:szCs w:val="40"/>
        </w:rPr>
      </w:pPr>
      <w:bookmarkStart w:colFirst="0" w:colLast="0" w:name="_l0lj6i7uxnt" w:id="93"/>
      <w:bookmarkEnd w:id="93"/>
      <w:r w:rsidDel="00000000" w:rsidR="00000000" w:rsidRPr="00000000">
        <w:rPr>
          <w:b w:val="1"/>
          <w:color w:val="000000"/>
          <w:sz w:val="40"/>
          <w:szCs w:val="40"/>
          <w:rtl w:val="0"/>
        </w:rPr>
        <w:t xml:space="preserve">6. International Concerns</w:t>
      </w:r>
    </w:p>
    <w:p w:rsidR="00000000" w:rsidDel="00000000" w:rsidP="00000000" w:rsidRDefault="00000000" w:rsidRPr="00000000" w14:paraId="00000259">
      <w:pPr>
        <w:numPr>
          <w:ilvl w:val="0"/>
          <w:numId w:val="291"/>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sz w:val="24"/>
          <w:szCs w:val="24"/>
          <w:rtl w:val="0"/>
        </w:rPr>
        <w:t xml:space="preserve">Understanding </w:t>
      </w:r>
      <w:r w:rsidDel="00000000" w:rsidR="00000000" w:rsidRPr="00000000">
        <w:rPr>
          <w:b w:val="1"/>
          <w:sz w:val="24"/>
          <w:szCs w:val="24"/>
          <w:rtl w:val="0"/>
        </w:rPr>
        <w:t xml:space="preserve">The Hague Convention</w:t>
      </w:r>
      <w:r w:rsidDel="00000000" w:rsidR="00000000" w:rsidRPr="00000000">
        <w:rPr>
          <w:sz w:val="24"/>
          <w:szCs w:val="24"/>
          <w:rtl w:val="0"/>
        </w:rPr>
        <w:t xml:space="preserve">: international child abduction prevention.</w:t>
      </w:r>
    </w:p>
    <w:p w:rsidR="00000000" w:rsidDel="00000000" w:rsidP="00000000" w:rsidRDefault="00000000" w:rsidRPr="00000000" w14:paraId="0000025A">
      <w:pPr>
        <w:numPr>
          <w:ilvl w:val="0"/>
          <w:numId w:val="291"/>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sz w:val="24"/>
          <w:szCs w:val="24"/>
          <w:rtl w:val="0"/>
        </w:rPr>
        <w:t xml:space="preserve">Immediate actions if international abduction is suspected or attempted.</w:t>
      </w:r>
    </w:p>
    <w:p w:rsidR="00000000" w:rsidDel="00000000" w:rsidP="00000000" w:rsidRDefault="00000000" w:rsidRPr="00000000" w14:paraId="0000025B">
      <w:pPr>
        <w:numPr>
          <w:ilvl w:val="0"/>
          <w:numId w:val="291"/>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sz w:val="24"/>
          <w:szCs w:val="24"/>
          <w:rtl w:val="0"/>
        </w:rPr>
        <w:t xml:space="preserve">Working with local law enforcement and international legal authorities.</w:t>
      </w:r>
    </w:p>
    <w:p w:rsidR="00000000" w:rsidDel="00000000" w:rsidP="00000000" w:rsidRDefault="00000000" w:rsidRPr="00000000" w14:paraId="0000025C">
      <w:pPr>
        <w:pStyle w:val="Heading2"/>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sz w:val="34"/>
          <w:szCs w:val="34"/>
        </w:rPr>
      </w:pPr>
      <w:bookmarkStart w:colFirst="0" w:colLast="0" w:name="_o097ifufcw9d" w:id="94"/>
      <w:bookmarkEnd w:id="94"/>
      <w:r w:rsidDel="00000000" w:rsidR="00000000" w:rsidRPr="00000000">
        <w:rPr>
          <w:b w:val="1"/>
          <w:sz w:val="34"/>
          <w:szCs w:val="34"/>
          <w:rtl w:val="0"/>
        </w:rPr>
        <w:t xml:space="preserve">Ties to Previous and Future Chapters</w:t>
      </w:r>
    </w:p>
    <w:p w:rsidR="00000000" w:rsidDel="00000000" w:rsidP="00000000" w:rsidRDefault="00000000" w:rsidRPr="00000000" w14:paraId="0000025D">
      <w:pPr>
        <w:numPr>
          <w:ilvl w:val="0"/>
          <w:numId w:val="107"/>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Ties to Chapter 2</w:t>
      </w:r>
      <w:r w:rsidDel="00000000" w:rsidR="00000000" w:rsidRPr="00000000">
        <w:rPr>
          <w:sz w:val="24"/>
          <w:szCs w:val="24"/>
          <w:rtl w:val="0"/>
        </w:rPr>
        <w:t xml:space="preserve">: The cracks from "the calm before the storm" often brew unseen until a dramatic event like a bank account draining or a domestic violence incident shatters the façade of civility.</w:t>
      </w:r>
    </w:p>
    <w:p w:rsidR="00000000" w:rsidDel="00000000" w:rsidP="00000000" w:rsidRDefault="00000000" w:rsidRPr="00000000" w14:paraId="0000025E">
      <w:pPr>
        <w:numPr>
          <w:ilvl w:val="0"/>
          <w:numId w:val="107"/>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b w:val="1"/>
          <w:sz w:val="24"/>
          <w:szCs w:val="24"/>
          <w:rtl w:val="0"/>
        </w:rPr>
        <w:t xml:space="preserve">Foreshadowing Chapter 4</w:t>
      </w:r>
      <w:r w:rsidDel="00000000" w:rsidR="00000000" w:rsidRPr="00000000">
        <w:rPr>
          <w:sz w:val="24"/>
          <w:szCs w:val="24"/>
          <w:rtl w:val="0"/>
        </w:rPr>
        <w:t xml:space="preserve">: Next, in "Understanding the System," we explore how the legal machine handles emergency filings, restraining orders, and the sudden chaos that arises from the other party's manipulative or lethal actions.</w:t>
      </w:r>
    </w:p>
    <w:p w:rsidR="00000000" w:rsidDel="00000000" w:rsidP="00000000" w:rsidRDefault="00000000" w:rsidRPr="00000000" w14:paraId="0000025F">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Recognizing that you've entered "battle mode" after a once-friendly outlook helps anchor you in reality so you can navigate the upcoming judicial processes better.</w:t>
      </w:r>
    </w:p>
    <w:p w:rsidR="00000000" w:rsidDel="00000000" w:rsidP="00000000" w:rsidRDefault="00000000" w:rsidRPr="00000000" w14:paraId="00000260">
      <w:pPr>
        <w:rPr>
          <w:sz w:val="60"/>
          <w:szCs w:val="60"/>
        </w:rPr>
      </w:pPr>
      <w:r w:rsidDel="00000000" w:rsidR="00000000" w:rsidRPr="00000000">
        <w:rPr>
          <w:sz w:val="60"/>
          <w:szCs w:val="60"/>
          <w:rtl w:val="0"/>
        </w:rPr>
        <w:t xml:space="preserve">Chapter Takeaways</w:t>
      </w:r>
    </w:p>
    <w:p w:rsidR="00000000" w:rsidDel="00000000" w:rsidP="00000000" w:rsidRDefault="00000000" w:rsidRPr="00000000" w14:paraId="00000261">
      <w:pPr>
        <w:numPr>
          <w:ilvl w:val="0"/>
          <w:numId w:val="180"/>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Crises Can Erupt Suddenly</w:t>
        <w:br w:type="textWrapping"/>
      </w:r>
      <w:r w:rsidDel="00000000" w:rsidR="00000000" w:rsidRPr="00000000">
        <w:rPr>
          <w:sz w:val="24"/>
          <w:szCs w:val="24"/>
          <w:rtl w:val="0"/>
        </w:rPr>
        <w:t xml:space="preserve">Even if your dissolution began with mutual respect, a single event—like your former husband or wife draining $10K or revealing a murder plot—can catapult you into all-out conflict.</w:t>
      </w:r>
    </w:p>
    <w:p w:rsidR="00000000" w:rsidDel="00000000" w:rsidP="00000000" w:rsidRDefault="00000000" w:rsidRPr="00000000" w14:paraId="00000262">
      <w:pPr>
        <w:numPr>
          <w:ilvl w:val="0"/>
          <w:numId w:val="180"/>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Shock is Real</w:t>
        <w:br w:type="textWrapping"/>
      </w:r>
      <w:r w:rsidDel="00000000" w:rsidR="00000000" w:rsidRPr="00000000">
        <w:rPr>
          <w:sz w:val="24"/>
          <w:szCs w:val="24"/>
          <w:rtl w:val="0"/>
        </w:rPr>
        <w:t xml:space="preserve">Panic, betrayal, rage—all are natural reactions to finding out that your spouse is capable of extreme measures.</w:t>
      </w:r>
    </w:p>
    <w:p w:rsidR="00000000" w:rsidDel="00000000" w:rsidP="00000000" w:rsidRDefault="00000000" w:rsidRPr="00000000" w14:paraId="00000263">
      <w:pPr>
        <w:numPr>
          <w:ilvl w:val="0"/>
          <w:numId w:val="180"/>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Stress Data is Grim, but Validating</w:t>
        <w:br w:type="textWrapping"/>
      </w:r>
      <w:r w:rsidDel="00000000" w:rsidR="00000000" w:rsidRPr="00000000">
        <w:rPr>
          <w:sz w:val="24"/>
          <w:szCs w:val="24"/>
          <w:rtl w:val="0"/>
        </w:rPr>
        <w:t xml:space="preserve">Divorce is already near the top of life's stressors; add sudden betrayals or violence, and your mental/physical health faces immense strain.</w:t>
      </w:r>
    </w:p>
    <w:p w:rsidR="00000000" w:rsidDel="00000000" w:rsidP="00000000" w:rsidRDefault="00000000" w:rsidRPr="00000000" w14:paraId="00000264">
      <w:pPr>
        <w:numPr>
          <w:ilvl w:val="0"/>
          <w:numId w:val="180"/>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Pivot from Denial to Defense</w:t>
        <w:br w:type="textWrapping"/>
      </w:r>
      <w:r w:rsidDel="00000000" w:rsidR="00000000" w:rsidRPr="00000000">
        <w:rPr>
          <w:sz w:val="24"/>
          <w:szCs w:val="24"/>
          <w:rtl w:val="0"/>
        </w:rPr>
        <w:t xml:space="preserve">Once you see the potential for radical harm, adopt strategic measures—legally, fiscally, and emotionally—to protect yourself.</w:t>
      </w:r>
    </w:p>
    <w:p w:rsidR="00000000" w:rsidDel="00000000" w:rsidP="00000000" w:rsidRDefault="00000000" w:rsidRPr="00000000" w14:paraId="00000265">
      <w:pPr>
        <w:numPr>
          <w:ilvl w:val="0"/>
          <w:numId w:val="180"/>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b w:val="1"/>
          <w:sz w:val="24"/>
          <w:szCs w:val="24"/>
          <w:rtl w:val="0"/>
        </w:rPr>
        <w:t xml:space="preserve">You're Not Alone</w:t>
        <w:br w:type="textWrapping"/>
      </w:r>
      <w:r w:rsidDel="00000000" w:rsidR="00000000" w:rsidRPr="00000000">
        <w:rPr>
          <w:sz w:val="24"/>
          <w:szCs w:val="24"/>
          <w:rtl w:val="0"/>
        </w:rPr>
        <w:t xml:space="preserve">Many people begin with an amicable mindset but end up experiencing shocking betrayals. Survival and eventual recovery remain possible.</w:t>
      </w:r>
    </w:p>
    <w:p w:rsidR="00000000" w:rsidDel="00000000" w:rsidP="00000000" w:rsidRDefault="00000000" w:rsidRPr="00000000" w14:paraId="00000266">
      <w:pPr>
        <w:pStyle w:val="Heading2"/>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sz w:val="34"/>
          <w:szCs w:val="34"/>
        </w:rPr>
      </w:pPr>
      <w:bookmarkStart w:colFirst="0" w:colLast="0" w:name="_jnvsm5clr3kw" w:id="95"/>
      <w:bookmarkEnd w:id="95"/>
      <w:r w:rsidDel="00000000" w:rsidR="00000000" w:rsidRPr="00000000">
        <w:rPr>
          <w:b w:val="1"/>
          <w:sz w:val="34"/>
          <w:szCs w:val="34"/>
          <w:rtl w:val="0"/>
        </w:rPr>
        <w:t xml:space="preserve">From Explosion to Strategy: The Next Step</w:t>
      </w:r>
    </w:p>
    <w:p w:rsidR="00000000" w:rsidDel="00000000" w:rsidP="00000000" w:rsidRDefault="00000000" w:rsidRPr="00000000" w14:paraId="00000267">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In Chapter 4: Understanding the System</w:t>
      </w:r>
      <w:r w:rsidDel="00000000" w:rsidR="00000000" w:rsidRPr="00000000">
        <w:rPr>
          <w:b w:val="1"/>
          <w:sz w:val="24"/>
          <w:szCs w:val="24"/>
          <w:rtl w:val="0"/>
        </w:rPr>
        <w:t xml:space="preserve">,</w:t>
      </w:r>
      <w:r w:rsidDel="00000000" w:rsidR="00000000" w:rsidRPr="00000000">
        <w:rPr>
          <w:sz w:val="24"/>
          <w:szCs w:val="24"/>
          <w:rtl w:val="0"/>
        </w:rPr>
        <w:t xml:space="preserve"> we'll delve into how the legal machine processes emergency allegations, protective orders, and the immediate fallout from extreme conflict. We'll also explore how unscrupulous attorneys might capitalize on your former partner's sudden attacks. With this knowledge, you can transform your stunned reaction into </w:t>
      </w:r>
      <w:r w:rsidDel="00000000" w:rsidR="00000000" w:rsidRPr="00000000">
        <w:rPr>
          <w:b w:val="1"/>
          <w:sz w:val="24"/>
          <w:szCs w:val="24"/>
          <w:rtl w:val="0"/>
        </w:rPr>
        <w:t xml:space="preserve">purposeful action</w:t>
      </w:r>
      <w:r w:rsidDel="00000000" w:rsidR="00000000" w:rsidRPr="00000000">
        <w:rPr>
          <w:sz w:val="24"/>
          <w:szCs w:val="24"/>
          <w:rtl w:val="0"/>
        </w:rPr>
        <w:t xml:space="preserve">, ensuring you approach the judicial labyrinth with clarity and resolve—even if the other party has revealed a terrifying new side.</w:t>
      </w:r>
    </w:p>
    <w:p w:rsidR="00000000" w:rsidDel="00000000" w:rsidP="00000000" w:rsidRDefault="00000000" w:rsidRPr="00000000" w14:paraId="00000268">
      <w:pPr>
        <w:pBdr>
          <w:top w:color="auto" w:space="0" w:sz="0" w:val="none"/>
          <w:left w:color="auto" w:space="0" w:sz="0" w:val="none"/>
          <w:bottom w:color="auto" w:space="0" w:sz="0" w:val="none"/>
          <w:right w:color="auto" w:space="0" w:sz="0" w:val="none"/>
          <w:between w:color="auto" w:space="0" w:sz="0" w:val="none"/>
        </w:pBdr>
        <w:spacing w:after="280" w:line="360" w:lineRule="auto"/>
        <w:ind w:left="600" w:firstLine="0"/>
        <w:rPr>
          <w:i w:val="1"/>
          <w:sz w:val="24"/>
          <w:szCs w:val="24"/>
        </w:rPr>
      </w:pPr>
      <w:r w:rsidDel="00000000" w:rsidR="00000000" w:rsidRPr="00000000">
        <w:rPr>
          <w:b w:val="1"/>
          <w:sz w:val="24"/>
          <w:szCs w:val="24"/>
          <w:rtl w:val="0"/>
        </w:rPr>
        <w:t xml:space="preserve">Words of Encouragement</w:t>
        <w:br w:type="textWrapping"/>
      </w:r>
      <w:r w:rsidDel="00000000" w:rsidR="00000000" w:rsidRPr="00000000">
        <w:rPr>
          <w:sz w:val="24"/>
          <w:szCs w:val="24"/>
          <w:rtl w:val="0"/>
        </w:rPr>
        <w:t xml:space="preserve">"It's not the load that breaks you down; it's the way you carry it."</w:t>
        <w:br w:type="textWrapping"/>
        <w:t xml:space="preserve">– </w:t>
      </w:r>
      <w:r w:rsidDel="00000000" w:rsidR="00000000" w:rsidRPr="00000000">
        <w:rPr>
          <w:i w:val="1"/>
          <w:sz w:val="24"/>
          <w:szCs w:val="24"/>
          <w:rtl w:val="0"/>
        </w:rPr>
        <w:t xml:space="preserve">Lena Horne</w:t>
      </w:r>
    </w:p>
    <w:p w:rsidR="00000000" w:rsidDel="00000000" w:rsidP="00000000" w:rsidRDefault="00000000" w:rsidRPr="00000000" w14:paraId="00000269">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Carry the weight wisely with a </w:t>
      </w:r>
      <w:r w:rsidDel="00000000" w:rsidR="00000000" w:rsidRPr="00000000">
        <w:rPr>
          <w:b w:val="1"/>
          <w:sz w:val="24"/>
          <w:szCs w:val="24"/>
          <w:rtl w:val="0"/>
        </w:rPr>
        <w:t xml:space="preserve">strong plan</w:t>
      </w:r>
      <w:r w:rsidDel="00000000" w:rsidR="00000000" w:rsidRPr="00000000">
        <w:rPr>
          <w:sz w:val="24"/>
          <w:szCs w:val="24"/>
          <w:rtl w:val="0"/>
        </w:rPr>
        <w:t xml:space="preserve"> and unwavering </w:t>
      </w:r>
      <w:r w:rsidDel="00000000" w:rsidR="00000000" w:rsidRPr="00000000">
        <w:rPr>
          <w:b w:val="1"/>
          <w:sz w:val="24"/>
          <w:szCs w:val="24"/>
          <w:rtl w:val="0"/>
        </w:rPr>
        <w:t xml:space="preserve">self-worth</w:t>
      </w:r>
      <w:r w:rsidDel="00000000" w:rsidR="00000000" w:rsidRPr="00000000">
        <w:rPr>
          <w:sz w:val="24"/>
          <w:szCs w:val="24"/>
          <w:rtl w:val="0"/>
        </w:rPr>
        <w:t xml:space="preserve">. </w:t>
      </w:r>
      <w:r w:rsidDel="00000000" w:rsidR="00000000" w:rsidRPr="00000000">
        <w:rPr>
          <w:b w:val="1"/>
          <w:sz w:val="24"/>
          <w:szCs w:val="24"/>
          <w:rtl w:val="0"/>
        </w:rPr>
        <w:t xml:space="preserve">Yes, it's an explosion, but you still have power</w:t>
      </w:r>
      <w:r w:rsidDel="00000000" w:rsidR="00000000" w:rsidRPr="00000000">
        <w:rPr>
          <w:sz w:val="24"/>
          <w:szCs w:val="24"/>
          <w:rtl w:val="0"/>
        </w:rPr>
        <w:t xml:space="preserve">—power to protect your loved ones, secure your finances, and reclaim your future. Let's channel that resolve into actionable defense in the chapters ahead.</w:t>
      </w:r>
    </w:p>
    <w:p w:rsidR="00000000" w:rsidDel="00000000" w:rsidP="00000000" w:rsidRDefault="00000000" w:rsidRPr="00000000" w14:paraId="0000026A">
      <w:pPr>
        <w:rPr>
          <w:sz w:val="60"/>
          <w:szCs w:val="60"/>
        </w:rPr>
      </w:pPr>
      <w:r w:rsidDel="00000000" w:rsidR="00000000" w:rsidRPr="00000000">
        <w:rPr>
          <w:sz w:val="60"/>
          <w:szCs w:val="60"/>
          <w:rtl w:val="0"/>
        </w:rPr>
        <w:t xml:space="preserve">Chapter 4: Understanding the System</w:t>
      </w:r>
    </w:p>
    <w:p w:rsidR="00000000" w:rsidDel="00000000" w:rsidP="00000000" w:rsidRDefault="00000000" w:rsidRPr="00000000" w14:paraId="0000026B">
      <w:pPr>
        <w:pBdr>
          <w:top w:color="auto" w:space="0" w:sz="0" w:val="none"/>
          <w:left w:color="auto" w:space="0" w:sz="0" w:val="none"/>
          <w:bottom w:color="auto" w:space="0" w:sz="0" w:val="none"/>
          <w:right w:color="auto" w:space="0" w:sz="0" w:val="none"/>
          <w:between w:color="auto" w:space="0" w:sz="0" w:val="none"/>
        </w:pBdr>
        <w:spacing w:after="280" w:line="360" w:lineRule="auto"/>
        <w:rPr>
          <w:i w:val="1"/>
          <w:sz w:val="24"/>
          <w:szCs w:val="24"/>
        </w:rPr>
      </w:pPr>
      <w:r w:rsidDel="00000000" w:rsidR="00000000" w:rsidRPr="00000000">
        <w:rPr>
          <w:sz w:val="24"/>
          <w:szCs w:val="24"/>
          <w:rtl w:val="0"/>
        </w:rPr>
        <w:t xml:space="preserve">“Economic independence is your armor. Protect it fiercely, for it secures your future.”</w:t>
        <w:br w:type="textWrapping"/>
      </w:r>
      <w:r w:rsidDel="00000000" w:rsidR="00000000" w:rsidRPr="00000000">
        <w:rPr>
          <w:i w:val="1"/>
          <w:sz w:val="24"/>
          <w:szCs w:val="24"/>
          <w:rtl w:val="0"/>
        </w:rPr>
        <w:t xml:space="preserve">— Suze Orman</w:t>
      </w:r>
    </w:p>
    <w:p w:rsidR="00000000" w:rsidDel="00000000" w:rsidP="00000000" w:rsidRDefault="00000000" w:rsidRPr="00000000" w14:paraId="0000026C">
      <w:pPr>
        <w:pStyle w:val="Heading2"/>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sz w:val="22"/>
          <w:szCs w:val="22"/>
        </w:rPr>
      </w:pPr>
      <w:bookmarkStart w:colFirst="0" w:colLast="0" w:name="_ol8ieobtvph4" w:id="96"/>
      <w:bookmarkEnd w:id="96"/>
      <w:r w:rsidDel="00000000" w:rsidR="00000000" w:rsidRPr="00000000">
        <w:rPr>
          <w:b w:val="1"/>
          <w:sz w:val="22"/>
          <w:szCs w:val="22"/>
          <w:rtl w:val="0"/>
        </w:rPr>
        <w:t xml:space="preserve">⚠️ Trigger Warning:</w:t>
      </w:r>
    </w:p>
    <w:p w:rsidR="00000000" w:rsidDel="00000000" w:rsidP="00000000" w:rsidRDefault="00000000" w:rsidRPr="00000000" w14:paraId="0000026D">
      <w:pPr>
        <w:pStyle w:val="Heading2"/>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sz w:val="22"/>
          <w:szCs w:val="22"/>
        </w:rPr>
      </w:pPr>
      <w:bookmarkStart w:colFirst="0" w:colLast="0" w:name="_ol8ieobtvph4" w:id="96"/>
      <w:bookmarkEnd w:id="96"/>
      <w:r w:rsidDel="00000000" w:rsidR="00000000" w:rsidRPr="00000000">
        <w:rPr>
          <w:b w:val="1"/>
          <w:sz w:val="22"/>
          <w:szCs w:val="22"/>
          <w:rtl w:val="0"/>
        </w:rPr>
        <w:t xml:space="preserve">This chapter discusses financial sabotage, economic abuse, fraud, and theft in detail, which could evoke anxiety or distress for survivors.</w:t>
      </w:r>
    </w:p>
    <w:p w:rsidR="00000000" w:rsidDel="00000000" w:rsidP="00000000" w:rsidRDefault="00000000" w:rsidRPr="00000000" w14:paraId="0000026E">
      <w:pPr>
        <w:pStyle w:val="Heading2"/>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sz w:val="22"/>
          <w:szCs w:val="22"/>
        </w:rPr>
      </w:pPr>
      <w:bookmarkStart w:colFirst="0" w:colLast="0" w:name="_8jjszz77kpy5" w:id="97"/>
      <w:bookmarkEnd w:id="97"/>
      <w:r w:rsidDel="00000000" w:rsidR="00000000" w:rsidRPr="00000000">
        <w:rPr>
          <w:b w:val="1"/>
          <w:sz w:val="22"/>
          <w:szCs w:val="22"/>
          <w:rtl w:val="0"/>
        </w:rPr>
        <w:t xml:space="preserve">In this chapter, we'll delve into how the legal machine processes emergency allegations and protective orders, as well as discuss the immediate fallout from extreme conflict. With this knowledge, you can transform your stunned reaction into purposeful action, ensuring you approach the judicial labyrinth with clarity and resolve.</w:t>
      </w:r>
    </w:p>
    <w:p w:rsidR="00000000" w:rsidDel="00000000" w:rsidP="00000000" w:rsidRDefault="00000000" w:rsidRPr="00000000" w14:paraId="0000026F">
      <w:pPr>
        <w:pStyle w:val="Heading2"/>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sz w:val="34"/>
          <w:szCs w:val="34"/>
        </w:rPr>
      </w:pPr>
      <w:bookmarkStart w:colFirst="0" w:colLast="0" w:name="_j3wmhd89vn2e" w:id="98"/>
      <w:bookmarkEnd w:id="98"/>
      <w:r w:rsidDel="00000000" w:rsidR="00000000" w:rsidRPr="00000000">
        <w:rPr>
          <w:b w:val="1"/>
          <w:sz w:val="34"/>
          <w:szCs w:val="34"/>
          <w:rtl w:val="0"/>
        </w:rPr>
        <w:t xml:space="preserve">1. Legal Fundamentals: Community Property vs. Equitable Distribution</w:t>
      </w:r>
    </w:p>
    <w:p w:rsidR="00000000" w:rsidDel="00000000" w:rsidP="00000000" w:rsidRDefault="00000000" w:rsidRPr="00000000" w14:paraId="00000270">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26"/>
          <w:szCs w:val="26"/>
        </w:rPr>
      </w:pPr>
      <w:bookmarkStart w:colFirst="0" w:colLast="0" w:name="_973yxyy2vtl7" w:id="99"/>
      <w:bookmarkEnd w:id="99"/>
      <w:r w:rsidDel="00000000" w:rsidR="00000000" w:rsidRPr="00000000">
        <w:rPr>
          <w:b w:val="1"/>
          <w:color w:val="000000"/>
          <w:sz w:val="26"/>
          <w:szCs w:val="26"/>
          <w:rtl w:val="0"/>
        </w:rPr>
        <w:t xml:space="preserve">Fault vs. No-Fault States</w:t>
      </w:r>
    </w:p>
    <w:p w:rsidR="00000000" w:rsidDel="00000000" w:rsidP="00000000" w:rsidRDefault="00000000" w:rsidRPr="00000000" w14:paraId="00000271">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In some states, you'll file for marital dissolution on "no-fault" grounds, citing irreconcilable differences, while others still permit fault-based separations—like adultery or cruelty—though these can intensify conflict. Knowing your state's stance clarifies whether "fault" affects property division or spousal support.</w:t>
      </w:r>
    </w:p>
    <w:p w:rsidR="00000000" w:rsidDel="00000000" w:rsidP="00000000" w:rsidRDefault="00000000" w:rsidRPr="00000000" w14:paraId="00000272">
      <w:pPr>
        <w:numPr>
          <w:ilvl w:val="0"/>
          <w:numId w:val="94"/>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Community Property (CP) States</w:t>
      </w:r>
    </w:p>
    <w:p w:rsidR="00000000" w:rsidDel="00000000" w:rsidP="00000000" w:rsidRDefault="00000000" w:rsidRPr="00000000" w14:paraId="00000273">
      <w:pPr>
        <w:numPr>
          <w:ilvl w:val="0"/>
          <w:numId w:val="442"/>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br w:type="textWrapping"/>
      </w:r>
    </w:p>
    <w:p w:rsidR="00000000" w:rsidDel="00000000" w:rsidP="00000000" w:rsidRDefault="00000000" w:rsidRPr="00000000" w14:paraId="00000274">
      <w:pPr>
        <w:numPr>
          <w:ilvl w:val="1"/>
          <w:numId w:val="442"/>
        </w:numPr>
        <w:pBdr>
          <w:top w:color="auto" w:space="0" w:sz="0" w:val="none"/>
          <w:bottom w:color="auto" w:space="0" w:sz="0" w:val="none"/>
          <w:right w:color="auto" w:space="0" w:sz="0" w:val="none"/>
          <w:between w:color="auto" w:space="0" w:sz="0" w:val="none"/>
        </w:pBdr>
        <w:spacing w:after="0" w:afterAutospacing="0" w:lineRule="auto"/>
        <w:ind w:left="1440" w:hanging="360"/>
      </w:pPr>
      <w:r w:rsidDel="00000000" w:rsidR="00000000" w:rsidRPr="00000000">
        <w:rPr>
          <w:sz w:val="24"/>
          <w:szCs w:val="24"/>
          <w:rtl w:val="0"/>
        </w:rPr>
        <w:t xml:space="preserve">All assets (and debts) acquired during the marriage are typically split 50/50.</w:t>
      </w:r>
    </w:p>
    <w:p w:rsidR="00000000" w:rsidDel="00000000" w:rsidP="00000000" w:rsidRDefault="00000000" w:rsidRPr="00000000" w14:paraId="00000275">
      <w:pPr>
        <w:numPr>
          <w:ilvl w:val="1"/>
          <w:numId w:val="442"/>
        </w:numPr>
        <w:pBdr>
          <w:top w:color="auto" w:space="0" w:sz="0" w:val="none"/>
          <w:bottom w:color="auto" w:space="0" w:sz="0" w:val="none"/>
          <w:right w:color="auto" w:space="0" w:sz="0" w:val="none"/>
          <w:between w:color="auto" w:space="0" w:sz="0" w:val="none"/>
        </w:pBdr>
        <w:spacing w:after="0" w:afterAutospacing="0" w:lineRule="auto"/>
        <w:ind w:left="1440" w:hanging="360"/>
      </w:pPr>
      <w:r w:rsidDel="00000000" w:rsidR="00000000" w:rsidRPr="00000000">
        <w:rPr>
          <w:b w:val="1"/>
          <w:sz w:val="24"/>
          <w:szCs w:val="24"/>
          <w:rtl w:val="0"/>
        </w:rPr>
        <w:t xml:space="preserve">EXCEPTION</w:t>
      </w:r>
      <w:r w:rsidDel="00000000" w:rsidR="00000000" w:rsidRPr="00000000">
        <w:rPr>
          <w:sz w:val="24"/>
          <w:szCs w:val="24"/>
          <w:rtl w:val="0"/>
        </w:rPr>
        <w:t xml:space="preserve">: If you owned something before marriage or received it via inheritance, it's often separate property—unless you commingled it.</w:t>
      </w:r>
    </w:p>
    <w:p w:rsidR="00000000" w:rsidDel="00000000" w:rsidP="00000000" w:rsidRDefault="00000000" w:rsidRPr="00000000" w14:paraId="00000276">
      <w:pPr>
        <w:numPr>
          <w:ilvl w:val="0"/>
          <w:numId w:val="232"/>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Equitable Distribution (ED) States</w:t>
      </w:r>
    </w:p>
    <w:p w:rsidR="00000000" w:rsidDel="00000000" w:rsidP="00000000" w:rsidRDefault="00000000" w:rsidRPr="00000000" w14:paraId="00000277">
      <w:pPr>
        <w:numPr>
          <w:ilvl w:val="0"/>
          <w:numId w:val="109"/>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br w:type="textWrapping"/>
      </w:r>
    </w:p>
    <w:p w:rsidR="00000000" w:rsidDel="00000000" w:rsidP="00000000" w:rsidRDefault="00000000" w:rsidRPr="00000000" w14:paraId="00000278">
      <w:pPr>
        <w:numPr>
          <w:ilvl w:val="1"/>
          <w:numId w:val="109"/>
        </w:numPr>
        <w:pBdr>
          <w:top w:color="auto" w:space="0" w:sz="0" w:val="none"/>
          <w:bottom w:color="auto" w:space="0" w:sz="0" w:val="none"/>
          <w:right w:color="auto" w:space="0" w:sz="0" w:val="none"/>
          <w:between w:color="auto" w:space="0" w:sz="0" w:val="none"/>
        </w:pBdr>
        <w:spacing w:after="0" w:afterAutospacing="0" w:lineRule="auto"/>
        <w:ind w:left="1440" w:hanging="360"/>
      </w:pPr>
      <w:r w:rsidDel="00000000" w:rsidR="00000000" w:rsidRPr="00000000">
        <w:rPr>
          <w:sz w:val="24"/>
          <w:szCs w:val="24"/>
          <w:rtl w:val="0"/>
        </w:rPr>
        <w:t xml:space="preserve">Assets are divided "fairly" but not necessarily equally.</w:t>
      </w:r>
    </w:p>
    <w:p w:rsidR="00000000" w:rsidDel="00000000" w:rsidP="00000000" w:rsidRDefault="00000000" w:rsidRPr="00000000" w14:paraId="00000279">
      <w:pPr>
        <w:numPr>
          <w:ilvl w:val="1"/>
          <w:numId w:val="109"/>
        </w:numPr>
        <w:pBdr>
          <w:top w:color="auto" w:space="0" w:sz="0" w:val="none"/>
          <w:bottom w:color="auto" w:space="0" w:sz="0" w:val="none"/>
          <w:right w:color="auto" w:space="0" w:sz="0" w:val="none"/>
          <w:between w:color="auto" w:space="0" w:sz="0" w:val="none"/>
        </w:pBdr>
        <w:spacing w:after="560" w:lineRule="auto"/>
        <w:ind w:left="1440" w:hanging="360"/>
      </w:pPr>
      <w:r w:rsidDel="00000000" w:rsidR="00000000" w:rsidRPr="00000000">
        <w:rPr>
          <w:sz w:val="24"/>
          <w:szCs w:val="24"/>
          <w:rtl w:val="0"/>
        </w:rPr>
        <w:t xml:space="preserve">Judges weigh factors like each spouse's income, contributions, length of marriage, and sometimes fault, though it varies by jurisdiction.</w:t>
      </w:r>
    </w:p>
    <w:p w:rsidR="00000000" w:rsidDel="00000000" w:rsidP="00000000" w:rsidRDefault="00000000" w:rsidRPr="00000000" w14:paraId="0000027A">
      <w:pPr>
        <w:pBdr>
          <w:top w:color="auto" w:space="0" w:sz="0" w:val="none"/>
          <w:left w:color="auto" w:space="0" w:sz="0" w:val="none"/>
          <w:bottom w:color="auto" w:space="0" w:sz="0" w:val="none"/>
          <w:right w:color="auto" w:space="0" w:sz="0" w:val="none"/>
          <w:between w:color="auto" w:space="0" w:sz="0" w:val="none"/>
        </w:pBdr>
        <w:spacing w:after="280" w:line="360" w:lineRule="auto"/>
        <w:ind w:left="600" w:firstLine="0"/>
        <w:rPr>
          <w:sz w:val="24"/>
          <w:szCs w:val="24"/>
        </w:rPr>
      </w:pPr>
      <w:r w:rsidDel="00000000" w:rsidR="00000000" w:rsidRPr="00000000">
        <w:rPr>
          <w:b w:val="1"/>
          <w:sz w:val="24"/>
          <w:szCs w:val="24"/>
          <w:rtl w:val="0"/>
        </w:rPr>
        <w:t xml:space="preserve">Statistic</w:t>
      </w:r>
      <w:r w:rsidDel="00000000" w:rsidR="00000000" w:rsidRPr="00000000">
        <w:rPr>
          <w:sz w:val="24"/>
          <w:szCs w:val="24"/>
          <w:rtl w:val="0"/>
        </w:rPr>
        <w:t xml:space="preserve">: According to a NOLO survey, 1 in 5 divorcing couples in community property states found themselves shocked by strict 50/50 splits, while ED couples faced uncertainty about how a judge would define "fair."</w:t>
      </w:r>
    </w:p>
    <w:p w:rsidR="00000000" w:rsidDel="00000000" w:rsidP="00000000" w:rsidRDefault="00000000" w:rsidRPr="00000000" w14:paraId="0000027B">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If your former husband or wife drained $10K from a joint account, community property laws might treat that as partly "yours," but recovering it can still be an uphill battle. In equitable distribution, a judge might offset that amount in the final settlement, but only if you can prove the withdrawal and its purpose.</w:t>
      </w:r>
    </w:p>
    <w:p w:rsidR="00000000" w:rsidDel="00000000" w:rsidP="00000000" w:rsidRDefault="00000000" w:rsidRPr="00000000" w14:paraId="0000027C">
      <w:pPr>
        <w:numPr>
          <w:ilvl w:val="0"/>
          <w:numId w:val="411"/>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Example</w:t>
      </w:r>
      <w:r w:rsidDel="00000000" w:rsidR="00000000" w:rsidRPr="00000000">
        <w:rPr>
          <w:sz w:val="24"/>
          <w:szCs w:val="24"/>
          <w:rtl w:val="0"/>
        </w:rPr>
        <w:t xml:space="preserve">: One spouse in California (a community property state) discovered her ex had funneled $50,000 into a secret account. Although the court theoretically split assets 50/50, she had to hire a forensic accountant to trace the funds. She did recoup a portion, but only after spending thousands on the forensic accountant and months in litigation.</w:t>
      </w:r>
    </w:p>
    <w:p w:rsidR="00000000" w:rsidDel="00000000" w:rsidP="00000000" w:rsidRDefault="00000000" w:rsidRPr="00000000" w14:paraId="0000027D">
      <w:pPr>
        <w:numPr>
          <w:ilvl w:val="0"/>
          <w:numId w:val="411"/>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b w:val="1"/>
          <w:sz w:val="24"/>
          <w:szCs w:val="24"/>
          <w:rtl w:val="0"/>
        </w:rPr>
        <w:t xml:space="preserve">Lesson</w:t>
      </w:r>
      <w:r w:rsidDel="00000000" w:rsidR="00000000" w:rsidRPr="00000000">
        <w:rPr>
          <w:sz w:val="24"/>
          <w:szCs w:val="24"/>
          <w:rtl w:val="0"/>
        </w:rPr>
        <w:t xml:space="preserve">: No matter your state's system, proof and documentation are essential to ensure you don't lose assets due to deception.</w:t>
      </w:r>
    </w:p>
    <w:p w:rsidR="00000000" w:rsidDel="00000000" w:rsidP="00000000" w:rsidRDefault="00000000" w:rsidRPr="00000000" w14:paraId="0000027E">
      <w:pPr>
        <w:pStyle w:val="Heading2"/>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sz w:val="34"/>
          <w:szCs w:val="34"/>
        </w:rPr>
      </w:pPr>
      <w:bookmarkStart w:colFirst="0" w:colLast="0" w:name="_vtzafwo1q8s" w:id="100"/>
      <w:bookmarkEnd w:id="100"/>
      <w:r w:rsidDel="00000000" w:rsidR="00000000" w:rsidRPr="00000000">
        <w:rPr>
          <w:b w:val="1"/>
          <w:sz w:val="34"/>
          <w:szCs w:val="34"/>
          <w:rtl w:val="0"/>
        </w:rPr>
        <w:t xml:space="preserve">2. Temporary Orders: Spousal Support, Child Support, Custody, Protective Orders</w:t>
      </w:r>
    </w:p>
    <w:p w:rsidR="00000000" w:rsidDel="00000000" w:rsidP="00000000" w:rsidRDefault="00000000" w:rsidRPr="00000000" w14:paraId="0000027F">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26"/>
          <w:szCs w:val="26"/>
        </w:rPr>
      </w:pPr>
      <w:bookmarkStart w:colFirst="0" w:colLast="0" w:name="_syui5n57myhh" w:id="101"/>
      <w:bookmarkEnd w:id="101"/>
      <w:r w:rsidDel="00000000" w:rsidR="00000000" w:rsidRPr="00000000">
        <w:rPr>
          <w:b w:val="1"/>
          <w:color w:val="000000"/>
          <w:sz w:val="26"/>
          <w:szCs w:val="26"/>
          <w:rtl w:val="0"/>
        </w:rPr>
        <w:t xml:space="preserve">Why Temporary Orders Matter</w:t>
      </w:r>
    </w:p>
    <w:p w:rsidR="00000000" w:rsidDel="00000000" w:rsidP="00000000" w:rsidRDefault="00000000" w:rsidRPr="00000000" w14:paraId="00000280">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These "interim" rulings decide child custody, spousal support, and even who remains in the marital home while the marital dissolution is pending. Courts value stability, which means the spouse who temporarily gets physical custody often retains it when final orders arrive.</w:t>
      </w:r>
    </w:p>
    <w:p w:rsidR="00000000" w:rsidDel="00000000" w:rsidP="00000000" w:rsidRDefault="00000000" w:rsidRPr="00000000" w14:paraId="00000281">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b w:val="1"/>
          <w:sz w:val="24"/>
          <w:szCs w:val="24"/>
          <w:rtl w:val="0"/>
        </w:rPr>
        <w:t xml:space="preserve">Hostile exes</w:t>
      </w:r>
      <w:r w:rsidDel="00000000" w:rsidR="00000000" w:rsidRPr="00000000">
        <w:rPr>
          <w:sz w:val="24"/>
          <w:szCs w:val="24"/>
          <w:rtl w:val="0"/>
        </w:rPr>
        <w:t xml:space="preserve"> can manipulate these orders to gain leverage. For instance, falsely claiming you're dangerous or mentally unfit, pushing you out of the home, and limiting your contact with the kids. Reversing such a setup can be exceedingly tough without solid evidence.</w:t>
      </w:r>
    </w:p>
    <w:p w:rsidR="00000000" w:rsidDel="00000000" w:rsidP="00000000" w:rsidRDefault="00000000" w:rsidRPr="00000000" w14:paraId="00000282">
      <w:pPr>
        <w:pBdr>
          <w:top w:color="auto" w:space="0" w:sz="0" w:val="none"/>
          <w:left w:color="auto" w:space="0" w:sz="0" w:val="none"/>
          <w:bottom w:color="auto" w:space="0" w:sz="0" w:val="none"/>
          <w:right w:color="auto" w:space="0" w:sz="0" w:val="none"/>
          <w:between w:color="auto" w:space="0" w:sz="0" w:val="none"/>
        </w:pBdr>
        <w:spacing w:after="280" w:line="360" w:lineRule="auto"/>
        <w:ind w:left="600" w:firstLine="0"/>
        <w:rPr>
          <w:i w:val="1"/>
          <w:sz w:val="24"/>
          <w:szCs w:val="24"/>
        </w:rPr>
      </w:pPr>
      <w:r w:rsidDel="00000000" w:rsidR="00000000" w:rsidRPr="00000000">
        <w:rPr>
          <w:b w:val="1"/>
          <w:sz w:val="24"/>
          <w:szCs w:val="24"/>
          <w:rtl w:val="0"/>
        </w:rPr>
        <w:t xml:space="preserve">Quote</w:t>
        <w:br w:type="textWrapping"/>
      </w:r>
      <w:r w:rsidDel="00000000" w:rsidR="00000000" w:rsidRPr="00000000">
        <w:rPr>
          <w:sz w:val="24"/>
          <w:szCs w:val="24"/>
          <w:rtl w:val="0"/>
        </w:rPr>
        <w:t xml:space="preserve">"Justice has nothing to do with what goes on in a courtroom; justice is what comes out of a courtroom."</w:t>
        <w:br w:type="textWrapping"/>
        <w:t xml:space="preserve">– </w:t>
      </w:r>
      <w:r w:rsidDel="00000000" w:rsidR="00000000" w:rsidRPr="00000000">
        <w:rPr>
          <w:i w:val="1"/>
          <w:sz w:val="24"/>
          <w:szCs w:val="24"/>
          <w:rtl w:val="0"/>
        </w:rPr>
        <w:t xml:space="preserve">Clarence Darrow</w:t>
      </w:r>
    </w:p>
    <w:p w:rsidR="00000000" w:rsidDel="00000000" w:rsidP="00000000" w:rsidRDefault="00000000" w:rsidRPr="00000000" w14:paraId="00000283">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Even if you're morally in the right, you must present evidence and arguments effectively </w:t>
      </w:r>
      <w:r w:rsidDel="00000000" w:rsidR="00000000" w:rsidRPr="00000000">
        <w:rPr>
          <w:i w:val="1"/>
          <w:sz w:val="24"/>
          <w:szCs w:val="24"/>
          <w:rtl w:val="0"/>
        </w:rPr>
        <w:t xml:space="preserve">now</w:t>
      </w:r>
      <w:r w:rsidDel="00000000" w:rsidR="00000000" w:rsidRPr="00000000">
        <w:rPr>
          <w:sz w:val="24"/>
          <w:szCs w:val="24"/>
          <w:rtl w:val="0"/>
        </w:rPr>
        <w:t xml:space="preserve">; the court's initial orders can define the entire trajectory of this process.</w:t>
      </w:r>
    </w:p>
    <w:p w:rsidR="00000000" w:rsidDel="00000000" w:rsidP="00000000" w:rsidRDefault="00000000" w:rsidRPr="00000000" w14:paraId="00000284">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My husband's attorneys used a gap between restraining orders and advised him to break into the home and take the children away in preparation for our custody and property negotiations. If I wanted to see my boys again, I had to cooperate. Is this extortion? You bet. It left him in control of most of the property and child custody. I agreed to a "nesting agreement" where we switched custody, and I stayed with the boys two nights a week. The nesting arrangement afforded my former husband ample opportunity to continue his abuse.</w:t>
      </w:r>
    </w:p>
    <w:p w:rsidR="00000000" w:rsidDel="00000000" w:rsidP="00000000" w:rsidRDefault="00000000" w:rsidRPr="00000000" w14:paraId="00000285">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Although we have two children with long-term needs (autism), the attorneys never established their support and delayed it as much as possible. Of course, they knew that if the money was put aside for the children, there would be little to none left for them. Get support established before attorneys spend it all because most will try.</w:t>
      </w:r>
    </w:p>
    <w:p w:rsidR="00000000" w:rsidDel="00000000" w:rsidP="00000000" w:rsidRDefault="00000000" w:rsidRPr="00000000" w14:paraId="00000286">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In another case, a mother with two young children faced an ex who rushed to file a temporary custody motion hours after leaving the marital home. He alleged she "abandoned" the kids—even though he knew she fled due to his threats. Because she didn't document the abuse or her fear in writing, the judge initially granted him temporary custody, forcing her into a lengthy legal battle just to restore equal time.</w:t>
      </w:r>
    </w:p>
    <w:p w:rsidR="00000000" w:rsidDel="00000000" w:rsidP="00000000" w:rsidRDefault="00000000" w:rsidRPr="00000000" w14:paraId="00000287">
      <w:pPr>
        <w:pStyle w:val="Heading2"/>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sz w:val="34"/>
          <w:szCs w:val="34"/>
        </w:rPr>
      </w:pPr>
      <w:bookmarkStart w:colFirst="0" w:colLast="0" w:name="_uhgbcobnbgdc" w:id="102"/>
      <w:bookmarkEnd w:id="102"/>
      <w:r w:rsidDel="00000000" w:rsidR="00000000" w:rsidRPr="00000000">
        <w:rPr>
          <w:b w:val="1"/>
          <w:sz w:val="34"/>
          <w:szCs w:val="34"/>
          <w:rtl w:val="0"/>
        </w:rPr>
        <w:t xml:space="preserve">3. Discovery: Interrogatories, Depositions, and the "Paper Blizzard"</w:t>
      </w:r>
    </w:p>
    <w:p w:rsidR="00000000" w:rsidDel="00000000" w:rsidP="00000000" w:rsidRDefault="00000000" w:rsidRPr="00000000" w14:paraId="00000288">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During discovery, both sides gather information—financial documents, phone records, emails—to clarify assets, debts, and parenting issues.</w:t>
      </w:r>
    </w:p>
    <w:p w:rsidR="00000000" w:rsidDel="00000000" w:rsidP="00000000" w:rsidRDefault="00000000" w:rsidRPr="00000000" w14:paraId="00000289">
      <w:pPr>
        <w:numPr>
          <w:ilvl w:val="0"/>
          <w:numId w:val="373"/>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Interrogatories</w:t>
      </w:r>
    </w:p>
    <w:p w:rsidR="00000000" w:rsidDel="00000000" w:rsidP="00000000" w:rsidRDefault="00000000" w:rsidRPr="00000000" w14:paraId="0000028A">
      <w:pPr>
        <w:numPr>
          <w:ilvl w:val="0"/>
          <w:numId w:val="207"/>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br w:type="textWrapping"/>
      </w:r>
    </w:p>
    <w:p w:rsidR="00000000" w:rsidDel="00000000" w:rsidP="00000000" w:rsidRDefault="00000000" w:rsidRPr="00000000" w14:paraId="0000028B">
      <w:pPr>
        <w:numPr>
          <w:ilvl w:val="1"/>
          <w:numId w:val="207"/>
        </w:numPr>
        <w:pBdr>
          <w:top w:color="auto" w:space="0" w:sz="0" w:val="none"/>
          <w:bottom w:color="auto" w:space="0" w:sz="0" w:val="none"/>
          <w:right w:color="auto" w:space="0" w:sz="0" w:val="none"/>
          <w:between w:color="auto" w:space="0" w:sz="0" w:val="none"/>
        </w:pBdr>
        <w:spacing w:after="0" w:afterAutospacing="0" w:lineRule="auto"/>
        <w:ind w:left="1440" w:hanging="360"/>
      </w:pPr>
      <w:r w:rsidDel="00000000" w:rsidR="00000000" w:rsidRPr="00000000">
        <w:rPr>
          <w:sz w:val="24"/>
          <w:szCs w:val="24"/>
          <w:rtl w:val="0"/>
        </w:rPr>
        <w:t xml:space="preserve">Written questions under oath. For example, "List all financial accounts you've opened in the past five years."</w:t>
      </w:r>
    </w:p>
    <w:p w:rsidR="00000000" w:rsidDel="00000000" w:rsidP="00000000" w:rsidRDefault="00000000" w:rsidRPr="00000000" w14:paraId="0000028C">
      <w:pPr>
        <w:numPr>
          <w:ilvl w:val="0"/>
          <w:numId w:val="86"/>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Requests for Production</w:t>
      </w:r>
    </w:p>
    <w:p w:rsidR="00000000" w:rsidDel="00000000" w:rsidP="00000000" w:rsidRDefault="00000000" w:rsidRPr="00000000" w14:paraId="0000028D">
      <w:pPr>
        <w:numPr>
          <w:ilvl w:val="0"/>
          <w:numId w:val="290"/>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br w:type="textWrapping"/>
      </w:r>
    </w:p>
    <w:p w:rsidR="00000000" w:rsidDel="00000000" w:rsidP="00000000" w:rsidRDefault="00000000" w:rsidRPr="00000000" w14:paraId="0000028E">
      <w:pPr>
        <w:numPr>
          <w:ilvl w:val="1"/>
          <w:numId w:val="290"/>
        </w:numPr>
        <w:pBdr>
          <w:top w:color="auto" w:space="0" w:sz="0" w:val="none"/>
          <w:bottom w:color="auto" w:space="0" w:sz="0" w:val="none"/>
          <w:right w:color="auto" w:space="0" w:sz="0" w:val="none"/>
          <w:between w:color="auto" w:space="0" w:sz="0" w:val="none"/>
        </w:pBdr>
        <w:spacing w:after="0" w:afterAutospacing="0" w:lineRule="auto"/>
        <w:ind w:left="1440" w:hanging="360"/>
      </w:pPr>
      <w:r w:rsidDel="00000000" w:rsidR="00000000" w:rsidRPr="00000000">
        <w:rPr>
          <w:sz w:val="24"/>
          <w:szCs w:val="24"/>
          <w:rtl w:val="0"/>
        </w:rPr>
        <w:t xml:space="preserve">Demands for documents like tax returns, bank statements, and credit card bills.</w:t>
      </w:r>
    </w:p>
    <w:p w:rsidR="00000000" w:rsidDel="00000000" w:rsidP="00000000" w:rsidRDefault="00000000" w:rsidRPr="00000000" w14:paraId="0000028F">
      <w:pPr>
        <w:numPr>
          <w:ilvl w:val="0"/>
          <w:numId w:val="257"/>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Depositions</w:t>
      </w:r>
    </w:p>
    <w:p w:rsidR="00000000" w:rsidDel="00000000" w:rsidP="00000000" w:rsidRDefault="00000000" w:rsidRPr="00000000" w14:paraId="00000290">
      <w:pPr>
        <w:numPr>
          <w:ilvl w:val="0"/>
          <w:numId w:val="226"/>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br w:type="textWrapping"/>
      </w:r>
    </w:p>
    <w:p w:rsidR="00000000" w:rsidDel="00000000" w:rsidP="00000000" w:rsidRDefault="00000000" w:rsidRPr="00000000" w14:paraId="00000291">
      <w:pPr>
        <w:numPr>
          <w:ilvl w:val="1"/>
          <w:numId w:val="226"/>
        </w:numPr>
        <w:pBdr>
          <w:top w:color="auto" w:space="0" w:sz="0" w:val="none"/>
          <w:bottom w:color="auto" w:space="0" w:sz="0" w:val="none"/>
          <w:right w:color="auto" w:space="0" w:sz="0" w:val="none"/>
          <w:between w:color="auto" w:space="0" w:sz="0" w:val="none"/>
        </w:pBdr>
        <w:spacing w:after="0" w:afterAutospacing="0" w:lineRule="auto"/>
        <w:ind w:left="1440" w:hanging="360"/>
      </w:pPr>
      <w:r w:rsidDel="00000000" w:rsidR="00000000" w:rsidRPr="00000000">
        <w:rPr>
          <w:sz w:val="24"/>
          <w:szCs w:val="24"/>
          <w:rtl w:val="0"/>
        </w:rPr>
        <w:t xml:space="preserve">Sworn, out-of-court interviews where attorneys grill you or the other party about finances, childcare, or personal conduct. Often expensive but revealing.</w:t>
      </w:r>
    </w:p>
    <w:p w:rsidR="00000000" w:rsidDel="00000000" w:rsidP="00000000" w:rsidRDefault="00000000" w:rsidRPr="00000000" w14:paraId="00000292">
      <w:pPr>
        <w:numPr>
          <w:ilvl w:val="0"/>
          <w:numId w:val="142"/>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Subpoenas</w:t>
      </w:r>
    </w:p>
    <w:p w:rsidR="00000000" w:rsidDel="00000000" w:rsidP="00000000" w:rsidRDefault="00000000" w:rsidRPr="00000000" w14:paraId="00000293">
      <w:pPr>
        <w:numPr>
          <w:ilvl w:val="0"/>
          <w:numId w:val="15"/>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br w:type="textWrapping"/>
      </w:r>
    </w:p>
    <w:p w:rsidR="00000000" w:rsidDel="00000000" w:rsidP="00000000" w:rsidRDefault="00000000" w:rsidRPr="00000000" w14:paraId="00000294">
      <w:pPr>
        <w:numPr>
          <w:ilvl w:val="1"/>
          <w:numId w:val="15"/>
        </w:numPr>
        <w:pBdr>
          <w:top w:color="auto" w:space="0" w:sz="0" w:val="none"/>
          <w:bottom w:color="auto" w:space="0" w:sz="0" w:val="none"/>
          <w:right w:color="auto" w:space="0" w:sz="0" w:val="none"/>
          <w:between w:color="auto" w:space="0" w:sz="0" w:val="none"/>
        </w:pBdr>
        <w:spacing w:after="560" w:lineRule="auto"/>
        <w:ind w:left="1440" w:hanging="360"/>
      </w:pPr>
      <w:r w:rsidDel="00000000" w:rsidR="00000000" w:rsidRPr="00000000">
        <w:rPr>
          <w:sz w:val="24"/>
          <w:szCs w:val="24"/>
          <w:rtl w:val="0"/>
        </w:rPr>
        <w:t xml:space="preserve">Court orders for third parties (employers, banks, etc.) to release info or testify.</w:t>
      </w:r>
    </w:p>
    <w:p w:rsidR="00000000" w:rsidDel="00000000" w:rsidP="00000000" w:rsidRDefault="00000000" w:rsidRPr="00000000" w14:paraId="00000295">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The Association of Certified Fraud Examiners estimates that </w:t>
      </w:r>
      <w:r w:rsidDel="00000000" w:rsidR="00000000" w:rsidRPr="00000000">
        <w:rPr>
          <w:b w:val="1"/>
          <w:sz w:val="24"/>
          <w:szCs w:val="24"/>
          <w:rtl w:val="0"/>
        </w:rPr>
        <w:t xml:space="preserve">1 in 3</w:t>
      </w:r>
      <w:r w:rsidDel="00000000" w:rsidR="00000000" w:rsidRPr="00000000">
        <w:rPr>
          <w:sz w:val="24"/>
          <w:szCs w:val="24"/>
          <w:rtl w:val="0"/>
        </w:rPr>
        <w:t xml:space="preserve"> high-asset divorces involve attempts to conceal or misrepresent finances, making thorough discovery essential.</w:t>
      </w:r>
    </w:p>
    <w:p w:rsidR="00000000" w:rsidDel="00000000" w:rsidP="00000000" w:rsidRDefault="00000000" w:rsidRPr="00000000" w14:paraId="00000296">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b w:val="1"/>
          <w:sz w:val="24"/>
          <w:szCs w:val="24"/>
          <w:rtl w:val="0"/>
        </w:rPr>
        <w:t xml:space="preserve">Discovery can be weaponized</w:t>
      </w:r>
      <w:r w:rsidDel="00000000" w:rsidR="00000000" w:rsidRPr="00000000">
        <w:rPr>
          <w:sz w:val="24"/>
          <w:szCs w:val="24"/>
          <w:rtl w:val="0"/>
        </w:rPr>
        <w:t xml:space="preserve">: Unscrupulous attorneys may bury you in excessive demands (a "paper blizzard") to exhaust your resources. Conversely, your partner might refuse to comply, hiding assets or ignoring deadlines, requiring motions to compel. Both were done in my case. It was frustrating that the judicial system did nothing to prevent this. I spent $1,000 responding to discovery with reasons why his answers were insufficient and evasive. For instance, when I requested information on whether he was on unemployment, he'd answer to ask me. Running up fees appears to be a game for many attorneys and par for the course.</w:t>
      </w:r>
    </w:p>
    <w:p w:rsidR="00000000" w:rsidDel="00000000" w:rsidP="00000000" w:rsidRDefault="00000000" w:rsidRPr="00000000" w14:paraId="00000297">
      <w:pPr>
        <w:pStyle w:val="Heading2"/>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sz w:val="34"/>
          <w:szCs w:val="34"/>
        </w:rPr>
      </w:pPr>
      <w:bookmarkStart w:colFirst="0" w:colLast="0" w:name="_ylugmt9vah0u" w:id="103"/>
      <w:bookmarkEnd w:id="103"/>
      <w:r w:rsidDel="00000000" w:rsidR="00000000" w:rsidRPr="00000000">
        <w:rPr>
          <w:b w:val="1"/>
          <w:sz w:val="34"/>
          <w:szCs w:val="34"/>
          <w:rtl w:val="0"/>
        </w:rPr>
        <w:t xml:space="preserve">4. Mediation vs. Trial: Pros, Cons, and Attorney Agendas</w:t>
      </w:r>
    </w:p>
    <w:p w:rsidR="00000000" w:rsidDel="00000000" w:rsidP="00000000" w:rsidRDefault="00000000" w:rsidRPr="00000000" w14:paraId="00000298">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A calm negotiation during mediation might still be viable—provided your former partner is willing to be transparent. But if you face ongoing hostility or abuse, mediation can be another valid venue for intimidation.</w:t>
      </w:r>
    </w:p>
    <w:p w:rsidR="00000000" w:rsidDel="00000000" w:rsidP="00000000" w:rsidRDefault="00000000" w:rsidRPr="00000000" w14:paraId="00000299">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26"/>
          <w:szCs w:val="26"/>
        </w:rPr>
      </w:pPr>
      <w:bookmarkStart w:colFirst="0" w:colLast="0" w:name="_wmecjns2vvcn" w:id="104"/>
      <w:bookmarkEnd w:id="104"/>
      <w:r w:rsidDel="00000000" w:rsidR="00000000" w:rsidRPr="00000000">
        <w:rPr>
          <w:b w:val="1"/>
          <w:color w:val="000000"/>
          <w:sz w:val="26"/>
          <w:szCs w:val="26"/>
          <w:rtl w:val="0"/>
        </w:rPr>
        <w:t xml:space="preserve">Mediation</w:t>
      </w:r>
    </w:p>
    <w:p w:rsidR="00000000" w:rsidDel="00000000" w:rsidP="00000000" w:rsidRDefault="00000000" w:rsidRPr="00000000" w14:paraId="0000029A">
      <w:pPr>
        <w:numPr>
          <w:ilvl w:val="0"/>
          <w:numId w:val="328"/>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Pros</w:t>
      </w:r>
      <w:r w:rsidDel="00000000" w:rsidR="00000000" w:rsidRPr="00000000">
        <w:rPr>
          <w:sz w:val="24"/>
          <w:szCs w:val="24"/>
          <w:rtl w:val="0"/>
        </w:rPr>
        <w:t xml:space="preserve">: Faster, less expensive, more control over outcome.</w:t>
      </w:r>
    </w:p>
    <w:p w:rsidR="00000000" w:rsidDel="00000000" w:rsidP="00000000" w:rsidRDefault="00000000" w:rsidRPr="00000000" w14:paraId="0000029B">
      <w:pPr>
        <w:numPr>
          <w:ilvl w:val="0"/>
          <w:numId w:val="328"/>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b w:val="1"/>
          <w:sz w:val="24"/>
          <w:szCs w:val="24"/>
          <w:rtl w:val="0"/>
        </w:rPr>
        <w:t xml:space="preserve">Cons</w:t>
      </w:r>
      <w:r w:rsidDel="00000000" w:rsidR="00000000" w:rsidRPr="00000000">
        <w:rPr>
          <w:sz w:val="24"/>
          <w:szCs w:val="24"/>
          <w:rtl w:val="0"/>
        </w:rPr>
        <w:t xml:space="preserve">: Power imbalances can overshadow fairness. If the other party withholds info or bullies you, the mediator might not catch it.</w:t>
      </w:r>
    </w:p>
    <w:p w:rsidR="00000000" w:rsidDel="00000000" w:rsidP="00000000" w:rsidRDefault="00000000" w:rsidRPr="00000000" w14:paraId="0000029C">
      <w:pPr>
        <w:pBdr>
          <w:top w:color="auto" w:space="0" w:sz="0" w:val="none"/>
          <w:left w:color="auto" w:space="0" w:sz="0" w:val="none"/>
          <w:bottom w:color="auto" w:space="0" w:sz="0" w:val="none"/>
          <w:right w:color="auto" w:space="0" w:sz="0" w:val="none"/>
          <w:between w:color="auto" w:space="0" w:sz="0" w:val="none"/>
        </w:pBdr>
        <w:spacing w:after="280" w:line="360" w:lineRule="auto"/>
        <w:ind w:left="600" w:firstLine="0"/>
        <w:rPr>
          <w:i w:val="1"/>
          <w:sz w:val="24"/>
          <w:szCs w:val="24"/>
        </w:rPr>
      </w:pPr>
      <w:r w:rsidDel="00000000" w:rsidR="00000000" w:rsidRPr="00000000">
        <w:rPr>
          <w:b w:val="1"/>
          <w:sz w:val="24"/>
          <w:szCs w:val="24"/>
          <w:rtl w:val="0"/>
        </w:rPr>
        <w:t xml:space="preserve">Quote</w:t>
      </w:r>
      <w:r w:rsidDel="00000000" w:rsidR="00000000" w:rsidRPr="00000000">
        <w:rPr>
          <w:sz w:val="24"/>
          <w:szCs w:val="24"/>
          <w:rtl w:val="0"/>
        </w:rPr>
        <w:t xml:space="preserve">:</w:t>
        <w:br w:type="textWrapping"/>
        <w:t xml:space="preserve">"Compromise is rarely comfortable, but it can be less painful than going to war."</w:t>
        <w:br w:type="textWrapping"/>
        <w:t xml:space="preserve">– </w:t>
      </w:r>
      <w:r w:rsidDel="00000000" w:rsidR="00000000" w:rsidRPr="00000000">
        <w:rPr>
          <w:i w:val="1"/>
          <w:sz w:val="24"/>
          <w:szCs w:val="24"/>
          <w:rtl w:val="0"/>
        </w:rPr>
        <w:t xml:space="preserve">Anonymous Survivor</w:t>
      </w:r>
    </w:p>
    <w:p w:rsidR="00000000" w:rsidDel="00000000" w:rsidP="00000000" w:rsidRDefault="00000000" w:rsidRPr="00000000" w14:paraId="0000029D">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26"/>
          <w:szCs w:val="26"/>
        </w:rPr>
      </w:pPr>
      <w:bookmarkStart w:colFirst="0" w:colLast="0" w:name="_akk87ki0j66" w:id="105"/>
      <w:bookmarkEnd w:id="105"/>
      <w:r w:rsidDel="00000000" w:rsidR="00000000" w:rsidRPr="00000000">
        <w:rPr>
          <w:b w:val="1"/>
          <w:color w:val="000000"/>
          <w:sz w:val="26"/>
          <w:szCs w:val="26"/>
          <w:rtl w:val="0"/>
        </w:rPr>
        <w:t xml:space="preserve">Trial</w:t>
      </w:r>
    </w:p>
    <w:p w:rsidR="00000000" w:rsidDel="00000000" w:rsidP="00000000" w:rsidRDefault="00000000" w:rsidRPr="00000000" w14:paraId="0000029E">
      <w:pPr>
        <w:numPr>
          <w:ilvl w:val="0"/>
          <w:numId w:val="427"/>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Pros</w:t>
      </w:r>
      <w:r w:rsidDel="00000000" w:rsidR="00000000" w:rsidRPr="00000000">
        <w:rPr>
          <w:sz w:val="24"/>
          <w:szCs w:val="24"/>
          <w:rtl w:val="0"/>
        </w:rPr>
        <w:t xml:space="preserve">: A judge's ruling can be definitive if your former spouse is blatantly manipulative or refusing to settle.</w:t>
      </w:r>
    </w:p>
    <w:p w:rsidR="00000000" w:rsidDel="00000000" w:rsidP="00000000" w:rsidRDefault="00000000" w:rsidRPr="00000000" w14:paraId="0000029F">
      <w:pPr>
        <w:numPr>
          <w:ilvl w:val="0"/>
          <w:numId w:val="427"/>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b w:val="1"/>
          <w:sz w:val="24"/>
          <w:szCs w:val="24"/>
          <w:rtl w:val="0"/>
        </w:rPr>
        <w:t xml:space="preserve">Cons</w:t>
      </w:r>
      <w:r w:rsidDel="00000000" w:rsidR="00000000" w:rsidRPr="00000000">
        <w:rPr>
          <w:sz w:val="24"/>
          <w:szCs w:val="24"/>
          <w:rtl w:val="0"/>
        </w:rPr>
        <w:t xml:space="preserve">: Often </w:t>
      </w:r>
      <w:r w:rsidDel="00000000" w:rsidR="00000000" w:rsidRPr="00000000">
        <w:rPr>
          <w:b w:val="1"/>
          <w:sz w:val="24"/>
          <w:szCs w:val="24"/>
          <w:rtl w:val="0"/>
        </w:rPr>
        <w:t xml:space="preserve">very</w:t>
      </w:r>
      <w:r w:rsidDel="00000000" w:rsidR="00000000" w:rsidRPr="00000000">
        <w:rPr>
          <w:sz w:val="24"/>
          <w:szCs w:val="24"/>
          <w:rtl w:val="0"/>
        </w:rPr>
        <w:t xml:space="preserve"> costly, time-consuming, and emotionally draining. Judges also have tight dockets, so you may feel rushed.</w:t>
      </w:r>
    </w:p>
    <w:p w:rsidR="00000000" w:rsidDel="00000000" w:rsidP="00000000" w:rsidRDefault="00000000" w:rsidRPr="00000000" w14:paraId="000002A0">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b w:val="1"/>
          <w:sz w:val="24"/>
          <w:szCs w:val="24"/>
          <w:rtl w:val="0"/>
        </w:rPr>
        <w:t xml:space="preserve">Some attorneys push trial because they earn higher fees from extended litigation, while others push mediation even when it's not feasible due to abuse.</w:t>
      </w:r>
      <w:r w:rsidDel="00000000" w:rsidR="00000000" w:rsidRPr="00000000">
        <w:rPr>
          <w:sz w:val="24"/>
          <w:szCs w:val="24"/>
          <w:rtl w:val="0"/>
        </w:rPr>
        <w:t xml:space="preserve"> Evaluate your ex's behavior, financial motives, and level of transparency—not just the attorney's advice.</w:t>
      </w:r>
    </w:p>
    <w:p w:rsidR="00000000" w:rsidDel="00000000" w:rsidP="00000000" w:rsidRDefault="00000000" w:rsidRPr="00000000" w14:paraId="000002A1">
      <w:pPr>
        <w:numPr>
          <w:ilvl w:val="0"/>
          <w:numId w:val="114"/>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b w:val="1"/>
          <w:sz w:val="24"/>
          <w:szCs w:val="24"/>
          <w:rtl w:val="0"/>
        </w:rPr>
        <w:t xml:space="preserve">Example</w:t>
      </w:r>
      <w:r w:rsidDel="00000000" w:rsidR="00000000" w:rsidRPr="00000000">
        <w:rPr>
          <w:sz w:val="24"/>
          <w:szCs w:val="24"/>
          <w:rtl w:val="0"/>
        </w:rPr>
        <w:t xml:space="preserve">: An abused spouse attempted mediation, hoping to avoid an expensive trial. However, the abuser controlled the narrative in the mediator's sessions, lying about finances and slandering the victim. The mediator, lacking DV training, believed the abuser's polished persona. In the end, the spouse withdrew from mediation, finding that a court trial—though draining—was the only path to a fair outcome.</w:t>
      </w:r>
    </w:p>
    <w:p w:rsidR="00000000" w:rsidDel="00000000" w:rsidP="00000000" w:rsidRDefault="00000000" w:rsidRPr="00000000" w14:paraId="000002A2">
      <w:pPr>
        <w:pStyle w:val="Heading2"/>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sz w:val="34"/>
          <w:szCs w:val="34"/>
        </w:rPr>
      </w:pPr>
      <w:bookmarkStart w:colFirst="0" w:colLast="0" w:name="_1grzvdirca1s" w:id="106"/>
      <w:bookmarkEnd w:id="106"/>
      <w:r w:rsidDel="00000000" w:rsidR="00000000" w:rsidRPr="00000000">
        <w:rPr>
          <w:b w:val="1"/>
          <w:sz w:val="34"/>
          <w:szCs w:val="34"/>
          <w:rtl w:val="0"/>
        </w:rPr>
        <w:t xml:space="preserve">5. My Four Attorneys: A Cycle of Disappointment</w:t>
      </w:r>
    </w:p>
    <w:p w:rsidR="00000000" w:rsidDel="00000000" w:rsidP="00000000" w:rsidRDefault="00000000" w:rsidRPr="00000000" w14:paraId="000002A3">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I cycled through four different attorneys,</w:t>
      </w:r>
      <w:r w:rsidDel="00000000" w:rsidR="00000000" w:rsidRPr="00000000">
        <w:rPr>
          <w:b w:val="1"/>
          <w:sz w:val="24"/>
          <w:szCs w:val="24"/>
          <w:rtl w:val="0"/>
        </w:rPr>
        <w:t xml:space="preserve"> </w:t>
      </w:r>
      <w:r w:rsidDel="00000000" w:rsidR="00000000" w:rsidRPr="00000000">
        <w:rPr>
          <w:sz w:val="24"/>
          <w:szCs w:val="24"/>
          <w:rtl w:val="0"/>
        </w:rPr>
        <w:t xml:space="preserve">each one adding layers of conflict rather than moving toward resolution.</w:t>
      </w:r>
    </w:p>
    <w:p w:rsidR="00000000" w:rsidDel="00000000" w:rsidP="00000000" w:rsidRDefault="00000000" w:rsidRPr="00000000" w14:paraId="000002A4">
      <w:pPr>
        <w:numPr>
          <w:ilvl w:val="0"/>
          <w:numId w:val="161"/>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Attorney #1</w:t>
      </w:r>
      <w:r w:rsidDel="00000000" w:rsidR="00000000" w:rsidRPr="00000000">
        <w:rPr>
          <w:sz w:val="24"/>
          <w:szCs w:val="24"/>
          <w:rtl w:val="0"/>
        </w:rPr>
        <w:t xml:space="preserve">: Proposed a restraining order arrangement that resulted in my bedroom/office becoming the only place where my abuser was not allowed to enter—allowing my abuser to roam the rest of the house, blocking me from the kitchen and only bathroom. Attorney #1 seemed oblivious to my DV experience, focusing on forms rather than genuinely protecting me.</w:t>
      </w:r>
    </w:p>
    <w:p w:rsidR="00000000" w:rsidDel="00000000" w:rsidP="00000000" w:rsidRDefault="00000000" w:rsidRPr="00000000" w14:paraId="000002A5">
      <w:pPr>
        <w:numPr>
          <w:ilvl w:val="0"/>
          <w:numId w:val="161"/>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Attorney #2</w:t>
      </w:r>
      <w:r w:rsidDel="00000000" w:rsidR="00000000" w:rsidRPr="00000000">
        <w:rPr>
          <w:sz w:val="24"/>
          <w:szCs w:val="24"/>
          <w:rtl w:val="0"/>
        </w:rPr>
        <w:t xml:space="preserve">: All about the "win." This attorney charged $4K a month even when progress stalled. He loved filing motions but showed little empathy for me or my children's emotional toll.</w:t>
      </w:r>
    </w:p>
    <w:p w:rsidR="00000000" w:rsidDel="00000000" w:rsidP="00000000" w:rsidRDefault="00000000" w:rsidRPr="00000000" w14:paraId="000002A6">
      <w:pPr>
        <w:numPr>
          <w:ilvl w:val="0"/>
          <w:numId w:val="161"/>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Attorney #3</w:t>
      </w:r>
      <w:r w:rsidDel="00000000" w:rsidR="00000000" w:rsidRPr="00000000">
        <w:rPr>
          <w:sz w:val="24"/>
          <w:szCs w:val="24"/>
          <w:rtl w:val="0"/>
        </w:rPr>
        <w:t xml:space="preserve">: Quit outright when I insisted on presenting child abuse evidence. He wanted me to "compromise"—basically hush up the abuse and sign away property—prioritizing an order that did not move settlement ahead or prioritize our safety.</w:t>
      </w:r>
    </w:p>
    <w:p w:rsidR="00000000" w:rsidDel="00000000" w:rsidP="00000000" w:rsidRDefault="00000000" w:rsidRPr="00000000" w14:paraId="000002A7">
      <w:pPr>
        <w:numPr>
          <w:ilvl w:val="0"/>
          <w:numId w:val="161"/>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b w:val="1"/>
          <w:sz w:val="24"/>
          <w:szCs w:val="24"/>
          <w:rtl w:val="0"/>
        </w:rPr>
        <w:t xml:space="preserve">Attorney #4</w:t>
      </w:r>
      <w:r w:rsidDel="00000000" w:rsidR="00000000" w:rsidRPr="00000000">
        <w:rPr>
          <w:sz w:val="24"/>
          <w:szCs w:val="24"/>
          <w:rtl w:val="0"/>
        </w:rPr>
        <w:t xml:space="preserve">: Limited scope for my DV hearing. While better for that immediate crisis, he left me on my own for broader property or custody disputes.</w:t>
      </w:r>
    </w:p>
    <w:p w:rsidR="00000000" w:rsidDel="00000000" w:rsidP="00000000" w:rsidRDefault="00000000" w:rsidRPr="00000000" w14:paraId="000002A8">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b w:val="1"/>
          <w:sz w:val="24"/>
          <w:szCs w:val="24"/>
          <w:rtl w:val="0"/>
        </w:rPr>
        <w:t xml:space="preserve">Aftermath</w:t>
      </w:r>
      <w:r w:rsidDel="00000000" w:rsidR="00000000" w:rsidRPr="00000000">
        <w:rPr>
          <w:sz w:val="24"/>
          <w:szCs w:val="24"/>
          <w:rtl w:val="0"/>
        </w:rPr>
        <w:t xml:space="preserve">: Rotating through multiple attorneys drained not just my finances but my hope. Each new lawyer promised a solution but then fell short—due to clashing priorities, inexperience with intense marital dissolutions, or sheer greed. Eventually, I realized I had to become my own advocate, forging alliances with legal aid groups and DV counselors to fill the gaps.</w:t>
      </w:r>
    </w:p>
    <w:p w:rsidR="00000000" w:rsidDel="00000000" w:rsidP="00000000" w:rsidRDefault="00000000" w:rsidRPr="00000000" w14:paraId="000002A9">
      <w:pPr>
        <w:pStyle w:val="Heading2"/>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sz w:val="34"/>
          <w:szCs w:val="34"/>
        </w:rPr>
      </w:pPr>
      <w:bookmarkStart w:colFirst="0" w:colLast="0" w:name="_l9wnrmtd32ba" w:id="107"/>
      <w:bookmarkEnd w:id="107"/>
      <w:r w:rsidDel="00000000" w:rsidR="00000000" w:rsidRPr="00000000">
        <w:rPr>
          <w:b w:val="1"/>
          <w:sz w:val="34"/>
          <w:szCs w:val="34"/>
          <w:rtl w:val="0"/>
        </w:rPr>
        <w:t xml:space="preserve">6. Minor's Counsel: When the System Fails</w:t>
      </w:r>
    </w:p>
    <w:p w:rsidR="00000000" w:rsidDel="00000000" w:rsidP="00000000" w:rsidRDefault="00000000" w:rsidRPr="00000000" w14:paraId="000002AA">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Although many dissolutions do not involve minor's counsel, if a judge appoints them to represent your children's interests, it can be both a boon and a risk.</w:t>
      </w:r>
    </w:p>
    <w:p w:rsidR="00000000" w:rsidDel="00000000" w:rsidP="00000000" w:rsidRDefault="00000000" w:rsidRPr="00000000" w14:paraId="000002AB">
      <w:pPr>
        <w:numPr>
          <w:ilvl w:val="0"/>
          <w:numId w:val="352"/>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Supposed Neutrality</w:t>
      </w:r>
      <w:r w:rsidDel="00000000" w:rsidR="00000000" w:rsidRPr="00000000">
        <w:rPr>
          <w:sz w:val="24"/>
          <w:szCs w:val="24"/>
          <w:rtl w:val="0"/>
        </w:rPr>
        <w:t xml:space="preserve">: Minor's counsel is meant to gather facts from both parents, observe the children's needs, and recommend custody arrangements to the court.</w:t>
      </w:r>
    </w:p>
    <w:p w:rsidR="00000000" w:rsidDel="00000000" w:rsidP="00000000" w:rsidRDefault="00000000" w:rsidRPr="00000000" w14:paraId="000002AC">
      <w:pPr>
        <w:numPr>
          <w:ilvl w:val="0"/>
          <w:numId w:val="352"/>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b w:val="1"/>
          <w:sz w:val="24"/>
          <w:szCs w:val="24"/>
          <w:rtl w:val="0"/>
        </w:rPr>
        <w:t xml:space="preserve">Potential Collusion</w:t>
      </w:r>
      <w:r w:rsidDel="00000000" w:rsidR="00000000" w:rsidRPr="00000000">
        <w:rPr>
          <w:sz w:val="24"/>
          <w:szCs w:val="24"/>
          <w:rtl w:val="0"/>
        </w:rPr>
        <w:t xml:space="preserve">: In some horror stories (including mine), the minor's counsel meets ex-parte (outside of court and without the other party’s knowledge) with an abusive partner, ignoring crucial evidence of abuse. They might even funnel real estate deals to their own associates, focusing on profit rather than the child's welfare.</w:t>
      </w:r>
    </w:p>
    <w:p w:rsidR="00000000" w:rsidDel="00000000" w:rsidP="00000000" w:rsidRDefault="00000000" w:rsidRPr="00000000" w14:paraId="000002AD">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Document all interactions if the minor's counsel appears biased. Emails, phone logs, or proof you gave them child abuse evidence can demonstrate their negligence or complicity in shady dealings.</w:t>
      </w:r>
    </w:p>
    <w:p w:rsidR="00000000" w:rsidDel="00000000" w:rsidP="00000000" w:rsidRDefault="00000000" w:rsidRPr="00000000" w14:paraId="000002AE">
      <w:pPr>
        <w:numPr>
          <w:ilvl w:val="0"/>
          <w:numId w:val="341"/>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b w:val="1"/>
          <w:sz w:val="24"/>
          <w:szCs w:val="24"/>
          <w:rtl w:val="0"/>
        </w:rPr>
        <w:t xml:space="preserve">Example</w:t>
      </w:r>
      <w:r w:rsidDel="00000000" w:rsidR="00000000" w:rsidRPr="00000000">
        <w:rPr>
          <w:sz w:val="24"/>
          <w:szCs w:val="24"/>
          <w:rtl w:val="0"/>
        </w:rPr>
        <w:t xml:space="preserve">: A father in a custody battle discovered that a minor's counsel had private lunches with his ex's attorney, never disclosing the content of those meetings. When the father raised objections, the judge initially dismissed them—until he produced email timestamps showing counsel's bias. The judge replaced the minor's counsel, drastically altering the custody outcome.</w:t>
      </w:r>
    </w:p>
    <w:p w:rsidR="00000000" w:rsidDel="00000000" w:rsidP="00000000" w:rsidRDefault="00000000" w:rsidRPr="00000000" w14:paraId="000002AF">
      <w:pPr>
        <w:pStyle w:val="Heading2"/>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sz w:val="34"/>
          <w:szCs w:val="34"/>
        </w:rPr>
      </w:pPr>
      <w:bookmarkStart w:colFirst="0" w:colLast="0" w:name="_rwrcyg8hdxrd" w:id="108"/>
      <w:bookmarkEnd w:id="108"/>
      <w:r w:rsidDel="00000000" w:rsidR="00000000" w:rsidRPr="00000000">
        <w:rPr>
          <w:b w:val="1"/>
          <w:sz w:val="34"/>
          <w:szCs w:val="34"/>
          <w:rtl w:val="0"/>
        </w:rPr>
        <w:t xml:space="preserve">7. Property Seizure: How Attorneys Target Your Home or Equity</w:t>
      </w:r>
    </w:p>
    <w:p w:rsidR="00000000" w:rsidDel="00000000" w:rsidP="00000000" w:rsidRDefault="00000000" w:rsidRPr="00000000" w14:paraId="000002B0">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26"/>
          <w:szCs w:val="26"/>
        </w:rPr>
      </w:pPr>
      <w:bookmarkStart w:colFirst="0" w:colLast="0" w:name="_wkmmvcu30yzc" w:id="109"/>
      <w:bookmarkEnd w:id="109"/>
      <w:r w:rsidDel="00000000" w:rsidR="00000000" w:rsidRPr="00000000">
        <w:rPr>
          <w:b w:val="1"/>
          <w:color w:val="000000"/>
          <w:sz w:val="26"/>
          <w:szCs w:val="26"/>
          <w:rtl w:val="0"/>
        </w:rPr>
        <w:t xml:space="preserve">Ballooning Fees and Forced Sales</w:t>
      </w:r>
    </w:p>
    <w:p w:rsidR="00000000" w:rsidDel="00000000" w:rsidP="00000000" w:rsidRDefault="00000000" w:rsidRPr="00000000" w14:paraId="000002B1">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In antagonistic separations, some attorneys run up huge bills and then push for a forced sale of the marital home or other assets to ensure they get paid first. They may refuse partial payments or engage in different judicial maneuvers until you're monetarily cornered.</w:t>
      </w:r>
    </w:p>
    <w:p w:rsidR="00000000" w:rsidDel="00000000" w:rsidP="00000000" w:rsidRDefault="00000000" w:rsidRPr="00000000" w14:paraId="000002B2">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I faced a scenario where my deceased husband's attorney continued foreclosing on our home using minor technicalities to seize an entire property rather than accepting partial payments. This exposes how unscrupulous judicial counsel can exploit your marital assets if you're unaware or unable to push back.</w:t>
      </w:r>
    </w:p>
    <w:p w:rsidR="00000000" w:rsidDel="00000000" w:rsidP="00000000" w:rsidRDefault="00000000" w:rsidRPr="00000000" w14:paraId="000002B3">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b w:val="1"/>
          <w:sz w:val="24"/>
          <w:szCs w:val="24"/>
          <w:rtl w:val="0"/>
        </w:rPr>
        <w:t xml:space="preserve">Statistic</w:t>
      </w:r>
      <w:r w:rsidDel="00000000" w:rsidR="00000000" w:rsidRPr="00000000">
        <w:rPr>
          <w:sz w:val="24"/>
          <w:szCs w:val="24"/>
          <w:rtl w:val="0"/>
        </w:rPr>
        <w:t xml:space="preserve">: A 2019 survey from the Institute for Divorce Financial Analysts reported that </w:t>
      </w:r>
      <w:r w:rsidDel="00000000" w:rsidR="00000000" w:rsidRPr="00000000">
        <w:rPr>
          <w:b w:val="1"/>
          <w:sz w:val="24"/>
          <w:szCs w:val="24"/>
          <w:rtl w:val="0"/>
        </w:rPr>
        <w:t xml:space="preserve">17%</w:t>
      </w:r>
      <w:r w:rsidDel="00000000" w:rsidR="00000000" w:rsidRPr="00000000">
        <w:rPr>
          <w:sz w:val="24"/>
          <w:szCs w:val="24"/>
          <w:rtl w:val="0"/>
        </w:rPr>
        <w:t xml:space="preserve"> of respondents felt compelled to sell their home solely to cover attorney fees, not because of a fair property split.</w:t>
      </w:r>
    </w:p>
    <w:p w:rsidR="00000000" w:rsidDel="00000000" w:rsidP="00000000" w:rsidRDefault="00000000" w:rsidRPr="00000000" w14:paraId="000002B4">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b w:val="1"/>
          <w:sz w:val="24"/>
          <w:szCs w:val="24"/>
          <w:rtl w:val="0"/>
        </w:rPr>
        <w:t xml:space="preserve">Lesson Learned</w:t>
      </w:r>
      <w:r w:rsidDel="00000000" w:rsidR="00000000" w:rsidRPr="00000000">
        <w:rPr>
          <w:sz w:val="24"/>
          <w:szCs w:val="24"/>
          <w:rtl w:val="0"/>
        </w:rPr>
        <w:t xml:space="preserve">: If you see your attorney's bills spiraling, don't be afraid to demand detailed monthly statements. Challenge suspicious charges, and if you suspect they aim to force a home sale, consider switching counsel or seeking a second opinion before it's too late.</w:t>
      </w:r>
    </w:p>
    <w:p w:rsidR="00000000" w:rsidDel="00000000" w:rsidP="00000000" w:rsidRDefault="00000000" w:rsidRPr="00000000" w14:paraId="000002B5">
      <w:pPr>
        <w:pStyle w:val="Heading2"/>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sz w:val="34"/>
          <w:szCs w:val="34"/>
        </w:rPr>
      </w:pPr>
      <w:bookmarkStart w:colFirst="0" w:colLast="0" w:name="_ake1bcyd66wq" w:id="110"/>
      <w:bookmarkEnd w:id="110"/>
      <w:r w:rsidDel="00000000" w:rsidR="00000000" w:rsidRPr="00000000">
        <w:rPr>
          <w:b w:val="1"/>
          <w:sz w:val="34"/>
          <w:szCs w:val="34"/>
          <w:rtl w:val="0"/>
        </w:rPr>
        <w:t xml:space="preserve">8. Ways to Control Legal Costs</w:t>
      </w:r>
    </w:p>
    <w:p w:rsidR="00000000" w:rsidDel="00000000" w:rsidP="00000000" w:rsidRDefault="00000000" w:rsidRPr="00000000" w14:paraId="000002B6">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A hostile or protracted separation can spiral into tens of thousands of dollars in attorney fees, expert evaluations, and court costs. Below are </w:t>
      </w:r>
      <w:r w:rsidDel="00000000" w:rsidR="00000000" w:rsidRPr="00000000">
        <w:rPr>
          <w:b w:val="1"/>
          <w:sz w:val="24"/>
          <w:szCs w:val="24"/>
          <w:rtl w:val="0"/>
        </w:rPr>
        <w:t xml:space="preserve">practical strategies</w:t>
      </w:r>
      <w:r w:rsidDel="00000000" w:rsidR="00000000" w:rsidRPr="00000000">
        <w:rPr>
          <w:sz w:val="24"/>
          <w:szCs w:val="24"/>
          <w:rtl w:val="0"/>
        </w:rPr>
        <w:t xml:space="preserve"> to rein in expenses without compromising your case's integrity.</w:t>
      </w:r>
    </w:p>
    <w:p w:rsidR="00000000" w:rsidDel="00000000" w:rsidP="00000000" w:rsidRDefault="00000000" w:rsidRPr="00000000" w14:paraId="000002B7">
      <w:pPr>
        <w:pBdr>
          <w:top w:color="auto" w:space="0" w:sz="0" w:val="none"/>
          <w:left w:color="auto" w:space="0" w:sz="0" w:val="none"/>
          <w:bottom w:color="auto" w:space="0" w:sz="0" w:val="none"/>
          <w:right w:color="auto" w:space="0" w:sz="0" w:val="none"/>
          <w:between w:color="auto" w:space="0" w:sz="0" w:val="none"/>
        </w:pBdr>
        <w:spacing w:after="280" w:line="360" w:lineRule="auto"/>
        <w:rPr>
          <w:b w:val="1"/>
          <w:sz w:val="26"/>
          <w:szCs w:val="26"/>
        </w:rPr>
      </w:pPr>
      <w:r w:rsidDel="00000000" w:rsidR="00000000" w:rsidRPr="00000000">
        <w:rPr>
          <w:b w:val="1"/>
          <w:sz w:val="26"/>
          <w:szCs w:val="26"/>
          <w:rtl w:val="0"/>
        </w:rPr>
        <w:t xml:space="preserve">1. Pro Se Representation</w:t>
      </w:r>
    </w:p>
    <w:p w:rsidR="00000000" w:rsidDel="00000000" w:rsidP="00000000" w:rsidRDefault="00000000" w:rsidRPr="00000000" w14:paraId="000002B8">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After my fourth attorney failed me, I represented myself—"pro se." It's an option if you can't afford another $5,000+ retainer or find someone who will actually fight for you.</w:t>
      </w:r>
    </w:p>
    <w:p w:rsidR="00000000" w:rsidDel="00000000" w:rsidP="00000000" w:rsidRDefault="00000000" w:rsidRPr="00000000" w14:paraId="000002B9">
      <w:pPr>
        <w:numPr>
          <w:ilvl w:val="0"/>
          <w:numId w:val="66"/>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Pros</w:t>
      </w:r>
      <w:r w:rsidDel="00000000" w:rsidR="00000000" w:rsidRPr="00000000">
        <w:rPr>
          <w:sz w:val="24"/>
          <w:szCs w:val="24"/>
          <w:rtl w:val="0"/>
        </w:rPr>
        <w:t xml:space="preserve">:</w:t>
      </w:r>
    </w:p>
    <w:p w:rsidR="00000000" w:rsidDel="00000000" w:rsidP="00000000" w:rsidRDefault="00000000" w:rsidRPr="00000000" w14:paraId="000002BA">
      <w:pPr>
        <w:numPr>
          <w:ilvl w:val="1"/>
          <w:numId w:val="66"/>
        </w:numPr>
        <w:pBdr>
          <w:top w:color="auto" w:space="0" w:sz="0" w:val="none"/>
          <w:bottom w:color="auto" w:space="0" w:sz="0" w:val="none"/>
          <w:right w:color="auto" w:space="0" w:sz="0" w:val="none"/>
          <w:between w:color="auto" w:space="0" w:sz="0" w:val="none"/>
        </w:pBdr>
        <w:spacing w:after="0" w:afterAutospacing="0" w:lineRule="auto"/>
        <w:ind w:left="1440" w:hanging="360"/>
      </w:pPr>
      <w:r w:rsidDel="00000000" w:rsidR="00000000" w:rsidRPr="00000000">
        <w:rPr>
          <w:sz w:val="24"/>
          <w:szCs w:val="24"/>
          <w:rtl w:val="0"/>
        </w:rPr>
        <w:t xml:space="preserve">Save on fees.</w:t>
      </w:r>
    </w:p>
    <w:p w:rsidR="00000000" w:rsidDel="00000000" w:rsidP="00000000" w:rsidRDefault="00000000" w:rsidRPr="00000000" w14:paraId="000002BB">
      <w:pPr>
        <w:numPr>
          <w:ilvl w:val="1"/>
          <w:numId w:val="66"/>
        </w:numPr>
        <w:pBdr>
          <w:top w:color="auto" w:space="0" w:sz="0" w:val="none"/>
          <w:bottom w:color="auto" w:space="0" w:sz="0" w:val="none"/>
          <w:right w:color="auto" w:space="0" w:sz="0" w:val="none"/>
          <w:between w:color="auto" w:space="0" w:sz="0" w:val="none"/>
        </w:pBdr>
        <w:spacing w:after="0" w:afterAutospacing="0" w:lineRule="auto"/>
        <w:ind w:left="1440" w:hanging="360"/>
      </w:pPr>
      <w:r w:rsidDel="00000000" w:rsidR="00000000" w:rsidRPr="00000000">
        <w:rPr>
          <w:sz w:val="24"/>
          <w:szCs w:val="24"/>
          <w:rtl w:val="0"/>
        </w:rPr>
        <w:t xml:space="preserve">Full control over your case strategy and narrative.</w:t>
      </w:r>
    </w:p>
    <w:p w:rsidR="00000000" w:rsidDel="00000000" w:rsidP="00000000" w:rsidRDefault="00000000" w:rsidRPr="00000000" w14:paraId="000002BC">
      <w:pPr>
        <w:numPr>
          <w:ilvl w:val="0"/>
          <w:numId w:val="66"/>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Cons</w:t>
      </w:r>
      <w:r w:rsidDel="00000000" w:rsidR="00000000" w:rsidRPr="00000000">
        <w:rPr>
          <w:sz w:val="24"/>
          <w:szCs w:val="24"/>
          <w:rtl w:val="0"/>
        </w:rPr>
        <w:t xml:space="preserve">:</w:t>
      </w:r>
    </w:p>
    <w:p w:rsidR="00000000" w:rsidDel="00000000" w:rsidP="00000000" w:rsidRDefault="00000000" w:rsidRPr="00000000" w14:paraId="000002BD">
      <w:pPr>
        <w:numPr>
          <w:ilvl w:val="1"/>
          <w:numId w:val="66"/>
        </w:numPr>
        <w:pBdr>
          <w:top w:color="auto" w:space="0" w:sz="0" w:val="none"/>
          <w:bottom w:color="auto" w:space="0" w:sz="0" w:val="none"/>
          <w:right w:color="auto" w:space="0" w:sz="0" w:val="none"/>
          <w:between w:color="auto" w:space="0" w:sz="0" w:val="none"/>
        </w:pBdr>
        <w:spacing w:after="0" w:afterAutospacing="0" w:lineRule="auto"/>
        <w:ind w:left="1440" w:hanging="360"/>
      </w:pPr>
      <w:r w:rsidDel="00000000" w:rsidR="00000000" w:rsidRPr="00000000">
        <w:rPr>
          <w:sz w:val="24"/>
          <w:szCs w:val="24"/>
          <w:rtl w:val="0"/>
        </w:rPr>
        <w:t xml:space="preserve">You must learn court procedures, file motions on time, and handle oral arguments—daunting if you lack judicial training.</w:t>
      </w:r>
    </w:p>
    <w:p w:rsidR="00000000" w:rsidDel="00000000" w:rsidP="00000000" w:rsidRDefault="00000000" w:rsidRPr="00000000" w14:paraId="000002BE">
      <w:pPr>
        <w:numPr>
          <w:ilvl w:val="1"/>
          <w:numId w:val="66"/>
        </w:numPr>
        <w:pBdr>
          <w:top w:color="auto" w:space="0" w:sz="0" w:val="none"/>
          <w:bottom w:color="auto" w:space="0" w:sz="0" w:val="none"/>
          <w:right w:color="auto" w:space="0" w:sz="0" w:val="none"/>
          <w:between w:color="auto" w:space="0" w:sz="0" w:val="none"/>
        </w:pBdr>
        <w:spacing w:after="560" w:lineRule="auto"/>
        <w:ind w:left="1440" w:hanging="360"/>
      </w:pPr>
      <w:r w:rsidDel="00000000" w:rsidR="00000000" w:rsidRPr="00000000">
        <w:rPr>
          <w:sz w:val="24"/>
          <w:szCs w:val="24"/>
          <w:rtl w:val="0"/>
        </w:rPr>
        <w:t xml:space="preserve">Opposing counsel may try procedural tricks to overwhelm you.</w:t>
      </w:r>
    </w:p>
    <w:p w:rsidR="00000000" w:rsidDel="00000000" w:rsidP="00000000" w:rsidRDefault="00000000" w:rsidRPr="00000000" w14:paraId="000002BF">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b w:val="1"/>
          <w:sz w:val="24"/>
          <w:szCs w:val="24"/>
          <w:rtl w:val="0"/>
        </w:rPr>
        <w:t xml:space="preserve">Tip</w:t>
      </w:r>
      <w:r w:rsidDel="00000000" w:rsidR="00000000" w:rsidRPr="00000000">
        <w:rPr>
          <w:sz w:val="24"/>
          <w:szCs w:val="24"/>
          <w:rtl w:val="0"/>
        </w:rPr>
        <w:t xml:space="preserve">: Some states allow "limited scope representation," where you hire an attorney only for certain tasks—drafting documents, attending a single hearing—while you handle the rest. It's a middle ground to avoid full-scope bills.</w:t>
      </w:r>
    </w:p>
    <w:p w:rsidR="00000000" w:rsidDel="00000000" w:rsidP="00000000" w:rsidRDefault="00000000" w:rsidRPr="00000000" w14:paraId="000002C0">
      <w:pPr>
        <w:numPr>
          <w:ilvl w:val="0"/>
          <w:numId w:val="194"/>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b w:val="1"/>
          <w:sz w:val="24"/>
          <w:szCs w:val="24"/>
          <w:rtl w:val="0"/>
        </w:rPr>
        <w:t xml:space="preserve">Success Stories</w:t>
      </w:r>
      <w:r w:rsidDel="00000000" w:rsidR="00000000" w:rsidRPr="00000000">
        <w:rPr>
          <w:sz w:val="24"/>
          <w:szCs w:val="24"/>
          <w:rtl w:val="0"/>
        </w:rPr>
        <w:t xml:space="preserve">: Numerous pro se litigants report feeling more empowered once they grasp court rules. By collaborating with a paralegal or legal aid clinic, they navigate complex filings without paying an attorney full-time. However, it requires organization, resilience, and the willingness to research.</w:t>
      </w:r>
    </w:p>
    <w:p w:rsidR="00000000" w:rsidDel="00000000" w:rsidP="00000000" w:rsidRDefault="00000000" w:rsidRPr="00000000" w14:paraId="000002C1">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26"/>
          <w:szCs w:val="26"/>
        </w:rPr>
      </w:pPr>
      <w:bookmarkStart w:colFirst="0" w:colLast="0" w:name="_li499n99lut3" w:id="111"/>
      <w:bookmarkEnd w:id="111"/>
      <w:r w:rsidDel="00000000" w:rsidR="00000000" w:rsidRPr="00000000">
        <w:rPr>
          <w:b w:val="1"/>
          <w:color w:val="000000"/>
          <w:sz w:val="26"/>
          <w:szCs w:val="26"/>
          <w:rtl w:val="0"/>
        </w:rPr>
        <w:t xml:space="preserve">2. Focus on Judicial Matters, Not Venting</w:t>
      </w:r>
    </w:p>
    <w:p w:rsidR="00000000" w:rsidDel="00000000" w:rsidP="00000000" w:rsidRDefault="00000000" w:rsidRPr="00000000" w14:paraId="000002C2">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b w:val="1"/>
          <w:sz w:val="24"/>
          <w:szCs w:val="24"/>
          <w:rtl w:val="0"/>
        </w:rPr>
        <w:t xml:space="preserve">Your attorney is not your therapist.</w:t>
      </w:r>
      <w:r w:rsidDel="00000000" w:rsidR="00000000" w:rsidRPr="00000000">
        <w:rPr>
          <w:sz w:val="24"/>
          <w:szCs w:val="24"/>
          <w:rtl w:val="0"/>
        </w:rPr>
        <w:t xml:space="preserve"> While a good lawyer provides empathy and guidance, using them as a counselor or life coach can rapidly inflate bills. Most attorneys charge by the hour (often in small increments, like 6 or 15 minutes), so </w:t>
      </w:r>
      <w:r w:rsidDel="00000000" w:rsidR="00000000" w:rsidRPr="00000000">
        <w:rPr>
          <w:b w:val="1"/>
          <w:sz w:val="24"/>
          <w:szCs w:val="24"/>
          <w:rtl w:val="0"/>
        </w:rPr>
        <w:t xml:space="preserve">lengthy calls</w:t>
      </w:r>
      <w:r w:rsidDel="00000000" w:rsidR="00000000" w:rsidRPr="00000000">
        <w:rPr>
          <w:sz w:val="24"/>
          <w:szCs w:val="24"/>
          <w:rtl w:val="0"/>
        </w:rPr>
        <w:t xml:space="preserve"> about your stress or relationship history can cost you hundreds.</w:t>
      </w:r>
    </w:p>
    <w:p w:rsidR="00000000" w:rsidDel="00000000" w:rsidP="00000000" w:rsidRDefault="00000000" w:rsidRPr="00000000" w14:paraId="000002C3">
      <w:pPr>
        <w:numPr>
          <w:ilvl w:val="0"/>
          <w:numId w:val="407"/>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b w:val="1"/>
          <w:sz w:val="24"/>
          <w:szCs w:val="24"/>
          <w:rtl w:val="0"/>
        </w:rPr>
        <w:t xml:space="preserve">Tip</w:t>
      </w:r>
      <w:r w:rsidDel="00000000" w:rsidR="00000000" w:rsidRPr="00000000">
        <w:rPr>
          <w:sz w:val="24"/>
          <w:szCs w:val="24"/>
          <w:rtl w:val="0"/>
        </w:rPr>
        <w:t xml:space="preserve">: Limit emotional or personal commentary during legal consultations. If you need to process trauma or vent frustrations, consider a </w:t>
      </w:r>
      <w:r w:rsidDel="00000000" w:rsidR="00000000" w:rsidRPr="00000000">
        <w:rPr>
          <w:b w:val="1"/>
          <w:sz w:val="24"/>
          <w:szCs w:val="24"/>
          <w:rtl w:val="0"/>
        </w:rPr>
        <w:t xml:space="preserve">licensed therapist</w:t>
      </w:r>
      <w:r w:rsidDel="00000000" w:rsidR="00000000" w:rsidRPr="00000000">
        <w:rPr>
          <w:sz w:val="24"/>
          <w:szCs w:val="24"/>
          <w:rtl w:val="0"/>
        </w:rPr>
        <w:t xml:space="preserve">, a </w:t>
      </w:r>
      <w:r w:rsidDel="00000000" w:rsidR="00000000" w:rsidRPr="00000000">
        <w:rPr>
          <w:b w:val="1"/>
          <w:sz w:val="24"/>
          <w:szCs w:val="24"/>
          <w:rtl w:val="0"/>
        </w:rPr>
        <w:t xml:space="preserve">support group</w:t>
      </w:r>
      <w:r w:rsidDel="00000000" w:rsidR="00000000" w:rsidRPr="00000000">
        <w:rPr>
          <w:sz w:val="24"/>
          <w:szCs w:val="24"/>
          <w:rtl w:val="0"/>
        </w:rPr>
        <w:t xml:space="preserve">, or </w:t>
      </w:r>
      <w:r w:rsidDel="00000000" w:rsidR="00000000" w:rsidRPr="00000000">
        <w:rPr>
          <w:b w:val="1"/>
          <w:sz w:val="24"/>
          <w:szCs w:val="24"/>
          <w:rtl w:val="0"/>
        </w:rPr>
        <w:t xml:space="preserve">trusted friends</w:t>
      </w:r>
      <w:r w:rsidDel="00000000" w:rsidR="00000000" w:rsidRPr="00000000">
        <w:rPr>
          <w:sz w:val="24"/>
          <w:szCs w:val="24"/>
          <w:rtl w:val="0"/>
        </w:rPr>
        <w:t xml:space="preserve">. Save "law talk" for your attorney sessions, focusing on facts, documentation, and strategic concerns.</w:t>
      </w:r>
    </w:p>
    <w:p w:rsidR="00000000" w:rsidDel="00000000" w:rsidP="00000000" w:rsidRDefault="00000000" w:rsidRPr="00000000" w14:paraId="000002C4">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26"/>
          <w:szCs w:val="26"/>
        </w:rPr>
      </w:pPr>
      <w:bookmarkStart w:colFirst="0" w:colLast="0" w:name="_n7gbdrvwpjx9" w:id="112"/>
      <w:bookmarkEnd w:id="112"/>
      <w:r w:rsidDel="00000000" w:rsidR="00000000" w:rsidRPr="00000000">
        <w:rPr>
          <w:b w:val="1"/>
          <w:color w:val="000000"/>
          <w:sz w:val="26"/>
          <w:szCs w:val="26"/>
          <w:rtl w:val="0"/>
        </w:rPr>
        <w:t xml:space="preserve">3. Organize Your Documents and Questions</w:t>
      </w:r>
    </w:p>
    <w:p w:rsidR="00000000" w:rsidDel="00000000" w:rsidP="00000000" w:rsidRDefault="00000000" w:rsidRPr="00000000" w14:paraId="000002C5">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b w:val="1"/>
          <w:sz w:val="24"/>
          <w:szCs w:val="24"/>
          <w:rtl w:val="0"/>
        </w:rPr>
        <w:t xml:space="preserve">Preparation</w:t>
      </w:r>
      <w:r w:rsidDel="00000000" w:rsidR="00000000" w:rsidRPr="00000000">
        <w:rPr>
          <w:sz w:val="24"/>
          <w:szCs w:val="24"/>
          <w:rtl w:val="0"/>
        </w:rPr>
        <w:t xml:space="preserve"> before each attorney meeting is key.</w:t>
      </w:r>
    </w:p>
    <w:p w:rsidR="00000000" w:rsidDel="00000000" w:rsidP="00000000" w:rsidRDefault="00000000" w:rsidRPr="00000000" w14:paraId="000002C6">
      <w:pPr>
        <w:numPr>
          <w:ilvl w:val="0"/>
          <w:numId w:val="294"/>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Compile Documents in Advance</w:t>
      </w:r>
      <w:r w:rsidDel="00000000" w:rsidR="00000000" w:rsidRPr="00000000">
        <w:rPr>
          <w:sz w:val="24"/>
          <w:szCs w:val="24"/>
          <w:rtl w:val="0"/>
        </w:rPr>
        <w:t xml:space="preserve">: Sort financial statements, receipts, correspondences, and court notices. A lawyer sifting through a box of random papers on the clock will cost more.</w:t>
      </w:r>
    </w:p>
    <w:p w:rsidR="00000000" w:rsidDel="00000000" w:rsidP="00000000" w:rsidRDefault="00000000" w:rsidRPr="00000000" w14:paraId="000002C7">
      <w:pPr>
        <w:numPr>
          <w:ilvl w:val="0"/>
          <w:numId w:val="294"/>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List Questions</w:t>
      </w:r>
      <w:r w:rsidDel="00000000" w:rsidR="00000000" w:rsidRPr="00000000">
        <w:rPr>
          <w:sz w:val="24"/>
          <w:szCs w:val="24"/>
          <w:rtl w:val="0"/>
        </w:rPr>
        <w:t xml:space="preserve">: Write down a concise set of queries or updates. When you meet or talk with your lawyer, stick to that outline. This prevents aimless tangents and repetitive calls.</w:t>
      </w:r>
    </w:p>
    <w:p w:rsidR="00000000" w:rsidDel="00000000" w:rsidP="00000000" w:rsidRDefault="00000000" w:rsidRPr="00000000" w14:paraId="000002C8">
      <w:pPr>
        <w:numPr>
          <w:ilvl w:val="0"/>
          <w:numId w:val="294"/>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b w:val="1"/>
          <w:sz w:val="24"/>
          <w:szCs w:val="24"/>
          <w:rtl w:val="0"/>
        </w:rPr>
        <w:t xml:space="preserve">Email Bundling</w:t>
      </w:r>
      <w:r w:rsidDel="00000000" w:rsidR="00000000" w:rsidRPr="00000000">
        <w:rPr>
          <w:sz w:val="24"/>
          <w:szCs w:val="24"/>
          <w:rtl w:val="0"/>
        </w:rPr>
        <w:t xml:space="preserve">: Instead of sending multiple single-topic emails daily, gather non-urgent issues into </w:t>
      </w:r>
      <w:r w:rsidDel="00000000" w:rsidR="00000000" w:rsidRPr="00000000">
        <w:rPr>
          <w:b w:val="1"/>
          <w:sz w:val="24"/>
          <w:szCs w:val="24"/>
          <w:rtl w:val="0"/>
        </w:rPr>
        <w:t xml:space="preserve">one structured email</w:t>
      </w:r>
      <w:r w:rsidDel="00000000" w:rsidR="00000000" w:rsidRPr="00000000">
        <w:rPr>
          <w:sz w:val="24"/>
          <w:szCs w:val="24"/>
          <w:rtl w:val="0"/>
        </w:rPr>
        <w:t xml:space="preserve">. This way, you pay for one reading/response cycle rather than many mini-cycles.</w:t>
      </w:r>
    </w:p>
    <w:p w:rsidR="00000000" w:rsidDel="00000000" w:rsidP="00000000" w:rsidRDefault="00000000" w:rsidRPr="00000000" w14:paraId="000002C9">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26"/>
          <w:szCs w:val="26"/>
        </w:rPr>
      </w:pPr>
      <w:bookmarkStart w:colFirst="0" w:colLast="0" w:name="_7v0wlx3zq7k6" w:id="113"/>
      <w:bookmarkEnd w:id="113"/>
      <w:r w:rsidDel="00000000" w:rsidR="00000000" w:rsidRPr="00000000">
        <w:rPr>
          <w:b w:val="1"/>
          <w:color w:val="000000"/>
          <w:sz w:val="26"/>
          <w:szCs w:val="26"/>
          <w:rtl w:val="0"/>
        </w:rPr>
        <w:t xml:space="preserve">4. Leverage Paralegals or Support Staff</w:t>
      </w:r>
    </w:p>
    <w:p w:rsidR="00000000" w:rsidDel="00000000" w:rsidP="00000000" w:rsidRDefault="00000000" w:rsidRPr="00000000" w14:paraId="000002CA">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Many family law firms use paralegals, legal assistants, or junior associates to handle routine tasks at a lower hourly rate than the lead attorney.</w:t>
      </w:r>
    </w:p>
    <w:p w:rsidR="00000000" w:rsidDel="00000000" w:rsidP="00000000" w:rsidRDefault="00000000" w:rsidRPr="00000000" w14:paraId="000002CB">
      <w:pPr>
        <w:numPr>
          <w:ilvl w:val="0"/>
          <w:numId w:val="490"/>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Examples</w:t>
      </w:r>
      <w:r w:rsidDel="00000000" w:rsidR="00000000" w:rsidRPr="00000000">
        <w:rPr>
          <w:sz w:val="24"/>
          <w:szCs w:val="24"/>
          <w:rtl w:val="0"/>
        </w:rPr>
        <w:t xml:space="preserve">: Document gathering, form filing, scheduling court dates, or preparing straightforward motions can often be delegated.</w:t>
      </w:r>
    </w:p>
    <w:p w:rsidR="00000000" w:rsidDel="00000000" w:rsidP="00000000" w:rsidRDefault="00000000" w:rsidRPr="00000000" w14:paraId="000002CC">
      <w:pPr>
        <w:numPr>
          <w:ilvl w:val="0"/>
          <w:numId w:val="490"/>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Ask</w:t>
      </w:r>
      <w:r w:rsidDel="00000000" w:rsidR="00000000" w:rsidRPr="00000000">
        <w:rPr>
          <w:sz w:val="24"/>
          <w:szCs w:val="24"/>
          <w:rtl w:val="0"/>
        </w:rPr>
        <w:t xml:space="preserve">: "How can I best utilize your staff so I'm not billed for your top-tier attorney rate on administrative tasks?"</w:t>
      </w:r>
    </w:p>
    <w:p w:rsidR="00000000" w:rsidDel="00000000" w:rsidP="00000000" w:rsidRDefault="00000000" w:rsidRPr="00000000" w14:paraId="000002CD">
      <w:pPr>
        <w:numPr>
          <w:ilvl w:val="0"/>
          <w:numId w:val="490"/>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b w:val="1"/>
          <w:sz w:val="24"/>
          <w:szCs w:val="24"/>
          <w:rtl w:val="0"/>
        </w:rPr>
        <w:t xml:space="preserve">Result</w:t>
      </w:r>
      <w:r w:rsidDel="00000000" w:rsidR="00000000" w:rsidRPr="00000000">
        <w:rPr>
          <w:sz w:val="24"/>
          <w:szCs w:val="24"/>
          <w:rtl w:val="0"/>
        </w:rPr>
        <w:t xml:space="preserve">: You maintain quality oversight from the senior lawyer on critical strategy decisions while saving money for simpler tasks.</w:t>
      </w:r>
    </w:p>
    <w:p w:rsidR="00000000" w:rsidDel="00000000" w:rsidP="00000000" w:rsidRDefault="00000000" w:rsidRPr="00000000" w14:paraId="000002CE">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26"/>
          <w:szCs w:val="26"/>
        </w:rPr>
      </w:pPr>
      <w:bookmarkStart w:colFirst="0" w:colLast="0" w:name="_ictz6qxp55e8" w:id="114"/>
      <w:bookmarkEnd w:id="114"/>
      <w:r w:rsidDel="00000000" w:rsidR="00000000" w:rsidRPr="00000000">
        <w:rPr>
          <w:b w:val="1"/>
          <w:color w:val="000000"/>
          <w:sz w:val="26"/>
          <w:szCs w:val="26"/>
          <w:rtl w:val="0"/>
        </w:rPr>
        <w:t xml:space="preserve">5. Ask About Limited-Scope Representation</w:t>
      </w:r>
    </w:p>
    <w:p w:rsidR="00000000" w:rsidDel="00000000" w:rsidP="00000000" w:rsidRDefault="00000000" w:rsidRPr="00000000" w14:paraId="000002CF">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If you can't afford full representation, </w:t>
      </w:r>
      <w:r w:rsidDel="00000000" w:rsidR="00000000" w:rsidRPr="00000000">
        <w:rPr>
          <w:b w:val="1"/>
          <w:sz w:val="24"/>
          <w:szCs w:val="24"/>
          <w:rtl w:val="0"/>
        </w:rPr>
        <w:t xml:space="preserve">limited-scope</w:t>
      </w:r>
      <w:r w:rsidDel="00000000" w:rsidR="00000000" w:rsidRPr="00000000">
        <w:rPr>
          <w:sz w:val="24"/>
          <w:szCs w:val="24"/>
          <w:rtl w:val="0"/>
        </w:rPr>
        <w:t xml:space="preserve"> (a.k.a. "unbundled") services let you pay only for specific parts of your case (e.g., drafting motions, appearing at a key hearing, or reviewing settlement offers). You manage the other aspects on your own.</w:t>
      </w:r>
    </w:p>
    <w:p w:rsidR="00000000" w:rsidDel="00000000" w:rsidP="00000000" w:rsidRDefault="00000000" w:rsidRPr="00000000" w14:paraId="000002D0">
      <w:pPr>
        <w:numPr>
          <w:ilvl w:val="0"/>
          <w:numId w:val="339"/>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Pros</w:t>
      </w:r>
      <w:r w:rsidDel="00000000" w:rsidR="00000000" w:rsidRPr="00000000">
        <w:rPr>
          <w:sz w:val="24"/>
          <w:szCs w:val="24"/>
          <w:rtl w:val="0"/>
        </w:rPr>
        <w:t xml:space="preserve">: Substantially lower costs, allowing for more control.</w:t>
      </w:r>
    </w:p>
    <w:p w:rsidR="00000000" w:rsidDel="00000000" w:rsidP="00000000" w:rsidRDefault="00000000" w:rsidRPr="00000000" w14:paraId="000002D1">
      <w:pPr>
        <w:numPr>
          <w:ilvl w:val="0"/>
          <w:numId w:val="339"/>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Cons</w:t>
      </w:r>
      <w:r w:rsidDel="00000000" w:rsidR="00000000" w:rsidRPr="00000000">
        <w:rPr>
          <w:sz w:val="24"/>
          <w:szCs w:val="24"/>
          <w:rtl w:val="0"/>
        </w:rPr>
        <w:t xml:space="preserve">: You bear responsibility for tasks outside the agreed scope, including filing deadlines or certain court appearances.</w:t>
      </w:r>
    </w:p>
    <w:p w:rsidR="00000000" w:rsidDel="00000000" w:rsidP="00000000" w:rsidRDefault="00000000" w:rsidRPr="00000000" w14:paraId="000002D2">
      <w:pPr>
        <w:numPr>
          <w:ilvl w:val="0"/>
          <w:numId w:val="339"/>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b w:val="1"/>
          <w:sz w:val="24"/>
          <w:szCs w:val="24"/>
          <w:rtl w:val="0"/>
        </w:rPr>
        <w:t xml:space="preserve">Tip</w:t>
      </w:r>
      <w:r w:rsidDel="00000000" w:rsidR="00000000" w:rsidRPr="00000000">
        <w:rPr>
          <w:sz w:val="24"/>
          <w:szCs w:val="24"/>
          <w:rtl w:val="0"/>
        </w:rPr>
        <w:t xml:space="preserve">: Confirm exactly which duties the attorney handles vs. which remain your responsibility.</w:t>
      </w:r>
    </w:p>
    <w:p w:rsidR="00000000" w:rsidDel="00000000" w:rsidP="00000000" w:rsidRDefault="00000000" w:rsidRPr="00000000" w14:paraId="000002D3">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26"/>
          <w:szCs w:val="26"/>
        </w:rPr>
      </w:pPr>
      <w:bookmarkStart w:colFirst="0" w:colLast="0" w:name="_id0tvlub0yxv" w:id="115"/>
      <w:bookmarkEnd w:id="115"/>
      <w:r w:rsidDel="00000000" w:rsidR="00000000" w:rsidRPr="00000000">
        <w:rPr>
          <w:b w:val="1"/>
          <w:color w:val="000000"/>
          <w:sz w:val="26"/>
          <w:szCs w:val="26"/>
          <w:rtl w:val="0"/>
        </w:rPr>
        <w:t xml:space="preserve">6. Use Mediation or Collaborative Law (if Safe and Feasible)</w:t>
      </w:r>
    </w:p>
    <w:p w:rsidR="00000000" w:rsidDel="00000000" w:rsidP="00000000" w:rsidRDefault="00000000" w:rsidRPr="00000000" w14:paraId="000002D4">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b w:val="1"/>
          <w:sz w:val="24"/>
          <w:szCs w:val="24"/>
          <w:rtl w:val="0"/>
        </w:rPr>
        <w:t xml:space="preserve">Mediation</w:t>
      </w:r>
      <w:r w:rsidDel="00000000" w:rsidR="00000000" w:rsidRPr="00000000">
        <w:rPr>
          <w:sz w:val="24"/>
          <w:szCs w:val="24"/>
          <w:rtl w:val="0"/>
        </w:rPr>
        <w:t xml:space="preserve"> can be cheaper and faster than litigation if your ex is somewhat cooperative. A trained neutral mediator helps you both negotiate custody, property division, or support.</w:t>
      </w:r>
    </w:p>
    <w:p w:rsidR="00000000" w:rsidDel="00000000" w:rsidP="00000000" w:rsidRDefault="00000000" w:rsidRPr="00000000" w14:paraId="000002D5">
      <w:pPr>
        <w:numPr>
          <w:ilvl w:val="0"/>
          <w:numId w:val="402"/>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Caution</w:t>
      </w:r>
      <w:r w:rsidDel="00000000" w:rsidR="00000000" w:rsidRPr="00000000">
        <w:rPr>
          <w:sz w:val="24"/>
          <w:szCs w:val="24"/>
          <w:rtl w:val="0"/>
        </w:rPr>
        <w:t xml:space="preserve">: In antagonistic or abusive marital dissolutions, mediation might be weaponized by an abuser to bully you, so consider it . If DV or severe manipulation is present, you likely need robust legal advocacy in court.</w:t>
      </w:r>
    </w:p>
    <w:p w:rsidR="00000000" w:rsidDel="00000000" w:rsidP="00000000" w:rsidRDefault="00000000" w:rsidRPr="00000000" w14:paraId="000002D6">
      <w:pPr>
        <w:numPr>
          <w:ilvl w:val="0"/>
          <w:numId w:val="402"/>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b w:val="1"/>
          <w:sz w:val="24"/>
          <w:szCs w:val="24"/>
          <w:rtl w:val="0"/>
        </w:rPr>
        <w:t xml:space="preserve">Collaborative Law</w:t>
      </w:r>
      <w:r w:rsidDel="00000000" w:rsidR="00000000" w:rsidRPr="00000000">
        <w:rPr>
          <w:sz w:val="24"/>
          <w:szCs w:val="24"/>
          <w:rtl w:val="0"/>
        </w:rPr>
        <w:t xml:space="preserve">: Each party has an attorney, but both commit to resolving issues out of court. This may reduce hearing costs, but only if the former spouse engages in good faith.</w:t>
      </w:r>
    </w:p>
    <w:p w:rsidR="00000000" w:rsidDel="00000000" w:rsidP="00000000" w:rsidRDefault="00000000" w:rsidRPr="00000000" w14:paraId="000002D7">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26"/>
          <w:szCs w:val="26"/>
        </w:rPr>
      </w:pPr>
      <w:bookmarkStart w:colFirst="0" w:colLast="0" w:name="_pohoihahc8de" w:id="116"/>
      <w:bookmarkEnd w:id="116"/>
      <w:r w:rsidDel="00000000" w:rsidR="00000000" w:rsidRPr="00000000">
        <w:rPr>
          <w:b w:val="1"/>
          <w:color w:val="000000"/>
          <w:sz w:val="26"/>
          <w:szCs w:val="26"/>
          <w:rtl w:val="0"/>
        </w:rPr>
        <w:t xml:space="preserve">7. Document so You Don't Pay Twice</w:t>
      </w:r>
    </w:p>
    <w:p w:rsidR="00000000" w:rsidDel="00000000" w:rsidP="00000000" w:rsidRDefault="00000000" w:rsidRPr="00000000" w14:paraId="000002D8">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b w:val="1"/>
          <w:sz w:val="24"/>
          <w:szCs w:val="24"/>
          <w:rtl w:val="0"/>
        </w:rPr>
        <w:t xml:space="preserve">Missing or messy paperwork</w:t>
      </w:r>
      <w:r w:rsidDel="00000000" w:rsidR="00000000" w:rsidRPr="00000000">
        <w:rPr>
          <w:sz w:val="24"/>
          <w:szCs w:val="24"/>
          <w:rtl w:val="0"/>
        </w:rPr>
        <w:t xml:space="preserve"> often forces attorneys to follow up or re-file corrected documents, billing more hours.</w:t>
      </w:r>
    </w:p>
    <w:p w:rsidR="00000000" w:rsidDel="00000000" w:rsidP="00000000" w:rsidRDefault="00000000" w:rsidRPr="00000000" w14:paraId="000002D9">
      <w:pPr>
        <w:numPr>
          <w:ilvl w:val="0"/>
          <w:numId w:val="278"/>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Keep Digital Copies</w:t>
      </w:r>
      <w:r w:rsidDel="00000000" w:rsidR="00000000" w:rsidRPr="00000000">
        <w:rPr>
          <w:sz w:val="24"/>
          <w:szCs w:val="24"/>
          <w:rtl w:val="0"/>
        </w:rPr>
        <w:t xml:space="preserve">: Scan or photograph important records for your own reference. Maintain them in a secure folder or drive.</w:t>
      </w:r>
    </w:p>
    <w:p w:rsidR="00000000" w:rsidDel="00000000" w:rsidP="00000000" w:rsidRDefault="00000000" w:rsidRPr="00000000" w14:paraId="000002DA">
      <w:pPr>
        <w:numPr>
          <w:ilvl w:val="0"/>
          <w:numId w:val="278"/>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b w:val="1"/>
          <w:sz w:val="24"/>
          <w:szCs w:val="24"/>
          <w:rtl w:val="0"/>
        </w:rPr>
        <w:t xml:space="preserve">Maintain a Timeline</w:t>
      </w:r>
      <w:r w:rsidDel="00000000" w:rsidR="00000000" w:rsidRPr="00000000">
        <w:rPr>
          <w:sz w:val="24"/>
          <w:szCs w:val="24"/>
          <w:rtl w:val="0"/>
        </w:rPr>
        <w:t xml:space="preserve">: A simple timeline of key marital events or incidents of conflict can help your lawyer reference facts, saving them time (and you money).</w:t>
      </w:r>
    </w:p>
    <w:p w:rsidR="00000000" w:rsidDel="00000000" w:rsidP="00000000" w:rsidRDefault="00000000" w:rsidRPr="00000000" w14:paraId="000002DB">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26"/>
          <w:szCs w:val="26"/>
        </w:rPr>
      </w:pPr>
      <w:bookmarkStart w:colFirst="0" w:colLast="0" w:name="_lmkgmb4kzac4" w:id="117"/>
      <w:bookmarkEnd w:id="117"/>
      <w:r w:rsidDel="00000000" w:rsidR="00000000" w:rsidRPr="00000000">
        <w:rPr>
          <w:b w:val="1"/>
          <w:color w:val="000000"/>
          <w:sz w:val="26"/>
          <w:szCs w:val="26"/>
          <w:rtl w:val="0"/>
        </w:rPr>
        <w:t xml:space="preserve">8. Rethink Unnecessary Fights</w:t>
      </w:r>
    </w:p>
    <w:p w:rsidR="00000000" w:rsidDel="00000000" w:rsidP="00000000" w:rsidRDefault="00000000" w:rsidRPr="00000000" w14:paraId="000002DC">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Marital dissolution is emotional, but choosing your battles reduces overhead. Evaluate if certain issues (like a small piece of furniture or a minor financial difference) are </w:t>
      </w:r>
      <w:r w:rsidDel="00000000" w:rsidR="00000000" w:rsidRPr="00000000">
        <w:rPr>
          <w:b w:val="1"/>
          <w:sz w:val="24"/>
          <w:szCs w:val="24"/>
          <w:rtl w:val="0"/>
        </w:rPr>
        <w:t xml:space="preserve">worth the fees</w:t>
      </w:r>
      <w:r w:rsidDel="00000000" w:rsidR="00000000" w:rsidRPr="00000000">
        <w:rPr>
          <w:sz w:val="24"/>
          <w:szCs w:val="24"/>
          <w:rtl w:val="0"/>
        </w:rPr>
        <w:t xml:space="preserve"> and stress of extended litigation.</w:t>
      </w:r>
    </w:p>
    <w:p w:rsidR="00000000" w:rsidDel="00000000" w:rsidP="00000000" w:rsidRDefault="00000000" w:rsidRPr="00000000" w14:paraId="000002DD">
      <w:pPr>
        <w:numPr>
          <w:ilvl w:val="0"/>
          <w:numId w:val="461"/>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Ask</w:t>
      </w:r>
      <w:r w:rsidDel="00000000" w:rsidR="00000000" w:rsidRPr="00000000">
        <w:rPr>
          <w:sz w:val="24"/>
          <w:szCs w:val="24"/>
          <w:rtl w:val="0"/>
        </w:rPr>
        <w:t xml:space="preserve">: "Is this dispute going to cost more in fees than the value of what I might gain?"</w:t>
      </w:r>
    </w:p>
    <w:p w:rsidR="00000000" w:rsidDel="00000000" w:rsidP="00000000" w:rsidRDefault="00000000" w:rsidRPr="00000000" w14:paraId="000002DE">
      <w:pPr>
        <w:numPr>
          <w:ilvl w:val="0"/>
          <w:numId w:val="461"/>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b w:val="1"/>
          <w:sz w:val="24"/>
          <w:szCs w:val="24"/>
          <w:rtl w:val="0"/>
        </w:rPr>
        <w:t xml:space="preserve">Exceptions</w:t>
      </w:r>
      <w:r w:rsidDel="00000000" w:rsidR="00000000" w:rsidRPr="00000000">
        <w:rPr>
          <w:sz w:val="24"/>
          <w:szCs w:val="24"/>
          <w:rtl w:val="0"/>
        </w:rPr>
        <w:t xml:space="preserve">: Child safety or major financial misappropriations obviously warrant robust lawful action. But if it's a small matter driven by hurt or pride, letting go might serve your emotional and financial well-being better.</w:t>
      </w:r>
    </w:p>
    <w:p w:rsidR="00000000" w:rsidDel="00000000" w:rsidP="00000000" w:rsidRDefault="00000000" w:rsidRPr="00000000" w14:paraId="000002DF">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26"/>
          <w:szCs w:val="26"/>
        </w:rPr>
      </w:pPr>
      <w:bookmarkStart w:colFirst="0" w:colLast="0" w:name="_d02w4712nt84" w:id="118"/>
      <w:bookmarkEnd w:id="118"/>
      <w:r w:rsidDel="00000000" w:rsidR="00000000" w:rsidRPr="00000000">
        <w:rPr>
          <w:b w:val="1"/>
          <w:color w:val="000000"/>
          <w:sz w:val="26"/>
          <w:szCs w:val="26"/>
          <w:rtl w:val="0"/>
        </w:rPr>
        <w:t xml:space="preserve">9. Clarify Fee Arrangements</w:t>
      </w:r>
    </w:p>
    <w:p w:rsidR="00000000" w:rsidDel="00000000" w:rsidP="00000000" w:rsidRDefault="00000000" w:rsidRPr="00000000" w14:paraId="000002E0">
      <w:pPr>
        <w:numPr>
          <w:ilvl w:val="0"/>
          <w:numId w:val="73"/>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Retainer</w:t>
      </w:r>
      <w:r w:rsidDel="00000000" w:rsidR="00000000" w:rsidRPr="00000000">
        <w:rPr>
          <w:sz w:val="24"/>
          <w:szCs w:val="24"/>
          <w:rtl w:val="0"/>
        </w:rPr>
        <w:t xml:space="preserve">: Confirm how quickly it depletes and whether your attorney stops work when the retainer runs out.</w:t>
      </w:r>
    </w:p>
    <w:p w:rsidR="00000000" w:rsidDel="00000000" w:rsidP="00000000" w:rsidRDefault="00000000" w:rsidRPr="00000000" w14:paraId="000002E1">
      <w:pPr>
        <w:numPr>
          <w:ilvl w:val="0"/>
          <w:numId w:val="73"/>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Hourly Billing Increments</w:t>
      </w:r>
      <w:r w:rsidDel="00000000" w:rsidR="00000000" w:rsidRPr="00000000">
        <w:rPr>
          <w:sz w:val="24"/>
          <w:szCs w:val="24"/>
          <w:rtl w:val="0"/>
        </w:rPr>
        <w:t xml:space="preserve">: Find out if they bill in 6-minute blocks or 15-minute blocks. This can affect costs significantly if you're making many short calls.</w:t>
      </w:r>
    </w:p>
    <w:p w:rsidR="00000000" w:rsidDel="00000000" w:rsidP="00000000" w:rsidRDefault="00000000" w:rsidRPr="00000000" w14:paraId="000002E2">
      <w:pPr>
        <w:numPr>
          <w:ilvl w:val="0"/>
          <w:numId w:val="73"/>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Monthly Statements</w:t>
      </w:r>
      <w:r w:rsidDel="00000000" w:rsidR="00000000" w:rsidRPr="00000000">
        <w:rPr>
          <w:sz w:val="24"/>
          <w:szCs w:val="24"/>
          <w:rtl w:val="0"/>
        </w:rPr>
        <w:t xml:space="preserve">: Request itemized statements. If you see unclear or unexpected charges, ask politely for an explanation.</w:t>
      </w:r>
    </w:p>
    <w:p w:rsidR="00000000" w:rsidDel="00000000" w:rsidP="00000000" w:rsidRDefault="00000000" w:rsidRPr="00000000" w14:paraId="000002E3">
      <w:pPr>
        <w:numPr>
          <w:ilvl w:val="0"/>
          <w:numId w:val="73"/>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b w:val="1"/>
          <w:sz w:val="24"/>
          <w:szCs w:val="24"/>
          <w:rtl w:val="0"/>
        </w:rPr>
        <w:t xml:space="preserve">Fee Arbitration or Mediation</w:t>
      </w:r>
      <w:r w:rsidDel="00000000" w:rsidR="00000000" w:rsidRPr="00000000">
        <w:rPr>
          <w:sz w:val="24"/>
          <w:szCs w:val="24"/>
          <w:rtl w:val="0"/>
        </w:rPr>
        <w:t xml:space="preserve">: If you have serious billing disputes, some states require lawyers to offer fee arbitration. Keep this option in mind if misunderstandings escalate.</w:t>
      </w:r>
    </w:p>
    <w:p w:rsidR="00000000" w:rsidDel="00000000" w:rsidP="00000000" w:rsidRDefault="00000000" w:rsidRPr="00000000" w14:paraId="000002E4">
      <w:pPr>
        <w:pStyle w:val="Heading2"/>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sz w:val="34"/>
          <w:szCs w:val="34"/>
        </w:rPr>
      </w:pPr>
      <w:bookmarkStart w:colFirst="0" w:colLast="0" w:name="_ieg4f2y5tq7m" w:id="119"/>
      <w:bookmarkEnd w:id="119"/>
      <w:r w:rsidDel="00000000" w:rsidR="00000000" w:rsidRPr="00000000">
        <w:rPr>
          <w:b w:val="1"/>
          <w:sz w:val="34"/>
          <w:szCs w:val="34"/>
          <w:rtl w:val="0"/>
        </w:rPr>
        <w:t xml:space="preserve">Final Thoughts</w:t>
      </w:r>
    </w:p>
    <w:p w:rsidR="00000000" w:rsidDel="00000000" w:rsidP="00000000" w:rsidRDefault="00000000" w:rsidRPr="00000000" w14:paraId="000002E5">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Controlling costs requires a blend of organization, emotional discipline, and mindful engagement with your lawyer's office. </w:t>
      </w:r>
      <w:r w:rsidDel="00000000" w:rsidR="00000000" w:rsidRPr="00000000">
        <w:rPr>
          <w:b w:val="1"/>
          <w:sz w:val="24"/>
          <w:szCs w:val="24"/>
          <w:rtl w:val="0"/>
        </w:rPr>
        <w:t xml:space="preserve">Be proactive</w:t>
      </w:r>
      <w:r w:rsidDel="00000000" w:rsidR="00000000" w:rsidRPr="00000000">
        <w:rPr>
          <w:sz w:val="24"/>
          <w:szCs w:val="24"/>
          <w:rtl w:val="0"/>
        </w:rPr>
        <w:t xml:space="preserve">: Gather documents thoroughly, keep communications concise and factual, and lean on more affordable services (paralegals, limited-scope representation) where viable. Also, keep a close eye on billing statements. If you see repeated charges for re-explaining the same scenario or reading multiple short emails, consider ways to consolidate your questions.</w:t>
      </w:r>
    </w:p>
    <w:p w:rsidR="00000000" w:rsidDel="00000000" w:rsidP="00000000" w:rsidRDefault="00000000" w:rsidRPr="00000000" w14:paraId="000002E6">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High-conflict splits can be monetarily devastating if left unchecked. Although intense conflict or DV might force you into more lawful action than you'd like, adopting cost-conscious strategies can still trim down the overall burden. And remember: find mental and emotional support outside your attorney's office—</w:t>
      </w:r>
      <w:r w:rsidDel="00000000" w:rsidR="00000000" w:rsidRPr="00000000">
        <w:rPr>
          <w:b w:val="1"/>
          <w:sz w:val="24"/>
          <w:szCs w:val="24"/>
          <w:rtl w:val="0"/>
        </w:rPr>
        <w:t xml:space="preserve">therapists, counselors, and personal allies</w:t>
      </w:r>
      <w:r w:rsidDel="00000000" w:rsidR="00000000" w:rsidRPr="00000000">
        <w:rPr>
          <w:sz w:val="24"/>
          <w:szCs w:val="24"/>
          <w:rtl w:val="0"/>
        </w:rPr>
        <w:t xml:space="preserve"> are far more cost-effective (and better trained) for addressing the heartbreak, rage, or grief that inevitably surfaces during a divorce war.</w:t>
      </w:r>
    </w:p>
    <w:p w:rsidR="00000000" w:rsidDel="00000000" w:rsidP="00000000" w:rsidRDefault="00000000" w:rsidRPr="00000000" w14:paraId="000002E7">
      <w:pPr>
        <w:rPr>
          <w:sz w:val="60"/>
          <w:szCs w:val="60"/>
        </w:rPr>
      </w:pPr>
      <w:r w:rsidDel="00000000" w:rsidR="00000000" w:rsidRPr="00000000">
        <w:rPr>
          <w:sz w:val="60"/>
          <w:szCs w:val="60"/>
          <w:rtl w:val="0"/>
        </w:rPr>
        <w:t xml:space="preserve">Chapter Takeaways</w:t>
      </w:r>
    </w:p>
    <w:p w:rsidR="00000000" w:rsidDel="00000000" w:rsidP="00000000" w:rsidRDefault="00000000" w:rsidRPr="00000000" w14:paraId="000002E8">
      <w:pPr>
        <w:numPr>
          <w:ilvl w:val="0"/>
          <w:numId w:val="406"/>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Knowledge Is Power</w:t>
        <w:br w:type="textWrapping"/>
      </w:r>
      <w:r w:rsidDel="00000000" w:rsidR="00000000" w:rsidRPr="00000000">
        <w:rPr>
          <w:sz w:val="24"/>
          <w:szCs w:val="24"/>
          <w:rtl w:val="0"/>
        </w:rPr>
        <w:t xml:space="preserve">Familiarizing yourself with community property vs. equitable distribution, discovery phases, and court timelines empowers you to make strategic moves.</w:t>
      </w:r>
    </w:p>
    <w:p w:rsidR="00000000" w:rsidDel="00000000" w:rsidP="00000000" w:rsidRDefault="00000000" w:rsidRPr="00000000" w14:paraId="000002E9">
      <w:pPr>
        <w:numPr>
          <w:ilvl w:val="0"/>
          <w:numId w:val="406"/>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Temporary Orders Shape Outcomes</w:t>
        <w:br w:type="textWrapping"/>
      </w:r>
      <w:r w:rsidDel="00000000" w:rsidR="00000000" w:rsidRPr="00000000">
        <w:rPr>
          <w:sz w:val="24"/>
          <w:szCs w:val="24"/>
          <w:rtl w:val="0"/>
        </w:rPr>
        <w:t xml:space="preserve">The early stage of spousal support, child support, and custody orders can become the status quo—fight for fair terms immediately.</w:t>
      </w:r>
    </w:p>
    <w:p w:rsidR="00000000" w:rsidDel="00000000" w:rsidP="00000000" w:rsidRDefault="00000000" w:rsidRPr="00000000" w14:paraId="000002EA">
      <w:pPr>
        <w:numPr>
          <w:ilvl w:val="0"/>
          <w:numId w:val="406"/>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Discovery and Tactics</w:t>
        <w:br w:type="textWrapping"/>
      </w:r>
      <w:r w:rsidDel="00000000" w:rsidR="00000000" w:rsidRPr="00000000">
        <w:rPr>
          <w:sz w:val="24"/>
          <w:szCs w:val="24"/>
          <w:rtl w:val="0"/>
        </w:rPr>
        <w:t xml:space="preserve">Expect paper blizzards, hidden assets, or defiant refusals. Documentation is your ally, and motions to compel might be necessary.</w:t>
      </w:r>
    </w:p>
    <w:p w:rsidR="00000000" w:rsidDel="00000000" w:rsidP="00000000" w:rsidRDefault="00000000" w:rsidRPr="00000000" w14:paraId="000002EB">
      <w:pPr>
        <w:numPr>
          <w:ilvl w:val="0"/>
          <w:numId w:val="406"/>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Mediation vs. Trial</w:t>
        <w:br w:type="textWrapping"/>
      </w:r>
      <w:r w:rsidDel="00000000" w:rsidR="00000000" w:rsidRPr="00000000">
        <w:rPr>
          <w:sz w:val="24"/>
          <w:szCs w:val="24"/>
          <w:rtl w:val="0"/>
        </w:rPr>
        <w:t xml:space="preserve">Weigh cost, time, power imbalances, and your ex's honesty. Some attorneys push litigation for higher fees; others push mediation when it's not safe.</w:t>
      </w:r>
    </w:p>
    <w:p w:rsidR="00000000" w:rsidDel="00000000" w:rsidP="00000000" w:rsidRDefault="00000000" w:rsidRPr="00000000" w14:paraId="000002EC">
      <w:pPr>
        <w:numPr>
          <w:ilvl w:val="0"/>
          <w:numId w:val="406"/>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My Four Attorneys</w:t>
        <w:br w:type="textWrapping"/>
      </w:r>
      <w:r w:rsidDel="00000000" w:rsidR="00000000" w:rsidRPr="00000000">
        <w:rPr>
          <w:sz w:val="24"/>
          <w:szCs w:val="24"/>
          <w:rtl w:val="0"/>
        </w:rPr>
        <w:t xml:space="preserve">Repeated letdowns revealed how not all lawyers prioritize your well-being. You can fire them if they impede rather than help.</w:t>
      </w:r>
    </w:p>
    <w:p w:rsidR="00000000" w:rsidDel="00000000" w:rsidP="00000000" w:rsidRDefault="00000000" w:rsidRPr="00000000" w14:paraId="000002ED">
      <w:pPr>
        <w:numPr>
          <w:ilvl w:val="0"/>
          <w:numId w:val="406"/>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Minor's Counsel and Property Seizure</w:t>
        <w:br w:type="textWrapping"/>
      </w:r>
      <w:r w:rsidDel="00000000" w:rsidR="00000000" w:rsidRPr="00000000">
        <w:rPr>
          <w:sz w:val="24"/>
          <w:szCs w:val="24"/>
          <w:rtl w:val="0"/>
        </w:rPr>
        <w:t xml:space="preserve">System flaws—like minor's counsel collusion or forced home sales to pay fees—can devastate you if you're unprepared. Keep thorough records and speak up.</w:t>
      </w:r>
    </w:p>
    <w:p w:rsidR="00000000" w:rsidDel="00000000" w:rsidP="00000000" w:rsidRDefault="00000000" w:rsidRPr="00000000" w14:paraId="000002EE">
      <w:pPr>
        <w:numPr>
          <w:ilvl w:val="0"/>
          <w:numId w:val="406"/>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b w:val="1"/>
          <w:sz w:val="24"/>
          <w:szCs w:val="24"/>
          <w:rtl w:val="0"/>
        </w:rPr>
        <w:t xml:space="preserve">Pro Se Is Possible</w:t>
        <w:br w:type="textWrapping"/>
      </w:r>
      <w:r w:rsidDel="00000000" w:rsidR="00000000" w:rsidRPr="00000000">
        <w:rPr>
          <w:sz w:val="24"/>
          <w:szCs w:val="24"/>
          <w:rtl w:val="0"/>
        </w:rPr>
        <w:t xml:space="preserve">Representing yourself can be a fallback if attorney fees balloon or counsel proves unhelpful—but it demands diligence and emotional grit.</w:t>
      </w:r>
    </w:p>
    <w:p w:rsidR="00000000" w:rsidDel="00000000" w:rsidP="00000000" w:rsidRDefault="00000000" w:rsidRPr="00000000" w14:paraId="000002EF">
      <w:pPr>
        <w:pStyle w:val="Heading2"/>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sz w:val="34"/>
          <w:szCs w:val="34"/>
        </w:rPr>
      </w:pPr>
      <w:bookmarkStart w:colFirst="0" w:colLast="0" w:name="_z318qm2pfhx" w:id="120"/>
      <w:bookmarkEnd w:id="120"/>
      <w:r w:rsidDel="00000000" w:rsidR="00000000" w:rsidRPr="00000000">
        <w:rPr>
          <w:b w:val="1"/>
          <w:sz w:val="34"/>
          <w:szCs w:val="34"/>
          <w:rtl w:val="0"/>
        </w:rPr>
        <w:t xml:space="preserve">Looking Ahead</w:t>
      </w:r>
    </w:p>
    <w:p w:rsidR="00000000" w:rsidDel="00000000" w:rsidP="00000000" w:rsidRDefault="00000000" w:rsidRPr="00000000" w14:paraId="000002F0">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Now that you see how the </w:t>
      </w:r>
      <w:r w:rsidDel="00000000" w:rsidR="00000000" w:rsidRPr="00000000">
        <w:rPr>
          <w:b w:val="1"/>
          <w:sz w:val="24"/>
          <w:szCs w:val="24"/>
          <w:rtl w:val="0"/>
        </w:rPr>
        <w:t xml:space="preserve">legal machine</w:t>
      </w:r>
      <w:r w:rsidDel="00000000" w:rsidR="00000000" w:rsidRPr="00000000">
        <w:rPr>
          <w:sz w:val="24"/>
          <w:szCs w:val="24"/>
          <w:rtl w:val="0"/>
        </w:rPr>
        <w:t xml:space="preserve"> operates—from filing to potential property seizures—</w:t>
      </w:r>
      <w:r w:rsidDel="00000000" w:rsidR="00000000" w:rsidRPr="00000000">
        <w:rPr>
          <w:b w:val="1"/>
          <w:sz w:val="24"/>
          <w:szCs w:val="24"/>
          <w:rtl w:val="0"/>
        </w:rPr>
        <w:t xml:space="preserve">the next chapters</w:t>
      </w:r>
      <w:r w:rsidDel="00000000" w:rsidR="00000000" w:rsidRPr="00000000">
        <w:rPr>
          <w:sz w:val="24"/>
          <w:szCs w:val="24"/>
          <w:rtl w:val="0"/>
        </w:rPr>
        <w:t xml:space="preserve"> dig into the emotional and digital fronts: </w:t>
      </w:r>
      <w:r w:rsidDel="00000000" w:rsidR="00000000" w:rsidRPr="00000000">
        <w:rPr>
          <w:b w:val="1"/>
          <w:sz w:val="24"/>
          <w:szCs w:val="24"/>
          <w:rtl w:val="0"/>
        </w:rPr>
        <w:t xml:space="preserve">hidden sabotage, stalling tactics, malicious hacking</w:t>
      </w:r>
      <w:r w:rsidDel="00000000" w:rsidR="00000000" w:rsidRPr="00000000">
        <w:rPr>
          <w:sz w:val="24"/>
          <w:szCs w:val="24"/>
          <w:rtl w:val="0"/>
        </w:rPr>
        <w:t xml:space="preserve">, and cunning </w:t>
      </w:r>
      <w:r w:rsidDel="00000000" w:rsidR="00000000" w:rsidRPr="00000000">
        <w:rPr>
          <w:b w:val="1"/>
          <w:sz w:val="24"/>
          <w:szCs w:val="24"/>
          <w:rtl w:val="0"/>
        </w:rPr>
        <w:t xml:space="preserve">emotional manipulation</w:t>
      </w:r>
      <w:r w:rsidDel="00000000" w:rsidR="00000000" w:rsidRPr="00000000">
        <w:rPr>
          <w:sz w:val="24"/>
          <w:szCs w:val="24"/>
          <w:rtl w:val="0"/>
        </w:rPr>
        <w:t xml:space="preserve">. You'll learn how to spot covert ploys, prepare psychologically, and protect your finances and online presence.</w:t>
      </w:r>
    </w:p>
    <w:p w:rsidR="00000000" w:rsidDel="00000000" w:rsidP="00000000" w:rsidRDefault="00000000" w:rsidRPr="00000000" w14:paraId="000002F1">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b w:val="1"/>
          <w:sz w:val="24"/>
          <w:szCs w:val="24"/>
          <w:rtl w:val="0"/>
        </w:rPr>
        <w:t xml:space="preserve">Armed with this roadmap, you're one step closer to securing your children, finances, and mental health. Even if your ex tries to stall, forge documents, or bury you in discovery requests,</w:t>
      </w:r>
      <w:r w:rsidDel="00000000" w:rsidR="00000000" w:rsidRPr="00000000">
        <w:rPr>
          <w:sz w:val="24"/>
          <w:szCs w:val="24"/>
          <w:rtl w:val="0"/>
        </w:rPr>
        <w:t xml:space="preserve"> you won't be fighting blind—you'll know exactly where you stand in the system.</w:t>
      </w:r>
    </w:p>
    <w:p w:rsidR="00000000" w:rsidDel="00000000" w:rsidP="00000000" w:rsidRDefault="00000000" w:rsidRPr="00000000" w14:paraId="000002F2">
      <w:pPr>
        <w:pBdr>
          <w:top w:color="auto" w:space="0" w:sz="0" w:val="none"/>
          <w:left w:color="auto" w:space="0" w:sz="0" w:val="none"/>
          <w:bottom w:color="auto" w:space="0" w:sz="0" w:val="none"/>
          <w:right w:color="auto" w:space="0" w:sz="0" w:val="none"/>
          <w:between w:color="auto" w:space="0" w:sz="0" w:val="none"/>
        </w:pBdr>
        <w:spacing w:after="280" w:line="360" w:lineRule="auto"/>
        <w:ind w:left="600" w:firstLine="0"/>
        <w:rPr>
          <w:i w:val="1"/>
          <w:sz w:val="24"/>
          <w:szCs w:val="24"/>
        </w:rPr>
      </w:pPr>
      <w:r w:rsidDel="00000000" w:rsidR="00000000" w:rsidRPr="00000000">
        <w:rPr>
          <w:b w:val="1"/>
          <w:sz w:val="24"/>
          <w:szCs w:val="24"/>
          <w:rtl w:val="0"/>
        </w:rPr>
        <w:t xml:space="preserve">Words of Encouragement</w:t>
        <w:br w:type="textWrapping"/>
      </w:r>
      <w:r w:rsidDel="00000000" w:rsidR="00000000" w:rsidRPr="00000000">
        <w:rPr>
          <w:sz w:val="24"/>
          <w:szCs w:val="24"/>
          <w:rtl w:val="0"/>
        </w:rPr>
        <w:t xml:space="preserve">"Forewarned is forearmed; to be prepared is half the victory."</w:t>
        <w:br w:type="textWrapping"/>
        <w:t xml:space="preserve">– </w:t>
      </w:r>
      <w:r w:rsidDel="00000000" w:rsidR="00000000" w:rsidRPr="00000000">
        <w:rPr>
          <w:i w:val="1"/>
          <w:sz w:val="24"/>
          <w:szCs w:val="24"/>
          <w:rtl w:val="0"/>
        </w:rPr>
        <w:t xml:space="preserve">Miguel de Cervantes</w:t>
      </w:r>
    </w:p>
    <w:p w:rsidR="00000000" w:rsidDel="00000000" w:rsidP="00000000" w:rsidRDefault="00000000" w:rsidRPr="00000000" w14:paraId="000002F3">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Let's use that mindset going forward. With this overview of the system, you can stand firmer against underhanded tactics—no matter how many unscrupulous attorneys or biased minor's counsel might stand in your way.</w:t>
      </w:r>
    </w:p>
    <w:p w:rsidR="00000000" w:rsidDel="00000000" w:rsidP="00000000" w:rsidRDefault="00000000" w:rsidRPr="00000000" w14:paraId="000002F4">
      <w:pPr>
        <w:rPr>
          <w:sz w:val="60"/>
          <w:szCs w:val="60"/>
        </w:rPr>
      </w:pPr>
      <w:r w:rsidDel="00000000" w:rsidR="00000000" w:rsidRPr="00000000">
        <w:rPr>
          <w:sz w:val="60"/>
          <w:szCs w:val="60"/>
          <w:rtl w:val="0"/>
        </w:rPr>
        <w:t xml:space="preserve">Chapter 5: The Surprise Attack—Stealth Warfare</w:t>
      </w:r>
    </w:p>
    <w:p w:rsidR="00000000" w:rsidDel="00000000" w:rsidP="00000000" w:rsidRDefault="00000000" w:rsidRPr="00000000" w14:paraId="000002F5">
      <w:pPr>
        <w:pStyle w:val="Heading2"/>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sz w:val="22"/>
          <w:szCs w:val="22"/>
        </w:rPr>
      </w:pPr>
      <w:bookmarkStart w:colFirst="0" w:colLast="0" w:name="_80vsuigi8vcb" w:id="121"/>
      <w:bookmarkEnd w:id="121"/>
      <w:r w:rsidDel="00000000" w:rsidR="00000000" w:rsidRPr="00000000">
        <w:rPr>
          <w:b w:val="1"/>
          <w:sz w:val="22"/>
          <w:szCs w:val="22"/>
          <w:rtl w:val="0"/>
        </w:rPr>
        <w:t xml:space="preserve">⚠️ Trigger Warning:</w:t>
      </w:r>
    </w:p>
    <w:p w:rsidR="00000000" w:rsidDel="00000000" w:rsidP="00000000" w:rsidRDefault="00000000" w:rsidRPr="00000000" w14:paraId="000002F6">
      <w:pPr>
        <w:pStyle w:val="Heading2"/>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sz w:val="22"/>
          <w:szCs w:val="22"/>
        </w:rPr>
      </w:pPr>
      <w:bookmarkStart w:colFirst="0" w:colLast="0" w:name="_80vsuigi8vcb" w:id="121"/>
      <w:bookmarkEnd w:id="121"/>
      <w:r w:rsidDel="00000000" w:rsidR="00000000" w:rsidRPr="00000000">
        <w:rPr>
          <w:b w:val="1"/>
          <w:sz w:val="22"/>
          <w:szCs w:val="22"/>
          <w:rtl w:val="0"/>
        </w:rPr>
        <w:t xml:space="preserve">This chapter details situations involving children caught in manipulative and emotionally damaging custody battles. Please read cautiously and seek emotional support as needed.</w:t>
      </w:r>
    </w:p>
    <w:p w:rsidR="00000000" w:rsidDel="00000000" w:rsidP="00000000" w:rsidRDefault="00000000" w:rsidRPr="00000000" w14:paraId="000002F7">
      <w:pPr>
        <w:pStyle w:val="Heading2"/>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rPr>
      </w:pPr>
      <w:bookmarkStart w:colFirst="0" w:colLast="0" w:name="_dtp4zeayu0s0" w:id="122"/>
      <w:bookmarkEnd w:id="122"/>
      <w:r w:rsidDel="00000000" w:rsidR="00000000" w:rsidRPr="00000000">
        <w:rPr>
          <w:rtl w:val="0"/>
        </w:rPr>
      </w:r>
    </w:p>
    <w:p w:rsidR="00000000" w:rsidDel="00000000" w:rsidP="00000000" w:rsidRDefault="00000000" w:rsidRPr="00000000" w14:paraId="000002F8">
      <w:pPr>
        <w:pStyle w:val="Heading2"/>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sz w:val="22"/>
          <w:szCs w:val="22"/>
        </w:rPr>
      </w:pPr>
      <w:bookmarkStart w:colFirst="0" w:colLast="0" w:name="_c9utr6fw67v2" w:id="123"/>
      <w:bookmarkEnd w:id="123"/>
      <w:r w:rsidDel="00000000" w:rsidR="00000000" w:rsidRPr="00000000">
        <w:rPr>
          <w:b w:val="1"/>
          <w:sz w:val="22"/>
          <w:szCs w:val="22"/>
          <w:rtl w:val="0"/>
        </w:rPr>
        <w:t xml:space="preserve">This chapter unmasks the covert tactics a former spouse might use to gain leverage during a split. You'll discover how a partner can hide assets, manipulate finances, and engage in cunning "stealth warfare" to exploit your shared resources, trust, and personal vulnerabilities. By revealing these secret betrayals, the chapter illuminates the emotional devastation such tactics can cause and provides protective measures to counter stealth sabotage. Especially crucial for those facing domestic violence, these insights will help you scan for hidden devices, protect your finances, and develop strategies to neutralize your ex's strategic attempts to undermine you.</w:t>
      </w:r>
    </w:p>
    <w:p w:rsidR="00000000" w:rsidDel="00000000" w:rsidP="00000000" w:rsidRDefault="00000000" w:rsidRPr="00000000" w14:paraId="000002F9">
      <w:pPr>
        <w:pStyle w:val="Heading2"/>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sz w:val="34"/>
          <w:szCs w:val="34"/>
        </w:rPr>
      </w:pPr>
      <w:bookmarkStart w:colFirst="0" w:colLast="0" w:name="_cws1epp8xa5t" w:id="124"/>
      <w:bookmarkEnd w:id="124"/>
      <w:r w:rsidDel="00000000" w:rsidR="00000000" w:rsidRPr="00000000">
        <w:rPr>
          <w:b w:val="1"/>
          <w:sz w:val="34"/>
          <w:szCs w:val="34"/>
          <w:rtl w:val="0"/>
        </w:rPr>
        <w:t xml:space="preserve">1. Anecdotes and Tactics of Stealth Sabotage</w:t>
      </w:r>
    </w:p>
    <w:p w:rsidR="00000000" w:rsidDel="00000000" w:rsidP="00000000" w:rsidRDefault="00000000" w:rsidRPr="00000000" w14:paraId="000002FA">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High-conflict or manipulative spouses often rely on </w:t>
      </w:r>
      <w:r w:rsidDel="00000000" w:rsidR="00000000" w:rsidRPr="00000000">
        <w:rPr>
          <w:b w:val="1"/>
          <w:sz w:val="24"/>
          <w:szCs w:val="24"/>
          <w:rtl w:val="0"/>
        </w:rPr>
        <w:t xml:space="preserve">quiet</w:t>
      </w:r>
      <w:r w:rsidDel="00000000" w:rsidR="00000000" w:rsidRPr="00000000">
        <w:rPr>
          <w:sz w:val="24"/>
          <w:szCs w:val="24"/>
          <w:rtl w:val="0"/>
        </w:rPr>
        <w:t xml:space="preserve"> but </w:t>
      </w:r>
      <w:r w:rsidDel="00000000" w:rsidR="00000000" w:rsidRPr="00000000">
        <w:rPr>
          <w:b w:val="1"/>
          <w:sz w:val="24"/>
          <w:szCs w:val="24"/>
          <w:rtl w:val="0"/>
        </w:rPr>
        <w:t xml:space="preserve">deliberate</w:t>
      </w:r>
      <w:r w:rsidDel="00000000" w:rsidR="00000000" w:rsidRPr="00000000">
        <w:rPr>
          <w:sz w:val="24"/>
          <w:szCs w:val="24"/>
          <w:rtl w:val="0"/>
        </w:rPr>
        <w:t xml:space="preserve"> moves to undermine your finances, property value, or mental well-being. While open legal warfare draws attention, "stealth sabotage" can slip under the radar—until it's too late. Below are </w:t>
      </w:r>
      <w:r w:rsidDel="00000000" w:rsidR="00000000" w:rsidRPr="00000000">
        <w:rPr>
          <w:b w:val="1"/>
          <w:sz w:val="24"/>
          <w:szCs w:val="24"/>
          <w:rtl w:val="0"/>
        </w:rPr>
        <w:t xml:space="preserve">common examples</w:t>
      </w:r>
      <w:r w:rsidDel="00000000" w:rsidR="00000000" w:rsidRPr="00000000">
        <w:rPr>
          <w:sz w:val="24"/>
          <w:szCs w:val="24"/>
          <w:rtl w:val="0"/>
        </w:rPr>
        <w:t xml:space="preserve"> and real stories that illustrate just how cunning an ex might be.</w:t>
      </w:r>
    </w:p>
    <w:p w:rsidR="00000000" w:rsidDel="00000000" w:rsidP="00000000" w:rsidRDefault="00000000" w:rsidRPr="00000000" w14:paraId="000002FB">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26"/>
          <w:szCs w:val="26"/>
        </w:rPr>
      </w:pPr>
      <w:bookmarkStart w:colFirst="0" w:colLast="0" w:name="_u9hx7osz8peb" w:id="125"/>
      <w:bookmarkEnd w:id="125"/>
      <w:r w:rsidDel="00000000" w:rsidR="00000000" w:rsidRPr="00000000">
        <w:rPr>
          <w:b w:val="1"/>
          <w:color w:val="000000"/>
          <w:sz w:val="26"/>
          <w:szCs w:val="26"/>
          <w:rtl w:val="0"/>
        </w:rPr>
        <w:t xml:space="preserve">1. Fish in Curtain Rods</w:t>
      </w:r>
    </w:p>
    <w:p w:rsidR="00000000" w:rsidDel="00000000" w:rsidP="00000000" w:rsidRDefault="00000000" w:rsidRPr="00000000" w14:paraId="000002FC">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A bizarre yet real sabotage tactic: an ex hides raw fish or shrimp in curtain rods, attics, or vents. Over time, the stench becomes unbearable, sometimes forcing a rushed sale of the home at below market value. The ex (or an associate) might then buy it cheaply.</w:t>
      </w:r>
    </w:p>
    <w:p w:rsidR="00000000" w:rsidDel="00000000" w:rsidP="00000000" w:rsidRDefault="00000000" w:rsidRPr="00000000" w14:paraId="000002FD">
      <w:pPr>
        <w:numPr>
          <w:ilvl w:val="0"/>
          <w:numId w:val="468"/>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b w:val="1"/>
          <w:sz w:val="24"/>
          <w:szCs w:val="24"/>
          <w:rtl w:val="0"/>
        </w:rPr>
        <w:t xml:space="preserve">Real Example</w:t>
      </w:r>
      <w:r w:rsidDel="00000000" w:rsidR="00000000" w:rsidRPr="00000000">
        <w:rPr>
          <w:sz w:val="24"/>
          <w:szCs w:val="24"/>
          <w:rtl w:val="0"/>
        </w:rPr>
        <w:t xml:space="preserve">: A spouse found shrimp stuffed behind baseboards. For months, the family battled unknown foul odors, paying for endless pest control and duct cleaning. Eventually, the property's value dropped as potential buyers were turned off by the lingering smell.</w:t>
      </w:r>
    </w:p>
    <w:p w:rsidR="00000000" w:rsidDel="00000000" w:rsidP="00000000" w:rsidRDefault="00000000" w:rsidRPr="00000000" w14:paraId="000002FE">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26"/>
          <w:szCs w:val="26"/>
        </w:rPr>
      </w:pPr>
      <w:bookmarkStart w:colFirst="0" w:colLast="0" w:name="_jpzher84fgdo" w:id="126"/>
      <w:bookmarkEnd w:id="126"/>
      <w:r w:rsidDel="00000000" w:rsidR="00000000" w:rsidRPr="00000000">
        <w:rPr>
          <w:b w:val="1"/>
          <w:color w:val="000000"/>
          <w:sz w:val="26"/>
          <w:szCs w:val="26"/>
          <w:rtl w:val="0"/>
        </w:rPr>
        <w:t xml:space="preserve">2. Hidden Storage Units and Misplaced Valuables</w:t>
      </w:r>
    </w:p>
    <w:p w:rsidR="00000000" w:rsidDel="00000000" w:rsidP="00000000" w:rsidRDefault="00000000" w:rsidRPr="00000000" w14:paraId="000002FF">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An ex may </w:t>
      </w:r>
      <w:r w:rsidDel="00000000" w:rsidR="00000000" w:rsidRPr="00000000">
        <w:rPr>
          <w:b w:val="1"/>
          <w:sz w:val="24"/>
          <w:szCs w:val="24"/>
          <w:rtl w:val="0"/>
        </w:rPr>
        <w:t xml:space="preserve">rent a storage unit</w:t>
      </w:r>
      <w:r w:rsidDel="00000000" w:rsidR="00000000" w:rsidRPr="00000000">
        <w:rPr>
          <w:sz w:val="24"/>
          <w:szCs w:val="24"/>
          <w:rtl w:val="0"/>
        </w:rPr>
        <w:t xml:space="preserve"> under a friend's name, secretly moving artwork, jewelry, or financial records out of reach. Official inventory lists might show those assets as "lost" or "worthless," concealing their real value from the marital estate.</w:t>
      </w:r>
    </w:p>
    <w:p w:rsidR="00000000" w:rsidDel="00000000" w:rsidP="00000000" w:rsidRDefault="00000000" w:rsidRPr="00000000" w14:paraId="00000300">
      <w:pPr>
        <w:numPr>
          <w:ilvl w:val="0"/>
          <w:numId w:val="186"/>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b w:val="1"/>
          <w:sz w:val="24"/>
          <w:szCs w:val="24"/>
          <w:rtl w:val="0"/>
        </w:rPr>
        <w:t xml:space="preserve">Real Example</w:t>
      </w:r>
      <w:r w:rsidDel="00000000" w:rsidR="00000000" w:rsidRPr="00000000">
        <w:rPr>
          <w:sz w:val="24"/>
          <w:szCs w:val="24"/>
          <w:rtl w:val="0"/>
        </w:rPr>
        <w:t xml:space="preserve">: One spouse discovered her husband stashed thousands of dollars worth of antique furniture in a relative's garage, labeling them "broken pieces" in official divorce documents. She only found out through a friend who spotted them for sale online.</w:t>
      </w:r>
    </w:p>
    <w:p w:rsidR="00000000" w:rsidDel="00000000" w:rsidP="00000000" w:rsidRDefault="00000000" w:rsidRPr="00000000" w14:paraId="00000301">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26"/>
          <w:szCs w:val="26"/>
        </w:rPr>
      </w:pPr>
      <w:bookmarkStart w:colFirst="0" w:colLast="0" w:name="_4wm4ja23r4s" w:id="127"/>
      <w:bookmarkEnd w:id="127"/>
      <w:r w:rsidDel="00000000" w:rsidR="00000000" w:rsidRPr="00000000">
        <w:rPr>
          <w:b w:val="1"/>
          <w:color w:val="000000"/>
          <w:sz w:val="26"/>
          <w:szCs w:val="26"/>
          <w:rtl w:val="0"/>
        </w:rPr>
        <w:t xml:space="preserve">3. Overpaying Bills or Utilities</w:t>
      </w:r>
    </w:p>
    <w:p w:rsidR="00000000" w:rsidDel="00000000" w:rsidP="00000000" w:rsidRDefault="00000000" w:rsidRPr="00000000" w14:paraId="00000302">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Deliberately overpaying monthly bills—like utilities or property taxes—creates a hidden credit. After the split, the ex reaps a refund or future credit, pocketing marital funds you never realized existed.</w:t>
      </w:r>
    </w:p>
    <w:p w:rsidR="00000000" w:rsidDel="00000000" w:rsidP="00000000" w:rsidRDefault="00000000" w:rsidRPr="00000000" w14:paraId="00000303">
      <w:pPr>
        <w:numPr>
          <w:ilvl w:val="0"/>
          <w:numId w:val="314"/>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b w:val="1"/>
          <w:sz w:val="24"/>
          <w:szCs w:val="24"/>
          <w:rtl w:val="0"/>
        </w:rPr>
        <w:t xml:space="preserve">Why it's Sneaky</w:t>
      </w:r>
      <w:r w:rsidDel="00000000" w:rsidR="00000000" w:rsidRPr="00000000">
        <w:rPr>
          <w:sz w:val="24"/>
          <w:szCs w:val="24"/>
          <w:rtl w:val="0"/>
        </w:rPr>
        <w:t xml:space="preserve">: Official statements show bills as paid, so you assume nothing's amiss. It's only upon deep review that you see consistent monthly overpayments.</w:t>
      </w:r>
    </w:p>
    <w:p w:rsidR="00000000" w:rsidDel="00000000" w:rsidP="00000000" w:rsidRDefault="00000000" w:rsidRPr="00000000" w14:paraId="00000304">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26"/>
          <w:szCs w:val="26"/>
        </w:rPr>
      </w:pPr>
      <w:bookmarkStart w:colFirst="0" w:colLast="0" w:name="_gtbc3pq50u6a" w:id="128"/>
      <w:bookmarkEnd w:id="128"/>
      <w:r w:rsidDel="00000000" w:rsidR="00000000" w:rsidRPr="00000000">
        <w:rPr>
          <w:b w:val="1"/>
          <w:color w:val="000000"/>
          <w:sz w:val="26"/>
          <w:szCs w:val="26"/>
          <w:rtl w:val="0"/>
        </w:rPr>
        <w:t xml:space="preserve">4. Overpaying Taxes</w:t>
      </w:r>
    </w:p>
    <w:p w:rsidR="00000000" w:rsidDel="00000000" w:rsidP="00000000" w:rsidRDefault="00000000" w:rsidRPr="00000000" w14:paraId="00000305">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Similar to overpaying bills, your ex might </w:t>
      </w:r>
      <w:r w:rsidDel="00000000" w:rsidR="00000000" w:rsidRPr="00000000">
        <w:rPr>
          <w:b w:val="1"/>
          <w:sz w:val="24"/>
          <w:szCs w:val="24"/>
          <w:rtl w:val="0"/>
        </w:rPr>
        <w:t xml:space="preserve">intentionally overpay</w:t>
      </w:r>
      <w:r w:rsidDel="00000000" w:rsidR="00000000" w:rsidRPr="00000000">
        <w:rPr>
          <w:sz w:val="24"/>
          <w:szCs w:val="24"/>
          <w:rtl w:val="0"/>
        </w:rPr>
        <w:t xml:space="preserve"> on state or federal taxes or "forget" to claim certain deductions. Once the split is final, they collect the large refund, never disclosing it was marital money.</w:t>
      </w:r>
    </w:p>
    <w:p w:rsidR="00000000" w:rsidDel="00000000" w:rsidP="00000000" w:rsidRDefault="00000000" w:rsidRPr="00000000" w14:paraId="00000306">
      <w:pPr>
        <w:numPr>
          <w:ilvl w:val="0"/>
          <w:numId w:val="422"/>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b w:val="1"/>
          <w:sz w:val="24"/>
          <w:szCs w:val="24"/>
          <w:rtl w:val="0"/>
        </w:rPr>
        <w:t xml:space="preserve">Real Example</w:t>
      </w:r>
      <w:r w:rsidDel="00000000" w:rsidR="00000000" w:rsidRPr="00000000">
        <w:rPr>
          <w:sz w:val="24"/>
          <w:szCs w:val="24"/>
          <w:rtl w:val="0"/>
        </w:rPr>
        <w:t xml:space="preserve">: A spouse discovered her husband had withheld an extra $200 each paycheck toward taxes. By year-end, an $8,000 overpayment was earmarked for a future refund—claimed after the divorce decree.</w:t>
      </w:r>
    </w:p>
    <w:p w:rsidR="00000000" w:rsidDel="00000000" w:rsidP="00000000" w:rsidRDefault="00000000" w:rsidRPr="00000000" w14:paraId="00000307">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26"/>
          <w:szCs w:val="26"/>
        </w:rPr>
      </w:pPr>
      <w:bookmarkStart w:colFirst="0" w:colLast="0" w:name="_crkh7j245c0f" w:id="129"/>
      <w:bookmarkEnd w:id="129"/>
      <w:r w:rsidDel="00000000" w:rsidR="00000000" w:rsidRPr="00000000">
        <w:rPr>
          <w:b w:val="1"/>
          <w:color w:val="000000"/>
          <w:sz w:val="26"/>
          <w:szCs w:val="26"/>
          <w:rtl w:val="0"/>
        </w:rPr>
        <w:t xml:space="preserve">5. Draining Retirement Early (401(k), IRAs)</w:t>
      </w:r>
    </w:p>
    <w:p w:rsidR="00000000" w:rsidDel="00000000" w:rsidP="00000000" w:rsidRDefault="00000000" w:rsidRPr="00000000" w14:paraId="00000308">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A spouse might </w:t>
      </w:r>
      <w:r w:rsidDel="00000000" w:rsidR="00000000" w:rsidRPr="00000000">
        <w:rPr>
          <w:b w:val="1"/>
          <w:sz w:val="24"/>
          <w:szCs w:val="24"/>
          <w:rtl w:val="0"/>
        </w:rPr>
        <w:t xml:space="preserve">pull early distributions</w:t>
      </w:r>
      <w:r w:rsidDel="00000000" w:rsidR="00000000" w:rsidRPr="00000000">
        <w:rPr>
          <w:sz w:val="24"/>
          <w:szCs w:val="24"/>
          <w:rtl w:val="0"/>
        </w:rPr>
        <w:t xml:space="preserve"> from a retirement plan, accepting the penalty in exchange for removing large sums from the marital estate. They might deposit it into a hidden account or spend it on personal assets you don't know about.</w:t>
      </w:r>
    </w:p>
    <w:p w:rsidR="00000000" w:rsidDel="00000000" w:rsidP="00000000" w:rsidRDefault="00000000" w:rsidRPr="00000000" w14:paraId="00000309">
      <w:pPr>
        <w:numPr>
          <w:ilvl w:val="0"/>
          <w:numId w:val="354"/>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b w:val="1"/>
          <w:sz w:val="24"/>
          <w:szCs w:val="24"/>
          <w:rtl w:val="0"/>
        </w:rPr>
        <w:t xml:space="preserve">Quote</w:t>
      </w:r>
      <w:r w:rsidDel="00000000" w:rsidR="00000000" w:rsidRPr="00000000">
        <w:rPr>
          <w:sz w:val="24"/>
          <w:szCs w:val="24"/>
          <w:rtl w:val="0"/>
        </w:rPr>
        <w:t xml:space="preserve">: "It's not that they don't care about penalties; they see them as the cost of controlling the money."</w:t>
        <w:br w:type="textWrapping"/>
        <w:t xml:space="preserve">– </w:t>
      </w:r>
      <w:r w:rsidDel="00000000" w:rsidR="00000000" w:rsidRPr="00000000">
        <w:rPr>
          <w:i w:val="1"/>
          <w:sz w:val="24"/>
          <w:szCs w:val="24"/>
          <w:rtl w:val="0"/>
        </w:rPr>
        <w:t xml:space="preserve">Anonymous Financial Advisor</w:t>
      </w:r>
    </w:p>
    <w:p w:rsidR="00000000" w:rsidDel="00000000" w:rsidP="00000000" w:rsidRDefault="00000000" w:rsidRPr="00000000" w14:paraId="0000030A">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26"/>
          <w:szCs w:val="26"/>
        </w:rPr>
      </w:pPr>
      <w:bookmarkStart w:colFirst="0" w:colLast="0" w:name="_ll05pmo7nvj0" w:id="130"/>
      <w:bookmarkEnd w:id="130"/>
      <w:r w:rsidDel="00000000" w:rsidR="00000000" w:rsidRPr="00000000">
        <w:rPr>
          <w:b w:val="1"/>
          <w:color w:val="000000"/>
          <w:sz w:val="26"/>
          <w:szCs w:val="26"/>
          <w:rtl w:val="0"/>
        </w:rPr>
        <w:t xml:space="preserve">6. Phantom Employees in a Family Business</w:t>
      </w:r>
    </w:p>
    <w:p w:rsidR="00000000" w:rsidDel="00000000" w:rsidP="00000000" w:rsidRDefault="00000000" w:rsidRPr="00000000" w14:paraId="0000030B">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If your former partner runs a small company, they might create fake staff on payroll to artificially deflate profits—paying themselves or allies under the table. Come settlement time, you see only "reduced profits," not the actual stream of concealed income.</w:t>
      </w:r>
    </w:p>
    <w:p w:rsidR="00000000" w:rsidDel="00000000" w:rsidP="00000000" w:rsidRDefault="00000000" w:rsidRPr="00000000" w14:paraId="0000030C">
      <w:pPr>
        <w:numPr>
          <w:ilvl w:val="0"/>
          <w:numId w:val="316"/>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b w:val="1"/>
          <w:sz w:val="24"/>
          <w:szCs w:val="24"/>
          <w:rtl w:val="0"/>
        </w:rPr>
        <w:t xml:space="preserve">Statistic</w:t>
      </w:r>
      <w:r w:rsidDel="00000000" w:rsidR="00000000" w:rsidRPr="00000000">
        <w:rPr>
          <w:sz w:val="24"/>
          <w:szCs w:val="24"/>
          <w:rtl w:val="0"/>
        </w:rPr>
        <w:t xml:space="preserve">: The Association of Certified Fraud Examiners notes that </w:t>
      </w:r>
      <w:r w:rsidDel="00000000" w:rsidR="00000000" w:rsidRPr="00000000">
        <w:rPr>
          <w:b w:val="1"/>
          <w:sz w:val="24"/>
          <w:szCs w:val="24"/>
          <w:rtl w:val="0"/>
        </w:rPr>
        <w:t xml:space="preserve">1 in 3</w:t>
      </w:r>
      <w:r w:rsidDel="00000000" w:rsidR="00000000" w:rsidRPr="00000000">
        <w:rPr>
          <w:sz w:val="24"/>
          <w:szCs w:val="24"/>
          <w:rtl w:val="0"/>
        </w:rPr>
        <w:t xml:space="preserve"> high-asset divorces involves attempts to hide or misrepresent financial data in privately owned businesses.</w:t>
      </w:r>
    </w:p>
    <w:p w:rsidR="00000000" w:rsidDel="00000000" w:rsidP="00000000" w:rsidRDefault="00000000" w:rsidRPr="00000000" w14:paraId="0000030D">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26"/>
          <w:szCs w:val="26"/>
        </w:rPr>
      </w:pPr>
      <w:bookmarkStart w:colFirst="0" w:colLast="0" w:name="_qqief8low3ll" w:id="131"/>
      <w:bookmarkEnd w:id="131"/>
      <w:r w:rsidDel="00000000" w:rsidR="00000000" w:rsidRPr="00000000">
        <w:rPr>
          <w:b w:val="1"/>
          <w:color w:val="000000"/>
          <w:sz w:val="26"/>
          <w:szCs w:val="26"/>
          <w:rtl w:val="0"/>
        </w:rPr>
        <w:t xml:space="preserve">7. Ghost Tenants and Phantom Rent</w:t>
      </w:r>
    </w:p>
    <w:p w:rsidR="00000000" w:rsidDel="00000000" w:rsidP="00000000" w:rsidRDefault="00000000" w:rsidRPr="00000000" w14:paraId="0000030E">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In rental properties, your ex could claim a vacancy while pocketing rent from a secret tenant or drastically underreport rent to the court. If you never see the real lease or meet the tenant, you might accept the claimed lower income—costing you thousands in settlement.</w:t>
      </w:r>
    </w:p>
    <w:p w:rsidR="00000000" w:rsidDel="00000000" w:rsidP="00000000" w:rsidRDefault="00000000" w:rsidRPr="00000000" w14:paraId="0000030F">
      <w:pPr>
        <w:numPr>
          <w:ilvl w:val="0"/>
          <w:numId w:val="307"/>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b w:val="1"/>
          <w:sz w:val="24"/>
          <w:szCs w:val="24"/>
          <w:rtl w:val="0"/>
        </w:rPr>
        <w:t xml:space="preserve">Real Example</w:t>
      </w:r>
      <w:r w:rsidDel="00000000" w:rsidR="00000000" w:rsidRPr="00000000">
        <w:rPr>
          <w:sz w:val="24"/>
          <w:szCs w:val="24"/>
          <w:rtl w:val="0"/>
        </w:rPr>
        <w:t xml:space="preserve">: A spouse "proved" the rental unit was empty, but neighbors saw a family living there. Only through direct confrontation with the tenants did the spouse learn they'd been paying $1,200 monthly—none of which appeared in the official rental receipts.</w:t>
      </w:r>
    </w:p>
    <w:p w:rsidR="00000000" w:rsidDel="00000000" w:rsidP="00000000" w:rsidRDefault="00000000" w:rsidRPr="00000000" w14:paraId="00000310">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26"/>
          <w:szCs w:val="26"/>
        </w:rPr>
      </w:pPr>
      <w:bookmarkStart w:colFirst="0" w:colLast="0" w:name="_vxeoy9y35dic" w:id="132"/>
      <w:bookmarkEnd w:id="132"/>
      <w:r w:rsidDel="00000000" w:rsidR="00000000" w:rsidRPr="00000000">
        <w:rPr>
          <w:b w:val="1"/>
          <w:color w:val="000000"/>
          <w:sz w:val="26"/>
          <w:szCs w:val="26"/>
          <w:rtl w:val="0"/>
        </w:rPr>
        <w:t xml:space="preserve">8. Re-Routing Mail and Statements</w:t>
      </w:r>
    </w:p>
    <w:p w:rsidR="00000000" w:rsidDel="00000000" w:rsidP="00000000" w:rsidRDefault="00000000" w:rsidRPr="00000000" w14:paraId="00000311">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Changing the mailing address on </w:t>
      </w:r>
      <w:r w:rsidDel="00000000" w:rsidR="00000000" w:rsidRPr="00000000">
        <w:rPr>
          <w:b w:val="1"/>
          <w:sz w:val="24"/>
          <w:szCs w:val="24"/>
          <w:rtl w:val="0"/>
        </w:rPr>
        <w:t xml:space="preserve">joint financial accounts</w:t>
      </w:r>
      <w:r w:rsidDel="00000000" w:rsidR="00000000" w:rsidRPr="00000000">
        <w:rPr>
          <w:sz w:val="24"/>
          <w:szCs w:val="24"/>
          <w:rtl w:val="0"/>
        </w:rPr>
        <w:t xml:space="preserve"> to a friend's house or P.O. Box ensures you never see suspicious statements, investment gains, or newly opened lines of credit.</w:t>
      </w:r>
    </w:p>
    <w:p w:rsidR="00000000" w:rsidDel="00000000" w:rsidP="00000000" w:rsidRDefault="00000000" w:rsidRPr="00000000" w14:paraId="00000312">
      <w:pPr>
        <w:numPr>
          <w:ilvl w:val="0"/>
          <w:numId w:val="276"/>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sz w:val="24"/>
          <w:szCs w:val="24"/>
          <w:rtl w:val="0"/>
        </w:rPr>
        <w:t xml:space="preserve">If your ex abruptly insists on switching to e-statements "for convenience," watch for new email addresses you don't control. They may shut you out entirely from critical updates.</w:t>
      </w:r>
    </w:p>
    <w:p w:rsidR="00000000" w:rsidDel="00000000" w:rsidP="00000000" w:rsidRDefault="00000000" w:rsidRPr="00000000" w14:paraId="00000313">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26"/>
          <w:szCs w:val="26"/>
        </w:rPr>
      </w:pPr>
      <w:bookmarkStart w:colFirst="0" w:colLast="0" w:name="_ql22ymzbtfi7" w:id="133"/>
      <w:bookmarkEnd w:id="133"/>
      <w:r w:rsidDel="00000000" w:rsidR="00000000" w:rsidRPr="00000000">
        <w:rPr>
          <w:b w:val="1"/>
          <w:color w:val="000000"/>
          <w:sz w:val="26"/>
          <w:szCs w:val="26"/>
          <w:rtl w:val="0"/>
        </w:rPr>
        <w:t xml:space="preserve">9. Creating Online Smear Campaigns</w:t>
      </w:r>
    </w:p>
    <w:p w:rsidR="00000000" w:rsidDel="00000000" w:rsidP="00000000" w:rsidRDefault="00000000" w:rsidRPr="00000000" w14:paraId="00000314">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Not all sabotage is strictly financial. Some exes tarnish your reputation through anonymous social media posts or "concerned friend" rumors, making it harder for you to gain community support, keep your job, or maintain stable mental health.</w:t>
      </w:r>
    </w:p>
    <w:p w:rsidR="00000000" w:rsidDel="00000000" w:rsidP="00000000" w:rsidRDefault="00000000" w:rsidRPr="00000000" w14:paraId="00000315">
      <w:pPr>
        <w:numPr>
          <w:ilvl w:val="0"/>
          <w:numId w:val="176"/>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b w:val="1"/>
          <w:sz w:val="24"/>
          <w:szCs w:val="24"/>
          <w:rtl w:val="0"/>
        </w:rPr>
        <w:t xml:space="preserve">Stat</w:t>
      </w:r>
      <w:r w:rsidDel="00000000" w:rsidR="00000000" w:rsidRPr="00000000">
        <w:rPr>
          <w:sz w:val="24"/>
          <w:szCs w:val="24"/>
          <w:rtl w:val="0"/>
        </w:rPr>
        <w:t xml:space="preserve">: A 2020 digital abuse study found that </w:t>
      </w:r>
      <w:r w:rsidDel="00000000" w:rsidR="00000000" w:rsidRPr="00000000">
        <w:rPr>
          <w:b w:val="1"/>
          <w:sz w:val="24"/>
          <w:szCs w:val="24"/>
          <w:rtl w:val="0"/>
        </w:rPr>
        <w:t xml:space="preserve">1 in 4</w:t>
      </w:r>
      <w:r w:rsidDel="00000000" w:rsidR="00000000" w:rsidRPr="00000000">
        <w:rPr>
          <w:sz w:val="24"/>
          <w:szCs w:val="24"/>
          <w:rtl w:val="0"/>
        </w:rPr>
        <w:t xml:space="preserve"> people in high-conflict divorces faced social media harassment or defamation from their ex.</w:t>
      </w:r>
    </w:p>
    <w:p w:rsidR="00000000" w:rsidDel="00000000" w:rsidP="00000000" w:rsidRDefault="00000000" w:rsidRPr="00000000" w14:paraId="00000316">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26"/>
          <w:szCs w:val="26"/>
        </w:rPr>
      </w:pPr>
      <w:bookmarkStart w:colFirst="0" w:colLast="0" w:name="_or53a1xyncv0" w:id="134"/>
      <w:bookmarkEnd w:id="134"/>
      <w:r w:rsidDel="00000000" w:rsidR="00000000" w:rsidRPr="00000000">
        <w:rPr>
          <w:b w:val="1"/>
          <w:color w:val="000000"/>
          <w:sz w:val="26"/>
          <w:szCs w:val="26"/>
          <w:rtl w:val="0"/>
        </w:rPr>
        <w:t xml:space="preserve">10. Forging or Hiding Deeds and Titles</w:t>
      </w:r>
    </w:p>
    <w:p w:rsidR="00000000" w:rsidDel="00000000" w:rsidP="00000000" w:rsidRDefault="00000000" w:rsidRPr="00000000" w14:paraId="00000317">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Your ex might transfer ownership of a vacation home or vintage car to a relative, forging signatures or claiming a "sale." By the time you realize the asset's "gone," it's out of the marital estate unless you can prove fraud.</w:t>
      </w:r>
    </w:p>
    <w:p w:rsidR="00000000" w:rsidDel="00000000" w:rsidP="00000000" w:rsidRDefault="00000000" w:rsidRPr="00000000" w14:paraId="00000318">
      <w:pPr>
        <w:numPr>
          <w:ilvl w:val="0"/>
          <w:numId w:val="486"/>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b w:val="1"/>
          <w:sz w:val="24"/>
          <w:szCs w:val="24"/>
          <w:rtl w:val="0"/>
        </w:rPr>
        <w:t xml:space="preserve">Example</w:t>
      </w:r>
      <w:r w:rsidDel="00000000" w:rsidR="00000000" w:rsidRPr="00000000">
        <w:rPr>
          <w:sz w:val="24"/>
          <w:szCs w:val="24"/>
          <w:rtl w:val="0"/>
        </w:rPr>
        <w:t xml:space="preserve">: One spouse discovered the "cottage" they co-owned was mysteriously sold for $1 to a cousin. That cousin "flipped" it back a year after the divorce at full market price, all behind her back.</w:t>
      </w:r>
    </w:p>
    <w:p w:rsidR="00000000" w:rsidDel="00000000" w:rsidP="00000000" w:rsidRDefault="00000000" w:rsidRPr="00000000" w14:paraId="00000319">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26"/>
          <w:szCs w:val="26"/>
        </w:rPr>
      </w:pPr>
      <w:bookmarkStart w:colFirst="0" w:colLast="0" w:name="_b8p0b0iw4650" w:id="135"/>
      <w:bookmarkEnd w:id="135"/>
      <w:r w:rsidDel="00000000" w:rsidR="00000000" w:rsidRPr="00000000">
        <w:rPr>
          <w:b w:val="1"/>
          <w:color w:val="000000"/>
          <w:sz w:val="26"/>
          <w:szCs w:val="26"/>
          <w:rtl w:val="0"/>
        </w:rPr>
        <w:t xml:space="preserve">Why Financial Abuse Escalates During Divorce</w:t>
      </w:r>
    </w:p>
    <w:p w:rsidR="00000000" w:rsidDel="00000000" w:rsidP="00000000" w:rsidRDefault="00000000" w:rsidRPr="00000000" w14:paraId="0000031A">
      <w:pPr>
        <w:numPr>
          <w:ilvl w:val="0"/>
          <w:numId w:val="359"/>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Fear of Losing Control</w:t>
      </w:r>
      <w:r w:rsidDel="00000000" w:rsidR="00000000" w:rsidRPr="00000000">
        <w:rPr>
          <w:sz w:val="24"/>
          <w:szCs w:val="24"/>
          <w:rtl w:val="0"/>
        </w:rPr>
        <w:t xml:space="preserve">: Abusive exes sense the shift when you file, scrambling to hide or reallocate funds as "revenge" or to keep leverage.</w:t>
      </w:r>
    </w:p>
    <w:p w:rsidR="00000000" w:rsidDel="00000000" w:rsidP="00000000" w:rsidRDefault="00000000" w:rsidRPr="00000000" w14:paraId="0000031B">
      <w:pPr>
        <w:numPr>
          <w:ilvl w:val="0"/>
          <w:numId w:val="359"/>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b w:val="1"/>
          <w:sz w:val="24"/>
          <w:szCs w:val="24"/>
          <w:rtl w:val="0"/>
        </w:rPr>
        <w:t xml:space="preserve">Litigation Leverage</w:t>
      </w:r>
      <w:r w:rsidDel="00000000" w:rsidR="00000000" w:rsidRPr="00000000">
        <w:rPr>
          <w:sz w:val="24"/>
          <w:szCs w:val="24"/>
          <w:rtl w:val="0"/>
        </w:rPr>
        <w:t xml:space="preserve">: Denying you money might force you into quick, unfavorable settlements just to pay daily bills or secure housing.</w:t>
      </w:r>
    </w:p>
    <w:p w:rsidR="00000000" w:rsidDel="00000000" w:rsidP="00000000" w:rsidRDefault="00000000" w:rsidRPr="00000000" w14:paraId="0000031C">
      <w:pPr>
        <w:pStyle w:val="Heading2"/>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sz w:val="34"/>
          <w:szCs w:val="34"/>
        </w:rPr>
      </w:pPr>
      <w:bookmarkStart w:colFirst="0" w:colLast="0" w:name="_sp1n0um84b4x" w:id="136"/>
      <w:bookmarkEnd w:id="136"/>
      <w:r w:rsidDel="00000000" w:rsidR="00000000" w:rsidRPr="00000000">
        <w:rPr>
          <w:b w:val="1"/>
          <w:sz w:val="34"/>
          <w:szCs w:val="34"/>
          <w:rtl w:val="0"/>
        </w:rPr>
        <w:t xml:space="preserve">2. Warning Signs: "I Never Thought They'd Stoop So Low"</w:t>
      </w:r>
    </w:p>
    <w:p w:rsidR="00000000" w:rsidDel="00000000" w:rsidP="00000000" w:rsidRDefault="00000000" w:rsidRPr="00000000" w14:paraId="0000031D">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Sometimes, the stealth sabotage only reveals itself through subtle red flags—unexplained transactions, suspicious phone behavior, or lying about addresses. Here's a more in-depth look at four key warning signs and additional examples for each.</w:t>
      </w:r>
    </w:p>
    <w:p w:rsidR="00000000" w:rsidDel="00000000" w:rsidP="00000000" w:rsidRDefault="00000000" w:rsidRPr="00000000" w14:paraId="0000031E">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26"/>
          <w:szCs w:val="26"/>
        </w:rPr>
      </w:pPr>
      <w:bookmarkStart w:colFirst="0" w:colLast="0" w:name="_288ppk9fe2zg" w:id="137"/>
      <w:bookmarkEnd w:id="137"/>
      <w:r w:rsidDel="00000000" w:rsidR="00000000" w:rsidRPr="00000000">
        <w:rPr>
          <w:b w:val="1"/>
          <w:color w:val="000000"/>
          <w:sz w:val="26"/>
          <w:szCs w:val="26"/>
          <w:rtl w:val="0"/>
        </w:rPr>
        <w:t xml:space="preserve">Unexplained Bank Transactions</w:t>
      </w:r>
    </w:p>
    <w:p w:rsidR="00000000" w:rsidDel="00000000" w:rsidP="00000000" w:rsidRDefault="00000000" w:rsidRPr="00000000" w14:paraId="0000031F">
      <w:pPr>
        <w:numPr>
          <w:ilvl w:val="0"/>
          <w:numId w:val="255"/>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sz w:val="24"/>
          <w:szCs w:val="24"/>
          <w:rtl w:val="0"/>
        </w:rPr>
        <w:t xml:space="preserve">Tiny, repeated withdrawals or sudden large transfers can indicate your ex is diverting funds in preparation for a divorce.</w:t>
      </w:r>
    </w:p>
    <w:p w:rsidR="00000000" w:rsidDel="00000000" w:rsidP="00000000" w:rsidRDefault="00000000" w:rsidRPr="00000000" w14:paraId="00000320">
      <w:pPr>
        <w:numPr>
          <w:ilvl w:val="0"/>
          <w:numId w:val="255"/>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sz w:val="24"/>
          <w:szCs w:val="24"/>
          <w:rtl w:val="0"/>
        </w:rPr>
        <w:t xml:space="preserve">Bank statements might show odd fees or cash advances at unrecognizable locations.</w:t>
      </w:r>
    </w:p>
    <w:p w:rsidR="00000000" w:rsidDel="00000000" w:rsidP="00000000" w:rsidRDefault="00000000" w:rsidRPr="00000000" w14:paraId="00000321">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b w:val="1"/>
          <w:sz w:val="24"/>
          <w:szCs w:val="24"/>
          <w:rtl w:val="0"/>
        </w:rPr>
        <w:t xml:space="preserve">Further Examples</w:t>
      </w:r>
      <w:r w:rsidDel="00000000" w:rsidR="00000000" w:rsidRPr="00000000">
        <w:rPr>
          <w:sz w:val="24"/>
          <w:szCs w:val="24"/>
          <w:rtl w:val="0"/>
        </w:rPr>
        <w:t xml:space="preserve">:</w:t>
      </w:r>
    </w:p>
    <w:p w:rsidR="00000000" w:rsidDel="00000000" w:rsidP="00000000" w:rsidRDefault="00000000" w:rsidRPr="00000000" w14:paraId="00000322">
      <w:pPr>
        <w:numPr>
          <w:ilvl w:val="0"/>
          <w:numId w:val="62"/>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Prepaid Debit Cards</w:t>
      </w:r>
      <w:r w:rsidDel="00000000" w:rsidR="00000000" w:rsidRPr="00000000">
        <w:rPr>
          <w:sz w:val="24"/>
          <w:szCs w:val="24"/>
          <w:rtl w:val="0"/>
        </w:rPr>
        <w:t xml:space="preserve">: They purchase multiple "reloadable" debit cards, each carrying $200–$300. Over time, thousands vanish, stashed in plastic.</w:t>
      </w:r>
    </w:p>
    <w:p w:rsidR="00000000" w:rsidDel="00000000" w:rsidP="00000000" w:rsidRDefault="00000000" w:rsidRPr="00000000" w14:paraId="00000323">
      <w:pPr>
        <w:numPr>
          <w:ilvl w:val="0"/>
          <w:numId w:val="62"/>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Personal "Loan Repayments"</w:t>
      </w:r>
      <w:r w:rsidDel="00000000" w:rsidR="00000000" w:rsidRPr="00000000">
        <w:rPr>
          <w:sz w:val="24"/>
          <w:szCs w:val="24"/>
          <w:rtl w:val="0"/>
        </w:rPr>
        <w:t xml:space="preserve">: They label transactions as "Loan to John," implying they're just returning borrowed money—but John might be an alias.</w:t>
      </w:r>
    </w:p>
    <w:p w:rsidR="00000000" w:rsidDel="00000000" w:rsidP="00000000" w:rsidRDefault="00000000" w:rsidRPr="00000000" w14:paraId="00000324">
      <w:pPr>
        <w:numPr>
          <w:ilvl w:val="0"/>
          <w:numId w:val="62"/>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b w:val="1"/>
          <w:sz w:val="24"/>
          <w:szCs w:val="24"/>
          <w:rtl w:val="0"/>
        </w:rPr>
        <w:t xml:space="preserve">Micro-Deposits</w:t>
      </w:r>
      <w:r w:rsidDel="00000000" w:rsidR="00000000" w:rsidRPr="00000000">
        <w:rPr>
          <w:sz w:val="24"/>
          <w:szCs w:val="24"/>
          <w:rtl w:val="0"/>
        </w:rPr>
        <w:t xml:space="preserve">: Sometimes, they do micro-deposits into obscure online banks or fintech services, siphoning $10 or $20 daily so it slips past your notice.</w:t>
      </w:r>
    </w:p>
    <w:p w:rsidR="00000000" w:rsidDel="00000000" w:rsidP="00000000" w:rsidRDefault="00000000" w:rsidRPr="00000000" w14:paraId="00000325">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26"/>
          <w:szCs w:val="26"/>
        </w:rPr>
      </w:pPr>
      <w:bookmarkStart w:colFirst="0" w:colLast="0" w:name="_u9wbhw457l0m" w:id="138"/>
      <w:bookmarkEnd w:id="138"/>
      <w:r w:rsidDel="00000000" w:rsidR="00000000" w:rsidRPr="00000000">
        <w:rPr>
          <w:b w:val="1"/>
          <w:color w:val="000000"/>
          <w:sz w:val="26"/>
          <w:szCs w:val="26"/>
          <w:rtl w:val="0"/>
        </w:rPr>
        <w:t xml:space="preserve">Frequent "Business Trips"</w:t>
      </w:r>
    </w:p>
    <w:p w:rsidR="00000000" w:rsidDel="00000000" w:rsidP="00000000" w:rsidRDefault="00000000" w:rsidRPr="00000000" w14:paraId="00000326">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A spouse's new routine or sudden travel might mask property scouting or hush meetings with lawyers. They claim "conferences" but can't produce agendas or show any evidence of real work.</w:t>
      </w:r>
    </w:p>
    <w:p w:rsidR="00000000" w:rsidDel="00000000" w:rsidP="00000000" w:rsidRDefault="00000000" w:rsidRPr="00000000" w14:paraId="00000327">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b w:val="1"/>
          <w:sz w:val="24"/>
          <w:szCs w:val="24"/>
          <w:rtl w:val="0"/>
        </w:rPr>
        <w:t xml:space="preserve">Further Examples</w:t>
      </w:r>
      <w:r w:rsidDel="00000000" w:rsidR="00000000" w:rsidRPr="00000000">
        <w:rPr>
          <w:sz w:val="24"/>
          <w:szCs w:val="24"/>
          <w:rtl w:val="0"/>
        </w:rPr>
        <w:t xml:space="preserve">:</w:t>
      </w:r>
    </w:p>
    <w:p w:rsidR="00000000" w:rsidDel="00000000" w:rsidP="00000000" w:rsidRDefault="00000000" w:rsidRPr="00000000" w14:paraId="00000328">
      <w:pPr>
        <w:numPr>
          <w:ilvl w:val="0"/>
          <w:numId w:val="441"/>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Mysterious "Client Meetings"</w:t>
      </w:r>
      <w:r w:rsidDel="00000000" w:rsidR="00000000" w:rsidRPr="00000000">
        <w:rPr>
          <w:sz w:val="24"/>
          <w:szCs w:val="24"/>
          <w:rtl w:val="0"/>
        </w:rPr>
        <w:t xml:space="preserve">: They vanish on a Tuesday afternoon for "client lunch," returning hours later. No receipts and no mention of the client's name.</w:t>
      </w:r>
    </w:p>
    <w:p w:rsidR="00000000" w:rsidDel="00000000" w:rsidP="00000000" w:rsidRDefault="00000000" w:rsidRPr="00000000" w14:paraId="00000329">
      <w:pPr>
        <w:numPr>
          <w:ilvl w:val="0"/>
          <w:numId w:val="441"/>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Cross-Border Rentals</w:t>
      </w:r>
      <w:r w:rsidDel="00000000" w:rsidR="00000000" w:rsidRPr="00000000">
        <w:rPr>
          <w:sz w:val="24"/>
          <w:szCs w:val="24"/>
          <w:rtl w:val="0"/>
        </w:rPr>
        <w:t xml:space="preserve">: They rent Airbnbs in neighboring states to stash assets or finalize documents with attorneys in secret.</w:t>
      </w:r>
    </w:p>
    <w:p w:rsidR="00000000" w:rsidDel="00000000" w:rsidP="00000000" w:rsidRDefault="00000000" w:rsidRPr="00000000" w14:paraId="0000032A">
      <w:pPr>
        <w:numPr>
          <w:ilvl w:val="0"/>
          <w:numId w:val="441"/>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b w:val="1"/>
          <w:sz w:val="24"/>
          <w:szCs w:val="24"/>
          <w:rtl w:val="0"/>
        </w:rPr>
        <w:t xml:space="preserve">Weekend "Overtime"</w:t>
      </w:r>
      <w:r w:rsidDel="00000000" w:rsidR="00000000" w:rsidRPr="00000000">
        <w:rPr>
          <w:sz w:val="24"/>
          <w:szCs w:val="24"/>
          <w:rtl w:val="0"/>
        </w:rPr>
        <w:t xml:space="preserve">: Claiming urgent deadlines each weekend at work, but the office is locked and empty if you happen to drive by.</w:t>
      </w:r>
    </w:p>
    <w:p w:rsidR="00000000" w:rsidDel="00000000" w:rsidP="00000000" w:rsidRDefault="00000000" w:rsidRPr="00000000" w14:paraId="0000032B">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26"/>
          <w:szCs w:val="26"/>
        </w:rPr>
      </w:pPr>
      <w:bookmarkStart w:colFirst="0" w:colLast="0" w:name="_7zn2dbo11g12" w:id="139"/>
      <w:bookmarkEnd w:id="139"/>
      <w:r w:rsidDel="00000000" w:rsidR="00000000" w:rsidRPr="00000000">
        <w:rPr>
          <w:b w:val="1"/>
          <w:color w:val="000000"/>
          <w:sz w:val="26"/>
          <w:szCs w:val="26"/>
          <w:rtl w:val="0"/>
        </w:rPr>
        <w:t xml:space="preserve">Suspicious Phone or Laptop Behavior</w:t>
      </w:r>
    </w:p>
    <w:p w:rsidR="00000000" w:rsidDel="00000000" w:rsidP="00000000" w:rsidRDefault="00000000" w:rsidRPr="00000000" w14:paraId="0000032C">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Constantly locked devices, sudden password changes, or frequently cleared histories might hint that they're communicating about hidden assets or forging your digital footprint. One day, the phone is open; the next, it's always face-down or locked.</w:t>
      </w:r>
    </w:p>
    <w:p w:rsidR="00000000" w:rsidDel="00000000" w:rsidP="00000000" w:rsidRDefault="00000000" w:rsidRPr="00000000" w14:paraId="0000032D">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b w:val="1"/>
          <w:sz w:val="24"/>
          <w:szCs w:val="24"/>
          <w:rtl w:val="0"/>
        </w:rPr>
        <w:t xml:space="preserve">Further Examples</w:t>
      </w:r>
      <w:r w:rsidDel="00000000" w:rsidR="00000000" w:rsidRPr="00000000">
        <w:rPr>
          <w:sz w:val="24"/>
          <w:szCs w:val="24"/>
          <w:rtl w:val="0"/>
        </w:rPr>
        <w:t xml:space="preserve">:</w:t>
      </w:r>
    </w:p>
    <w:p w:rsidR="00000000" w:rsidDel="00000000" w:rsidP="00000000" w:rsidRDefault="00000000" w:rsidRPr="00000000" w14:paraId="0000032E">
      <w:pPr>
        <w:numPr>
          <w:ilvl w:val="0"/>
          <w:numId w:val="238"/>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Multiple SIM Cards</w:t>
      </w:r>
      <w:r w:rsidDel="00000000" w:rsidR="00000000" w:rsidRPr="00000000">
        <w:rPr>
          <w:sz w:val="24"/>
          <w:szCs w:val="24"/>
          <w:rtl w:val="0"/>
        </w:rPr>
        <w:t xml:space="preserve">: Switching out SIM cards so texts or calls from certain associates remain hidden.</w:t>
      </w:r>
    </w:p>
    <w:p w:rsidR="00000000" w:rsidDel="00000000" w:rsidP="00000000" w:rsidRDefault="00000000" w:rsidRPr="00000000" w14:paraId="0000032F">
      <w:pPr>
        <w:numPr>
          <w:ilvl w:val="0"/>
          <w:numId w:val="238"/>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Encrypted Folders</w:t>
      </w:r>
      <w:r w:rsidDel="00000000" w:rsidR="00000000" w:rsidRPr="00000000">
        <w:rPr>
          <w:sz w:val="24"/>
          <w:szCs w:val="24"/>
          <w:rtl w:val="0"/>
        </w:rPr>
        <w:t xml:space="preserve">: You notice an encrypted "vault" on their laptop requiring a second password, allegedly for "work secrets."</w:t>
      </w:r>
    </w:p>
    <w:p w:rsidR="00000000" w:rsidDel="00000000" w:rsidP="00000000" w:rsidRDefault="00000000" w:rsidRPr="00000000" w14:paraId="00000330">
      <w:pPr>
        <w:numPr>
          <w:ilvl w:val="0"/>
          <w:numId w:val="238"/>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b w:val="1"/>
          <w:sz w:val="24"/>
          <w:szCs w:val="24"/>
          <w:rtl w:val="0"/>
        </w:rPr>
        <w:t xml:space="preserve">Erasing Call Logs</w:t>
      </w:r>
      <w:r w:rsidDel="00000000" w:rsidR="00000000" w:rsidRPr="00000000">
        <w:rPr>
          <w:sz w:val="24"/>
          <w:szCs w:val="24"/>
          <w:rtl w:val="0"/>
        </w:rPr>
        <w:t xml:space="preserve">: You see a phone that's always "no recent calls" listed, a sure sign they're deleting logs.</w:t>
      </w:r>
    </w:p>
    <w:p w:rsidR="00000000" w:rsidDel="00000000" w:rsidP="00000000" w:rsidRDefault="00000000" w:rsidRPr="00000000" w14:paraId="00000331">
      <w:pPr>
        <w:pBdr>
          <w:top w:color="auto" w:space="0" w:sz="0" w:val="none"/>
          <w:left w:color="auto" w:space="0" w:sz="0" w:val="none"/>
          <w:bottom w:color="auto" w:space="0" w:sz="0" w:val="none"/>
          <w:right w:color="auto" w:space="0" w:sz="0" w:val="none"/>
          <w:between w:color="auto" w:space="0" w:sz="0" w:val="none"/>
        </w:pBdr>
        <w:spacing w:after="280" w:line="360" w:lineRule="auto"/>
        <w:ind w:left="600" w:firstLine="0"/>
        <w:rPr>
          <w:i w:val="1"/>
          <w:sz w:val="24"/>
          <w:szCs w:val="24"/>
        </w:rPr>
      </w:pPr>
      <w:r w:rsidDel="00000000" w:rsidR="00000000" w:rsidRPr="00000000">
        <w:rPr>
          <w:b w:val="1"/>
          <w:sz w:val="24"/>
          <w:szCs w:val="24"/>
          <w:rtl w:val="0"/>
        </w:rPr>
        <w:t xml:space="preserve">Quote</w:t>
        <w:br w:type="textWrapping"/>
      </w:r>
      <w:r w:rsidDel="00000000" w:rsidR="00000000" w:rsidRPr="00000000">
        <w:rPr>
          <w:sz w:val="24"/>
          <w:szCs w:val="24"/>
          <w:rtl w:val="0"/>
        </w:rPr>
        <w:t xml:space="preserve">"A locked phone is no big deal—unless it's never been locked before, and they freak out if you so much as look at the screen."</w:t>
        <w:br w:type="textWrapping"/>
        <w:t xml:space="preserve">– </w:t>
      </w:r>
      <w:r w:rsidDel="00000000" w:rsidR="00000000" w:rsidRPr="00000000">
        <w:rPr>
          <w:i w:val="1"/>
          <w:sz w:val="24"/>
          <w:szCs w:val="24"/>
          <w:rtl w:val="0"/>
        </w:rPr>
        <w:t xml:space="preserve">Anonymous DV Advocate</w:t>
      </w:r>
    </w:p>
    <w:p w:rsidR="00000000" w:rsidDel="00000000" w:rsidP="00000000" w:rsidRDefault="00000000" w:rsidRPr="00000000" w14:paraId="00000332">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26"/>
          <w:szCs w:val="26"/>
        </w:rPr>
      </w:pPr>
      <w:bookmarkStart w:colFirst="0" w:colLast="0" w:name="_iqw171b1q09a" w:id="140"/>
      <w:bookmarkEnd w:id="140"/>
      <w:r w:rsidDel="00000000" w:rsidR="00000000" w:rsidRPr="00000000">
        <w:rPr>
          <w:b w:val="1"/>
          <w:color w:val="000000"/>
          <w:sz w:val="26"/>
          <w:szCs w:val="26"/>
          <w:rtl w:val="0"/>
        </w:rPr>
        <w:t xml:space="preserve">Lying About Addresses</w:t>
      </w:r>
    </w:p>
    <w:p w:rsidR="00000000" w:rsidDel="00000000" w:rsidP="00000000" w:rsidRDefault="00000000" w:rsidRPr="00000000" w14:paraId="00000333">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Some exes list a fake address on official documents to evade discovery or avoid service of legal paperwork. If they're cagey about where they live post-separation, that's a glaring sign of deeper stealth planning.</w:t>
      </w:r>
    </w:p>
    <w:p w:rsidR="00000000" w:rsidDel="00000000" w:rsidP="00000000" w:rsidRDefault="00000000" w:rsidRPr="00000000" w14:paraId="00000334">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b w:val="1"/>
          <w:sz w:val="24"/>
          <w:szCs w:val="24"/>
          <w:rtl w:val="0"/>
        </w:rPr>
        <w:t xml:space="preserve">Further Examples</w:t>
      </w:r>
      <w:r w:rsidDel="00000000" w:rsidR="00000000" w:rsidRPr="00000000">
        <w:rPr>
          <w:sz w:val="24"/>
          <w:szCs w:val="24"/>
          <w:rtl w:val="0"/>
        </w:rPr>
        <w:t xml:space="preserve">:</w:t>
      </w:r>
    </w:p>
    <w:p w:rsidR="00000000" w:rsidDel="00000000" w:rsidP="00000000" w:rsidRDefault="00000000" w:rsidRPr="00000000" w14:paraId="00000335">
      <w:pPr>
        <w:numPr>
          <w:ilvl w:val="0"/>
          <w:numId w:val="61"/>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Alleged "Couch Surfing"</w:t>
      </w:r>
      <w:r w:rsidDel="00000000" w:rsidR="00000000" w:rsidRPr="00000000">
        <w:rPr>
          <w:sz w:val="24"/>
          <w:szCs w:val="24"/>
          <w:rtl w:val="0"/>
        </w:rPr>
        <w:t xml:space="preserve">: They claim they're crashing on a friend's couch, but in reality, they are renting a small condo for personal storage or new partner visits.</w:t>
      </w:r>
    </w:p>
    <w:p w:rsidR="00000000" w:rsidDel="00000000" w:rsidP="00000000" w:rsidRDefault="00000000" w:rsidRPr="00000000" w14:paraId="00000336">
      <w:pPr>
        <w:numPr>
          <w:ilvl w:val="0"/>
          <w:numId w:val="61"/>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Two-Billing Trick</w:t>
      </w:r>
      <w:r w:rsidDel="00000000" w:rsidR="00000000" w:rsidRPr="00000000">
        <w:rPr>
          <w:sz w:val="24"/>
          <w:szCs w:val="24"/>
          <w:rtl w:val="0"/>
        </w:rPr>
        <w:t xml:space="preserve">: They maintain two addresses—one for official mail and one for their real living situation—ensuring you never know which is legit.</w:t>
      </w:r>
    </w:p>
    <w:p w:rsidR="00000000" w:rsidDel="00000000" w:rsidP="00000000" w:rsidRDefault="00000000" w:rsidRPr="00000000" w14:paraId="00000337">
      <w:pPr>
        <w:numPr>
          <w:ilvl w:val="0"/>
          <w:numId w:val="61"/>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b w:val="1"/>
          <w:sz w:val="24"/>
          <w:szCs w:val="24"/>
          <w:rtl w:val="0"/>
        </w:rPr>
        <w:t xml:space="preserve">Out-of-State Residency</w:t>
      </w:r>
      <w:r w:rsidDel="00000000" w:rsidR="00000000" w:rsidRPr="00000000">
        <w:rPr>
          <w:sz w:val="24"/>
          <w:szCs w:val="24"/>
          <w:rtl w:val="0"/>
        </w:rPr>
        <w:t xml:space="preserve">: They pretend to have moved across state lines, complicating custody or property jurisdiction as they remain local and lie to the court.</w:t>
      </w:r>
    </w:p>
    <w:p w:rsidR="00000000" w:rsidDel="00000000" w:rsidP="00000000" w:rsidRDefault="00000000" w:rsidRPr="00000000" w14:paraId="00000338">
      <w:pPr>
        <w:pBdr>
          <w:top w:color="auto" w:space="0" w:sz="0" w:val="none"/>
          <w:left w:color="auto" w:space="0" w:sz="0" w:val="none"/>
          <w:bottom w:color="auto" w:space="0" w:sz="0" w:val="none"/>
          <w:right w:color="auto" w:space="0" w:sz="0" w:val="none"/>
          <w:between w:color="auto" w:space="0" w:sz="0" w:val="none"/>
        </w:pBdr>
        <w:spacing w:after="280" w:line="360" w:lineRule="auto"/>
        <w:ind w:left="600" w:firstLine="0"/>
        <w:rPr>
          <w:sz w:val="24"/>
          <w:szCs w:val="24"/>
        </w:rPr>
      </w:pPr>
      <w:r w:rsidDel="00000000" w:rsidR="00000000" w:rsidRPr="00000000">
        <w:rPr>
          <w:b w:val="1"/>
          <w:sz w:val="24"/>
          <w:szCs w:val="24"/>
          <w:rtl w:val="0"/>
        </w:rPr>
        <w:t xml:space="preserve">Statistic</w:t>
      </w:r>
      <w:r w:rsidDel="00000000" w:rsidR="00000000" w:rsidRPr="00000000">
        <w:rPr>
          <w:sz w:val="24"/>
          <w:szCs w:val="24"/>
          <w:rtl w:val="0"/>
        </w:rPr>
        <w:t xml:space="preserve">: A 2018 multi-state Legal Aid study found </w:t>
      </w:r>
      <w:r w:rsidDel="00000000" w:rsidR="00000000" w:rsidRPr="00000000">
        <w:rPr>
          <w:b w:val="1"/>
          <w:sz w:val="24"/>
          <w:szCs w:val="24"/>
          <w:rtl w:val="0"/>
        </w:rPr>
        <w:t xml:space="preserve">over 15%</w:t>
      </w:r>
      <w:r w:rsidDel="00000000" w:rsidR="00000000" w:rsidRPr="00000000">
        <w:rPr>
          <w:sz w:val="24"/>
          <w:szCs w:val="24"/>
          <w:rtl w:val="0"/>
        </w:rPr>
        <w:t xml:space="preserve"> of high-conflict divorces involved one spouse giving misleading addresses, delaying or derailing judicial proceedings.</w:t>
      </w:r>
    </w:p>
    <w:p w:rsidR="00000000" w:rsidDel="00000000" w:rsidP="00000000" w:rsidRDefault="00000000" w:rsidRPr="00000000" w14:paraId="00000339">
      <w:pPr>
        <w:pStyle w:val="Heading2"/>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sz w:val="34"/>
          <w:szCs w:val="34"/>
        </w:rPr>
      </w:pPr>
      <w:bookmarkStart w:colFirst="0" w:colLast="0" w:name="_ia96y8x0ojm1" w:id="141"/>
      <w:bookmarkEnd w:id="141"/>
      <w:r w:rsidDel="00000000" w:rsidR="00000000" w:rsidRPr="00000000">
        <w:rPr>
          <w:b w:val="1"/>
          <w:sz w:val="34"/>
          <w:szCs w:val="34"/>
          <w:rtl w:val="0"/>
        </w:rPr>
        <w:t xml:space="preserve">3. The Full Impact: Shattering Your Sense of Safety</w:t>
      </w:r>
    </w:p>
    <w:p w:rsidR="00000000" w:rsidDel="00000000" w:rsidP="00000000" w:rsidRDefault="00000000" w:rsidRPr="00000000" w14:paraId="0000033A">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Uncovering stealth sabotage often feels like a punch to the gut. You experience:</w:t>
      </w:r>
    </w:p>
    <w:p w:rsidR="00000000" w:rsidDel="00000000" w:rsidP="00000000" w:rsidRDefault="00000000" w:rsidRPr="00000000" w14:paraId="0000033B">
      <w:pPr>
        <w:numPr>
          <w:ilvl w:val="0"/>
          <w:numId w:val="170"/>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Betrayal</w:t>
      </w:r>
      <w:r w:rsidDel="00000000" w:rsidR="00000000" w:rsidRPr="00000000">
        <w:rPr>
          <w:sz w:val="24"/>
          <w:szCs w:val="24"/>
          <w:rtl w:val="0"/>
        </w:rPr>
        <w:t xml:space="preserve">: Realizing your ex plotted for months or years behind your back.</w:t>
      </w:r>
    </w:p>
    <w:p w:rsidR="00000000" w:rsidDel="00000000" w:rsidP="00000000" w:rsidRDefault="00000000" w:rsidRPr="00000000" w14:paraId="0000033C">
      <w:pPr>
        <w:numPr>
          <w:ilvl w:val="0"/>
          <w:numId w:val="170"/>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Self-Doubt</w:t>
      </w:r>
      <w:r w:rsidDel="00000000" w:rsidR="00000000" w:rsidRPr="00000000">
        <w:rPr>
          <w:sz w:val="24"/>
          <w:szCs w:val="24"/>
          <w:rtl w:val="0"/>
        </w:rPr>
        <w:t xml:space="preserve">: "How did I miss the signs?" "Was I too trusting?"</w:t>
      </w:r>
    </w:p>
    <w:p w:rsidR="00000000" w:rsidDel="00000000" w:rsidP="00000000" w:rsidRDefault="00000000" w:rsidRPr="00000000" w14:paraId="0000033D">
      <w:pPr>
        <w:numPr>
          <w:ilvl w:val="0"/>
          <w:numId w:val="170"/>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Paranoia</w:t>
      </w:r>
      <w:r w:rsidDel="00000000" w:rsidR="00000000" w:rsidRPr="00000000">
        <w:rPr>
          <w:sz w:val="24"/>
          <w:szCs w:val="24"/>
          <w:rtl w:val="0"/>
        </w:rPr>
        <w:t xml:space="preserve">: You may question every transaction or gift. Even routine activities feel suspicious.</w:t>
      </w:r>
    </w:p>
    <w:p w:rsidR="00000000" w:rsidDel="00000000" w:rsidP="00000000" w:rsidRDefault="00000000" w:rsidRPr="00000000" w14:paraId="0000033E">
      <w:pPr>
        <w:numPr>
          <w:ilvl w:val="0"/>
          <w:numId w:val="170"/>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b w:val="1"/>
          <w:sz w:val="24"/>
          <w:szCs w:val="24"/>
          <w:rtl w:val="0"/>
        </w:rPr>
        <w:t xml:space="preserve">Grief</w:t>
      </w:r>
      <w:r w:rsidDel="00000000" w:rsidR="00000000" w:rsidRPr="00000000">
        <w:rPr>
          <w:sz w:val="24"/>
          <w:szCs w:val="24"/>
          <w:rtl w:val="0"/>
        </w:rPr>
        <w:t xml:space="preserve">: The partner you once loved morphing into a cunning adversary is as heartbreaking as it is disorienting.</w:t>
      </w:r>
    </w:p>
    <w:p w:rsidR="00000000" w:rsidDel="00000000" w:rsidP="00000000" w:rsidRDefault="00000000" w:rsidRPr="00000000" w14:paraId="0000033F">
      <w:pPr>
        <w:pBdr>
          <w:top w:color="auto" w:space="0" w:sz="0" w:val="none"/>
          <w:left w:color="auto" w:space="0" w:sz="0" w:val="none"/>
          <w:bottom w:color="auto" w:space="0" w:sz="0" w:val="none"/>
          <w:right w:color="auto" w:space="0" w:sz="0" w:val="none"/>
          <w:between w:color="auto" w:space="0" w:sz="0" w:val="none"/>
        </w:pBdr>
        <w:spacing w:after="280" w:line="360" w:lineRule="auto"/>
        <w:ind w:left="600" w:firstLine="0"/>
        <w:rPr>
          <w:i w:val="1"/>
          <w:sz w:val="24"/>
          <w:szCs w:val="24"/>
        </w:rPr>
      </w:pPr>
      <w:r w:rsidDel="00000000" w:rsidR="00000000" w:rsidRPr="00000000">
        <w:rPr>
          <w:b w:val="1"/>
          <w:sz w:val="24"/>
          <w:szCs w:val="24"/>
          <w:rtl w:val="0"/>
        </w:rPr>
        <w:t xml:space="preserve">Quote</w:t>
        <w:br w:type="textWrapping"/>
      </w:r>
      <w:r w:rsidDel="00000000" w:rsidR="00000000" w:rsidRPr="00000000">
        <w:rPr>
          <w:sz w:val="24"/>
          <w:szCs w:val="24"/>
          <w:rtl w:val="0"/>
        </w:rPr>
        <w:t xml:space="preserve">"Discovering the sabotage is like learning you lived with a stranger who quietly dismantled your life behind closed doors."</w:t>
        <w:br w:type="textWrapping"/>
        <w:t xml:space="preserve">– </w:t>
      </w:r>
      <w:r w:rsidDel="00000000" w:rsidR="00000000" w:rsidRPr="00000000">
        <w:rPr>
          <w:i w:val="1"/>
          <w:sz w:val="24"/>
          <w:szCs w:val="24"/>
          <w:rtl w:val="0"/>
        </w:rPr>
        <w:t xml:space="preserve">Anonymous Survivor</w:t>
      </w:r>
    </w:p>
    <w:p w:rsidR="00000000" w:rsidDel="00000000" w:rsidP="00000000" w:rsidRDefault="00000000" w:rsidRPr="00000000" w14:paraId="00000340">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For DV survivors, it's doubly horrifying. You might have endured emotional or physical abuse only to realize financial sabotage or secret property deals were also in the works.</w:t>
      </w:r>
    </w:p>
    <w:p w:rsidR="00000000" w:rsidDel="00000000" w:rsidP="00000000" w:rsidRDefault="00000000" w:rsidRPr="00000000" w14:paraId="00000341">
      <w:pPr>
        <w:pStyle w:val="Heading2"/>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sz w:val="34"/>
          <w:szCs w:val="34"/>
        </w:rPr>
      </w:pPr>
      <w:bookmarkStart w:colFirst="0" w:colLast="0" w:name="_asum33bfkvh6" w:id="142"/>
      <w:bookmarkEnd w:id="142"/>
      <w:r w:rsidDel="00000000" w:rsidR="00000000" w:rsidRPr="00000000">
        <w:rPr>
          <w:b w:val="1"/>
          <w:sz w:val="34"/>
          <w:szCs w:val="34"/>
          <w:rtl w:val="0"/>
        </w:rPr>
        <w:t xml:space="preserve">4. Protective Measures: Guarding Finances, Property, and Privacy</w:t>
      </w:r>
    </w:p>
    <w:p w:rsidR="00000000" w:rsidDel="00000000" w:rsidP="00000000" w:rsidRDefault="00000000" w:rsidRPr="00000000" w14:paraId="00000342">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When you suspect stealth sabotage, knowledge and quick action can mitigate losses and preserve your sanity.</w:t>
      </w:r>
    </w:p>
    <w:p w:rsidR="00000000" w:rsidDel="00000000" w:rsidP="00000000" w:rsidRDefault="00000000" w:rsidRPr="00000000" w14:paraId="00000343">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26"/>
          <w:szCs w:val="26"/>
        </w:rPr>
      </w:pPr>
      <w:bookmarkStart w:colFirst="0" w:colLast="0" w:name="_bsoqosvtl4t4" w:id="143"/>
      <w:bookmarkEnd w:id="143"/>
      <w:r w:rsidDel="00000000" w:rsidR="00000000" w:rsidRPr="00000000">
        <w:rPr>
          <w:b w:val="1"/>
          <w:color w:val="000000"/>
          <w:sz w:val="26"/>
          <w:szCs w:val="26"/>
          <w:rtl w:val="0"/>
        </w:rPr>
        <w:t xml:space="preserve">Separate Bank Accounts</w:t>
      </w:r>
    </w:p>
    <w:p w:rsidR="00000000" w:rsidDel="00000000" w:rsidP="00000000" w:rsidRDefault="00000000" w:rsidRPr="00000000" w14:paraId="00000344">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Open a new account in your name only, ideally at a different bank. Transfer your paychecks there if possible, preventing your ex from draining joint funds.</w:t>
      </w:r>
    </w:p>
    <w:p w:rsidR="00000000" w:rsidDel="00000000" w:rsidP="00000000" w:rsidRDefault="00000000" w:rsidRPr="00000000" w14:paraId="00000345">
      <w:pPr>
        <w:numPr>
          <w:ilvl w:val="0"/>
          <w:numId w:val="208"/>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b w:val="1"/>
          <w:sz w:val="24"/>
          <w:szCs w:val="24"/>
          <w:rtl w:val="0"/>
        </w:rPr>
        <w:t xml:space="preserve">Tip</w:t>
      </w:r>
      <w:r w:rsidDel="00000000" w:rsidR="00000000" w:rsidRPr="00000000">
        <w:rPr>
          <w:sz w:val="24"/>
          <w:szCs w:val="24"/>
          <w:rtl w:val="0"/>
        </w:rPr>
        <w:t xml:space="preserve">: If you share any autopay bills, switch them to your private account or credit card to track exactly what's being paid.</w:t>
      </w:r>
    </w:p>
    <w:p w:rsidR="00000000" w:rsidDel="00000000" w:rsidP="00000000" w:rsidRDefault="00000000" w:rsidRPr="00000000" w14:paraId="00000346">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26"/>
          <w:szCs w:val="26"/>
        </w:rPr>
      </w:pPr>
      <w:bookmarkStart w:colFirst="0" w:colLast="0" w:name="_ta3bzu68wecs" w:id="144"/>
      <w:bookmarkEnd w:id="144"/>
      <w:r w:rsidDel="00000000" w:rsidR="00000000" w:rsidRPr="00000000">
        <w:rPr>
          <w:b w:val="1"/>
          <w:color w:val="000000"/>
          <w:sz w:val="26"/>
          <w:szCs w:val="26"/>
          <w:rtl w:val="0"/>
        </w:rPr>
        <w:t xml:space="preserve">Credit Reports and Monitoring</w:t>
      </w:r>
    </w:p>
    <w:p w:rsidR="00000000" w:rsidDel="00000000" w:rsidP="00000000" w:rsidRDefault="00000000" w:rsidRPr="00000000" w14:paraId="00000347">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Check credit reports from all three bureaus—Equifax, Experian, and TransUnion. If you see unknown lines of credit or addresses, investigate promptly. You may even need to freeze your credit. You can temporarily lift it for legit credit checks.</w:t>
      </w:r>
    </w:p>
    <w:p w:rsidR="00000000" w:rsidDel="00000000" w:rsidP="00000000" w:rsidRDefault="00000000" w:rsidRPr="00000000" w14:paraId="00000348">
      <w:pPr>
        <w:numPr>
          <w:ilvl w:val="0"/>
          <w:numId w:val="58"/>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b w:val="1"/>
          <w:sz w:val="24"/>
          <w:szCs w:val="24"/>
          <w:rtl w:val="0"/>
        </w:rPr>
        <w:t xml:space="preserve">Stat</w:t>
      </w:r>
      <w:r w:rsidDel="00000000" w:rsidR="00000000" w:rsidRPr="00000000">
        <w:rPr>
          <w:sz w:val="24"/>
          <w:szCs w:val="24"/>
          <w:rtl w:val="0"/>
        </w:rPr>
        <w:t xml:space="preserve">: The Identity Theft Resource Center says 70% of identity theft victims know the perpetrator, often a spouse or ex.</w:t>
      </w:r>
    </w:p>
    <w:p w:rsidR="00000000" w:rsidDel="00000000" w:rsidP="00000000" w:rsidRDefault="00000000" w:rsidRPr="00000000" w14:paraId="00000349">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26"/>
          <w:szCs w:val="26"/>
        </w:rPr>
      </w:pPr>
      <w:bookmarkStart w:colFirst="0" w:colLast="0" w:name="_xtf8ksoyh7fr" w:id="145"/>
      <w:bookmarkEnd w:id="145"/>
      <w:r w:rsidDel="00000000" w:rsidR="00000000" w:rsidRPr="00000000">
        <w:rPr>
          <w:b w:val="1"/>
          <w:color w:val="000000"/>
          <w:sz w:val="26"/>
          <w:szCs w:val="26"/>
          <w:rtl w:val="0"/>
        </w:rPr>
        <w:t xml:space="preserve">Scan Home for Hidden Cameras or Devices</w:t>
      </w:r>
    </w:p>
    <w:p w:rsidR="00000000" w:rsidDel="00000000" w:rsidP="00000000" w:rsidRDefault="00000000" w:rsidRPr="00000000" w14:paraId="0000034A">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Your ex could have installed keyloggers or micro-recorders. If you suspect tampering, consult a digital security expert or local law enforcement.</w:t>
      </w:r>
    </w:p>
    <w:p w:rsidR="00000000" w:rsidDel="00000000" w:rsidP="00000000" w:rsidRDefault="00000000" w:rsidRPr="00000000" w14:paraId="0000034B">
      <w:pPr>
        <w:numPr>
          <w:ilvl w:val="0"/>
          <w:numId w:val="53"/>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b w:val="1"/>
          <w:sz w:val="24"/>
          <w:szCs w:val="24"/>
          <w:rtl w:val="0"/>
        </w:rPr>
        <w:t xml:space="preserve">Real Example</w:t>
      </w:r>
      <w:r w:rsidDel="00000000" w:rsidR="00000000" w:rsidRPr="00000000">
        <w:rPr>
          <w:sz w:val="24"/>
          <w:szCs w:val="24"/>
          <w:rtl w:val="0"/>
        </w:rPr>
        <w:t xml:space="preserve">: A spouse found a disguised USB "charger" that recorded audio 24/7 in the living room, capturing private strategy calls with her attorney.</w:t>
      </w:r>
    </w:p>
    <w:p w:rsidR="00000000" w:rsidDel="00000000" w:rsidP="00000000" w:rsidRDefault="00000000" w:rsidRPr="00000000" w14:paraId="0000034C">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26"/>
          <w:szCs w:val="26"/>
        </w:rPr>
      </w:pPr>
      <w:bookmarkStart w:colFirst="0" w:colLast="0" w:name="_5z2fscdkwxga" w:id="146"/>
      <w:bookmarkEnd w:id="146"/>
      <w:r w:rsidDel="00000000" w:rsidR="00000000" w:rsidRPr="00000000">
        <w:rPr>
          <w:b w:val="1"/>
          <w:color w:val="000000"/>
          <w:sz w:val="26"/>
          <w:szCs w:val="26"/>
          <w:rtl w:val="0"/>
        </w:rPr>
        <w:t xml:space="preserve">Double-Check Taxes and Refunds</w:t>
      </w:r>
    </w:p>
    <w:p w:rsidR="00000000" w:rsidDel="00000000" w:rsidP="00000000" w:rsidRDefault="00000000" w:rsidRPr="00000000" w14:paraId="0000034D">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b w:val="1"/>
          <w:sz w:val="24"/>
          <w:szCs w:val="24"/>
          <w:rtl w:val="0"/>
        </w:rPr>
        <w:t xml:space="preserve">Ensure</w:t>
      </w:r>
      <w:r w:rsidDel="00000000" w:rsidR="00000000" w:rsidRPr="00000000">
        <w:rPr>
          <w:sz w:val="24"/>
          <w:szCs w:val="24"/>
          <w:rtl w:val="0"/>
        </w:rPr>
        <w:t xml:space="preserve"> you're on top of annual filings. If your ex "handled the taxes," request copies from the IRS or local authority. Overpayments or withheld refunds might be part of a stealth plan.</w:t>
      </w:r>
    </w:p>
    <w:p w:rsidR="00000000" w:rsidDel="00000000" w:rsidP="00000000" w:rsidRDefault="00000000" w:rsidRPr="00000000" w14:paraId="0000034E">
      <w:pPr>
        <w:numPr>
          <w:ilvl w:val="0"/>
          <w:numId w:val="235"/>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b w:val="1"/>
          <w:sz w:val="24"/>
          <w:szCs w:val="24"/>
          <w:rtl w:val="0"/>
        </w:rPr>
        <w:t xml:space="preserve">Pro Tip</w:t>
      </w:r>
      <w:r w:rsidDel="00000000" w:rsidR="00000000" w:rsidRPr="00000000">
        <w:rPr>
          <w:sz w:val="24"/>
          <w:szCs w:val="24"/>
          <w:rtl w:val="0"/>
        </w:rPr>
        <w:t xml:space="preserve">: You can file IRS Form 4506-T to request transcripts of past returns if you suspect your ex manipulated them.</w:t>
      </w:r>
    </w:p>
    <w:p w:rsidR="00000000" w:rsidDel="00000000" w:rsidP="00000000" w:rsidRDefault="00000000" w:rsidRPr="00000000" w14:paraId="0000034F">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26"/>
          <w:szCs w:val="26"/>
        </w:rPr>
      </w:pPr>
      <w:bookmarkStart w:colFirst="0" w:colLast="0" w:name="_rfcox1ai0scm" w:id="147"/>
      <w:bookmarkEnd w:id="147"/>
      <w:r w:rsidDel="00000000" w:rsidR="00000000" w:rsidRPr="00000000">
        <w:rPr>
          <w:b w:val="1"/>
          <w:color w:val="000000"/>
          <w:sz w:val="26"/>
          <w:szCs w:val="26"/>
          <w:rtl w:val="0"/>
        </w:rPr>
        <w:t xml:space="preserve">Document Everything</w:t>
      </w:r>
    </w:p>
    <w:p w:rsidR="00000000" w:rsidDel="00000000" w:rsidP="00000000" w:rsidRDefault="00000000" w:rsidRPr="00000000" w14:paraId="00000350">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Keep a dated log or a spreadsheet of suspicious incidents, including any receipts or screenshots. Email these records to yourself for a digital timestamp.</w:t>
      </w:r>
    </w:p>
    <w:p w:rsidR="00000000" w:rsidDel="00000000" w:rsidP="00000000" w:rsidRDefault="00000000" w:rsidRPr="00000000" w14:paraId="00000351">
      <w:pPr>
        <w:numPr>
          <w:ilvl w:val="0"/>
          <w:numId w:val="216"/>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b w:val="1"/>
          <w:sz w:val="24"/>
          <w:szCs w:val="24"/>
          <w:rtl w:val="0"/>
        </w:rPr>
        <w:t xml:space="preserve">DV Survivors</w:t>
      </w:r>
      <w:r w:rsidDel="00000000" w:rsidR="00000000" w:rsidRPr="00000000">
        <w:rPr>
          <w:sz w:val="24"/>
          <w:szCs w:val="24"/>
          <w:rtl w:val="0"/>
        </w:rPr>
        <w:t xml:space="preserve">: If confronting your ex is dangerous, store this evidence offsite or with a trusted friend or advocate.</w:t>
      </w:r>
    </w:p>
    <w:p w:rsidR="00000000" w:rsidDel="00000000" w:rsidP="00000000" w:rsidRDefault="00000000" w:rsidRPr="00000000" w14:paraId="00000352">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26"/>
          <w:szCs w:val="26"/>
        </w:rPr>
      </w:pPr>
      <w:bookmarkStart w:colFirst="0" w:colLast="0" w:name="_kwhh7rtr6bv7" w:id="148"/>
      <w:bookmarkEnd w:id="148"/>
      <w:r w:rsidDel="00000000" w:rsidR="00000000" w:rsidRPr="00000000">
        <w:rPr>
          <w:b w:val="1"/>
          <w:color w:val="000000"/>
          <w:sz w:val="26"/>
          <w:szCs w:val="26"/>
          <w:rtl w:val="0"/>
        </w:rPr>
        <w:t xml:space="preserve">Consult Professionals</w:t>
      </w:r>
    </w:p>
    <w:p w:rsidR="00000000" w:rsidDel="00000000" w:rsidP="00000000" w:rsidRDefault="00000000" w:rsidRPr="00000000" w14:paraId="00000353">
      <w:pPr>
        <w:numPr>
          <w:ilvl w:val="0"/>
          <w:numId w:val="473"/>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Attorneys or Financial Experts</w:t>
      </w:r>
      <w:r w:rsidDel="00000000" w:rsidR="00000000" w:rsidRPr="00000000">
        <w:rPr>
          <w:sz w:val="24"/>
          <w:szCs w:val="24"/>
          <w:rtl w:val="0"/>
        </w:rPr>
        <w:t xml:space="preserve">: Forensic accountants can track missing assets or flagged transactions. They produce detailed reports admissible in court, clarifying actual income or hidden property. Forensic accountants can cost $100–$500/hour. Weigh potential hidden asset yields (like an extra $100k in undisclosed funds) against the fees. If large stakes are at play, it's often worthwhile. Judges usually trust neutral forensic analyses, especially if your ex's disclosures seem contradictory.</w:t>
      </w:r>
    </w:p>
    <w:p w:rsidR="00000000" w:rsidDel="00000000" w:rsidP="00000000" w:rsidRDefault="00000000" w:rsidRPr="00000000" w14:paraId="00000354">
      <w:pPr>
        <w:numPr>
          <w:ilvl w:val="0"/>
          <w:numId w:val="473"/>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Digital Security Pros</w:t>
      </w:r>
      <w:r w:rsidDel="00000000" w:rsidR="00000000" w:rsidRPr="00000000">
        <w:rPr>
          <w:sz w:val="24"/>
          <w:szCs w:val="24"/>
          <w:rtl w:val="0"/>
        </w:rPr>
        <w:t xml:space="preserve">: If you suspect hacking or phone tampering, let an expert confirm and remove spyware.</w:t>
      </w:r>
    </w:p>
    <w:p w:rsidR="00000000" w:rsidDel="00000000" w:rsidP="00000000" w:rsidRDefault="00000000" w:rsidRPr="00000000" w14:paraId="00000355">
      <w:pPr>
        <w:numPr>
          <w:ilvl w:val="0"/>
          <w:numId w:val="473"/>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b w:val="1"/>
          <w:sz w:val="24"/>
          <w:szCs w:val="24"/>
          <w:rtl w:val="0"/>
        </w:rPr>
        <w:t xml:space="preserve">DV Advocates</w:t>
      </w:r>
      <w:r w:rsidDel="00000000" w:rsidR="00000000" w:rsidRPr="00000000">
        <w:rPr>
          <w:sz w:val="24"/>
          <w:szCs w:val="24"/>
          <w:rtl w:val="0"/>
        </w:rPr>
        <w:t xml:space="preserve">: If stealth sabotage aligns with intimidation, planning a safe exit is paramount—</w:t>
      </w:r>
      <w:r w:rsidDel="00000000" w:rsidR="00000000" w:rsidRPr="00000000">
        <w:rPr>
          <w:b w:val="1"/>
          <w:sz w:val="24"/>
          <w:szCs w:val="24"/>
          <w:rtl w:val="0"/>
        </w:rPr>
        <w:t xml:space="preserve">a protective order</w:t>
      </w:r>
      <w:r w:rsidDel="00000000" w:rsidR="00000000" w:rsidRPr="00000000">
        <w:rPr>
          <w:sz w:val="24"/>
          <w:szCs w:val="24"/>
          <w:rtl w:val="0"/>
        </w:rPr>
        <w:t xml:space="preserve"> might also help if threats escalate.</w:t>
      </w:r>
    </w:p>
    <w:p w:rsidR="00000000" w:rsidDel="00000000" w:rsidP="00000000" w:rsidRDefault="00000000" w:rsidRPr="00000000" w14:paraId="00000356">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Some survivors worry that seeking help will escalate the ex's aggression. Yet, ignoring stealth sabotage can lead to far greater risks, including fiscal, emotional, and sometimes even physical harm.</w:t>
      </w:r>
    </w:p>
    <w:p w:rsidR="00000000" w:rsidDel="00000000" w:rsidP="00000000" w:rsidRDefault="00000000" w:rsidRPr="00000000" w14:paraId="00000357">
      <w:pPr>
        <w:pStyle w:val="Heading2"/>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sz w:val="34"/>
          <w:szCs w:val="34"/>
        </w:rPr>
      </w:pPr>
      <w:bookmarkStart w:colFirst="0" w:colLast="0" w:name="_e502rz9k7k8u" w:id="149"/>
      <w:bookmarkEnd w:id="149"/>
      <w:r w:rsidDel="00000000" w:rsidR="00000000" w:rsidRPr="00000000">
        <w:rPr>
          <w:b w:val="1"/>
          <w:sz w:val="34"/>
          <w:szCs w:val="34"/>
          <w:rtl w:val="0"/>
        </w:rPr>
        <w:t xml:space="preserve">5. Additional Tips and Warnings</w:t>
      </w:r>
    </w:p>
    <w:p w:rsidR="00000000" w:rsidDel="00000000" w:rsidP="00000000" w:rsidRDefault="00000000" w:rsidRPr="00000000" w14:paraId="00000358">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26"/>
          <w:szCs w:val="26"/>
        </w:rPr>
      </w:pPr>
      <w:bookmarkStart w:colFirst="0" w:colLast="0" w:name="_v5z0162quja" w:id="150"/>
      <w:bookmarkEnd w:id="150"/>
      <w:r w:rsidDel="00000000" w:rsidR="00000000" w:rsidRPr="00000000">
        <w:rPr>
          <w:b w:val="1"/>
          <w:color w:val="000000"/>
          <w:sz w:val="26"/>
          <w:szCs w:val="26"/>
          <w:rtl w:val="0"/>
        </w:rPr>
        <w:t xml:space="preserve">Beware of Cryptocurrencies and Evolving Finance Tools</w:t>
      </w:r>
    </w:p>
    <w:p w:rsidR="00000000" w:rsidDel="00000000" w:rsidP="00000000" w:rsidRDefault="00000000" w:rsidRPr="00000000" w14:paraId="00000359">
      <w:pPr>
        <w:numPr>
          <w:ilvl w:val="0"/>
          <w:numId w:val="84"/>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sz w:val="24"/>
          <w:szCs w:val="24"/>
          <w:rtl w:val="0"/>
        </w:rPr>
        <w:t xml:space="preserve">Today's divorces often include attempts to hide wealth in crypto wallets or NFT assets.</w:t>
      </w:r>
    </w:p>
    <w:p w:rsidR="00000000" w:rsidDel="00000000" w:rsidP="00000000" w:rsidRDefault="00000000" w:rsidRPr="00000000" w14:paraId="0000035A">
      <w:pPr>
        <w:numPr>
          <w:ilvl w:val="0"/>
          <w:numId w:val="84"/>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How They Hide it</w:t>
      </w:r>
      <w:r w:rsidDel="00000000" w:rsidR="00000000" w:rsidRPr="00000000">
        <w:rPr>
          <w:sz w:val="24"/>
          <w:szCs w:val="24"/>
          <w:rtl w:val="0"/>
        </w:rPr>
        <w:t xml:space="preserve">: Buying crypto on obscure exchanges and transferring it to hardware wallets that are not easily traced by standard banking logs.</w:t>
      </w:r>
    </w:p>
    <w:p w:rsidR="00000000" w:rsidDel="00000000" w:rsidP="00000000" w:rsidRDefault="00000000" w:rsidRPr="00000000" w14:paraId="0000035B">
      <w:pPr>
        <w:numPr>
          <w:ilvl w:val="0"/>
          <w:numId w:val="84"/>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b w:val="1"/>
          <w:sz w:val="24"/>
          <w:szCs w:val="24"/>
          <w:rtl w:val="0"/>
        </w:rPr>
        <w:t xml:space="preserve">Hire Experts</w:t>
      </w:r>
      <w:r w:rsidDel="00000000" w:rsidR="00000000" w:rsidRPr="00000000">
        <w:rPr>
          <w:sz w:val="24"/>
          <w:szCs w:val="24"/>
          <w:rtl w:val="0"/>
        </w:rPr>
        <w:t xml:space="preserve">: If you suspect crypto usage, look for forensic accountants or attorneys versed in blockchain tracing.</w:t>
      </w:r>
    </w:p>
    <w:p w:rsidR="00000000" w:rsidDel="00000000" w:rsidP="00000000" w:rsidRDefault="00000000" w:rsidRPr="00000000" w14:paraId="0000035C">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26"/>
          <w:szCs w:val="26"/>
        </w:rPr>
      </w:pPr>
      <w:bookmarkStart w:colFirst="0" w:colLast="0" w:name="_wd72wccnk7ii" w:id="151"/>
      <w:bookmarkEnd w:id="151"/>
      <w:r w:rsidDel="00000000" w:rsidR="00000000" w:rsidRPr="00000000">
        <w:rPr>
          <w:b w:val="1"/>
          <w:color w:val="000000"/>
          <w:sz w:val="26"/>
          <w:szCs w:val="26"/>
          <w:rtl w:val="0"/>
        </w:rPr>
        <w:t xml:space="preserve">Watch Out for Unscrupulous Attorneys</w:t>
      </w:r>
    </w:p>
    <w:p w:rsidR="00000000" w:rsidDel="00000000" w:rsidP="00000000" w:rsidRDefault="00000000" w:rsidRPr="00000000" w14:paraId="0000035D">
      <w:pPr>
        <w:numPr>
          <w:ilvl w:val="0"/>
          <w:numId w:val="335"/>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sz w:val="24"/>
          <w:szCs w:val="24"/>
          <w:rtl w:val="0"/>
        </w:rPr>
        <w:t xml:space="preserve">Some ex's lawyers might encourage hush-hush strategies to shield assets or push you into quick, lopsided settlements.</w:t>
      </w:r>
    </w:p>
    <w:p w:rsidR="00000000" w:rsidDel="00000000" w:rsidP="00000000" w:rsidRDefault="00000000" w:rsidRPr="00000000" w14:paraId="0000035E">
      <w:pPr>
        <w:numPr>
          <w:ilvl w:val="0"/>
          <w:numId w:val="335"/>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b w:val="1"/>
          <w:sz w:val="24"/>
          <w:szCs w:val="24"/>
          <w:rtl w:val="0"/>
        </w:rPr>
        <w:t xml:space="preserve">Demand Transparency</w:t>
      </w:r>
      <w:r w:rsidDel="00000000" w:rsidR="00000000" w:rsidRPr="00000000">
        <w:rPr>
          <w:sz w:val="24"/>
          <w:szCs w:val="24"/>
          <w:rtl w:val="0"/>
        </w:rPr>
        <w:t xml:space="preserve">: If your lawyer seems complicit or dismisses your concerns, consult a second professional or a DV advocate. No one should coerce you into unethical or disadvantageous deals.</w:t>
      </w:r>
    </w:p>
    <w:p w:rsidR="00000000" w:rsidDel="00000000" w:rsidP="00000000" w:rsidRDefault="00000000" w:rsidRPr="00000000" w14:paraId="0000035F">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26"/>
          <w:szCs w:val="26"/>
        </w:rPr>
      </w:pPr>
      <w:bookmarkStart w:colFirst="0" w:colLast="0" w:name="_l1qxrbnqrje" w:id="152"/>
      <w:bookmarkEnd w:id="152"/>
      <w:r w:rsidDel="00000000" w:rsidR="00000000" w:rsidRPr="00000000">
        <w:rPr>
          <w:b w:val="1"/>
          <w:color w:val="000000"/>
          <w:sz w:val="26"/>
          <w:szCs w:val="26"/>
          <w:rtl w:val="0"/>
        </w:rPr>
        <w:t xml:space="preserve">Leverage Discovery Tools</w:t>
      </w:r>
    </w:p>
    <w:p w:rsidR="00000000" w:rsidDel="00000000" w:rsidP="00000000" w:rsidRDefault="00000000" w:rsidRPr="00000000" w14:paraId="00000360">
      <w:pPr>
        <w:numPr>
          <w:ilvl w:val="0"/>
          <w:numId w:val="152"/>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Interrogatories and Depositions</w:t>
      </w:r>
      <w:r w:rsidDel="00000000" w:rsidR="00000000" w:rsidRPr="00000000">
        <w:rPr>
          <w:sz w:val="24"/>
          <w:szCs w:val="24"/>
          <w:rtl w:val="0"/>
        </w:rPr>
        <w:t xml:space="preserve">: They must answer sworn questions about finances. Lying can lead to perjury charges.</w:t>
      </w:r>
    </w:p>
    <w:p w:rsidR="00000000" w:rsidDel="00000000" w:rsidP="00000000" w:rsidRDefault="00000000" w:rsidRPr="00000000" w14:paraId="00000361">
      <w:pPr>
        <w:numPr>
          <w:ilvl w:val="0"/>
          <w:numId w:val="152"/>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Requests for Production</w:t>
      </w:r>
      <w:r w:rsidDel="00000000" w:rsidR="00000000" w:rsidRPr="00000000">
        <w:rPr>
          <w:sz w:val="24"/>
          <w:szCs w:val="24"/>
          <w:rtl w:val="0"/>
        </w:rPr>
        <w:t xml:space="preserve">: You can demand all relevant financial documents.</w:t>
      </w:r>
    </w:p>
    <w:p w:rsidR="00000000" w:rsidDel="00000000" w:rsidP="00000000" w:rsidRDefault="00000000" w:rsidRPr="00000000" w14:paraId="00000362">
      <w:pPr>
        <w:numPr>
          <w:ilvl w:val="0"/>
          <w:numId w:val="152"/>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b w:val="1"/>
          <w:sz w:val="24"/>
          <w:szCs w:val="24"/>
          <w:rtl w:val="0"/>
        </w:rPr>
        <w:t xml:space="preserve">Subpoenas</w:t>
      </w:r>
      <w:r w:rsidDel="00000000" w:rsidR="00000000" w:rsidRPr="00000000">
        <w:rPr>
          <w:sz w:val="24"/>
          <w:szCs w:val="24"/>
          <w:rtl w:val="0"/>
        </w:rPr>
        <w:t xml:space="preserve">: If your ex's employer or bank stalls, subpoena records to confirm actual wages, bonuses, or suspicious transfers.</w:t>
      </w:r>
    </w:p>
    <w:p w:rsidR="00000000" w:rsidDel="00000000" w:rsidP="00000000" w:rsidRDefault="00000000" w:rsidRPr="00000000" w14:paraId="00000363">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26"/>
          <w:szCs w:val="26"/>
        </w:rPr>
      </w:pPr>
      <w:bookmarkStart w:colFirst="0" w:colLast="0" w:name="_f502bnlxbs3l" w:id="153"/>
      <w:bookmarkEnd w:id="153"/>
      <w:r w:rsidDel="00000000" w:rsidR="00000000" w:rsidRPr="00000000">
        <w:rPr>
          <w:b w:val="1"/>
          <w:color w:val="000000"/>
          <w:sz w:val="26"/>
          <w:szCs w:val="26"/>
          <w:rtl w:val="0"/>
        </w:rPr>
        <w:t xml:space="preserve">Address Joint Tax Returns and Liabilities</w:t>
      </w:r>
    </w:p>
    <w:p w:rsidR="00000000" w:rsidDel="00000000" w:rsidP="00000000" w:rsidRDefault="00000000" w:rsidRPr="00000000" w14:paraId="00000364">
      <w:pPr>
        <w:numPr>
          <w:ilvl w:val="0"/>
          <w:numId w:val="3"/>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Unpaid Taxes</w:t>
      </w:r>
      <w:r w:rsidDel="00000000" w:rsidR="00000000" w:rsidRPr="00000000">
        <w:rPr>
          <w:sz w:val="24"/>
          <w:szCs w:val="24"/>
          <w:rtl w:val="0"/>
        </w:rPr>
        <w:t xml:space="preserve">: If your ex underpaid or evaded taxes, the IRS may target you if returns were filed jointly.</w:t>
      </w:r>
    </w:p>
    <w:p w:rsidR="00000000" w:rsidDel="00000000" w:rsidP="00000000" w:rsidRDefault="00000000" w:rsidRPr="00000000" w14:paraId="00000365">
      <w:pPr>
        <w:numPr>
          <w:ilvl w:val="0"/>
          <w:numId w:val="3"/>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sz w:val="24"/>
          <w:szCs w:val="24"/>
          <w:rtl w:val="0"/>
        </w:rPr>
        <w:t xml:space="preserve">Consider </w:t>
      </w:r>
      <w:r w:rsidDel="00000000" w:rsidR="00000000" w:rsidRPr="00000000">
        <w:rPr>
          <w:b w:val="1"/>
          <w:sz w:val="24"/>
          <w:szCs w:val="24"/>
          <w:rtl w:val="0"/>
        </w:rPr>
        <w:t xml:space="preserve">Innocent Spouse Relief</w:t>
      </w:r>
      <w:r w:rsidDel="00000000" w:rsidR="00000000" w:rsidRPr="00000000">
        <w:rPr>
          <w:sz w:val="24"/>
          <w:szCs w:val="24"/>
          <w:rtl w:val="0"/>
        </w:rPr>
        <w:t xml:space="preserve"> if you can prove you were unaware of tax fraud. An attorney specializing in tax law can help.</w:t>
      </w:r>
    </w:p>
    <w:p w:rsidR="00000000" w:rsidDel="00000000" w:rsidP="00000000" w:rsidRDefault="00000000" w:rsidRPr="00000000" w14:paraId="00000366">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26"/>
          <w:szCs w:val="26"/>
        </w:rPr>
      </w:pPr>
      <w:bookmarkStart w:colFirst="0" w:colLast="0" w:name="_vtzop7qyejgq" w:id="154"/>
      <w:bookmarkEnd w:id="154"/>
      <w:r w:rsidDel="00000000" w:rsidR="00000000" w:rsidRPr="00000000">
        <w:rPr>
          <w:b w:val="1"/>
          <w:color w:val="000000"/>
          <w:sz w:val="26"/>
          <w:szCs w:val="26"/>
          <w:rtl w:val="0"/>
        </w:rPr>
        <w:t xml:space="preserve">Child Custody and Financial Overlap</w:t>
      </w:r>
    </w:p>
    <w:p w:rsidR="00000000" w:rsidDel="00000000" w:rsidP="00000000" w:rsidRDefault="00000000" w:rsidRPr="00000000" w14:paraId="00000367">
      <w:pPr>
        <w:numPr>
          <w:ilvl w:val="0"/>
          <w:numId w:val="464"/>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Fair Support</w:t>
      </w:r>
      <w:r w:rsidDel="00000000" w:rsidR="00000000" w:rsidRPr="00000000">
        <w:rPr>
          <w:sz w:val="24"/>
          <w:szCs w:val="24"/>
          <w:rtl w:val="0"/>
        </w:rPr>
        <w:t xml:space="preserve">: Correctly identifying real income ensures appropriate child support. If your ex hides income, your kids lose out.</w:t>
      </w:r>
    </w:p>
    <w:p w:rsidR="00000000" w:rsidDel="00000000" w:rsidP="00000000" w:rsidRDefault="00000000" w:rsidRPr="00000000" w14:paraId="00000368">
      <w:pPr>
        <w:numPr>
          <w:ilvl w:val="0"/>
          <w:numId w:val="464"/>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b w:val="1"/>
          <w:sz w:val="24"/>
          <w:szCs w:val="24"/>
          <w:rtl w:val="0"/>
        </w:rPr>
        <w:t xml:space="preserve">Documentation</w:t>
      </w:r>
      <w:r w:rsidDel="00000000" w:rsidR="00000000" w:rsidRPr="00000000">
        <w:rPr>
          <w:sz w:val="24"/>
          <w:szCs w:val="24"/>
          <w:rtl w:val="0"/>
        </w:rPr>
        <w:t xml:space="preserve">: Save receipts for child-related expenses—daycare, school fees, medical bills—demonstrating actual costs.</w:t>
      </w:r>
    </w:p>
    <w:p w:rsidR="00000000" w:rsidDel="00000000" w:rsidP="00000000" w:rsidRDefault="00000000" w:rsidRPr="00000000" w14:paraId="00000369">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26"/>
          <w:szCs w:val="26"/>
        </w:rPr>
      </w:pPr>
      <w:bookmarkStart w:colFirst="0" w:colLast="0" w:name="_wk9g7ul4hq52" w:id="155"/>
      <w:bookmarkEnd w:id="155"/>
      <w:r w:rsidDel="00000000" w:rsidR="00000000" w:rsidRPr="00000000">
        <w:rPr>
          <w:b w:val="1"/>
          <w:color w:val="000000"/>
          <w:sz w:val="26"/>
          <w:szCs w:val="26"/>
          <w:rtl w:val="0"/>
        </w:rPr>
        <w:t xml:space="preserve">Trust Instincts, But Verify</w:t>
      </w:r>
    </w:p>
    <w:p w:rsidR="00000000" w:rsidDel="00000000" w:rsidP="00000000" w:rsidRDefault="00000000" w:rsidRPr="00000000" w14:paraId="0000036A">
      <w:pPr>
        <w:numPr>
          <w:ilvl w:val="0"/>
          <w:numId w:val="343"/>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Check</w:t>
      </w:r>
      <w:r w:rsidDel="00000000" w:rsidR="00000000" w:rsidRPr="00000000">
        <w:rPr>
          <w:sz w:val="24"/>
          <w:szCs w:val="24"/>
          <w:rtl w:val="0"/>
        </w:rPr>
        <w:t xml:space="preserve">: Overly complicated or contradictory statements often hint at deliberate obscurity.</w:t>
      </w:r>
    </w:p>
    <w:p w:rsidR="00000000" w:rsidDel="00000000" w:rsidP="00000000" w:rsidRDefault="00000000" w:rsidRPr="00000000" w14:paraId="0000036B">
      <w:pPr>
        <w:numPr>
          <w:ilvl w:val="0"/>
          <w:numId w:val="343"/>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sz w:val="24"/>
          <w:szCs w:val="24"/>
          <w:rtl w:val="0"/>
        </w:rPr>
        <w:t xml:space="preserve">If repeated "coincidences" or missing docs keep popping up, a second attorney or forensic expert can validate your concerns or prove wrongdoing.</w:t>
      </w:r>
    </w:p>
    <w:p w:rsidR="00000000" w:rsidDel="00000000" w:rsidP="00000000" w:rsidRDefault="00000000" w:rsidRPr="00000000" w14:paraId="0000036C">
      <w:pPr>
        <w:pStyle w:val="Heading2"/>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sz w:val="34"/>
          <w:szCs w:val="34"/>
        </w:rPr>
      </w:pPr>
      <w:bookmarkStart w:colFirst="0" w:colLast="0" w:name="_ed09g3z3mu5b" w:id="156"/>
      <w:bookmarkEnd w:id="156"/>
      <w:r w:rsidDel="00000000" w:rsidR="00000000" w:rsidRPr="00000000">
        <w:rPr>
          <w:b w:val="1"/>
          <w:sz w:val="34"/>
          <w:szCs w:val="34"/>
          <w:rtl w:val="0"/>
        </w:rPr>
        <w:t xml:space="preserve">6. DV Survivors: Plan a Safe Exit</w:t>
      </w:r>
    </w:p>
    <w:p w:rsidR="00000000" w:rsidDel="00000000" w:rsidP="00000000" w:rsidRDefault="00000000" w:rsidRPr="00000000" w14:paraId="0000036D">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The National Coalition Against Domestic Violence warns that survivors face increased lethal risk upon leaving an abuser. If sabotage is part of a broader abuse pattern, proceed with extreme caution.</w:t>
      </w:r>
    </w:p>
    <w:p w:rsidR="00000000" w:rsidDel="00000000" w:rsidP="00000000" w:rsidRDefault="00000000" w:rsidRPr="00000000" w14:paraId="0000036E">
      <w:pPr>
        <w:numPr>
          <w:ilvl w:val="0"/>
          <w:numId w:val="153"/>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Quiet Preparation</w:t>
      </w:r>
      <w:r w:rsidDel="00000000" w:rsidR="00000000" w:rsidRPr="00000000">
        <w:rPr>
          <w:sz w:val="24"/>
          <w:szCs w:val="24"/>
          <w:rtl w:val="0"/>
        </w:rPr>
        <w:t xml:space="preserve">: Don't tip off your abuser about the dissolution or your suspicions. Gather documents (IDs, birth certificates, financial statements) and keep them somewhere safe.</w:t>
      </w:r>
    </w:p>
    <w:p w:rsidR="00000000" w:rsidDel="00000000" w:rsidP="00000000" w:rsidRDefault="00000000" w:rsidRPr="00000000" w14:paraId="0000036F">
      <w:pPr>
        <w:numPr>
          <w:ilvl w:val="0"/>
          <w:numId w:val="153"/>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Contact Hotlines</w:t>
      </w:r>
      <w:r w:rsidDel="00000000" w:rsidR="00000000" w:rsidRPr="00000000">
        <w:rPr>
          <w:sz w:val="24"/>
          <w:szCs w:val="24"/>
          <w:rtl w:val="0"/>
        </w:rPr>
        <w:t xml:space="preserve">: The </w:t>
      </w:r>
      <w:r w:rsidDel="00000000" w:rsidR="00000000" w:rsidRPr="00000000">
        <w:rPr>
          <w:b w:val="1"/>
          <w:sz w:val="24"/>
          <w:szCs w:val="24"/>
          <w:rtl w:val="0"/>
        </w:rPr>
        <w:t xml:space="preserve">National Domestic Violence Hotline</w:t>
      </w:r>
      <w:r w:rsidDel="00000000" w:rsidR="00000000" w:rsidRPr="00000000">
        <w:rPr>
          <w:rFonts w:ascii="Arial Unicode MS" w:cs="Arial Unicode MS" w:eastAsia="Arial Unicode MS" w:hAnsi="Arial Unicode MS"/>
          <w:sz w:val="24"/>
          <w:szCs w:val="24"/>
          <w:rtl w:val="0"/>
        </w:rPr>
        <w:t xml:space="preserve"> (1−800−799−SAFE) offers confidential help. Shelters or DV centers can guide you in creating a personalized exit strategy.</w:t>
      </w:r>
    </w:p>
    <w:p w:rsidR="00000000" w:rsidDel="00000000" w:rsidP="00000000" w:rsidRDefault="00000000" w:rsidRPr="00000000" w14:paraId="00000370">
      <w:pPr>
        <w:numPr>
          <w:ilvl w:val="0"/>
          <w:numId w:val="153"/>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Check My Book</w:t>
      </w:r>
      <w:r w:rsidDel="00000000" w:rsidR="00000000" w:rsidRPr="00000000">
        <w:rPr>
          <w:sz w:val="24"/>
          <w:szCs w:val="24"/>
          <w:rtl w:val="0"/>
        </w:rPr>
        <w:t xml:space="preserve"> </w:t>
      </w:r>
      <w:r w:rsidDel="00000000" w:rsidR="00000000" w:rsidRPr="00000000">
        <w:rPr>
          <w:i w:val="1"/>
          <w:sz w:val="24"/>
          <w:szCs w:val="24"/>
          <w:rtl w:val="0"/>
        </w:rPr>
        <w:t xml:space="preserve">You Don't Deserve This!</w:t>
      </w:r>
      <w:r w:rsidDel="00000000" w:rsidR="00000000" w:rsidRPr="00000000">
        <w:rPr>
          <w:sz w:val="24"/>
          <w:szCs w:val="24"/>
          <w:rtl w:val="0"/>
        </w:rPr>
        <w:t xml:space="preserve"> This resource details emotional and practical steps for leaving an abuser—covering finances, safety planning, and healing.</w:t>
      </w:r>
    </w:p>
    <w:p w:rsidR="00000000" w:rsidDel="00000000" w:rsidP="00000000" w:rsidRDefault="00000000" w:rsidRPr="00000000" w14:paraId="00000371">
      <w:pPr>
        <w:numPr>
          <w:ilvl w:val="0"/>
          <w:numId w:val="153"/>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b w:val="1"/>
          <w:sz w:val="24"/>
          <w:szCs w:val="24"/>
          <w:rtl w:val="0"/>
        </w:rPr>
        <w:t xml:space="preserve">Secure a Go Bag</w:t>
      </w:r>
      <w:r w:rsidDel="00000000" w:rsidR="00000000" w:rsidRPr="00000000">
        <w:rPr>
          <w:sz w:val="24"/>
          <w:szCs w:val="24"/>
          <w:rtl w:val="0"/>
        </w:rPr>
        <w:t xml:space="preserve">: Basics like clothing, medication, and extra chargers. If you suspect immediate danger, consider obtaining a protective order.</w:t>
      </w:r>
    </w:p>
    <w:p w:rsidR="00000000" w:rsidDel="00000000" w:rsidP="00000000" w:rsidRDefault="00000000" w:rsidRPr="00000000" w14:paraId="00000372">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If your abuser is cunning enough to sabotage assets, they might retaliate physically once they sense you're escaping control. Plan carefully, keep your exit date secret, and inform only trusted allies (or DV advocates) who can help.</w:t>
      </w:r>
    </w:p>
    <w:p w:rsidR="00000000" w:rsidDel="00000000" w:rsidP="00000000" w:rsidRDefault="00000000" w:rsidRPr="00000000" w14:paraId="00000373">
      <w:pPr>
        <w:pStyle w:val="Heading2"/>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sz w:val="34"/>
          <w:szCs w:val="34"/>
        </w:rPr>
      </w:pPr>
      <w:bookmarkStart w:colFirst="0" w:colLast="0" w:name="_fzi2xkzc993v" w:id="157"/>
      <w:bookmarkEnd w:id="157"/>
      <w:r w:rsidDel="00000000" w:rsidR="00000000" w:rsidRPr="00000000">
        <w:rPr>
          <w:b w:val="1"/>
          <w:sz w:val="34"/>
          <w:szCs w:val="34"/>
          <w:rtl w:val="0"/>
        </w:rPr>
        <w:t xml:space="preserve">7. My Personal Experience: Uncovered Secrets</w:t>
      </w:r>
    </w:p>
    <w:p w:rsidR="00000000" w:rsidDel="00000000" w:rsidP="00000000" w:rsidRDefault="00000000" w:rsidRPr="00000000" w14:paraId="00000374">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In my own case, I discovered hidden accounts, manipulated property records, and overpaid "debts" that conveniently left me holding an empty bag. The heartbreak was realizing these actions had been in play for months—long before I suspected he might escalate. If I'd acted sooner, I might have preserved critical resources or prevented him from allowing our property to be pushed into foreclosure.</w:t>
      </w:r>
    </w:p>
    <w:p w:rsidR="00000000" w:rsidDel="00000000" w:rsidP="00000000" w:rsidRDefault="00000000" w:rsidRPr="00000000" w14:paraId="00000375">
      <w:pPr>
        <w:numPr>
          <w:ilvl w:val="0"/>
          <w:numId w:val="308"/>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b w:val="1"/>
          <w:sz w:val="24"/>
          <w:szCs w:val="24"/>
          <w:rtl w:val="0"/>
        </w:rPr>
        <w:t xml:space="preserve">DV Aspect</w:t>
      </w:r>
      <w:r w:rsidDel="00000000" w:rsidR="00000000" w:rsidRPr="00000000">
        <w:rPr>
          <w:sz w:val="24"/>
          <w:szCs w:val="24"/>
          <w:rtl w:val="0"/>
        </w:rPr>
        <w:t xml:space="preserve">: As I was also coping with abuse, confronting him directly on financial discrepancies risked violent backlash. Instead, I discreetly copied statements, photographed suspicious invoices, and sought help from DV counsel. By the time he realized I was on to him, I had enough proof to challenge his sabotage in court.</w:t>
      </w:r>
    </w:p>
    <w:p w:rsidR="00000000" w:rsidDel="00000000" w:rsidP="00000000" w:rsidRDefault="00000000" w:rsidRPr="00000000" w14:paraId="00000376">
      <w:pPr>
        <w:rPr>
          <w:sz w:val="60"/>
          <w:szCs w:val="60"/>
        </w:rPr>
      </w:pPr>
      <w:r w:rsidDel="00000000" w:rsidR="00000000" w:rsidRPr="00000000">
        <w:rPr>
          <w:sz w:val="60"/>
          <w:szCs w:val="60"/>
          <w:rtl w:val="0"/>
        </w:rPr>
        <w:t xml:space="preserve">Chapter Takeaways</w:t>
      </w:r>
    </w:p>
    <w:p w:rsidR="00000000" w:rsidDel="00000000" w:rsidP="00000000" w:rsidRDefault="00000000" w:rsidRPr="00000000" w14:paraId="00000377">
      <w:pPr>
        <w:numPr>
          <w:ilvl w:val="0"/>
          <w:numId w:val="295"/>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Financial Sabotage is Real</w:t>
        <w:br w:type="textWrapping"/>
      </w:r>
      <w:r w:rsidDel="00000000" w:rsidR="00000000" w:rsidRPr="00000000">
        <w:rPr>
          <w:sz w:val="24"/>
          <w:szCs w:val="24"/>
          <w:rtl w:val="0"/>
        </w:rPr>
        <w:t xml:space="preserve">Hidden accounts, fish in curtain rods, or overpaid taxes—some exes use cunning moves for an upper hand.</w:t>
      </w:r>
    </w:p>
    <w:p w:rsidR="00000000" w:rsidDel="00000000" w:rsidP="00000000" w:rsidRDefault="00000000" w:rsidRPr="00000000" w14:paraId="00000378">
      <w:pPr>
        <w:numPr>
          <w:ilvl w:val="0"/>
          <w:numId w:val="295"/>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Warning Signs of Financial Abuse</w:t>
        <w:br w:type="textWrapping"/>
      </w:r>
      <w:r w:rsidDel="00000000" w:rsidR="00000000" w:rsidRPr="00000000">
        <w:rPr>
          <w:sz w:val="24"/>
          <w:szCs w:val="24"/>
          <w:rtl w:val="0"/>
        </w:rPr>
        <w:t xml:space="preserve">Unexplained withdrawals, "business trips," suspicious phone habits, or lying about addresses can signal deeper planning.</w:t>
      </w:r>
    </w:p>
    <w:p w:rsidR="00000000" w:rsidDel="00000000" w:rsidP="00000000" w:rsidRDefault="00000000" w:rsidRPr="00000000" w14:paraId="00000379">
      <w:pPr>
        <w:numPr>
          <w:ilvl w:val="0"/>
          <w:numId w:val="295"/>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Emotional Fallout</w:t>
        <w:br w:type="textWrapping"/>
      </w:r>
      <w:r w:rsidDel="00000000" w:rsidR="00000000" w:rsidRPr="00000000">
        <w:rPr>
          <w:sz w:val="24"/>
          <w:szCs w:val="24"/>
          <w:rtl w:val="0"/>
        </w:rPr>
        <w:t xml:space="preserve">Discovering betrayal merges heartbreak with paranoia. You might question your own judgment or worry that there's more sabotage hidden.</w:t>
      </w:r>
    </w:p>
    <w:p w:rsidR="00000000" w:rsidDel="00000000" w:rsidP="00000000" w:rsidRDefault="00000000" w:rsidRPr="00000000" w14:paraId="0000037A">
      <w:pPr>
        <w:numPr>
          <w:ilvl w:val="0"/>
          <w:numId w:val="295"/>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Proactive Defense</w:t>
        <w:br w:type="textWrapping"/>
      </w:r>
      <w:r w:rsidDel="00000000" w:rsidR="00000000" w:rsidRPr="00000000">
        <w:rPr>
          <w:sz w:val="24"/>
          <w:szCs w:val="24"/>
          <w:rtl w:val="0"/>
        </w:rPr>
        <w:t xml:space="preserve">Open separate accounts, review credit reports, secure your home, and gather evidence calmly and systematically. Use formal discovery, forensic accountants, or second-opinion lawyers if shady maneuvers appear. Refuse unethical "quick fixes" from unscrupulous attorneys.</w:t>
      </w:r>
    </w:p>
    <w:p w:rsidR="00000000" w:rsidDel="00000000" w:rsidP="00000000" w:rsidRDefault="00000000" w:rsidRPr="00000000" w14:paraId="0000037B">
      <w:pPr>
        <w:numPr>
          <w:ilvl w:val="0"/>
          <w:numId w:val="295"/>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DV Survivors: Plan Safely</w:t>
        <w:br w:type="textWrapping"/>
      </w:r>
      <w:r w:rsidDel="00000000" w:rsidR="00000000" w:rsidRPr="00000000">
        <w:rPr>
          <w:sz w:val="24"/>
          <w:szCs w:val="24"/>
          <w:rtl w:val="0"/>
        </w:rPr>
        <w:t xml:space="preserve">If stealth sabotage coincides with abuse or threats, leaving is even riskier. Seek help from hotlines, DV advocates, or the protective strategies outlined in my other book, </w:t>
      </w:r>
      <w:r w:rsidDel="00000000" w:rsidR="00000000" w:rsidRPr="00000000">
        <w:rPr>
          <w:i w:val="1"/>
          <w:sz w:val="24"/>
          <w:szCs w:val="24"/>
          <w:rtl w:val="0"/>
        </w:rPr>
        <w:t xml:space="preserve">You Don't Deserve This!</w:t>
      </w:r>
    </w:p>
    <w:p w:rsidR="00000000" w:rsidDel="00000000" w:rsidP="00000000" w:rsidRDefault="00000000" w:rsidRPr="00000000" w14:paraId="0000037C">
      <w:pPr>
        <w:numPr>
          <w:ilvl w:val="0"/>
          <w:numId w:val="295"/>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b w:val="1"/>
          <w:sz w:val="24"/>
          <w:szCs w:val="24"/>
          <w:rtl w:val="0"/>
        </w:rPr>
        <w:t xml:space="preserve">Your Story Isn't Over</w:t>
        <w:br w:type="textWrapping"/>
      </w:r>
      <w:r w:rsidDel="00000000" w:rsidR="00000000" w:rsidRPr="00000000">
        <w:rPr>
          <w:sz w:val="24"/>
          <w:szCs w:val="24"/>
          <w:rtl w:val="0"/>
        </w:rPr>
        <w:t xml:space="preserve">Even if your ex stoops low, you can counter with knowledge and strategic planning, preserving your future and your mental well-being.</w:t>
      </w:r>
    </w:p>
    <w:p w:rsidR="00000000" w:rsidDel="00000000" w:rsidP="00000000" w:rsidRDefault="00000000" w:rsidRPr="00000000" w14:paraId="0000037D">
      <w:pPr>
        <w:pStyle w:val="Heading2"/>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sz w:val="34"/>
          <w:szCs w:val="34"/>
        </w:rPr>
      </w:pPr>
      <w:bookmarkStart w:colFirst="0" w:colLast="0" w:name="_yzz8mo69249z" w:id="158"/>
      <w:bookmarkEnd w:id="158"/>
      <w:r w:rsidDel="00000000" w:rsidR="00000000" w:rsidRPr="00000000">
        <w:rPr>
          <w:b w:val="1"/>
          <w:sz w:val="34"/>
          <w:szCs w:val="34"/>
          <w:rtl w:val="0"/>
        </w:rPr>
        <w:t xml:space="preserve">Looking Ahead: Digital Warfare and Cybersecurity</w:t>
      </w:r>
    </w:p>
    <w:p w:rsidR="00000000" w:rsidDel="00000000" w:rsidP="00000000" w:rsidRDefault="00000000" w:rsidRPr="00000000" w14:paraId="0000037E">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In the next chapter, we'll discuss the digital front of divorce—covering hacking, social media manipulation, online smear campaigns, and device infiltration. If your ex is cunning enough to hide finances or sabotage property, they might also exploit technology to monitor your moves or tarnish your reputation. By learning how to secure passwords, adopt two-factor authentication, and track suspicious online behavior, you'll safeguard both your data and your peace of mind.</w:t>
      </w:r>
    </w:p>
    <w:p w:rsidR="00000000" w:rsidDel="00000000" w:rsidP="00000000" w:rsidRDefault="00000000" w:rsidRPr="00000000" w14:paraId="0000037F">
      <w:pPr>
        <w:pBdr>
          <w:top w:color="auto" w:space="0" w:sz="0" w:val="none"/>
          <w:left w:color="auto" w:space="0" w:sz="0" w:val="none"/>
          <w:bottom w:color="auto" w:space="0" w:sz="0" w:val="none"/>
          <w:right w:color="auto" w:space="0" w:sz="0" w:val="none"/>
          <w:between w:color="auto" w:space="0" w:sz="0" w:val="none"/>
        </w:pBdr>
        <w:spacing w:after="280" w:line="360" w:lineRule="auto"/>
        <w:ind w:left="600" w:firstLine="0"/>
        <w:rPr>
          <w:i w:val="1"/>
          <w:sz w:val="24"/>
          <w:szCs w:val="24"/>
        </w:rPr>
      </w:pPr>
      <w:r w:rsidDel="00000000" w:rsidR="00000000" w:rsidRPr="00000000">
        <w:rPr>
          <w:b w:val="1"/>
          <w:sz w:val="24"/>
          <w:szCs w:val="24"/>
          <w:rtl w:val="0"/>
        </w:rPr>
        <w:t xml:space="preserve">Words of Encouragement</w:t>
        <w:br w:type="textWrapping"/>
      </w:r>
      <w:r w:rsidDel="00000000" w:rsidR="00000000" w:rsidRPr="00000000">
        <w:rPr>
          <w:sz w:val="24"/>
          <w:szCs w:val="24"/>
          <w:rtl w:val="0"/>
        </w:rPr>
        <w:t xml:space="preserve">"Betrayal can blindside you, but with swift action and the right allies, you can emerge stronger. Staying vigilant and informed breaks the stealth advantage."</w:t>
        <w:br w:type="textWrapping"/>
        <w:t xml:space="preserve">– </w:t>
      </w:r>
      <w:r w:rsidDel="00000000" w:rsidR="00000000" w:rsidRPr="00000000">
        <w:rPr>
          <w:i w:val="1"/>
          <w:sz w:val="24"/>
          <w:szCs w:val="24"/>
          <w:rtl w:val="0"/>
        </w:rPr>
        <w:t xml:space="preserve">Anonymous Survivor</w:t>
      </w:r>
    </w:p>
    <w:p w:rsidR="00000000" w:rsidDel="00000000" w:rsidP="00000000" w:rsidRDefault="00000000" w:rsidRPr="00000000" w14:paraId="00000380">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Remember, every time you expose a hidden tactic, you regain control over your life and finances. You do have power in this war, and knowledge is your greatest weapon.</w:t>
      </w:r>
    </w:p>
    <w:p w:rsidR="00000000" w:rsidDel="00000000" w:rsidP="00000000" w:rsidRDefault="00000000" w:rsidRPr="00000000" w14:paraId="00000381">
      <w:pPr>
        <w:rPr>
          <w:sz w:val="60"/>
          <w:szCs w:val="60"/>
        </w:rPr>
      </w:pPr>
      <w:r w:rsidDel="00000000" w:rsidR="00000000" w:rsidRPr="00000000">
        <w:rPr>
          <w:sz w:val="60"/>
          <w:szCs w:val="60"/>
          <w:rtl w:val="0"/>
        </w:rPr>
        <w:t xml:space="preserve">Chapter 6: Digital Warfare and Cybersecurity</w:t>
      </w:r>
    </w:p>
    <w:p w:rsidR="00000000" w:rsidDel="00000000" w:rsidP="00000000" w:rsidRDefault="00000000" w:rsidRPr="00000000" w14:paraId="00000382">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This chapter equips you with essential digital self-defense strategies for hostile separations. You'll learn to protect your devices from surveillance, recognize common hacking tactics, and gather evidence lawfully, which is important in dual-consent states. We'll explore how exes weaponize social media through bots and smear campaigns, share real cases of digital sabotage, and explain how cloud-connected security cameras can protect you during custody exchanges.</w:t>
      </w:r>
    </w:p>
    <w:p w:rsidR="00000000" w:rsidDel="00000000" w:rsidP="00000000" w:rsidRDefault="00000000" w:rsidRPr="00000000" w14:paraId="00000383">
      <w:pPr>
        <w:pStyle w:val="Heading2"/>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sz w:val="34"/>
          <w:szCs w:val="34"/>
        </w:rPr>
      </w:pPr>
      <w:bookmarkStart w:colFirst="0" w:colLast="0" w:name="_31ggcbl3dvl3" w:id="159"/>
      <w:bookmarkEnd w:id="159"/>
      <w:r w:rsidDel="00000000" w:rsidR="00000000" w:rsidRPr="00000000">
        <w:rPr>
          <w:b w:val="1"/>
          <w:sz w:val="34"/>
          <w:szCs w:val="34"/>
          <w:rtl w:val="0"/>
        </w:rPr>
        <w:t xml:space="preserve">The Evolving Digital Battlefield: The Rise of Cyberstalking </w:t>
      </w:r>
    </w:p>
    <w:p w:rsidR="00000000" w:rsidDel="00000000" w:rsidP="00000000" w:rsidRDefault="00000000" w:rsidRPr="00000000" w14:paraId="00000384">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Divorce often feels like a war, and in the digital age, that war extends to phones, laptops, tablets, and social media. An ex might not physically confront you every day, but they can watch from the shadows via tracking apps, keyloggers, or social media infiltration. This stealth approach gives them an advantage: they gather intel on your whereabouts, finances, or attorney strategy—sometimes with minimal risk of detection.</w:t>
      </w:r>
    </w:p>
    <w:p w:rsidR="00000000" w:rsidDel="00000000" w:rsidP="00000000" w:rsidRDefault="00000000" w:rsidRPr="00000000" w14:paraId="00000385">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According to a 2021 survey by the National Network to End Domestic Violence, </w:t>
      </w:r>
      <w:r w:rsidDel="00000000" w:rsidR="00000000" w:rsidRPr="00000000">
        <w:rPr>
          <w:b w:val="1"/>
          <w:sz w:val="24"/>
          <w:szCs w:val="24"/>
          <w:rtl w:val="0"/>
        </w:rPr>
        <w:t xml:space="preserve">60%</w:t>
      </w:r>
      <w:r w:rsidDel="00000000" w:rsidR="00000000" w:rsidRPr="00000000">
        <w:rPr>
          <w:sz w:val="24"/>
          <w:szCs w:val="24"/>
          <w:rtl w:val="0"/>
        </w:rPr>
        <w:t xml:space="preserve"> of DV survivors reported technology-based stalking or monitoring, including phone hacking, unauthorized GPS trackers, or stealth screenshots of private messages. When such abuses occur in the context of a contested or abusive separation, they become a potent weapon, threatening not just your privacy but your lawful standing if the other party tries to manipulate or leak data.</w:t>
      </w:r>
    </w:p>
    <w:p w:rsidR="00000000" w:rsidDel="00000000" w:rsidP="00000000" w:rsidRDefault="00000000" w:rsidRPr="00000000" w14:paraId="00000386">
      <w:pPr>
        <w:pStyle w:val="Heading2"/>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sz w:val="34"/>
          <w:szCs w:val="34"/>
        </w:rPr>
      </w:pPr>
      <w:bookmarkStart w:colFirst="0" w:colLast="0" w:name="_tl0e8ewoyq7e" w:id="160"/>
      <w:bookmarkEnd w:id="160"/>
      <w:r w:rsidDel="00000000" w:rsidR="00000000" w:rsidRPr="00000000">
        <w:rPr>
          <w:b w:val="1"/>
          <w:sz w:val="34"/>
          <w:szCs w:val="34"/>
          <w:rtl w:val="0"/>
        </w:rPr>
        <w:t xml:space="preserve">Threats: Keyloggers, Spyware, Phone Hacking, Location Tracking</w:t>
      </w:r>
    </w:p>
    <w:p w:rsidR="00000000" w:rsidDel="00000000" w:rsidP="00000000" w:rsidRDefault="00000000" w:rsidRPr="00000000" w14:paraId="00000387">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26"/>
          <w:szCs w:val="26"/>
        </w:rPr>
      </w:pPr>
      <w:bookmarkStart w:colFirst="0" w:colLast="0" w:name="_j4v74xmpwswc" w:id="161"/>
      <w:bookmarkEnd w:id="161"/>
      <w:r w:rsidDel="00000000" w:rsidR="00000000" w:rsidRPr="00000000">
        <w:rPr>
          <w:b w:val="1"/>
          <w:color w:val="000000"/>
          <w:sz w:val="26"/>
          <w:szCs w:val="26"/>
          <w:rtl w:val="0"/>
        </w:rPr>
        <w:t xml:space="preserve">Keyloggers and Spyware</w:t>
      </w:r>
    </w:p>
    <w:p w:rsidR="00000000" w:rsidDel="00000000" w:rsidP="00000000" w:rsidRDefault="00000000" w:rsidRPr="00000000" w14:paraId="00000388">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b w:val="1"/>
          <w:sz w:val="24"/>
          <w:szCs w:val="24"/>
          <w:rtl w:val="0"/>
        </w:rPr>
        <w:t xml:space="preserve">What They Do</w:t>
      </w:r>
      <w:r w:rsidDel="00000000" w:rsidR="00000000" w:rsidRPr="00000000">
        <w:rPr>
          <w:sz w:val="24"/>
          <w:szCs w:val="24"/>
          <w:rtl w:val="0"/>
        </w:rPr>
        <w:t xml:space="preserve">: Keyloggers record every keystroke typed on a device, capturing passwords, messages, and emails. Spyware, a broader category, can forward texts, monitor calls, or even activate your microphone/camera to record conversations.</w:t>
      </w:r>
    </w:p>
    <w:p w:rsidR="00000000" w:rsidDel="00000000" w:rsidP="00000000" w:rsidRDefault="00000000" w:rsidRPr="00000000" w14:paraId="00000389">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b w:val="1"/>
          <w:sz w:val="24"/>
          <w:szCs w:val="24"/>
          <w:rtl w:val="0"/>
        </w:rPr>
        <w:t xml:space="preserve">Why It's Used</w:t>
      </w:r>
      <w:r w:rsidDel="00000000" w:rsidR="00000000" w:rsidRPr="00000000">
        <w:rPr>
          <w:sz w:val="24"/>
          <w:szCs w:val="24"/>
          <w:rtl w:val="0"/>
        </w:rPr>
        <w:t xml:space="preserve">: A former partner might want to see your legal strategy, read messages to your lawyer, or gather "dirt" to use in custody or property disputes. They can manipulate or twist these communications to their advantage.</w:t>
      </w:r>
    </w:p>
    <w:p w:rsidR="00000000" w:rsidDel="00000000" w:rsidP="00000000" w:rsidRDefault="00000000" w:rsidRPr="00000000" w14:paraId="0000038A">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b w:val="1"/>
          <w:sz w:val="24"/>
          <w:szCs w:val="24"/>
          <w:rtl w:val="0"/>
        </w:rPr>
        <w:t xml:space="preserve">Signs of Keylogger/Spyware</w:t>
      </w:r>
      <w:r w:rsidDel="00000000" w:rsidR="00000000" w:rsidRPr="00000000">
        <w:rPr>
          <w:sz w:val="24"/>
          <w:szCs w:val="24"/>
          <w:rtl w:val="0"/>
        </w:rPr>
        <w:t xml:space="preserve">:</w:t>
      </w:r>
    </w:p>
    <w:p w:rsidR="00000000" w:rsidDel="00000000" w:rsidP="00000000" w:rsidRDefault="00000000" w:rsidRPr="00000000" w14:paraId="0000038B">
      <w:pPr>
        <w:numPr>
          <w:ilvl w:val="0"/>
          <w:numId w:val="221"/>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Laptop fan running loudly</w:t>
      </w:r>
      <w:r w:rsidDel="00000000" w:rsidR="00000000" w:rsidRPr="00000000">
        <w:rPr>
          <w:sz w:val="24"/>
          <w:szCs w:val="24"/>
          <w:rtl w:val="0"/>
        </w:rPr>
        <w:t xml:space="preserve"> with minimal usage or the battery draining unexpectedly.</w:t>
      </w:r>
    </w:p>
    <w:p w:rsidR="00000000" w:rsidDel="00000000" w:rsidP="00000000" w:rsidRDefault="00000000" w:rsidRPr="00000000" w14:paraId="0000038C">
      <w:pPr>
        <w:numPr>
          <w:ilvl w:val="0"/>
          <w:numId w:val="221"/>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Unusual screen flickers,</w:t>
      </w:r>
      <w:r w:rsidDel="00000000" w:rsidR="00000000" w:rsidRPr="00000000">
        <w:rPr>
          <w:sz w:val="24"/>
          <w:szCs w:val="24"/>
          <w:rtl w:val="0"/>
        </w:rPr>
        <w:t xml:space="preserve"> or the mouse moving on its own.</w:t>
      </w:r>
    </w:p>
    <w:p w:rsidR="00000000" w:rsidDel="00000000" w:rsidP="00000000" w:rsidRDefault="00000000" w:rsidRPr="00000000" w14:paraId="0000038D">
      <w:pPr>
        <w:numPr>
          <w:ilvl w:val="0"/>
          <w:numId w:val="221"/>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Emails marked "Read"</w:t>
      </w:r>
      <w:r w:rsidDel="00000000" w:rsidR="00000000" w:rsidRPr="00000000">
        <w:rPr>
          <w:sz w:val="24"/>
          <w:szCs w:val="24"/>
          <w:rtl w:val="0"/>
        </w:rPr>
        <w:t xml:space="preserve"> though you never opened them.</w:t>
      </w:r>
    </w:p>
    <w:p w:rsidR="00000000" w:rsidDel="00000000" w:rsidP="00000000" w:rsidRDefault="00000000" w:rsidRPr="00000000" w14:paraId="0000038E">
      <w:pPr>
        <w:numPr>
          <w:ilvl w:val="0"/>
          <w:numId w:val="221"/>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b w:val="1"/>
          <w:sz w:val="24"/>
          <w:szCs w:val="24"/>
          <w:rtl w:val="0"/>
        </w:rPr>
        <w:t xml:space="preserve">Pop-ups</w:t>
      </w:r>
      <w:r w:rsidDel="00000000" w:rsidR="00000000" w:rsidRPr="00000000">
        <w:rPr>
          <w:sz w:val="24"/>
          <w:szCs w:val="24"/>
          <w:rtl w:val="0"/>
        </w:rPr>
        <w:t xml:space="preserve"> or "update" prompts that reappear suspiciously.</w:t>
      </w:r>
    </w:p>
    <w:p w:rsidR="00000000" w:rsidDel="00000000" w:rsidP="00000000" w:rsidRDefault="00000000" w:rsidRPr="00000000" w14:paraId="0000038F">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b w:val="1"/>
          <w:sz w:val="24"/>
          <w:szCs w:val="24"/>
          <w:rtl w:val="0"/>
        </w:rPr>
        <w:t xml:space="preserve">Real Example</w:t>
      </w:r>
      <w:r w:rsidDel="00000000" w:rsidR="00000000" w:rsidRPr="00000000">
        <w:rPr>
          <w:sz w:val="24"/>
          <w:szCs w:val="24"/>
          <w:rtl w:val="0"/>
        </w:rPr>
        <w:t xml:space="preserve">: A spouse noticed her anti-virus had been mysteriously disabled, and her system "updated" spontaneously. A professional check found a hidden folder named "SystemHelper," which was spyware that auto-forwarded all keystrokes to a remote server.</w:t>
      </w:r>
    </w:p>
    <w:p w:rsidR="00000000" w:rsidDel="00000000" w:rsidP="00000000" w:rsidRDefault="00000000" w:rsidRPr="00000000" w14:paraId="00000390">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26"/>
          <w:szCs w:val="26"/>
        </w:rPr>
      </w:pPr>
      <w:bookmarkStart w:colFirst="0" w:colLast="0" w:name="_xdzmiipshb73" w:id="162"/>
      <w:bookmarkEnd w:id="162"/>
      <w:r w:rsidDel="00000000" w:rsidR="00000000" w:rsidRPr="00000000">
        <w:rPr>
          <w:b w:val="1"/>
          <w:color w:val="000000"/>
          <w:sz w:val="26"/>
          <w:szCs w:val="26"/>
          <w:rtl w:val="0"/>
        </w:rPr>
        <w:t xml:space="preserve">Phone Hacking and Location Tracking</w:t>
      </w:r>
    </w:p>
    <w:p w:rsidR="00000000" w:rsidDel="00000000" w:rsidP="00000000" w:rsidRDefault="00000000" w:rsidRPr="00000000" w14:paraId="00000391">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b w:val="1"/>
          <w:sz w:val="24"/>
          <w:szCs w:val="24"/>
          <w:rtl w:val="0"/>
        </w:rPr>
        <w:t xml:space="preserve">Phone Hacking</w:t>
      </w:r>
      <w:r w:rsidDel="00000000" w:rsidR="00000000" w:rsidRPr="00000000">
        <w:rPr>
          <w:sz w:val="24"/>
          <w:szCs w:val="24"/>
          <w:rtl w:val="0"/>
        </w:rPr>
        <w:t xml:space="preserve">: If your ex knows your iCloud or Google account credentials, they can view backups of texts, call logs, and photos. Or they might attempt a SIM swap—impersonating you to the carrier so your number is transferred to their device, letting them receive your two-factor codes or phone calls.</w:t>
      </w:r>
    </w:p>
    <w:p w:rsidR="00000000" w:rsidDel="00000000" w:rsidP="00000000" w:rsidRDefault="00000000" w:rsidRPr="00000000" w14:paraId="00000392">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b w:val="1"/>
          <w:sz w:val="24"/>
          <w:szCs w:val="24"/>
          <w:rtl w:val="0"/>
        </w:rPr>
        <w:t xml:space="preserve">Location Tracking</w:t>
      </w:r>
      <w:r w:rsidDel="00000000" w:rsidR="00000000" w:rsidRPr="00000000">
        <w:rPr>
          <w:sz w:val="24"/>
          <w:szCs w:val="24"/>
          <w:rtl w:val="0"/>
        </w:rPr>
        <w:t xml:space="preserve">:</w:t>
      </w:r>
    </w:p>
    <w:p w:rsidR="00000000" w:rsidDel="00000000" w:rsidP="00000000" w:rsidRDefault="00000000" w:rsidRPr="00000000" w14:paraId="00000393">
      <w:pPr>
        <w:numPr>
          <w:ilvl w:val="0"/>
          <w:numId w:val="436"/>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GPS Units</w:t>
      </w:r>
      <w:r w:rsidDel="00000000" w:rsidR="00000000" w:rsidRPr="00000000">
        <w:rPr>
          <w:sz w:val="24"/>
          <w:szCs w:val="24"/>
          <w:rtl w:val="0"/>
        </w:rPr>
        <w:t xml:space="preserve"> in your car (under the seat, behind the bumper).</w:t>
      </w:r>
    </w:p>
    <w:p w:rsidR="00000000" w:rsidDel="00000000" w:rsidP="00000000" w:rsidRDefault="00000000" w:rsidRPr="00000000" w14:paraId="00000394">
      <w:pPr>
        <w:numPr>
          <w:ilvl w:val="0"/>
          <w:numId w:val="436"/>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Family Locator Apps</w:t>
      </w:r>
      <w:r w:rsidDel="00000000" w:rsidR="00000000" w:rsidRPr="00000000">
        <w:rPr>
          <w:sz w:val="24"/>
          <w:szCs w:val="24"/>
          <w:rtl w:val="0"/>
        </w:rPr>
        <w:t xml:space="preserve">: If you once used location-sharing apps with your ex, they might keep your location on their phone.</w:t>
      </w:r>
    </w:p>
    <w:p w:rsidR="00000000" w:rsidDel="00000000" w:rsidP="00000000" w:rsidRDefault="00000000" w:rsidRPr="00000000" w14:paraId="00000395">
      <w:pPr>
        <w:numPr>
          <w:ilvl w:val="0"/>
          <w:numId w:val="436"/>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b w:val="1"/>
          <w:sz w:val="24"/>
          <w:szCs w:val="24"/>
          <w:rtl w:val="0"/>
        </w:rPr>
        <w:t xml:space="preserve">Child's Device</w:t>
      </w:r>
      <w:r w:rsidDel="00000000" w:rsidR="00000000" w:rsidRPr="00000000">
        <w:rPr>
          <w:sz w:val="24"/>
          <w:szCs w:val="24"/>
          <w:rtl w:val="0"/>
        </w:rPr>
        <w:t xml:space="preserve">: They hand your child an iPad or phone with tracking software to see your home address or daily routes.</w:t>
      </w:r>
    </w:p>
    <w:p w:rsidR="00000000" w:rsidDel="00000000" w:rsidP="00000000" w:rsidRDefault="00000000" w:rsidRPr="00000000" w14:paraId="00000396">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b w:val="1"/>
          <w:sz w:val="24"/>
          <w:szCs w:val="24"/>
          <w:rtl w:val="0"/>
        </w:rPr>
        <w:t xml:space="preserve">Impact</w:t>
      </w:r>
      <w:r w:rsidDel="00000000" w:rsidR="00000000" w:rsidRPr="00000000">
        <w:rPr>
          <w:sz w:val="24"/>
          <w:szCs w:val="24"/>
          <w:rtl w:val="0"/>
        </w:rPr>
        <w:t xml:space="preserve">: Constant monitoring robs you of privacy and can show your ex which lawyer you're consulting or how late you're staying out. In severe DV cases, it can jeopardize physical safety if the ex knows your every move.</w:t>
      </w:r>
    </w:p>
    <w:p w:rsidR="00000000" w:rsidDel="00000000" w:rsidP="00000000" w:rsidRDefault="00000000" w:rsidRPr="00000000" w14:paraId="00000397">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26"/>
          <w:szCs w:val="26"/>
        </w:rPr>
      </w:pPr>
      <w:bookmarkStart w:colFirst="0" w:colLast="0" w:name="_rvljxfd31ahc" w:id="163"/>
      <w:bookmarkEnd w:id="163"/>
      <w:r w:rsidDel="00000000" w:rsidR="00000000" w:rsidRPr="00000000">
        <w:rPr>
          <w:b w:val="1"/>
          <w:color w:val="000000"/>
          <w:sz w:val="26"/>
          <w:szCs w:val="26"/>
          <w:rtl w:val="0"/>
        </w:rPr>
        <w:t xml:space="preserve">The Smart Home or Shared Router Exploit</w:t>
      </w:r>
    </w:p>
    <w:p w:rsidR="00000000" w:rsidDel="00000000" w:rsidP="00000000" w:rsidRDefault="00000000" w:rsidRPr="00000000" w14:paraId="00000398">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b w:val="1"/>
          <w:sz w:val="24"/>
          <w:szCs w:val="24"/>
          <w:rtl w:val="0"/>
        </w:rPr>
        <w:t xml:space="preserve">Smart devices</w:t>
      </w:r>
      <w:r w:rsidDel="00000000" w:rsidR="00000000" w:rsidRPr="00000000">
        <w:rPr>
          <w:sz w:val="24"/>
          <w:szCs w:val="24"/>
          <w:rtl w:val="0"/>
        </w:rPr>
        <w:t xml:space="preserve"> (like Nest, Ring, and Alexa) can be co-opted. If your ex set them up, they might still have admin access. They can eavesdrop through microphones or cameras or even track daily habits (thermostat changes, door lock logs). Similarly, if you share a router or Wi-Fi password, they could see traffic logs or place custom firmware that logs your internet usage.</w:t>
      </w:r>
    </w:p>
    <w:p w:rsidR="00000000" w:rsidDel="00000000" w:rsidP="00000000" w:rsidRDefault="00000000" w:rsidRPr="00000000" w14:paraId="00000399">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b w:val="1"/>
          <w:sz w:val="24"/>
          <w:szCs w:val="24"/>
          <w:rtl w:val="0"/>
        </w:rPr>
        <w:t xml:space="preserve">Pro Tip</w:t>
      </w:r>
      <w:r w:rsidDel="00000000" w:rsidR="00000000" w:rsidRPr="00000000">
        <w:rPr>
          <w:sz w:val="24"/>
          <w:szCs w:val="24"/>
          <w:rtl w:val="0"/>
        </w:rPr>
        <w:t xml:space="preserve">:</w:t>
      </w:r>
    </w:p>
    <w:p w:rsidR="00000000" w:rsidDel="00000000" w:rsidP="00000000" w:rsidRDefault="00000000" w:rsidRPr="00000000" w14:paraId="0000039A">
      <w:pPr>
        <w:numPr>
          <w:ilvl w:val="0"/>
          <w:numId w:val="116"/>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sz w:val="24"/>
          <w:szCs w:val="24"/>
          <w:rtl w:val="0"/>
        </w:rPr>
        <w:t xml:space="preserve">Change your Wi-Fi router's username and password, ensuring it's not the default "admin."</w:t>
      </w:r>
    </w:p>
    <w:p w:rsidR="00000000" w:rsidDel="00000000" w:rsidP="00000000" w:rsidRDefault="00000000" w:rsidRPr="00000000" w14:paraId="0000039B">
      <w:pPr>
        <w:numPr>
          <w:ilvl w:val="0"/>
          <w:numId w:val="116"/>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sz w:val="24"/>
          <w:szCs w:val="24"/>
          <w:rtl w:val="0"/>
        </w:rPr>
        <w:t xml:space="preserve">Disable remote administration if not absolutely needed.</w:t>
      </w:r>
    </w:p>
    <w:p w:rsidR="00000000" w:rsidDel="00000000" w:rsidP="00000000" w:rsidRDefault="00000000" w:rsidRPr="00000000" w14:paraId="0000039C">
      <w:pPr>
        <w:numPr>
          <w:ilvl w:val="0"/>
          <w:numId w:val="116"/>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sz w:val="24"/>
          <w:szCs w:val="24"/>
          <w:rtl w:val="0"/>
        </w:rPr>
        <w:t xml:space="preserve">Re-check who can log into the "smart home" apps (e.g., the Alexa/Nest cloud account). Remove the ex's email or phone from the authorized user list.</w:t>
      </w:r>
    </w:p>
    <w:p w:rsidR="00000000" w:rsidDel="00000000" w:rsidP="00000000" w:rsidRDefault="00000000" w:rsidRPr="00000000" w14:paraId="0000039D">
      <w:pPr>
        <w:pStyle w:val="Heading2"/>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sz w:val="34"/>
          <w:szCs w:val="34"/>
        </w:rPr>
      </w:pPr>
      <w:bookmarkStart w:colFirst="0" w:colLast="0" w:name="_1eq1yenoy9c9" w:id="164"/>
      <w:bookmarkEnd w:id="164"/>
      <w:r w:rsidDel="00000000" w:rsidR="00000000" w:rsidRPr="00000000">
        <w:rPr>
          <w:b w:val="1"/>
          <w:sz w:val="34"/>
          <w:szCs w:val="34"/>
          <w:rtl w:val="0"/>
        </w:rPr>
        <w:t xml:space="preserve">Securing Accounts and Devices</w:t>
      </w:r>
    </w:p>
    <w:p w:rsidR="00000000" w:rsidDel="00000000" w:rsidP="00000000" w:rsidRDefault="00000000" w:rsidRPr="00000000" w14:paraId="0000039E">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26"/>
          <w:szCs w:val="26"/>
        </w:rPr>
      </w:pPr>
      <w:bookmarkStart w:colFirst="0" w:colLast="0" w:name="_lhrer0yp06e1" w:id="165"/>
      <w:bookmarkEnd w:id="165"/>
      <w:r w:rsidDel="00000000" w:rsidR="00000000" w:rsidRPr="00000000">
        <w:rPr>
          <w:b w:val="1"/>
          <w:color w:val="000000"/>
          <w:sz w:val="26"/>
          <w:szCs w:val="26"/>
          <w:rtl w:val="0"/>
        </w:rPr>
        <w:t xml:space="preserve">Two-Factor Authentication (2FA)</w:t>
      </w:r>
    </w:p>
    <w:p w:rsidR="00000000" w:rsidDel="00000000" w:rsidP="00000000" w:rsidRDefault="00000000" w:rsidRPr="00000000" w14:paraId="0000039F">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b w:val="1"/>
          <w:sz w:val="24"/>
          <w:szCs w:val="24"/>
          <w:rtl w:val="0"/>
        </w:rPr>
        <w:t xml:space="preserve">How it Works</w:t>
      </w:r>
      <w:r w:rsidDel="00000000" w:rsidR="00000000" w:rsidRPr="00000000">
        <w:rPr>
          <w:sz w:val="24"/>
          <w:szCs w:val="24"/>
          <w:rtl w:val="0"/>
        </w:rPr>
        <w:t xml:space="preserve">: When you log in, you receive a code on your phone or an authenticator app. You must enter this code in addition to your password.</w:t>
      </w:r>
    </w:p>
    <w:p w:rsidR="00000000" w:rsidDel="00000000" w:rsidP="00000000" w:rsidRDefault="00000000" w:rsidRPr="00000000" w14:paraId="000003A0">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b w:val="1"/>
          <w:sz w:val="24"/>
          <w:szCs w:val="24"/>
          <w:rtl w:val="0"/>
        </w:rPr>
        <w:t xml:space="preserve">Why it Helps</w:t>
      </w:r>
      <w:r w:rsidDel="00000000" w:rsidR="00000000" w:rsidRPr="00000000">
        <w:rPr>
          <w:sz w:val="24"/>
          <w:szCs w:val="24"/>
          <w:rtl w:val="0"/>
        </w:rPr>
        <w:t xml:space="preserve">: Even if your ex guesses or steals your password, they can't sign in without the additional code. This is critical for email, bank portals, and social media accounts.</w:t>
      </w:r>
    </w:p>
    <w:p w:rsidR="00000000" w:rsidDel="00000000" w:rsidP="00000000" w:rsidRDefault="00000000" w:rsidRPr="00000000" w14:paraId="000003A1">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b w:val="1"/>
          <w:sz w:val="24"/>
          <w:szCs w:val="24"/>
          <w:rtl w:val="0"/>
        </w:rPr>
        <w:t xml:space="preserve">Tip</w:t>
      </w:r>
      <w:r w:rsidDel="00000000" w:rsidR="00000000" w:rsidRPr="00000000">
        <w:rPr>
          <w:sz w:val="24"/>
          <w:szCs w:val="24"/>
          <w:rtl w:val="0"/>
        </w:rPr>
        <w:t xml:space="preserve">:</w:t>
      </w:r>
    </w:p>
    <w:p w:rsidR="00000000" w:rsidDel="00000000" w:rsidP="00000000" w:rsidRDefault="00000000" w:rsidRPr="00000000" w14:paraId="000003A2">
      <w:pPr>
        <w:numPr>
          <w:ilvl w:val="0"/>
          <w:numId w:val="178"/>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sz w:val="24"/>
          <w:szCs w:val="24"/>
          <w:rtl w:val="0"/>
        </w:rPr>
        <w:t xml:space="preserve">Use </w:t>
      </w:r>
      <w:r w:rsidDel="00000000" w:rsidR="00000000" w:rsidRPr="00000000">
        <w:rPr>
          <w:b w:val="1"/>
          <w:sz w:val="24"/>
          <w:szCs w:val="24"/>
          <w:rtl w:val="0"/>
        </w:rPr>
        <w:t xml:space="preserve">authenticator apps</w:t>
      </w:r>
      <w:r w:rsidDel="00000000" w:rsidR="00000000" w:rsidRPr="00000000">
        <w:rPr>
          <w:sz w:val="24"/>
          <w:szCs w:val="24"/>
          <w:rtl w:val="0"/>
        </w:rPr>
        <w:t xml:space="preserve"> like Google Authenticator or Authy. SMS-based 2FA is better than nothing, but it's more vulnerable to SIM swaps.</w:t>
      </w:r>
    </w:p>
    <w:p w:rsidR="00000000" w:rsidDel="00000000" w:rsidP="00000000" w:rsidRDefault="00000000" w:rsidRPr="00000000" w14:paraId="000003A3">
      <w:pPr>
        <w:numPr>
          <w:ilvl w:val="0"/>
          <w:numId w:val="178"/>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sz w:val="24"/>
          <w:szCs w:val="24"/>
          <w:rtl w:val="0"/>
        </w:rPr>
        <w:t xml:space="preserve">Some accounts let you generate backup codes. Store them offline in a safe place.</w:t>
      </w:r>
    </w:p>
    <w:p w:rsidR="00000000" w:rsidDel="00000000" w:rsidP="00000000" w:rsidRDefault="00000000" w:rsidRPr="00000000" w14:paraId="000003A4">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26"/>
          <w:szCs w:val="26"/>
        </w:rPr>
      </w:pPr>
      <w:bookmarkStart w:colFirst="0" w:colLast="0" w:name="_2xhatw3r1uxa" w:id="166"/>
      <w:bookmarkEnd w:id="166"/>
      <w:r w:rsidDel="00000000" w:rsidR="00000000" w:rsidRPr="00000000">
        <w:rPr>
          <w:b w:val="1"/>
          <w:color w:val="000000"/>
          <w:sz w:val="26"/>
          <w:szCs w:val="26"/>
          <w:rtl w:val="0"/>
        </w:rPr>
        <w:t xml:space="preserve">Password Managers</w:t>
      </w:r>
    </w:p>
    <w:p w:rsidR="00000000" w:rsidDel="00000000" w:rsidP="00000000" w:rsidRDefault="00000000" w:rsidRPr="00000000" w14:paraId="000003A5">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b w:val="1"/>
          <w:sz w:val="24"/>
          <w:szCs w:val="24"/>
          <w:rtl w:val="0"/>
        </w:rPr>
        <w:t xml:space="preserve">Examples</w:t>
      </w:r>
      <w:r w:rsidDel="00000000" w:rsidR="00000000" w:rsidRPr="00000000">
        <w:rPr>
          <w:sz w:val="24"/>
          <w:szCs w:val="24"/>
          <w:rtl w:val="0"/>
        </w:rPr>
        <w:t xml:space="preserve">: LastPass, Bitwarden, 1Password.</w:t>
      </w:r>
    </w:p>
    <w:p w:rsidR="00000000" w:rsidDel="00000000" w:rsidP="00000000" w:rsidRDefault="00000000" w:rsidRPr="00000000" w14:paraId="000003A6">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b w:val="1"/>
          <w:sz w:val="24"/>
          <w:szCs w:val="24"/>
          <w:rtl w:val="0"/>
        </w:rPr>
        <w:t xml:space="preserve">Pros</w:t>
      </w:r>
      <w:r w:rsidDel="00000000" w:rsidR="00000000" w:rsidRPr="00000000">
        <w:rPr>
          <w:sz w:val="24"/>
          <w:szCs w:val="24"/>
          <w:rtl w:val="0"/>
        </w:rPr>
        <w:t xml:space="preserve">: They generate random, lengthy passwords (like kG8$72jsG!1). You only memorize one "master password." It eliminates the risk of reusing the same password across multiple sites.</w:t>
      </w:r>
    </w:p>
    <w:p w:rsidR="00000000" w:rsidDel="00000000" w:rsidP="00000000" w:rsidRDefault="00000000" w:rsidRPr="00000000" w14:paraId="000003A7">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b w:val="1"/>
          <w:sz w:val="24"/>
          <w:szCs w:val="24"/>
          <w:rtl w:val="0"/>
        </w:rPr>
        <w:t xml:space="preserve">Cons</w:t>
      </w:r>
      <w:r w:rsidDel="00000000" w:rsidR="00000000" w:rsidRPr="00000000">
        <w:rPr>
          <w:sz w:val="24"/>
          <w:szCs w:val="24"/>
          <w:rtl w:val="0"/>
        </w:rPr>
        <w:t xml:space="preserve">: If your ex gains the master password, they can see everything. So, you must store it securely or use a manager that offers multi-factor authentication for your vault.</w:t>
      </w:r>
    </w:p>
    <w:p w:rsidR="00000000" w:rsidDel="00000000" w:rsidP="00000000" w:rsidRDefault="00000000" w:rsidRPr="00000000" w14:paraId="000003A8">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26"/>
          <w:szCs w:val="26"/>
        </w:rPr>
      </w:pPr>
      <w:bookmarkStart w:colFirst="0" w:colLast="0" w:name="_hsdzvcz3b471" w:id="167"/>
      <w:bookmarkEnd w:id="167"/>
      <w:r w:rsidDel="00000000" w:rsidR="00000000" w:rsidRPr="00000000">
        <w:rPr>
          <w:b w:val="1"/>
          <w:color w:val="000000"/>
          <w:sz w:val="26"/>
          <w:szCs w:val="26"/>
          <w:rtl w:val="0"/>
        </w:rPr>
        <w:t xml:space="preserve">Phone and Laptop Checkups</w:t>
      </w:r>
    </w:p>
    <w:p w:rsidR="00000000" w:rsidDel="00000000" w:rsidP="00000000" w:rsidRDefault="00000000" w:rsidRPr="00000000" w14:paraId="000003A9">
      <w:pPr>
        <w:numPr>
          <w:ilvl w:val="0"/>
          <w:numId w:val="379"/>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Malware/Virus Scans</w:t>
      </w:r>
      <w:r w:rsidDel="00000000" w:rsidR="00000000" w:rsidRPr="00000000">
        <w:rPr>
          <w:sz w:val="24"/>
          <w:szCs w:val="24"/>
          <w:rtl w:val="0"/>
        </w:rPr>
        <w:t xml:space="preserve">: Use reputable software like Malwarebytes, Norton, or Kaspersky. Don't ignore unusual battery drains or random pop-ups.</w:t>
      </w:r>
    </w:p>
    <w:p w:rsidR="00000000" w:rsidDel="00000000" w:rsidP="00000000" w:rsidRDefault="00000000" w:rsidRPr="00000000" w14:paraId="000003AA">
      <w:pPr>
        <w:numPr>
          <w:ilvl w:val="0"/>
          <w:numId w:val="379"/>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System Updates</w:t>
      </w:r>
      <w:r w:rsidDel="00000000" w:rsidR="00000000" w:rsidRPr="00000000">
        <w:rPr>
          <w:sz w:val="24"/>
          <w:szCs w:val="24"/>
          <w:rtl w:val="0"/>
        </w:rPr>
        <w:t xml:space="preserve">: Keep iOS, Android, Windows, or Mac OS updated to patch known security holes.</w:t>
      </w:r>
    </w:p>
    <w:p w:rsidR="00000000" w:rsidDel="00000000" w:rsidP="00000000" w:rsidRDefault="00000000" w:rsidRPr="00000000" w14:paraId="000003AB">
      <w:pPr>
        <w:numPr>
          <w:ilvl w:val="0"/>
          <w:numId w:val="379"/>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b w:val="1"/>
          <w:sz w:val="24"/>
          <w:szCs w:val="24"/>
          <w:rtl w:val="0"/>
        </w:rPr>
        <w:t xml:space="preserve">Factory Resets</w:t>
      </w:r>
      <w:r w:rsidDel="00000000" w:rsidR="00000000" w:rsidRPr="00000000">
        <w:rPr>
          <w:sz w:val="24"/>
          <w:szCs w:val="24"/>
          <w:rtl w:val="0"/>
        </w:rPr>
        <w:t xml:space="preserve">: In cases where there is extreme suspicion of spyware, back up essential data and then do a full factory reset. Reinstall apps from official stores only.</w:t>
      </w:r>
    </w:p>
    <w:p w:rsidR="00000000" w:rsidDel="00000000" w:rsidP="00000000" w:rsidRDefault="00000000" w:rsidRPr="00000000" w14:paraId="000003AC">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b w:val="1"/>
          <w:sz w:val="24"/>
          <w:szCs w:val="24"/>
          <w:rtl w:val="0"/>
        </w:rPr>
        <w:t xml:space="preserve">Router Security</w:t>
      </w:r>
      <w:r w:rsidDel="00000000" w:rsidR="00000000" w:rsidRPr="00000000">
        <w:rPr>
          <w:sz w:val="24"/>
          <w:szCs w:val="24"/>
          <w:rtl w:val="0"/>
        </w:rPr>
        <w:t xml:space="preserve">:</w:t>
      </w:r>
    </w:p>
    <w:p w:rsidR="00000000" w:rsidDel="00000000" w:rsidP="00000000" w:rsidRDefault="00000000" w:rsidRPr="00000000" w14:paraId="000003AD">
      <w:pPr>
        <w:numPr>
          <w:ilvl w:val="0"/>
          <w:numId w:val="181"/>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sz w:val="24"/>
          <w:szCs w:val="24"/>
          <w:rtl w:val="0"/>
        </w:rPr>
        <w:t xml:space="preserve">Enable WPA2 or WPA3 encryption with a robust passphrase.</w:t>
      </w:r>
    </w:p>
    <w:p w:rsidR="00000000" w:rsidDel="00000000" w:rsidP="00000000" w:rsidRDefault="00000000" w:rsidRPr="00000000" w14:paraId="000003AE">
      <w:pPr>
        <w:numPr>
          <w:ilvl w:val="0"/>
          <w:numId w:val="181"/>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sz w:val="24"/>
          <w:szCs w:val="24"/>
          <w:rtl w:val="0"/>
        </w:rPr>
        <w:t xml:space="preserve">Rename your network SSID from something personal to something generic (e.g., "NET1234").</w:t>
      </w:r>
    </w:p>
    <w:p w:rsidR="00000000" w:rsidDel="00000000" w:rsidP="00000000" w:rsidRDefault="00000000" w:rsidRPr="00000000" w14:paraId="000003AF">
      <w:pPr>
        <w:numPr>
          <w:ilvl w:val="0"/>
          <w:numId w:val="181"/>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sz w:val="24"/>
          <w:szCs w:val="24"/>
          <w:rtl w:val="0"/>
        </w:rPr>
        <w:t xml:space="preserve">Disable remote admin unless absolutely necessary.</w:t>
      </w:r>
    </w:p>
    <w:p w:rsidR="00000000" w:rsidDel="00000000" w:rsidP="00000000" w:rsidRDefault="00000000" w:rsidRPr="00000000" w14:paraId="000003B0">
      <w:pPr>
        <w:numPr>
          <w:ilvl w:val="0"/>
          <w:numId w:val="181"/>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sz w:val="24"/>
          <w:szCs w:val="24"/>
          <w:rtl w:val="0"/>
        </w:rPr>
        <w:t xml:space="preserve">Regularly check the "connected devices" list for suspicious items.</w:t>
      </w:r>
    </w:p>
    <w:p w:rsidR="00000000" w:rsidDel="00000000" w:rsidP="00000000" w:rsidRDefault="00000000" w:rsidRPr="00000000" w14:paraId="000003B1">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26"/>
          <w:szCs w:val="26"/>
        </w:rPr>
      </w:pPr>
      <w:bookmarkStart w:colFirst="0" w:colLast="0" w:name="_af2h6ekqgohz" w:id="168"/>
      <w:bookmarkEnd w:id="168"/>
      <w:r w:rsidDel="00000000" w:rsidR="00000000" w:rsidRPr="00000000">
        <w:rPr>
          <w:b w:val="1"/>
          <w:color w:val="000000"/>
          <w:sz w:val="26"/>
          <w:szCs w:val="26"/>
          <w:rtl w:val="0"/>
        </w:rPr>
        <w:t xml:space="preserve">Cloud-Based Security Cameras</w:t>
      </w:r>
    </w:p>
    <w:p w:rsidR="00000000" w:rsidDel="00000000" w:rsidP="00000000" w:rsidRDefault="00000000" w:rsidRPr="00000000" w14:paraId="000003B2">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An increasing number of parents are using "cloud cams" to record custody exchanges outside the home. These cameras are connected to Wi-Fi and automatically upload footage to the cloud. Security camera footage can disprove false accusations if your ex stages an incident or claims you attacked them first.</w:t>
      </w:r>
    </w:p>
    <w:p w:rsidR="00000000" w:rsidDel="00000000" w:rsidP="00000000" w:rsidRDefault="00000000" w:rsidRPr="00000000" w14:paraId="000003B3">
      <w:pPr>
        <w:numPr>
          <w:ilvl w:val="0"/>
          <w:numId w:val="174"/>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Benefits</w:t>
      </w:r>
      <w:r w:rsidDel="00000000" w:rsidR="00000000" w:rsidRPr="00000000">
        <w:rPr>
          <w:sz w:val="24"/>
          <w:szCs w:val="24"/>
          <w:rtl w:val="0"/>
        </w:rPr>
        <w:t xml:space="preserve">:</w:t>
      </w:r>
    </w:p>
    <w:p w:rsidR="00000000" w:rsidDel="00000000" w:rsidP="00000000" w:rsidRDefault="00000000" w:rsidRPr="00000000" w14:paraId="000003B4">
      <w:pPr>
        <w:numPr>
          <w:ilvl w:val="0"/>
          <w:numId w:val="177"/>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sz w:val="24"/>
          <w:szCs w:val="24"/>
          <w:rtl w:val="0"/>
        </w:rPr>
        <w:br w:type="textWrapping"/>
      </w:r>
    </w:p>
    <w:p w:rsidR="00000000" w:rsidDel="00000000" w:rsidP="00000000" w:rsidRDefault="00000000" w:rsidRPr="00000000" w14:paraId="000003B5">
      <w:pPr>
        <w:numPr>
          <w:ilvl w:val="1"/>
          <w:numId w:val="177"/>
        </w:numPr>
        <w:pBdr>
          <w:top w:color="auto" w:space="0" w:sz="0" w:val="none"/>
          <w:bottom w:color="auto" w:space="0" w:sz="0" w:val="none"/>
          <w:right w:color="auto" w:space="0" w:sz="0" w:val="none"/>
          <w:between w:color="auto" w:space="0" w:sz="0" w:val="none"/>
        </w:pBdr>
        <w:spacing w:after="0" w:afterAutospacing="0" w:lineRule="auto"/>
        <w:ind w:left="1440" w:hanging="360"/>
      </w:pPr>
      <w:r w:rsidDel="00000000" w:rsidR="00000000" w:rsidRPr="00000000">
        <w:rPr>
          <w:sz w:val="24"/>
          <w:szCs w:val="24"/>
          <w:rtl w:val="0"/>
        </w:rPr>
        <w:t xml:space="preserve">No local storage that an ex can destroy if they gain physical access.</w:t>
      </w:r>
    </w:p>
    <w:p w:rsidR="00000000" w:rsidDel="00000000" w:rsidP="00000000" w:rsidRDefault="00000000" w:rsidRPr="00000000" w14:paraId="000003B6">
      <w:pPr>
        <w:numPr>
          <w:ilvl w:val="1"/>
          <w:numId w:val="177"/>
        </w:numPr>
        <w:pBdr>
          <w:top w:color="auto" w:space="0" w:sz="0" w:val="none"/>
          <w:bottom w:color="auto" w:space="0" w:sz="0" w:val="none"/>
          <w:right w:color="auto" w:space="0" w:sz="0" w:val="none"/>
          <w:between w:color="auto" w:space="0" w:sz="0" w:val="none"/>
        </w:pBdr>
        <w:spacing w:after="0" w:afterAutospacing="0" w:lineRule="auto"/>
        <w:ind w:left="1440" w:hanging="360"/>
      </w:pPr>
      <w:r w:rsidDel="00000000" w:rsidR="00000000" w:rsidRPr="00000000">
        <w:rPr>
          <w:sz w:val="24"/>
          <w:szCs w:val="24"/>
          <w:rtl w:val="0"/>
        </w:rPr>
        <w:t xml:space="preserve">Automatic upload ensures that even if the camera is knocked over, the crucial footage remains safe online.</w:t>
      </w:r>
    </w:p>
    <w:p w:rsidR="00000000" w:rsidDel="00000000" w:rsidP="00000000" w:rsidRDefault="00000000" w:rsidRPr="00000000" w14:paraId="000003B7">
      <w:pPr>
        <w:numPr>
          <w:ilvl w:val="1"/>
          <w:numId w:val="177"/>
        </w:numPr>
        <w:pBdr>
          <w:top w:color="auto" w:space="0" w:sz="0" w:val="none"/>
          <w:bottom w:color="auto" w:space="0" w:sz="0" w:val="none"/>
          <w:right w:color="auto" w:space="0" w:sz="0" w:val="none"/>
          <w:between w:color="auto" w:space="0" w:sz="0" w:val="none"/>
        </w:pBdr>
        <w:spacing w:after="0" w:afterAutospacing="0" w:lineRule="auto"/>
        <w:ind w:left="1440" w:hanging="360"/>
      </w:pPr>
      <w:r w:rsidDel="00000000" w:rsidR="00000000" w:rsidRPr="00000000">
        <w:rPr>
          <w:sz w:val="24"/>
          <w:szCs w:val="24"/>
          <w:rtl w:val="0"/>
        </w:rPr>
        <w:t xml:space="preserve">Some models notify you in real time if motion or audio is detected.</w:t>
      </w:r>
    </w:p>
    <w:p w:rsidR="00000000" w:rsidDel="00000000" w:rsidP="00000000" w:rsidRDefault="00000000" w:rsidRPr="00000000" w14:paraId="000003B8">
      <w:pPr>
        <w:numPr>
          <w:ilvl w:val="0"/>
          <w:numId w:val="2"/>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Ethical and Legal Considerations</w:t>
      </w:r>
      <w:r w:rsidDel="00000000" w:rsidR="00000000" w:rsidRPr="00000000">
        <w:rPr>
          <w:sz w:val="24"/>
          <w:szCs w:val="24"/>
          <w:rtl w:val="0"/>
        </w:rPr>
        <w:t xml:space="preserve">:</w:t>
      </w:r>
    </w:p>
    <w:p w:rsidR="00000000" w:rsidDel="00000000" w:rsidP="00000000" w:rsidRDefault="00000000" w:rsidRPr="00000000" w14:paraId="000003B9">
      <w:pPr>
        <w:numPr>
          <w:ilvl w:val="0"/>
          <w:numId w:val="55"/>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sz w:val="24"/>
          <w:szCs w:val="24"/>
          <w:rtl w:val="0"/>
        </w:rPr>
        <w:br w:type="textWrapping"/>
      </w:r>
    </w:p>
    <w:p w:rsidR="00000000" w:rsidDel="00000000" w:rsidP="00000000" w:rsidRDefault="00000000" w:rsidRPr="00000000" w14:paraId="000003BA">
      <w:pPr>
        <w:numPr>
          <w:ilvl w:val="1"/>
          <w:numId w:val="55"/>
        </w:numPr>
        <w:pBdr>
          <w:top w:color="auto" w:space="0" w:sz="0" w:val="none"/>
          <w:bottom w:color="auto" w:space="0" w:sz="0" w:val="none"/>
          <w:right w:color="auto" w:space="0" w:sz="0" w:val="none"/>
          <w:between w:color="auto" w:space="0" w:sz="0" w:val="none"/>
        </w:pBdr>
        <w:spacing w:after="0" w:afterAutospacing="0" w:lineRule="auto"/>
        <w:ind w:left="1440" w:hanging="360"/>
      </w:pPr>
      <w:r w:rsidDel="00000000" w:rsidR="00000000" w:rsidRPr="00000000">
        <w:rPr>
          <w:sz w:val="24"/>
          <w:szCs w:val="24"/>
          <w:rtl w:val="0"/>
        </w:rPr>
        <w:t xml:space="preserve">Ensure you're not violating local privacy/wiretap laws, especially if audio is recorded. In a dual-consent state, you may need a court's permission to capture sound if your ex doesn't consent.</w:t>
      </w:r>
    </w:p>
    <w:p w:rsidR="00000000" w:rsidDel="00000000" w:rsidP="00000000" w:rsidRDefault="00000000" w:rsidRPr="00000000" w14:paraId="000003BB">
      <w:pPr>
        <w:numPr>
          <w:ilvl w:val="1"/>
          <w:numId w:val="55"/>
        </w:numPr>
        <w:pBdr>
          <w:top w:color="auto" w:space="0" w:sz="0" w:val="none"/>
          <w:bottom w:color="auto" w:space="0" w:sz="0" w:val="none"/>
          <w:right w:color="auto" w:space="0" w:sz="0" w:val="none"/>
          <w:between w:color="auto" w:space="0" w:sz="0" w:val="none"/>
        </w:pBdr>
        <w:spacing w:after="560" w:lineRule="auto"/>
        <w:ind w:left="1440" w:hanging="360"/>
      </w:pPr>
      <w:r w:rsidDel="00000000" w:rsidR="00000000" w:rsidRPr="00000000">
        <w:rPr>
          <w:sz w:val="24"/>
          <w:szCs w:val="24"/>
          <w:rtl w:val="0"/>
        </w:rPr>
        <w:t xml:space="preserve">Post a sign near your property if needed: "For safety, this area is under video monitoring" to avoid claims of unauthorized surveillance.</w:t>
      </w:r>
    </w:p>
    <w:p w:rsidR="00000000" w:rsidDel="00000000" w:rsidP="00000000" w:rsidRDefault="00000000" w:rsidRPr="00000000" w14:paraId="000003BC">
      <w:pPr>
        <w:pStyle w:val="Heading2"/>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sz w:val="34"/>
          <w:szCs w:val="34"/>
        </w:rPr>
      </w:pPr>
      <w:bookmarkStart w:colFirst="0" w:colLast="0" w:name="_1k7j1da4jxeu" w:id="169"/>
      <w:bookmarkEnd w:id="169"/>
      <w:r w:rsidDel="00000000" w:rsidR="00000000" w:rsidRPr="00000000">
        <w:rPr>
          <w:b w:val="1"/>
          <w:sz w:val="34"/>
          <w:szCs w:val="34"/>
          <w:rtl w:val="0"/>
        </w:rPr>
        <w:t xml:space="preserve">Lawful Evidence Gathering</w:t>
      </w:r>
    </w:p>
    <w:p w:rsidR="00000000" w:rsidDel="00000000" w:rsidP="00000000" w:rsidRDefault="00000000" w:rsidRPr="00000000" w14:paraId="000003BD">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26"/>
          <w:szCs w:val="26"/>
        </w:rPr>
      </w:pPr>
      <w:bookmarkStart w:colFirst="0" w:colLast="0" w:name="_5annlfhf8sjw" w:id="170"/>
      <w:bookmarkEnd w:id="170"/>
      <w:r w:rsidDel="00000000" w:rsidR="00000000" w:rsidRPr="00000000">
        <w:rPr>
          <w:b w:val="1"/>
          <w:color w:val="000000"/>
          <w:sz w:val="26"/>
          <w:szCs w:val="26"/>
          <w:rtl w:val="0"/>
        </w:rPr>
        <w:t xml:space="preserve">Avoid Hacking Your Ex's Accounts</w:t>
      </w:r>
    </w:p>
    <w:p w:rsidR="00000000" w:rsidDel="00000000" w:rsidP="00000000" w:rsidRDefault="00000000" w:rsidRPr="00000000" w14:paraId="000003BE">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While your former spouse might illegally snoop on you, </w:t>
      </w:r>
      <w:r w:rsidDel="00000000" w:rsidR="00000000" w:rsidRPr="00000000">
        <w:rPr>
          <w:b w:val="1"/>
          <w:sz w:val="24"/>
          <w:szCs w:val="24"/>
          <w:rtl w:val="0"/>
        </w:rPr>
        <w:t xml:space="preserve">don't</w:t>
      </w:r>
      <w:r w:rsidDel="00000000" w:rsidR="00000000" w:rsidRPr="00000000">
        <w:rPr>
          <w:sz w:val="24"/>
          <w:szCs w:val="24"/>
          <w:rtl w:val="0"/>
        </w:rPr>
        <w:t xml:space="preserve"> stoop to hacking them in return. If you guess their password or install spyware, you risk criminal liability—</w:t>
      </w:r>
      <w:r w:rsidDel="00000000" w:rsidR="00000000" w:rsidRPr="00000000">
        <w:rPr>
          <w:b w:val="1"/>
          <w:sz w:val="24"/>
          <w:szCs w:val="24"/>
          <w:rtl w:val="0"/>
        </w:rPr>
        <w:t xml:space="preserve">and</w:t>
      </w:r>
      <w:r w:rsidDel="00000000" w:rsidR="00000000" w:rsidRPr="00000000">
        <w:rPr>
          <w:sz w:val="24"/>
          <w:szCs w:val="24"/>
          <w:rtl w:val="0"/>
        </w:rPr>
        <w:t xml:space="preserve"> any evidence gleaned may be excluded or backfire, discrediting your case.</w:t>
      </w:r>
    </w:p>
    <w:p w:rsidR="00000000" w:rsidDel="00000000" w:rsidP="00000000" w:rsidRDefault="00000000" w:rsidRPr="00000000" w14:paraId="000003BF">
      <w:pPr>
        <w:pBdr>
          <w:top w:color="auto" w:space="0" w:sz="0" w:val="none"/>
          <w:left w:color="auto" w:space="0" w:sz="0" w:val="none"/>
          <w:bottom w:color="auto" w:space="0" w:sz="0" w:val="none"/>
          <w:right w:color="auto" w:space="0" w:sz="0" w:val="none"/>
          <w:between w:color="auto" w:space="0" w:sz="0" w:val="none"/>
        </w:pBdr>
        <w:spacing w:after="280" w:line="360" w:lineRule="auto"/>
        <w:ind w:left="600" w:firstLine="0"/>
        <w:rPr>
          <w:i w:val="1"/>
          <w:sz w:val="24"/>
          <w:szCs w:val="24"/>
        </w:rPr>
      </w:pPr>
      <w:r w:rsidDel="00000000" w:rsidR="00000000" w:rsidRPr="00000000">
        <w:rPr>
          <w:sz w:val="24"/>
          <w:szCs w:val="24"/>
          <w:rtl w:val="0"/>
        </w:rPr>
        <w:t xml:space="preserve">"Digital vigilantism can sink your credibility, overshadowing your ex's wrongdoing."</w:t>
        <w:br w:type="textWrapping"/>
      </w:r>
      <w:r w:rsidDel="00000000" w:rsidR="00000000" w:rsidRPr="00000000">
        <w:rPr>
          <w:i w:val="1"/>
          <w:sz w:val="24"/>
          <w:szCs w:val="24"/>
          <w:rtl w:val="0"/>
        </w:rPr>
        <w:t xml:space="preserve">– A Family Court Judge, speaking at a tech in Family Law panel</w:t>
      </w:r>
    </w:p>
    <w:p w:rsidR="00000000" w:rsidDel="00000000" w:rsidP="00000000" w:rsidRDefault="00000000" w:rsidRPr="00000000" w14:paraId="000003C0">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b w:val="1"/>
          <w:sz w:val="24"/>
          <w:szCs w:val="24"/>
          <w:rtl w:val="0"/>
        </w:rPr>
        <w:t xml:space="preserve">Permitted</w:t>
      </w:r>
      <w:r w:rsidDel="00000000" w:rsidR="00000000" w:rsidRPr="00000000">
        <w:rPr>
          <w:sz w:val="24"/>
          <w:szCs w:val="24"/>
          <w:rtl w:val="0"/>
        </w:rPr>
        <w:t xml:space="preserve">: You can gather communications or files stored on a </w:t>
      </w:r>
      <w:r w:rsidDel="00000000" w:rsidR="00000000" w:rsidRPr="00000000">
        <w:rPr>
          <w:b w:val="1"/>
          <w:sz w:val="24"/>
          <w:szCs w:val="24"/>
          <w:rtl w:val="0"/>
        </w:rPr>
        <w:t xml:space="preserve">shared device</w:t>
      </w:r>
      <w:r w:rsidDel="00000000" w:rsidR="00000000" w:rsidRPr="00000000">
        <w:rPr>
          <w:sz w:val="24"/>
          <w:szCs w:val="24"/>
          <w:rtl w:val="0"/>
        </w:rPr>
        <w:t xml:space="preserve"> or in a </w:t>
      </w:r>
      <w:r w:rsidDel="00000000" w:rsidR="00000000" w:rsidRPr="00000000">
        <w:rPr>
          <w:b w:val="1"/>
          <w:sz w:val="24"/>
          <w:szCs w:val="24"/>
          <w:rtl w:val="0"/>
        </w:rPr>
        <w:t xml:space="preserve">joint account</w:t>
      </w:r>
      <w:r w:rsidDel="00000000" w:rsidR="00000000" w:rsidRPr="00000000">
        <w:rPr>
          <w:sz w:val="24"/>
          <w:szCs w:val="24"/>
          <w:rtl w:val="0"/>
        </w:rPr>
        <w:t xml:space="preserve"> that you are lawfully authorized to access. If in doubt, ask your attorney to confirm.</w:t>
      </w:r>
    </w:p>
    <w:p w:rsidR="00000000" w:rsidDel="00000000" w:rsidP="00000000" w:rsidRDefault="00000000" w:rsidRPr="00000000" w14:paraId="000003C1">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26"/>
          <w:szCs w:val="26"/>
        </w:rPr>
      </w:pPr>
      <w:bookmarkStart w:colFirst="0" w:colLast="0" w:name="_nihfvo8rl7ij" w:id="171"/>
      <w:bookmarkEnd w:id="171"/>
      <w:r w:rsidDel="00000000" w:rsidR="00000000" w:rsidRPr="00000000">
        <w:rPr>
          <w:b w:val="1"/>
          <w:color w:val="000000"/>
          <w:sz w:val="26"/>
          <w:szCs w:val="26"/>
          <w:rtl w:val="0"/>
        </w:rPr>
        <w:t xml:space="preserve">Screenshots and Preservation</w:t>
      </w:r>
    </w:p>
    <w:p w:rsidR="00000000" w:rsidDel="00000000" w:rsidP="00000000" w:rsidRDefault="00000000" w:rsidRPr="00000000" w14:paraId="000003C2">
      <w:pPr>
        <w:numPr>
          <w:ilvl w:val="0"/>
          <w:numId w:val="65"/>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Email</w:t>
      </w:r>
      <w:r w:rsidDel="00000000" w:rsidR="00000000" w:rsidRPr="00000000">
        <w:rPr>
          <w:sz w:val="24"/>
          <w:szCs w:val="24"/>
          <w:rtl w:val="0"/>
        </w:rPr>
        <w:t xml:space="preserve">: If your former partner sends threatening messages, screenshot or PDF the messages (with timestamps and visible headers).</w:t>
      </w:r>
    </w:p>
    <w:p w:rsidR="00000000" w:rsidDel="00000000" w:rsidP="00000000" w:rsidRDefault="00000000" w:rsidRPr="00000000" w14:paraId="000003C3">
      <w:pPr>
        <w:numPr>
          <w:ilvl w:val="0"/>
          <w:numId w:val="65"/>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Texts</w:t>
      </w:r>
      <w:r w:rsidDel="00000000" w:rsidR="00000000" w:rsidRPr="00000000">
        <w:rPr>
          <w:sz w:val="24"/>
          <w:szCs w:val="24"/>
          <w:rtl w:val="0"/>
        </w:rPr>
        <w:t xml:space="preserve">: Capture entire conversation threads, not just a snippet, so no context is missing.</w:t>
      </w:r>
    </w:p>
    <w:p w:rsidR="00000000" w:rsidDel="00000000" w:rsidP="00000000" w:rsidRDefault="00000000" w:rsidRPr="00000000" w14:paraId="000003C4">
      <w:pPr>
        <w:numPr>
          <w:ilvl w:val="0"/>
          <w:numId w:val="65"/>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Social Media</w:t>
      </w:r>
      <w:r w:rsidDel="00000000" w:rsidR="00000000" w:rsidRPr="00000000">
        <w:rPr>
          <w:sz w:val="24"/>
          <w:szCs w:val="24"/>
          <w:rtl w:val="0"/>
        </w:rPr>
        <w:t xml:space="preserve">: If the other party posts defamation or threats, record it—some might delete or alter posts. Tools like Page Vault or even your phone's camera can preserve evidence.</w:t>
      </w:r>
    </w:p>
    <w:p w:rsidR="00000000" w:rsidDel="00000000" w:rsidP="00000000" w:rsidRDefault="00000000" w:rsidRPr="00000000" w14:paraId="000003C5">
      <w:pPr>
        <w:numPr>
          <w:ilvl w:val="0"/>
          <w:numId w:val="65"/>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b w:val="1"/>
          <w:sz w:val="24"/>
          <w:szCs w:val="24"/>
          <w:rtl w:val="0"/>
        </w:rPr>
        <w:t xml:space="preserve">Metadata</w:t>
      </w:r>
      <w:r w:rsidDel="00000000" w:rsidR="00000000" w:rsidRPr="00000000">
        <w:rPr>
          <w:sz w:val="24"/>
          <w:szCs w:val="24"/>
          <w:rtl w:val="0"/>
        </w:rPr>
        <w:t xml:space="preserve">: If you can, keep date/time metadata intact. Some courts want to see file properties or an affidavit verifying how you got the screenshots.</w:t>
      </w:r>
    </w:p>
    <w:p w:rsidR="00000000" w:rsidDel="00000000" w:rsidP="00000000" w:rsidRDefault="00000000" w:rsidRPr="00000000" w14:paraId="000003C6">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26"/>
          <w:szCs w:val="26"/>
        </w:rPr>
      </w:pPr>
      <w:bookmarkStart w:colFirst="0" w:colLast="0" w:name="_io4u5vwm24gf" w:id="172"/>
      <w:bookmarkEnd w:id="172"/>
      <w:r w:rsidDel="00000000" w:rsidR="00000000" w:rsidRPr="00000000">
        <w:rPr>
          <w:b w:val="1"/>
          <w:color w:val="000000"/>
          <w:sz w:val="26"/>
          <w:szCs w:val="26"/>
          <w:rtl w:val="0"/>
        </w:rPr>
        <w:t xml:space="preserve">Specialized Court Orders and Dual-Consent States</w:t>
      </w:r>
    </w:p>
    <w:p w:rsidR="00000000" w:rsidDel="00000000" w:rsidP="00000000" w:rsidRDefault="00000000" w:rsidRPr="00000000" w14:paraId="000003C7">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b w:val="1"/>
          <w:sz w:val="24"/>
          <w:szCs w:val="24"/>
          <w:rtl w:val="0"/>
        </w:rPr>
        <w:t xml:space="preserve">My Story</w:t>
      </w:r>
      <w:r w:rsidDel="00000000" w:rsidR="00000000" w:rsidRPr="00000000">
        <w:rPr>
          <w:sz w:val="24"/>
          <w:szCs w:val="24"/>
          <w:rtl w:val="0"/>
        </w:rPr>
        <w:t xml:space="preserve">: In California (a dual-consent state), generally both parties must consent to recordings. I, however, obtained a restraining order, which permitted me to record interactions at home in order to capture evidence of child abuse. This official permission overcame state wiretapping laws.</w:t>
      </w:r>
    </w:p>
    <w:p w:rsidR="00000000" w:rsidDel="00000000" w:rsidP="00000000" w:rsidRDefault="00000000" w:rsidRPr="00000000" w14:paraId="000003C8">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b w:val="1"/>
          <w:sz w:val="24"/>
          <w:szCs w:val="24"/>
          <w:rtl w:val="0"/>
        </w:rPr>
        <w:t xml:space="preserve">Why it Matters</w:t>
      </w:r>
      <w:r w:rsidDel="00000000" w:rsidR="00000000" w:rsidRPr="00000000">
        <w:rPr>
          <w:sz w:val="24"/>
          <w:szCs w:val="24"/>
          <w:rtl w:val="0"/>
        </w:rPr>
        <w:t xml:space="preserve">:</w:t>
      </w:r>
    </w:p>
    <w:p w:rsidR="00000000" w:rsidDel="00000000" w:rsidP="00000000" w:rsidRDefault="00000000" w:rsidRPr="00000000" w14:paraId="000003C9">
      <w:pPr>
        <w:numPr>
          <w:ilvl w:val="0"/>
          <w:numId w:val="106"/>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sz w:val="24"/>
          <w:szCs w:val="24"/>
          <w:rtl w:val="0"/>
        </w:rPr>
        <w:t xml:space="preserve">In states with dual-consent laws, secret audio or video can be unlawful if the other party doesn't know or consent.</w:t>
      </w:r>
    </w:p>
    <w:p w:rsidR="00000000" w:rsidDel="00000000" w:rsidP="00000000" w:rsidRDefault="00000000" w:rsidRPr="00000000" w14:paraId="000003CA">
      <w:pPr>
        <w:numPr>
          <w:ilvl w:val="0"/>
          <w:numId w:val="106"/>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sz w:val="24"/>
          <w:szCs w:val="24"/>
          <w:rtl w:val="0"/>
        </w:rPr>
        <w:t xml:space="preserve">If child abuse or DV is at stake, a judge might grant an exception.</w:t>
      </w:r>
    </w:p>
    <w:p w:rsidR="00000000" w:rsidDel="00000000" w:rsidP="00000000" w:rsidRDefault="00000000" w:rsidRPr="00000000" w14:paraId="000003CB">
      <w:pPr>
        <w:numPr>
          <w:ilvl w:val="0"/>
          <w:numId w:val="106"/>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sz w:val="24"/>
          <w:szCs w:val="24"/>
          <w:rtl w:val="0"/>
        </w:rPr>
        <w:t xml:space="preserve">Without such an order, you risk your recordings being deemed inadmissible or incurring legal trouble yourself.</w:t>
      </w:r>
    </w:p>
    <w:p w:rsidR="00000000" w:rsidDel="00000000" w:rsidP="00000000" w:rsidRDefault="00000000" w:rsidRPr="00000000" w14:paraId="000003CC">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b w:val="1"/>
          <w:sz w:val="24"/>
          <w:szCs w:val="24"/>
          <w:rtl w:val="0"/>
        </w:rPr>
        <w:t xml:space="preserve">Check with your Lawyer</w:t>
      </w:r>
      <w:r w:rsidDel="00000000" w:rsidR="00000000" w:rsidRPr="00000000">
        <w:rPr>
          <w:sz w:val="24"/>
          <w:szCs w:val="24"/>
          <w:rtl w:val="0"/>
        </w:rPr>
        <w:t xml:space="preserve">: If you suspect your former partner is harming your child off-camera, they might petition the court for permission to record. This can become a game-changer in DV or child endangerment allegations.</w:t>
      </w:r>
    </w:p>
    <w:p w:rsidR="00000000" w:rsidDel="00000000" w:rsidP="00000000" w:rsidRDefault="00000000" w:rsidRPr="00000000" w14:paraId="000003CD">
      <w:pPr>
        <w:pStyle w:val="Heading2"/>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sz w:val="34"/>
          <w:szCs w:val="34"/>
        </w:rPr>
      </w:pPr>
      <w:bookmarkStart w:colFirst="0" w:colLast="0" w:name="_2uw1h072ud5o" w:id="173"/>
      <w:bookmarkEnd w:id="173"/>
      <w:r w:rsidDel="00000000" w:rsidR="00000000" w:rsidRPr="00000000">
        <w:rPr>
          <w:b w:val="1"/>
          <w:sz w:val="34"/>
          <w:szCs w:val="34"/>
          <w:rtl w:val="0"/>
        </w:rPr>
        <w:t xml:space="preserve">Real-Life Cautionary Tales and Sample Scenarios</w:t>
      </w:r>
    </w:p>
    <w:p w:rsidR="00000000" w:rsidDel="00000000" w:rsidP="00000000" w:rsidRDefault="00000000" w:rsidRPr="00000000" w14:paraId="000003CE">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26"/>
          <w:szCs w:val="26"/>
        </w:rPr>
      </w:pPr>
      <w:bookmarkStart w:colFirst="0" w:colLast="0" w:name="_89jozubf4bum" w:id="174"/>
      <w:bookmarkEnd w:id="174"/>
      <w:r w:rsidDel="00000000" w:rsidR="00000000" w:rsidRPr="00000000">
        <w:rPr>
          <w:b w:val="1"/>
          <w:color w:val="000000"/>
          <w:sz w:val="26"/>
          <w:szCs w:val="26"/>
          <w:rtl w:val="0"/>
        </w:rPr>
        <w:t xml:space="preserve">Bomb Threat Email</w:t>
      </w:r>
    </w:p>
    <w:p w:rsidR="00000000" w:rsidDel="00000000" w:rsidP="00000000" w:rsidRDefault="00000000" w:rsidRPr="00000000" w14:paraId="000003CF">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b w:val="1"/>
          <w:sz w:val="24"/>
          <w:szCs w:val="24"/>
          <w:rtl w:val="0"/>
        </w:rPr>
        <w:t xml:space="preserve">Scenario</w:t>
      </w:r>
      <w:r w:rsidDel="00000000" w:rsidR="00000000" w:rsidRPr="00000000">
        <w:rPr>
          <w:sz w:val="24"/>
          <w:szCs w:val="24"/>
          <w:rtl w:val="0"/>
        </w:rPr>
        <w:t xml:space="preserve">: A friend in a high-conflict divorce was questioned by the FBI team. Someone had emailed the hospital where her ex worked, threatening an explosion from an account in her name. She was almost arrested until forensics proved it originated from her ex's IP address.</w:t>
      </w:r>
    </w:p>
    <w:p w:rsidR="00000000" w:rsidDel="00000000" w:rsidP="00000000" w:rsidRDefault="00000000" w:rsidRPr="00000000" w14:paraId="000003D0">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b w:val="1"/>
          <w:sz w:val="24"/>
          <w:szCs w:val="24"/>
          <w:rtl w:val="0"/>
        </w:rPr>
        <w:t xml:space="preserve">Lessons</w:t>
      </w:r>
      <w:r w:rsidDel="00000000" w:rsidR="00000000" w:rsidRPr="00000000">
        <w:rPr>
          <w:sz w:val="24"/>
          <w:szCs w:val="24"/>
          <w:rtl w:val="0"/>
        </w:rPr>
        <w:t xml:space="preserve">:</w:t>
      </w:r>
    </w:p>
    <w:p w:rsidR="00000000" w:rsidDel="00000000" w:rsidP="00000000" w:rsidRDefault="00000000" w:rsidRPr="00000000" w14:paraId="000003D1">
      <w:pPr>
        <w:numPr>
          <w:ilvl w:val="0"/>
          <w:numId w:val="160"/>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sz w:val="24"/>
          <w:szCs w:val="24"/>
          <w:rtl w:val="0"/>
        </w:rPr>
        <w:t xml:space="preserve">Immediately gather evidence: IP logs, phone usage logs, and witness statements.</w:t>
      </w:r>
    </w:p>
    <w:p w:rsidR="00000000" w:rsidDel="00000000" w:rsidP="00000000" w:rsidRDefault="00000000" w:rsidRPr="00000000" w14:paraId="000003D2">
      <w:pPr>
        <w:numPr>
          <w:ilvl w:val="0"/>
          <w:numId w:val="160"/>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sz w:val="24"/>
          <w:szCs w:val="24"/>
          <w:rtl w:val="0"/>
        </w:rPr>
        <w:t xml:space="preserve">Cooperate with law enforcement but demand thorough digital forensic checks.</w:t>
      </w:r>
    </w:p>
    <w:p w:rsidR="00000000" w:rsidDel="00000000" w:rsidP="00000000" w:rsidRDefault="00000000" w:rsidRPr="00000000" w14:paraId="000003D3">
      <w:pPr>
        <w:numPr>
          <w:ilvl w:val="0"/>
          <w:numId w:val="160"/>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sz w:val="24"/>
          <w:szCs w:val="24"/>
          <w:rtl w:val="0"/>
        </w:rPr>
        <w:t xml:space="preserve">Demonstrate your ex's known history of sabotage to show plausible motive.</w:t>
      </w:r>
    </w:p>
    <w:p w:rsidR="00000000" w:rsidDel="00000000" w:rsidP="00000000" w:rsidRDefault="00000000" w:rsidRPr="00000000" w14:paraId="000003D4">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26"/>
          <w:szCs w:val="26"/>
        </w:rPr>
      </w:pPr>
      <w:bookmarkStart w:colFirst="0" w:colLast="0" w:name="_kcxiwd31qs5s" w:id="175"/>
      <w:bookmarkEnd w:id="175"/>
      <w:r w:rsidDel="00000000" w:rsidR="00000000" w:rsidRPr="00000000">
        <w:rPr>
          <w:b w:val="1"/>
          <w:color w:val="000000"/>
          <w:sz w:val="26"/>
          <w:szCs w:val="26"/>
          <w:rtl w:val="0"/>
        </w:rPr>
        <w:t xml:space="preserve">Social Media Bots and Smear Campaign</w:t>
      </w:r>
    </w:p>
    <w:p w:rsidR="00000000" w:rsidDel="00000000" w:rsidP="00000000" w:rsidRDefault="00000000" w:rsidRPr="00000000" w14:paraId="000003D5">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b w:val="1"/>
          <w:sz w:val="24"/>
          <w:szCs w:val="24"/>
          <w:rtl w:val="0"/>
        </w:rPr>
        <w:t xml:space="preserve">Scenario</w:t>
      </w:r>
      <w:r w:rsidDel="00000000" w:rsidR="00000000" w:rsidRPr="00000000">
        <w:rPr>
          <w:sz w:val="24"/>
          <w:szCs w:val="24"/>
          <w:rtl w:val="0"/>
        </w:rPr>
        <w:t xml:space="preserve">: Another spouse saw a sudden surge of hateful Facebook comments accusing her of child neglect. Checking the profiles revealed they were mostly fake or "bot" accounts—few friends, random stock images, repetitive phrases. Her ex boasted about paying for a mass smear campaign against her.</w:t>
      </w:r>
    </w:p>
    <w:p w:rsidR="00000000" w:rsidDel="00000000" w:rsidP="00000000" w:rsidRDefault="00000000" w:rsidRPr="00000000" w14:paraId="000003D6">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b w:val="1"/>
          <w:sz w:val="24"/>
          <w:szCs w:val="24"/>
          <w:rtl w:val="0"/>
        </w:rPr>
        <w:t xml:space="preserve">Lessons</w:t>
      </w:r>
      <w:r w:rsidDel="00000000" w:rsidR="00000000" w:rsidRPr="00000000">
        <w:rPr>
          <w:sz w:val="24"/>
          <w:szCs w:val="24"/>
          <w:rtl w:val="0"/>
        </w:rPr>
        <w:t xml:space="preserve">:</w:t>
      </w:r>
    </w:p>
    <w:p w:rsidR="00000000" w:rsidDel="00000000" w:rsidP="00000000" w:rsidRDefault="00000000" w:rsidRPr="00000000" w14:paraId="000003D7">
      <w:pPr>
        <w:numPr>
          <w:ilvl w:val="0"/>
          <w:numId w:val="484"/>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sz w:val="24"/>
          <w:szCs w:val="24"/>
          <w:rtl w:val="0"/>
        </w:rPr>
        <w:t xml:space="preserve">Document the bot swarm, capturing usernames, timestamps, and repeated text.</w:t>
      </w:r>
    </w:p>
    <w:p w:rsidR="00000000" w:rsidDel="00000000" w:rsidP="00000000" w:rsidRDefault="00000000" w:rsidRPr="00000000" w14:paraId="000003D8">
      <w:pPr>
        <w:numPr>
          <w:ilvl w:val="0"/>
          <w:numId w:val="484"/>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sz w:val="24"/>
          <w:szCs w:val="24"/>
          <w:rtl w:val="0"/>
        </w:rPr>
        <w:t xml:space="preserve">Report them to the platform, referencing the violation of terms of service (harassment/spam).</w:t>
      </w:r>
    </w:p>
    <w:p w:rsidR="00000000" w:rsidDel="00000000" w:rsidP="00000000" w:rsidRDefault="00000000" w:rsidRPr="00000000" w14:paraId="000003D9">
      <w:pPr>
        <w:numPr>
          <w:ilvl w:val="0"/>
          <w:numId w:val="484"/>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sz w:val="24"/>
          <w:szCs w:val="24"/>
          <w:rtl w:val="0"/>
        </w:rPr>
        <w:t xml:space="preserve">If it impacts your business or personal life, consult an attorney about a defamation case.</w:t>
      </w:r>
    </w:p>
    <w:p w:rsidR="00000000" w:rsidDel="00000000" w:rsidP="00000000" w:rsidRDefault="00000000" w:rsidRPr="00000000" w14:paraId="000003DA">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26"/>
          <w:szCs w:val="26"/>
        </w:rPr>
      </w:pPr>
      <w:bookmarkStart w:colFirst="0" w:colLast="0" w:name="_clf8o5f3plzw" w:id="176"/>
      <w:bookmarkEnd w:id="176"/>
      <w:r w:rsidDel="00000000" w:rsidR="00000000" w:rsidRPr="00000000">
        <w:rPr>
          <w:b w:val="1"/>
          <w:color w:val="000000"/>
          <w:sz w:val="26"/>
          <w:szCs w:val="26"/>
          <w:rtl w:val="0"/>
        </w:rPr>
        <w:t xml:space="preserve">Child's Tablet as a Spy</w:t>
      </w:r>
    </w:p>
    <w:p w:rsidR="00000000" w:rsidDel="00000000" w:rsidP="00000000" w:rsidRDefault="00000000" w:rsidRPr="00000000" w14:paraId="000003DB">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b w:val="1"/>
          <w:sz w:val="24"/>
          <w:szCs w:val="24"/>
          <w:rtl w:val="0"/>
        </w:rPr>
        <w:t xml:space="preserve">Scenario</w:t>
      </w:r>
      <w:r w:rsidDel="00000000" w:rsidR="00000000" w:rsidRPr="00000000">
        <w:rPr>
          <w:sz w:val="24"/>
          <w:szCs w:val="24"/>
          <w:rtl w:val="0"/>
        </w:rPr>
        <w:t xml:space="preserve">: A father gave his child a new tablet "for remote learning," but it was installed with a hidden keylogger, also capturing the mother's typed communications. She discovered it only when she noticed the tablet battery draining suspiciously, even when idle, and mentions of quotes from her private emails in her husband's legal arguments.</w:t>
      </w:r>
    </w:p>
    <w:p w:rsidR="00000000" w:rsidDel="00000000" w:rsidP="00000000" w:rsidRDefault="00000000" w:rsidRPr="00000000" w14:paraId="000003DC">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b w:val="1"/>
          <w:sz w:val="24"/>
          <w:szCs w:val="24"/>
          <w:rtl w:val="0"/>
        </w:rPr>
        <w:t xml:space="preserve">Lessons</w:t>
      </w:r>
      <w:r w:rsidDel="00000000" w:rsidR="00000000" w:rsidRPr="00000000">
        <w:rPr>
          <w:sz w:val="24"/>
          <w:szCs w:val="24"/>
          <w:rtl w:val="0"/>
        </w:rPr>
        <w:t xml:space="preserve">:</w:t>
      </w:r>
    </w:p>
    <w:p w:rsidR="00000000" w:rsidDel="00000000" w:rsidP="00000000" w:rsidRDefault="00000000" w:rsidRPr="00000000" w14:paraId="000003DD">
      <w:pPr>
        <w:numPr>
          <w:ilvl w:val="0"/>
          <w:numId w:val="481"/>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sz w:val="24"/>
          <w:szCs w:val="24"/>
          <w:rtl w:val="0"/>
        </w:rPr>
        <w:t xml:space="preserve">Check all devices that cross your threshold. If it's not necessary, set up parental controls or reformat it.</w:t>
      </w:r>
    </w:p>
    <w:p w:rsidR="00000000" w:rsidDel="00000000" w:rsidP="00000000" w:rsidRDefault="00000000" w:rsidRPr="00000000" w14:paraId="000003DE">
      <w:pPr>
        <w:numPr>
          <w:ilvl w:val="0"/>
          <w:numId w:val="481"/>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sz w:val="24"/>
          <w:szCs w:val="24"/>
          <w:rtl w:val="0"/>
        </w:rPr>
        <w:t xml:space="preserve">Teach older kids about digital privacy: "If Dad installed something, I just need to check with my lawyer or a tech-savvy friend."</w:t>
      </w:r>
    </w:p>
    <w:p w:rsidR="00000000" w:rsidDel="00000000" w:rsidP="00000000" w:rsidRDefault="00000000" w:rsidRPr="00000000" w14:paraId="000003DF">
      <w:pPr>
        <w:numPr>
          <w:ilvl w:val="0"/>
          <w:numId w:val="481"/>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sz w:val="24"/>
          <w:szCs w:val="24"/>
          <w:rtl w:val="0"/>
        </w:rPr>
        <w:t xml:space="preserve">Bring the device to a forensic tech if you suspect advanced spyware.</w:t>
      </w:r>
    </w:p>
    <w:p w:rsidR="00000000" w:rsidDel="00000000" w:rsidP="00000000" w:rsidRDefault="00000000" w:rsidRPr="00000000" w14:paraId="000003E0">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26"/>
          <w:szCs w:val="26"/>
        </w:rPr>
      </w:pPr>
      <w:bookmarkStart w:colFirst="0" w:colLast="0" w:name="_bd6o314ausre" w:id="177"/>
      <w:bookmarkEnd w:id="177"/>
      <w:r w:rsidDel="00000000" w:rsidR="00000000" w:rsidRPr="00000000">
        <w:rPr>
          <w:b w:val="1"/>
          <w:color w:val="000000"/>
          <w:sz w:val="26"/>
          <w:szCs w:val="26"/>
          <w:rtl w:val="0"/>
        </w:rPr>
        <w:t xml:space="preserve">A Cloud-Based Camera Averted Violence</w:t>
      </w:r>
    </w:p>
    <w:p w:rsidR="00000000" w:rsidDel="00000000" w:rsidP="00000000" w:rsidRDefault="00000000" w:rsidRPr="00000000" w14:paraId="000003E1">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b w:val="1"/>
          <w:sz w:val="24"/>
          <w:szCs w:val="24"/>
          <w:rtl w:val="0"/>
        </w:rPr>
        <w:t xml:space="preserve">Scenario</w:t>
      </w:r>
      <w:r w:rsidDel="00000000" w:rsidR="00000000" w:rsidRPr="00000000">
        <w:rPr>
          <w:sz w:val="24"/>
          <w:szCs w:val="24"/>
          <w:rtl w:val="0"/>
        </w:rPr>
        <w:t xml:space="preserve">: A mother set up a ring camera for custody exchanges on the front porch. One evening, her ex arrived enraged, claiming she "attacked him." The footage showed the ex lunged first, cornering her. Because it was automatically uploaded to the cloud, she had indisputable proof—her ex's claim was dismissed, and the protective order was expanded.</w:t>
      </w:r>
    </w:p>
    <w:p w:rsidR="00000000" w:rsidDel="00000000" w:rsidP="00000000" w:rsidRDefault="00000000" w:rsidRPr="00000000" w14:paraId="000003E2">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b w:val="1"/>
          <w:sz w:val="24"/>
          <w:szCs w:val="24"/>
          <w:rtl w:val="0"/>
        </w:rPr>
        <w:t xml:space="preserve">Lessons</w:t>
      </w:r>
      <w:r w:rsidDel="00000000" w:rsidR="00000000" w:rsidRPr="00000000">
        <w:rPr>
          <w:sz w:val="24"/>
          <w:szCs w:val="24"/>
          <w:rtl w:val="0"/>
        </w:rPr>
        <w:t xml:space="preserve">:</w:t>
      </w:r>
    </w:p>
    <w:p w:rsidR="00000000" w:rsidDel="00000000" w:rsidP="00000000" w:rsidRDefault="00000000" w:rsidRPr="00000000" w14:paraId="000003E3">
      <w:pPr>
        <w:numPr>
          <w:ilvl w:val="0"/>
          <w:numId w:val="225"/>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sz w:val="24"/>
          <w:szCs w:val="24"/>
          <w:rtl w:val="0"/>
        </w:rPr>
        <w:t xml:space="preserve">Cloud-based cameras can protect you from false assault allegations, especially if DV is recurring.</w:t>
      </w:r>
    </w:p>
    <w:p w:rsidR="00000000" w:rsidDel="00000000" w:rsidP="00000000" w:rsidRDefault="00000000" w:rsidRPr="00000000" w14:paraId="000003E4">
      <w:pPr>
        <w:numPr>
          <w:ilvl w:val="0"/>
          <w:numId w:val="225"/>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sz w:val="24"/>
          <w:szCs w:val="24"/>
          <w:rtl w:val="0"/>
        </w:rPr>
        <w:t xml:space="preserve">Post a sign if needed: "Audio/Video Monitoring in Progress."</w:t>
      </w:r>
    </w:p>
    <w:p w:rsidR="00000000" w:rsidDel="00000000" w:rsidP="00000000" w:rsidRDefault="00000000" w:rsidRPr="00000000" w14:paraId="000003E5">
      <w:pPr>
        <w:numPr>
          <w:ilvl w:val="0"/>
          <w:numId w:val="225"/>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sz w:val="24"/>
          <w:szCs w:val="24"/>
          <w:rtl w:val="0"/>
        </w:rPr>
        <w:t xml:space="preserve">If children are present, it can reassure them the exchange remains peaceful—or at least documented.</w:t>
      </w:r>
    </w:p>
    <w:p w:rsidR="00000000" w:rsidDel="00000000" w:rsidP="00000000" w:rsidRDefault="00000000" w:rsidRPr="00000000" w14:paraId="000003E6">
      <w:pPr>
        <w:pStyle w:val="Heading2"/>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sz w:val="34"/>
          <w:szCs w:val="34"/>
        </w:rPr>
      </w:pPr>
      <w:bookmarkStart w:colFirst="0" w:colLast="0" w:name="_p9marjrcgyxl" w:id="178"/>
      <w:bookmarkEnd w:id="178"/>
      <w:r w:rsidDel="00000000" w:rsidR="00000000" w:rsidRPr="00000000">
        <w:rPr>
          <w:b w:val="1"/>
          <w:sz w:val="34"/>
          <w:szCs w:val="34"/>
          <w:rtl w:val="0"/>
        </w:rPr>
        <w:t xml:space="preserve">Social Media Warfare: Bots, Fake Profiles, Orchestrated Smears</w:t>
      </w:r>
    </w:p>
    <w:p w:rsidR="00000000" w:rsidDel="00000000" w:rsidP="00000000" w:rsidRDefault="00000000" w:rsidRPr="00000000" w14:paraId="000003E7">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26"/>
          <w:szCs w:val="26"/>
        </w:rPr>
      </w:pPr>
      <w:bookmarkStart w:colFirst="0" w:colLast="0" w:name="_ys64f3mmw112" w:id="179"/>
      <w:bookmarkEnd w:id="179"/>
      <w:r w:rsidDel="00000000" w:rsidR="00000000" w:rsidRPr="00000000">
        <w:rPr>
          <w:b w:val="1"/>
          <w:color w:val="000000"/>
          <w:sz w:val="26"/>
          <w:szCs w:val="26"/>
          <w:rtl w:val="0"/>
        </w:rPr>
        <w:t xml:space="preserve">Bot Networks and Fake Engagement</w:t>
      </w:r>
    </w:p>
    <w:p w:rsidR="00000000" w:rsidDel="00000000" w:rsidP="00000000" w:rsidRDefault="00000000" w:rsidRPr="00000000" w14:paraId="000003E8">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As mentioned above, some exes pay for shady "reputation management" or "mass defamation" services. In a matter of days, your online presence might be bombarded with negative reviews, hateful DMs, or suspicious new followers repeating slander.</w:t>
      </w:r>
    </w:p>
    <w:p w:rsidR="00000000" w:rsidDel="00000000" w:rsidP="00000000" w:rsidRDefault="00000000" w:rsidRPr="00000000" w14:paraId="000003E9">
      <w:pPr>
        <w:numPr>
          <w:ilvl w:val="0"/>
          <w:numId w:val="463"/>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Tactics</w:t>
      </w:r>
      <w:r w:rsidDel="00000000" w:rsidR="00000000" w:rsidRPr="00000000">
        <w:rPr>
          <w:sz w:val="24"/>
          <w:szCs w:val="24"/>
          <w:rtl w:val="0"/>
        </w:rPr>
        <w:t xml:space="preserve">: Hashtags slamming you (#NameIsCrazy), thousands of copy-paste negative comments, or "fake friend" requests.</w:t>
      </w:r>
    </w:p>
    <w:p w:rsidR="00000000" w:rsidDel="00000000" w:rsidP="00000000" w:rsidRDefault="00000000" w:rsidRPr="00000000" w14:paraId="000003EA">
      <w:pPr>
        <w:numPr>
          <w:ilvl w:val="0"/>
          <w:numId w:val="463"/>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b w:val="1"/>
          <w:sz w:val="24"/>
          <w:szCs w:val="24"/>
          <w:rtl w:val="0"/>
        </w:rPr>
        <w:t xml:space="preserve">Impact</w:t>
      </w:r>
      <w:r w:rsidDel="00000000" w:rsidR="00000000" w:rsidRPr="00000000">
        <w:rPr>
          <w:sz w:val="24"/>
          <w:szCs w:val="24"/>
          <w:rtl w:val="0"/>
        </w:rPr>
        <w:t xml:space="preserve">: Potential job or reputational risk, psychological distress, or "evidence" the ex tries to produce in court: "Look how many people say she's a liar!"</w:t>
      </w:r>
    </w:p>
    <w:p w:rsidR="00000000" w:rsidDel="00000000" w:rsidP="00000000" w:rsidRDefault="00000000" w:rsidRPr="00000000" w14:paraId="000003EB">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b w:val="1"/>
          <w:sz w:val="24"/>
          <w:szCs w:val="24"/>
          <w:rtl w:val="0"/>
        </w:rPr>
        <w:t xml:space="preserve">Counter Strategy</w:t>
      </w:r>
      <w:r w:rsidDel="00000000" w:rsidR="00000000" w:rsidRPr="00000000">
        <w:rPr>
          <w:sz w:val="24"/>
          <w:szCs w:val="24"/>
          <w:rtl w:val="0"/>
        </w:rPr>
        <w:t xml:space="preserve">:</w:t>
      </w:r>
    </w:p>
    <w:p w:rsidR="00000000" w:rsidDel="00000000" w:rsidP="00000000" w:rsidRDefault="00000000" w:rsidRPr="00000000" w14:paraId="000003EC">
      <w:pPr>
        <w:numPr>
          <w:ilvl w:val="0"/>
          <w:numId w:val="363"/>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Report and Block</w:t>
      </w:r>
      <w:r w:rsidDel="00000000" w:rsidR="00000000" w:rsidRPr="00000000">
        <w:rPr>
          <w:sz w:val="24"/>
          <w:szCs w:val="24"/>
          <w:rtl w:val="0"/>
        </w:rPr>
        <w:t xml:space="preserve">: Systematically block or mute accounts. File mass reports with the platform for spam/harassment.</w:t>
      </w:r>
    </w:p>
    <w:p w:rsidR="00000000" w:rsidDel="00000000" w:rsidP="00000000" w:rsidRDefault="00000000" w:rsidRPr="00000000" w14:paraId="000003ED">
      <w:pPr>
        <w:numPr>
          <w:ilvl w:val="0"/>
          <w:numId w:val="363"/>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Documentation</w:t>
      </w:r>
      <w:r w:rsidDel="00000000" w:rsidR="00000000" w:rsidRPr="00000000">
        <w:rPr>
          <w:sz w:val="24"/>
          <w:szCs w:val="24"/>
          <w:rtl w:val="0"/>
        </w:rPr>
        <w:t xml:space="preserve">: Screenshot or screen-record the attacks before they vanish.</w:t>
      </w:r>
    </w:p>
    <w:p w:rsidR="00000000" w:rsidDel="00000000" w:rsidP="00000000" w:rsidRDefault="00000000" w:rsidRPr="00000000" w14:paraId="000003EE">
      <w:pPr>
        <w:numPr>
          <w:ilvl w:val="0"/>
          <w:numId w:val="363"/>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b w:val="1"/>
          <w:sz w:val="24"/>
          <w:szCs w:val="24"/>
          <w:rtl w:val="0"/>
        </w:rPr>
        <w:t xml:space="preserve">Public Statement</w:t>
      </w:r>
      <w:r w:rsidDel="00000000" w:rsidR="00000000" w:rsidRPr="00000000">
        <w:rPr>
          <w:sz w:val="24"/>
          <w:szCs w:val="24"/>
          <w:rtl w:val="0"/>
        </w:rPr>
        <w:t xml:space="preserve"> (Optional): Some targets issue a pinned post or statement clarifying these are bots, but be wary—acknowledging them might fuel them more.</w:t>
      </w:r>
    </w:p>
    <w:p w:rsidR="00000000" w:rsidDel="00000000" w:rsidP="00000000" w:rsidRDefault="00000000" w:rsidRPr="00000000" w14:paraId="000003EF">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26"/>
          <w:szCs w:val="26"/>
        </w:rPr>
      </w:pPr>
      <w:bookmarkStart w:colFirst="0" w:colLast="0" w:name="_juxxola7n407" w:id="180"/>
      <w:bookmarkEnd w:id="180"/>
      <w:r w:rsidDel="00000000" w:rsidR="00000000" w:rsidRPr="00000000">
        <w:rPr>
          <w:b w:val="1"/>
          <w:color w:val="000000"/>
          <w:sz w:val="26"/>
          <w:szCs w:val="26"/>
          <w:rtl w:val="0"/>
        </w:rPr>
        <w:t xml:space="preserve">Impersonation and "Concerned Friend" Trolling</w:t>
      </w:r>
    </w:p>
    <w:p w:rsidR="00000000" w:rsidDel="00000000" w:rsidP="00000000" w:rsidRDefault="00000000" w:rsidRPr="00000000" w14:paraId="000003F0">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b w:val="1"/>
          <w:sz w:val="24"/>
          <w:szCs w:val="24"/>
          <w:rtl w:val="0"/>
        </w:rPr>
        <w:t xml:space="preserve">Key Danger</w:t>
      </w:r>
      <w:r w:rsidDel="00000000" w:rsidR="00000000" w:rsidRPr="00000000">
        <w:rPr>
          <w:sz w:val="24"/>
          <w:szCs w:val="24"/>
          <w:rtl w:val="0"/>
        </w:rPr>
        <w:t xml:space="preserve">: Impersonation can mislead your family or workplace. If your ex creates a profile that looks like you, they can post vile content or send messages as if you wrote them.</w:t>
      </w:r>
    </w:p>
    <w:p w:rsidR="00000000" w:rsidDel="00000000" w:rsidP="00000000" w:rsidRDefault="00000000" w:rsidRPr="00000000" w14:paraId="000003F1">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b w:val="1"/>
          <w:sz w:val="24"/>
          <w:szCs w:val="24"/>
          <w:rtl w:val="0"/>
        </w:rPr>
        <w:t xml:space="preserve">Identifying Clues</w:t>
      </w:r>
      <w:r w:rsidDel="00000000" w:rsidR="00000000" w:rsidRPr="00000000">
        <w:rPr>
          <w:sz w:val="24"/>
          <w:szCs w:val="24"/>
          <w:rtl w:val="0"/>
        </w:rPr>
        <w:t xml:space="preserve">:</w:t>
      </w:r>
    </w:p>
    <w:p w:rsidR="00000000" w:rsidDel="00000000" w:rsidP="00000000" w:rsidRDefault="00000000" w:rsidRPr="00000000" w14:paraId="000003F2">
      <w:pPr>
        <w:numPr>
          <w:ilvl w:val="0"/>
          <w:numId w:val="403"/>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sz w:val="24"/>
          <w:szCs w:val="24"/>
          <w:rtl w:val="0"/>
        </w:rPr>
        <w:t xml:space="preserve">Slightly off username or handle, e.g., YourName_official or YourName backup.</w:t>
      </w:r>
    </w:p>
    <w:p w:rsidR="00000000" w:rsidDel="00000000" w:rsidP="00000000" w:rsidRDefault="00000000" w:rsidRPr="00000000" w14:paraId="000003F3">
      <w:pPr>
        <w:numPr>
          <w:ilvl w:val="0"/>
          <w:numId w:val="403"/>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sz w:val="24"/>
          <w:szCs w:val="24"/>
          <w:rtl w:val="0"/>
        </w:rPr>
        <w:t xml:space="preserve">Low follower count, new account date.</w:t>
      </w:r>
    </w:p>
    <w:p w:rsidR="00000000" w:rsidDel="00000000" w:rsidP="00000000" w:rsidRDefault="00000000" w:rsidRPr="00000000" w14:paraId="000003F4">
      <w:pPr>
        <w:numPr>
          <w:ilvl w:val="0"/>
          <w:numId w:val="403"/>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sz w:val="24"/>
          <w:szCs w:val="24"/>
          <w:rtl w:val="0"/>
        </w:rPr>
        <w:t xml:space="preserve">DMs to your real friends or colleagues that sound unusual or extreme.</w:t>
      </w:r>
    </w:p>
    <w:p w:rsidR="00000000" w:rsidDel="00000000" w:rsidP="00000000" w:rsidRDefault="00000000" w:rsidRPr="00000000" w14:paraId="000003F5">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b w:val="1"/>
          <w:sz w:val="24"/>
          <w:szCs w:val="24"/>
          <w:rtl w:val="0"/>
        </w:rPr>
        <w:t xml:space="preserve">What To Do</w:t>
      </w:r>
      <w:r w:rsidDel="00000000" w:rsidR="00000000" w:rsidRPr="00000000">
        <w:rPr>
          <w:sz w:val="24"/>
          <w:szCs w:val="24"/>
          <w:rtl w:val="0"/>
        </w:rPr>
        <w:t xml:space="preserve">:</w:t>
      </w:r>
    </w:p>
    <w:p w:rsidR="00000000" w:rsidDel="00000000" w:rsidP="00000000" w:rsidRDefault="00000000" w:rsidRPr="00000000" w14:paraId="000003F6">
      <w:pPr>
        <w:numPr>
          <w:ilvl w:val="0"/>
          <w:numId w:val="424"/>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Immediately report</w:t>
      </w:r>
      <w:r w:rsidDel="00000000" w:rsidR="00000000" w:rsidRPr="00000000">
        <w:rPr>
          <w:sz w:val="24"/>
          <w:szCs w:val="24"/>
          <w:rtl w:val="0"/>
        </w:rPr>
        <w:t xml:space="preserve"> to the platform for impersonation or identity theft.</w:t>
      </w:r>
    </w:p>
    <w:p w:rsidR="00000000" w:rsidDel="00000000" w:rsidP="00000000" w:rsidRDefault="00000000" w:rsidRPr="00000000" w14:paraId="000003F7">
      <w:pPr>
        <w:numPr>
          <w:ilvl w:val="0"/>
          <w:numId w:val="424"/>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Notify</w:t>
      </w:r>
      <w:r w:rsidDel="00000000" w:rsidR="00000000" w:rsidRPr="00000000">
        <w:rPr>
          <w:sz w:val="24"/>
          <w:szCs w:val="24"/>
          <w:rtl w:val="0"/>
        </w:rPr>
        <w:t xml:space="preserve"> key people if they receive suspicious messages "from you."</w:t>
      </w:r>
    </w:p>
    <w:p w:rsidR="00000000" w:rsidDel="00000000" w:rsidP="00000000" w:rsidRDefault="00000000" w:rsidRPr="00000000" w14:paraId="000003F8">
      <w:pPr>
        <w:numPr>
          <w:ilvl w:val="0"/>
          <w:numId w:val="424"/>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b w:val="1"/>
          <w:sz w:val="24"/>
          <w:szCs w:val="24"/>
          <w:rtl w:val="0"/>
        </w:rPr>
        <w:t xml:space="preserve">Law Enforcement</w:t>
      </w:r>
      <w:r w:rsidDel="00000000" w:rsidR="00000000" w:rsidRPr="00000000">
        <w:rPr>
          <w:sz w:val="24"/>
          <w:szCs w:val="24"/>
          <w:rtl w:val="0"/>
        </w:rPr>
        <w:t xml:space="preserve">: In some cases, repeated impersonation or identity fraud is a criminal matter, particularly if it's used for harassment or defamation.</w:t>
      </w:r>
    </w:p>
    <w:p w:rsidR="00000000" w:rsidDel="00000000" w:rsidP="00000000" w:rsidRDefault="00000000" w:rsidRPr="00000000" w14:paraId="000003F9">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26"/>
          <w:szCs w:val="26"/>
        </w:rPr>
      </w:pPr>
      <w:bookmarkStart w:colFirst="0" w:colLast="0" w:name="_9rrmcrtxyb94" w:id="181"/>
      <w:bookmarkEnd w:id="181"/>
      <w:r w:rsidDel="00000000" w:rsidR="00000000" w:rsidRPr="00000000">
        <w:rPr>
          <w:b w:val="1"/>
          <w:color w:val="000000"/>
          <w:sz w:val="26"/>
          <w:szCs w:val="26"/>
          <w:rtl w:val="0"/>
        </w:rPr>
        <w:t xml:space="preserve">The "Innocent Child Photo" Trap</w:t>
      </w:r>
    </w:p>
    <w:p w:rsidR="00000000" w:rsidDel="00000000" w:rsidP="00000000" w:rsidRDefault="00000000" w:rsidRPr="00000000" w14:paraId="000003FA">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Exes might post photos of your child on public pages you don't approve, or they might attempt to lure you into responding irrationally in a comment. Once you lose composure, they screenshot it as "evidence of your instability."</w:t>
      </w:r>
    </w:p>
    <w:p w:rsidR="00000000" w:rsidDel="00000000" w:rsidP="00000000" w:rsidRDefault="00000000" w:rsidRPr="00000000" w14:paraId="000003FB">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b w:val="1"/>
          <w:sz w:val="24"/>
          <w:szCs w:val="24"/>
          <w:rtl w:val="0"/>
        </w:rPr>
        <w:t xml:space="preserve">Best Response</w:t>
      </w:r>
      <w:r w:rsidDel="00000000" w:rsidR="00000000" w:rsidRPr="00000000">
        <w:rPr>
          <w:sz w:val="24"/>
          <w:szCs w:val="24"/>
          <w:rtl w:val="0"/>
        </w:rPr>
        <w:t xml:space="preserve">:</w:t>
      </w:r>
    </w:p>
    <w:p w:rsidR="00000000" w:rsidDel="00000000" w:rsidP="00000000" w:rsidRDefault="00000000" w:rsidRPr="00000000" w14:paraId="000003FC">
      <w:pPr>
        <w:numPr>
          <w:ilvl w:val="0"/>
          <w:numId w:val="228"/>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sz w:val="24"/>
          <w:szCs w:val="24"/>
          <w:rtl w:val="0"/>
        </w:rPr>
        <w:t xml:space="preserve">If you see your child's images exploited, calmly gather evidence and consult your attorney about privacy or defamation.</w:t>
      </w:r>
    </w:p>
    <w:p w:rsidR="00000000" w:rsidDel="00000000" w:rsidP="00000000" w:rsidRDefault="00000000" w:rsidRPr="00000000" w14:paraId="000003FD">
      <w:pPr>
        <w:numPr>
          <w:ilvl w:val="0"/>
          <w:numId w:val="228"/>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sz w:val="24"/>
          <w:szCs w:val="24"/>
          <w:rtl w:val="0"/>
        </w:rPr>
        <w:t xml:space="preserve">Resist public fights in comment sections—screenshots live forever.</w:t>
      </w:r>
    </w:p>
    <w:p w:rsidR="00000000" w:rsidDel="00000000" w:rsidP="00000000" w:rsidRDefault="00000000" w:rsidRPr="00000000" w14:paraId="000003FE">
      <w:pPr>
        <w:numPr>
          <w:ilvl w:val="0"/>
          <w:numId w:val="228"/>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sz w:val="24"/>
          <w:szCs w:val="24"/>
          <w:rtl w:val="0"/>
        </w:rPr>
        <w:t xml:space="preserve">Keep your rebuttals official, or if you must respond, keep it polite and factual, then block further conversation.</w:t>
      </w:r>
    </w:p>
    <w:p w:rsidR="00000000" w:rsidDel="00000000" w:rsidP="00000000" w:rsidRDefault="00000000" w:rsidRPr="00000000" w14:paraId="000003FF">
      <w:pPr>
        <w:pStyle w:val="Heading2"/>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sz w:val="34"/>
          <w:szCs w:val="34"/>
        </w:rPr>
      </w:pPr>
      <w:bookmarkStart w:colFirst="0" w:colLast="0" w:name="_z81bcmnicl45" w:id="182"/>
      <w:bookmarkEnd w:id="182"/>
      <w:r w:rsidDel="00000000" w:rsidR="00000000" w:rsidRPr="00000000">
        <w:rPr>
          <w:b w:val="1"/>
          <w:sz w:val="34"/>
          <w:szCs w:val="34"/>
          <w:rtl w:val="0"/>
        </w:rPr>
        <w:t xml:space="preserve">DV Survivors: Extra Precautions and Cloud "Exit Plans"</w:t>
      </w:r>
    </w:p>
    <w:p w:rsidR="00000000" w:rsidDel="00000000" w:rsidP="00000000" w:rsidRDefault="00000000" w:rsidRPr="00000000" w14:paraId="00000400">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26"/>
          <w:szCs w:val="26"/>
        </w:rPr>
      </w:pPr>
      <w:bookmarkStart w:colFirst="0" w:colLast="0" w:name="_612bs934ge1x" w:id="183"/>
      <w:bookmarkEnd w:id="183"/>
      <w:r w:rsidDel="00000000" w:rsidR="00000000" w:rsidRPr="00000000">
        <w:rPr>
          <w:b w:val="1"/>
          <w:color w:val="000000"/>
          <w:sz w:val="26"/>
          <w:szCs w:val="26"/>
          <w:rtl w:val="0"/>
        </w:rPr>
        <w:t xml:space="preserve">Digital Escape Strategy</w:t>
      </w:r>
    </w:p>
    <w:p w:rsidR="00000000" w:rsidDel="00000000" w:rsidP="00000000" w:rsidRDefault="00000000" w:rsidRPr="00000000" w14:paraId="00000401">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For survivors needing to exit an abusive household, the digital component can't be overlooked:</w:t>
      </w:r>
    </w:p>
    <w:p w:rsidR="00000000" w:rsidDel="00000000" w:rsidP="00000000" w:rsidRDefault="00000000" w:rsidRPr="00000000" w14:paraId="00000402">
      <w:pPr>
        <w:numPr>
          <w:ilvl w:val="0"/>
          <w:numId w:val="325"/>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New Phone</w:t>
      </w:r>
      <w:r w:rsidDel="00000000" w:rsidR="00000000" w:rsidRPr="00000000">
        <w:rPr>
          <w:sz w:val="24"/>
          <w:szCs w:val="24"/>
          <w:rtl w:val="0"/>
        </w:rPr>
        <w:t xml:space="preserve">: A basic phone with a fresh number the abuser doesn't know—avoid reusing old SIM cards or Apple/Google IDs.</w:t>
      </w:r>
    </w:p>
    <w:p w:rsidR="00000000" w:rsidDel="00000000" w:rsidP="00000000" w:rsidRDefault="00000000" w:rsidRPr="00000000" w14:paraId="00000403">
      <w:pPr>
        <w:numPr>
          <w:ilvl w:val="0"/>
          <w:numId w:val="325"/>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Clean Email</w:t>
      </w:r>
      <w:r w:rsidDel="00000000" w:rsidR="00000000" w:rsidRPr="00000000">
        <w:rPr>
          <w:sz w:val="24"/>
          <w:szCs w:val="24"/>
          <w:rtl w:val="0"/>
        </w:rPr>
        <w:t xml:space="preserve">: Create a secret email on a device they've never had access to.</w:t>
      </w:r>
    </w:p>
    <w:p w:rsidR="00000000" w:rsidDel="00000000" w:rsidP="00000000" w:rsidRDefault="00000000" w:rsidRPr="00000000" w14:paraId="00000404">
      <w:pPr>
        <w:numPr>
          <w:ilvl w:val="0"/>
          <w:numId w:val="325"/>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No Shared Accounts</w:t>
      </w:r>
      <w:r w:rsidDel="00000000" w:rsidR="00000000" w:rsidRPr="00000000">
        <w:rPr>
          <w:sz w:val="24"/>
          <w:szCs w:val="24"/>
          <w:rtl w:val="0"/>
        </w:rPr>
        <w:t xml:space="preserve">: Remove or freeze any joint iCloud, Google, or Amazon Prime.</w:t>
      </w:r>
    </w:p>
    <w:p w:rsidR="00000000" w:rsidDel="00000000" w:rsidP="00000000" w:rsidRDefault="00000000" w:rsidRPr="00000000" w14:paraId="00000405">
      <w:pPr>
        <w:numPr>
          <w:ilvl w:val="0"/>
          <w:numId w:val="325"/>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b w:val="1"/>
          <w:sz w:val="24"/>
          <w:szCs w:val="24"/>
          <w:rtl w:val="0"/>
        </w:rPr>
        <w:t xml:space="preserve">Block Ex from Carriers</w:t>
      </w:r>
      <w:r w:rsidDel="00000000" w:rsidR="00000000" w:rsidRPr="00000000">
        <w:rPr>
          <w:sz w:val="24"/>
          <w:szCs w:val="24"/>
          <w:rtl w:val="0"/>
        </w:rPr>
        <w:t xml:space="preserve">: If you share a family phone plan, switch to your own account. Use a friend's address if necessary.</w:t>
      </w:r>
    </w:p>
    <w:p w:rsidR="00000000" w:rsidDel="00000000" w:rsidP="00000000" w:rsidRDefault="00000000" w:rsidRPr="00000000" w14:paraId="00000406">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26"/>
          <w:szCs w:val="26"/>
        </w:rPr>
      </w:pPr>
      <w:bookmarkStart w:colFirst="0" w:colLast="0" w:name="_gacaya69fc3g" w:id="184"/>
      <w:bookmarkEnd w:id="184"/>
      <w:r w:rsidDel="00000000" w:rsidR="00000000" w:rsidRPr="00000000">
        <w:rPr>
          <w:b w:val="1"/>
          <w:color w:val="000000"/>
          <w:sz w:val="26"/>
          <w:szCs w:val="26"/>
          <w:rtl w:val="0"/>
        </w:rPr>
        <w:t xml:space="preserve">Cloud Camera for Safety</w:t>
      </w:r>
    </w:p>
    <w:p w:rsidR="00000000" w:rsidDel="00000000" w:rsidP="00000000" w:rsidRDefault="00000000" w:rsidRPr="00000000" w14:paraId="00000407">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If you remain in the home, installing a cloud-based security camera can deter or document physical intimidation. For DV survivors:</w:t>
      </w:r>
    </w:p>
    <w:p w:rsidR="00000000" w:rsidDel="00000000" w:rsidP="00000000" w:rsidRDefault="00000000" w:rsidRPr="00000000" w14:paraId="00000408">
      <w:pPr>
        <w:numPr>
          <w:ilvl w:val="0"/>
          <w:numId w:val="69"/>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Check local laws</w:t>
      </w:r>
      <w:r w:rsidDel="00000000" w:rsidR="00000000" w:rsidRPr="00000000">
        <w:rPr>
          <w:sz w:val="24"/>
          <w:szCs w:val="24"/>
          <w:rtl w:val="0"/>
        </w:rPr>
        <w:t xml:space="preserve"> on video and audio. If you have a protective order, request permission to record the ex's presence in certain areas or interactions.</w:t>
      </w:r>
    </w:p>
    <w:p w:rsidR="00000000" w:rsidDel="00000000" w:rsidP="00000000" w:rsidRDefault="00000000" w:rsidRPr="00000000" w14:paraId="00000409">
      <w:pPr>
        <w:numPr>
          <w:ilvl w:val="0"/>
          <w:numId w:val="69"/>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b w:val="1"/>
          <w:sz w:val="24"/>
          <w:szCs w:val="24"/>
          <w:rtl w:val="0"/>
        </w:rPr>
        <w:t xml:space="preserve">Inform</w:t>
      </w:r>
      <w:r w:rsidDel="00000000" w:rsidR="00000000" w:rsidRPr="00000000">
        <w:rPr>
          <w:sz w:val="24"/>
          <w:szCs w:val="24"/>
          <w:rtl w:val="0"/>
        </w:rPr>
        <w:t xml:space="preserve"> your DV advocate or lawyer so they can properly present the footage if needed.</w:t>
      </w:r>
    </w:p>
    <w:p w:rsidR="00000000" w:rsidDel="00000000" w:rsidP="00000000" w:rsidRDefault="00000000" w:rsidRPr="00000000" w14:paraId="0000040A">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26"/>
          <w:szCs w:val="26"/>
        </w:rPr>
      </w:pPr>
      <w:bookmarkStart w:colFirst="0" w:colLast="0" w:name="_o1jfdc9rcco8" w:id="185"/>
      <w:bookmarkEnd w:id="185"/>
      <w:r w:rsidDel="00000000" w:rsidR="00000000" w:rsidRPr="00000000">
        <w:rPr>
          <w:b w:val="1"/>
          <w:color w:val="000000"/>
          <w:sz w:val="26"/>
          <w:szCs w:val="26"/>
          <w:rtl w:val="0"/>
        </w:rPr>
        <w:t xml:space="preserve">Rebuilding Digital Life After Escape</w:t>
      </w:r>
    </w:p>
    <w:p w:rsidR="00000000" w:rsidDel="00000000" w:rsidP="00000000" w:rsidRDefault="00000000" w:rsidRPr="00000000" w14:paraId="0000040B">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b w:val="1"/>
          <w:sz w:val="24"/>
          <w:szCs w:val="24"/>
          <w:rtl w:val="0"/>
        </w:rPr>
        <w:t xml:space="preserve">Wipe Old Accounts</w:t>
      </w:r>
      <w:r w:rsidDel="00000000" w:rsidR="00000000" w:rsidRPr="00000000">
        <w:rPr>
          <w:sz w:val="24"/>
          <w:szCs w:val="24"/>
          <w:rtl w:val="0"/>
        </w:rPr>
        <w:t xml:space="preserve">: If you suspect the abuser has your password, close or rename old accounts you no longer need. Social media or email that you can't secure might be best deleted.</w:t>
      </w:r>
    </w:p>
    <w:p w:rsidR="00000000" w:rsidDel="00000000" w:rsidP="00000000" w:rsidRDefault="00000000" w:rsidRPr="00000000" w14:paraId="0000040C">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b w:val="1"/>
          <w:sz w:val="24"/>
          <w:szCs w:val="24"/>
          <w:rtl w:val="0"/>
        </w:rPr>
        <w:t xml:space="preserve">Lock Child's Devices</w:t>
      </w:r>
      <w:r w:rsidDel="00000000" w:rsidR="00000000" w:rsidRPr="00000000">
        <w:rPr>
          <w:sz w:val="24"/>
          <w:szCs w:val="24"/>
          <w:rtl w:val="0"/>
        </w:rPr>
        <w:t xml:space="preserve">: If your child is old enough, explain the risk of letting the other parent install suspicious apps. If they're younger, physically manage their device.</w:t>
      </w:r>
    </w:p>
    <w:p w:rsidR="00000000" w:rsidDel="00000000" w:rsidP="00000000" w:rsidRDefault="00000000" w:rsidRPr="00000000" w14:paraId="0000040D">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b w:val="1"/>
          <w:sz w:val="24"/>
          <w:szCs w:val="24"/>
          <w:rtl w:val="0"/>
        </w:rPr>
        <w:t xml:space="preserve">Document any Continued Cyber Harassment</w:t>
      </w:r>
      <w:r w:rsidDel="00000000" w:rsidR="00000000" w:rsidRPr="00000000">
        <w:rPr>
          <w:sz w:val="24"/>
          <w:szCs w:val="24"/>
          <w:rtl w:val="0"/>
        </w:rPr>
        <w:t xml:space="preserve">: The ex might continue defamation or hacking attempts after you've left. Keep notes, file police reports, or consider a civil harassment suit if the abuse crosses legal lines.</w:t>
      </w:r>
    </w:p>
    <w:p w:rsidR="00000000" w:rsidDel="00000000" w:rsidP="00000000" w:rsidRDefault="00000000" w:rsidRPr="00000000" w14:paraId="0000040E">
      <w:pPr>
        <w:pStyle w:val="Heading2"/>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sz w:val="34"/>
          <w:szCs w:val="34"/>
        </w:rPr>
      </w:pPr>
      <w:bookmarkStart w:colFirst="0" w:colLast="0" w:name="_yuneiulf4mfm" w:id="186"/>
      <w:bookmarkEnd w:id="186"/>
      <w:r w:rsidDel="00000000" w:rsidR="00000000" w:rsidRPr="00000000">
        <w:rPr>
          <w:b w:val="1"/>
          <w:sz w:val="34"/>
          <w:szCs w:val="34"/>
          <w:rtl w:val="0"/>
        </w:rPr>
        <w:t xml:space="preserve">My Personal Story: Restraining Order in a Dual-Consent State</w:t>
      </w:r>
    </w:p>
    <w:p w:rsidR="00000000" w:rsidDel="00000000" w:rsidP="00000000" w:rsidRDefault="00000000" w:rsidRPr="00000000" w14:paraId="0000040F">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In my own battle, I lived in a dual-consent state (California), where it's illegal to record audio without the other party's permission. Concerned about child abuse, I petitioned the court for a special restraining order that allowed me to record interactions in my home.</w:t>
      </w:r>
    </w:p>
    <w:p w:rsidR="00000000" w:rsidDel="00000000" w:rsidP="00000000" w:rsidRDefault="00000000" w:rsidRPr="00000000" w14:paraId="00000410">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b w:val="1"/>
          <w:sz w:val="24"/>
          <w:szCs w:val="24"/>
          <w:rtl w:val="0"/>
        </w:rPr>
        <w:t xml:space="preserve">Outcome</w:t>
      </w:r>
      <w:r w:rsidDel="00000000" w:rsidR="00000000" w:rsidRPr="00000000">
        <w:rPr>
          <w:sz w:val="24"/>
          <w:szCs w:val="24"/>
          <w:rtl w:val="0"/>
        </w:rPr>
        <w:t xml:space="preserve">:</w:t>
      </w:r>
    </w:p>
    <w:p w:rsidR="00000000" w:rsidDel="00000000" w:rsidP="00000000" w:rsidRDefault="00000000" w:rsidRPr="00000000" w14:paraId="00000411">
      <w:pPr>
        <w:numPr>
          <w:ilvl w:val="0"/>
          <w:numId w:val="203"/>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Lawful Evidence</w:t>
      </w:r>
      <w:r w:rsidDel="00000000" w:rsidR="00000000" w:rsidRPr="00000000">
        <w:rPr>
          <w:sz w:val="24"/>
          <w:szCs w:val="24"/>
          <w:rtl w:val="0"/>
        </w:rPr>
        <w:t xml:space="preserve">: I captured audio/video of my ex's abusive language and rough handling of our child—evidence that proved critical in custody rulings.</w:t>
      </w:r>
    </w:p>
    <w:p w:rsidR="00000000" w:rsidDel="00000000" w:rsidP="00000000" w:rsidRDefault="00000000" w:rsidRPr="00000000" w14:paraId="00000412">
      <w:pPr>
        <w:numPr>
          <w:ilvl w:val="0"/>
          <w:numId w:val="203"/>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Avoiding Illegal Recordings</w:t>
      </w:r>
      <w:r w:rsidDel="00000000" w:rsidR="00000000" w:rsidRPr="00000000">
        <w:rPr>
          <w:sz w:val="24"/>
          <w:szCs w:val="24"/>
          <w:rtl w:val="0"/>
        </w:rPr>
        <w:t xml:space="preserve">: Without that order, these recordings would have been inadmissible or worse, could've placed me at legal risk.</w:t>
      </w:r>
    </w:p>
    <w:p w:rsidR="00000000" w:rsidDel="00000000" w:rsidP="00000000" w:rsidRDefault="00000000" w:rsidRPr="00000000" w14:paraId="00000413">
      <w:pPr>
        <w:numPr>
          <w:ilvl w:val="0"/>
          <w:numId w:val="203"/>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b w:val="1"/>
          <w:sz w:val="24"/>
          <w:szCs w:val="24"/>
          <w:rtl w:val="0"/>
        </w:rPr>
        <w:t xml:space="preserve">Child's Safety</w:t>
      </w:r>
      <w:r w:rsidDel="00000000" w:rsidR="00000000" w:rsidRPr="00000000">
        <w:rPr>
          <w:sz w:val="24"/>
          <w:szCs w:val="24"/>
          <w:rtl w:val="0"/>
        </w:rPr>
        <w:t xml:space="preserve">: Documenting this behavior not only assisted me in court but also led to stronger protective measures for my child.</w:t>
      </w:r>
    </w:p>
    <w:p w:rsidR="00000000" w:rsidDel="00000000" w:rsidP="00000000" w:rsidRDefault="00000000" w:rsidRPr="00000000" w14:paraId="00000414">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b w:val="1"/>
          <w:sz w:val="24"/>
          <w:szCs w:val="24"/>
          <w:rtl w:val="0"/>
        </w:rPr>
        <w:t xml:space="preserve">Advice</w:t>
      </w:r>
      <w:r w:rsidDel="00000000" w:rsidR="00000000" w:rsidRPr="00000000">
        <w:rPr>
          <w:sz w:val="24"/>
          <w:szCs w:val="24"/>
          <w:rtl w:val="0"/>
        </w:rPr>
        <w:t xml:space="preserve">: If you suspect your ex is harming or threatening children, consult an attorney about requesting a court-sanctioned recording exemption. The potential difference it makes in custody decisions or protective orders cannot be overstated.</w:t>
      </w:r>
    </w:p>
    <w:p w:rsidR="00000000" w:rsidDel="00000000" w:rsidP="00000000" w:rsidRDefault="00000000" w:rsidRPr="00000000" w14:paraId="00000415">
      <w:pPr>
        <w:rPr>
          <w:sz w:val="60"/>
          <w:szCs w:val="60"/>
        </w:rPr>
      </w:pPr>
      <w:r w:rsidDel="00000000" w:rsidR="00000000" w:rsidRPr="00000000">
        <w:rPr>
          <w:sz w:val="60"/>
          <w:szCs w:val="60"/>
          <w:rtl w:val="0"/>
        </w:rPr>
        <w:t xml:space="preserve">Chapter Takeaways</w:t>
      </w:r>
    </w:p>
    <w:p w:rsidR="00000000" w:rsidDel="00000000" w:rsidP="00000000" w:rsidRDefault="00000000" w:rsidRPr="00000000" w14:paraId="00000416">
      <w:pPr>
        <w:numPr>
          <w:ilvl w:val="0"/>
          <w:numId w:val="104"/>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Digital Threats are Varied and Evolving</w:t>
      </w:r>
    </w:p>
    <w:p w:rsidR="00000000" w:rsidDel="00000000" w:rsidP="00000000" w:rsidRDefault="00000000" w:rsidRPr="00000000" w14:paraId="00000417">
      <w:pPr>
        <w:numPr>
          <w:ilvl w:val="0"/>
          <w:numId w:val="132"/>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br w:type="textWrapping"/>
      </w:r>
    </w:p>
    <w:p w:rsidR="00000000" w:rsidDel="00000000" w:rsidP="00000000" w:rsidRDefault="00000000" w:rsidRPr="00000000" w14:paraId="00000418">
      <w:pPr>
        <w:numPr>
          <w:ilvl w:val="1"/>
          <w:numId w:val="132"/>
        </w:numPr>
        <w:pBdr>
          <w:top w:color="auto" w:space="0" w:sz="0" w:val="none"/>
          <w:bottom w:color="auto" w:space="0" w:sz="0" w:val="none"/>
          <w:right w:color="auto" w:space="0" w:sz="0" w:val="none"/>
          <w:between w:color="auto" w:space="0" w:sz="0" w:val="none"/>
        </w:pBdr>
        <w:spacing w:after="0" w:afterAutospacing="0" w:lineRule="auto"/>
        <w:ind w:left="1440" w:hanging="360"/>
      </w:pPr>
      <w:r w:rsidDel="00000000" w:rsidR="00000000" w:rsidRPr="00000000">
        <w:rPr>
          <w:sz w:val="24"/>
          <w:szCs w:val="24"/>
          <w:rtl w:val="0"/>
        </w:rPr>
        <w:t xml:space="preserve">Keyloggers, spyware, location trackers, phone hacking, and AI-driven smear campaigns—each can sabotage your privacy and legal stance.</w:t>
      </w:r>
    </w:p>
    <w:p w:rsidR="00000000" w:rsidDel="00000000" w:rsidP="00000000" w:rsidRDefault="00000000" w:rsidRPr="00000000" w14:paraId="00000419">
      <w:pPr>
        <w:numPr>
          <w:ilvl w:val="0"/>
          <w:numId w:val="31"/>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Secure Your Devices and Accounts</w:t>
      </w:r>
    </w:p>
    <w:p w:rsidR="00000000" w:rsidDel="00000000" w:rsidP="00000000" w:rsidRDefault="00000000" w:rsidRPr="00000000" w14:paraId="0000041A">
      <w:pPr>
        <w:numPr>
          <w:ilvl w:val="0"/>
          <w:numId w:val="451"/>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br w:type="textWrapping"/>
      </w:r>
    </w:p>
    <w:p w:rsidR="00000000" w:rsidDel="00000000" w:rsidP="00000000" w:rsidRDefault="00000000" w:rsidRPr="00000000" w14:paraId="0000041B">
      <w:pPr>
        <w:numPr>
          <w:ilvl w:val="1"/>
          <w:numId w:val="451"/>
        </w:numPr>
        <w:pBdr>
          <w:top w:color="auto" w:space="0" w:sz="0" w:val="none"/>
          <w:bottom w:color="auto" w:space="0" w:sz="0" w:val="none"/>
          <w:right w:color="auto" w:space="0" w:sz="0" w:val="none"/>
          <w:between w:color="auto" w:space="0" w:sz="0" w:val="none"/>
        </w:pBdr>
        <w:spacing w:after="0" w:afterAutospacing="0" w:lineRule="auto"/>
        <w:ind w:left="1440" w:hanging="360"/>
      </w:pPr>
      <w:r w:rsidDel="00000000" w:rsidR="00000000" w:rsidRPr="00000000">
        <w:rPr>
          <w:sz w:val="24"/>
          <w:szCs w:val="24"/>
          <w:rtl w:val="0"/>
        </w:rPr>
        <w:t xml:space="preserve">Use 2FA, robust password managers, frequent scans for malware, and lock down social media.</w:t>
      </w:r>
    </w:p>
    <w:p w:rsidR="00000000" w:rsidDel="00000000" w:rsidP="00000000" w:rsidRDefault="00000000" w:rsidRPr="00000000" w14:paraId="0000041C">
      <w:pPr>
        <w:numPr>
          <w:ilvl w:val="1"/>
          <w:numId w:val="451"/>
        </w:numPr>
        <w:pBdr>
          <w:top w:color="auto" w:space="0" w:sz="0" w:val="none"/>
          <w:bottom w:color="auto" w:space="0" w:sz="0" w:val="none"/>
          <w:right w:color="auto" w:space="0" w:sz="0" w:val="none"/>
          <w:between w:color="auto" w:space="0" w:sz="0" w:val="none"/>
        </w:pBdr>
        <w:spacing w:after="0" w:afterAutospacing="0" w:lineRule="auto"/>
        <w:ind w:left="1440" w:hanging="360"/>
      </w:pPr>
      <w:r w:rsidDel="00000000" w:rsidR="00000000" w:rsidRPr="00000000">
        <w:rPr>
          <w:sz w:val="24"/>
          <w:szCs w:val="24"/>
          <w:rtl w:val="0"/>
        </w:rPr>
        <w:t xml:space="preserve">For "smart home" or routers, re-check default admin credentials or consider reinstalling from scratch.</w:t>
      </w:r>
    </w:p>
    <w:p w:rsidR="00000000" w:rsidDel="00000000" w:rsidP="00000000" w:rsidRDefault="00000000" w:rsidRPr="00000000" w14:paraId="0000041D">
      <w:pPr>
        <w:numPr>
          <w:ilvl w:val="0"/>
          <w:numId w:val="12"/>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Social Media Warfare</w:t>
      </w:r>
    </w:p>
    <w:p w:rsidR="00000000" w:rsidDel="00000000" w:rsidP="00000000" w:rsidRDefault="00000000" w:rsidRPr="00000000" w14:paraId="0000041E">
      <w:pPr>
        <w:numPr>
          <w:ilvl w:val="0"/>
          <w:numId w:val="40"/>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br w:type="textWrapping"/>
      </w:r>
    </w:p>
    <w:p w:rsidR="00000000" w:rsidDel="00000000" w:rsidP="00000000" w:rsidRDefault="00000000" w:rsidRPr="00000000" w14:paraId="0000041F">
      <w:pPr>
        <w:numPr>
          <w:ilvl w:val="1"/>
          <w:numId w:val="40"/>
        </w:numPr>
        <w:pBdr>
          <w:top w:color="auto" w:space="0" w:sz="0" w:val="none"/>
          <w:bottom w:color="auto" w:space="0" w:sz="0" w:val="none"/>
          <w:right w:color="auto" w:space="0" w:sz="0" w:val="none"/>
          <w:between w:color="auto" w:space="0" w:sz="0" w:val="none"/>
        </w:pBdr>
        <w:spacing w:after="0" w:afterAutospacing="0" w:lineRule="auto"/>
        <w:ind w:left="1440" w:hanging="360"/>
      </w:pPr>
      <w:r w:rsidDel="00000000" w:rsidR="00000000" w:rsidRPr="00000000">
        <w:rPr>
          <w:sz w:val="24"/>
          <w:szCs w:val="24"/>
          <w:rtl w:val="0"/>
        </w:rPr>
        <w:t xml:space="preserve">Exes might orchestrate negative reviews, impersonations, or mass bot attacks to ruin your reputation.</w:t>
      </w:r>
    </w:p>
    <w:p w:rsidR="00000000" w:rsidDel="00000000" w:rsidP="00000000" w:rsidRDefault="00000000" w:rsidRPr="00000000" w14:paraId="00000420">
      <w:pPr>
        <w:numPr>
          <w:ilvl w:val="1"/>
          <w:numId w:val="40"/>
        </w:numPr>
        <w:pBdr>
          <w:top w:color="auto" w:space="0" w:sz="0" w:val="none"/>
          <w:bottom w:color="auto" w:space="0" w:sz="0" w:val="none"/>
          <w:right w:color="auto" w:space="0" w:sz="0" w:val="none"/>
          <w:between w:color="auto" w:space="0" w:sz="0" w:val="none"/>
        </w:pBdr>
        <w:spacing w:after="0" w:afterAutospacing="0" w:lineRule="auto"/>
        <w:ind w:left="1440" w:hanging="360"/>
      </w:pPr>
      <w:r w:rsidDel="00000000" w:rsidR="00000000" w:rsidRPr="00000000">
        <w:rPr>
          <w:sz w:val="24"/>
          <w:szCs w:val="24"/>
          <w:rtl w:val="0"/>
        </w:rPr>
        <w:t xml:space="preserve">Document everything and report to platforms. Resist responding online.</w:t>
      </w:r>
    </w:p>
    <w:p w:rsidR="00000000" w:rsidDel="00000000" w:rsidP="00000000" w:rsidRDefault="00000000" w:rsidRPr="00000000" w14:paraId="00000421">
      <w:pPr>
        <w:numPr>
          <w:ilvl w:val="0"/>
          <w:numId w:val="450"/>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Lawful Evidence Gathering</w:t>
      </w:r>
    </w:p>
    <w:p w:rsidR="00000000" w:rsidDel="00000000" w:rsidP="00000000" w:rsidRDefault="00000000" w:rsidRPr="00000000" w14:paraId="00000422">
      <w:pPr>
        <w:numPr>
          <w:ilvl w:val="0"/>
          <w:numId w:val="185"/>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br w:type="textWrapping"/>
      </w:r>
    </w:p>
    <w:p w:rsidR="00000000" w:rsidDel="00000000" w:rsidP="00000000" w:rsidRDefault="00000000" w:rsidRPr="00000000" w14:paraId="00000423">
      <w:pPr>
        <w:numPr>
          <w:ilvl w:val="1"/>
          <w:numId w:val="185"/>
        </w:numPr>
        <w:pBdr>
          <w:top w:color="auto" w:space="0" w:sz="0" w:val="none"/>
          <w:bottom w:color="auto" w:space="0" w:sz="0" w:val="none"/>
          <w:right w:color="auto" w:space="0" w:sz="0" w:val="none"/>
          <w:between w:color="auto" w:space="0" w:sz="0" w:val="none"/>
        </w:pBdr>
        <w:spacing w:after="0" w:afterAutospacing="0" w:lineRule="auto"/>
        <w:ind w:left="1440" w:hanging="360"/>
      </w:pPr>
      <w:r w:rsidDel="00000000" w:rsidR="00000000" w:rsidRPr="00000000">
        <w:rPr>
          <w:sz w:val="24"/>
          <w:szCs w:val="24"/>
          <w:rtl w:val="0"/>
        </w:rPr>
        <w:t xml:space="preserve">Don't hack your ex. Rely on screenshots of shared devices or pinned public posts.</w:t>
      </w:r>
    </w:p>
    <w:p w:rsidR="00000000" w:rsidDel="00000000" w:rsidP="00000000" w:rsidRDefault="00000000" w:rsidRPr="00000000" w14:paraId="00000424">
      <w:pPr>
        <w:numPr>
          <w:ilvl w:val="1"/>
          <w:numId w:val="185"/>
        </w:numPr>
        <w:pBdr>
          <w:top w:color="auto" w:space="0" w:sz="0" w:val="none"/>
          <w:bottom w:color="auto" w:space="0" w:sz="0" w:val="none"/>
          <w:right w:color="auto" w:space="0" w:sz="0" w:val="none"/>
          <w:between w:color="auto" w:space="0" w:sz="0" w:val="none"/>
        </w:pBdr>
        <w:spacing w:after="0" w:afterAutospacing="0" w:lineRule="auto"/>
        <w:ind w:left="1440" w:hanging="360"/>
      </w:pPr>
      <w:r w:rsidDel="00000000" w:rsidR="00000000" w:rsidRPr="00000000">
        <w:rPr>
          <w:sz w:val="24"/>
          <w:szCs w:val="24"/>
          <w:rtl w:val="0"/>
        </w:rPr>
        <w:t xml:space="preserve">In dual-consent states, a specialized restraining order can let you lawfully record child abuse or threats.</w:t>
      </w:r>
    </w:p>
    <w:p w:rsidR="00000000" w:rsidDel="00000000" w:rsidP="00000000" w:rsidRDefault="00000000" w:rsidRPr="00000000" w14:paraId="00000425">
      <w:pPr>
        <w:numPr>
          <w:ilvl w:val="0"/>
          <w:numId w:val="102"/>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Cloud Cams and DV Context</w:t>
      </w:r>
    </w:p>
    <w:p w:rsidR="00000000" w:rsidDel="00000000" w:rsidP="00000000" w:rsidRDefault="00000000" w:rsidRPr="00000000" w14:paraId="00000426">
      <w:pPr>
        <w:numPr>
          <w:ilvl w:val="0"/>
          <w:numId w:val="134"/>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br w:type="textWrapping"/>
      </w:r>
    </w:p>
    <w:p w:rsidR="00000000" w:rsidDel="00000000" w:rsidP="00000000" w:rsidRDefault="00000000" w:rsidRPr="00000000" w14:paraId="00000427">
      <w:pPr>
        <w:numPr>
          <w:ilvl w:val="1"/>
          <w:numId w:val="134"/>
        </w:numPr>
        <w:pBdr>
          <w:top w:color="auto" w:space="0" w:sz="0" w:val="none"/>
          <w:bottom w:color="auto" w:space="0" w:sz="0" w:val="none"/>
          <w:right w:color="auto" w:space="0" w:sz="0" w:val="none"/>
          <w:between w:color="auto" w:space="0" w:sz="0" w:val="none"/>
        </w:pBdr>
        <w:spacing w:after="0" w:afterAutospacing="0" w:lineRule="auto"/>
        <w:ind w:left="1440" w:hanging="360"/>
      </w:pPr>
      <w:r w:rsidDel="00000000" w:rsidR="00000000" w:rsidRPr="00000000">
        <w:rPr>
          <w:sz w:val="24"/>
          <w:szCs w:val="24"/>
          <w:rtl w:val="0"/>
        </w:rPr>
        <w:t xml:space="preserve">Cameras streaming to the cloud can capture custody exchanges or property sabotage.</w:t>
      </w:r>
    </w:p>
    <w:p w:rsidR="00000000" w:rsidDel="00000000" w:rsidP="00000000" w:rsidRDefault="00000000" w:rsidRPr="00000000" w14:paraId="00000428">
      <w:pPr>
        <w:numPr>
          <w:ilvl w:val="1"/>
          <w:numId w:val="134"/>
        </w:numPr>
        <w:pBdr>
          <w:top w:color="auto" w:space="0" w:sz="0" w:val="none"/>
          <w:bottom w:color="auto" w:space="0" w:sz="0" w:val="none"/>
          <w:right w:color="auto" w:space="0" w:sz="0" w:val="none"/>
          <w:between w:color="auto" w:space="0" w:sz="0" w:val="none"/>
        </w:pBdr>
        <w:spacing w:after="0" w:afterAutospacing="0" w:lineRule="auto"/>
        <w:ind w:left="1440" w:hanging="360"/>
      </w:pPr>
      <w:r w:rsidDel="00000000" w:rsidR="00000000" w:rsidRPr="00000000">
        <w:rPr>
          <w:sz w:val="24"/>
          <w:szCs w:val="24"/>
          <w:rtl w:val="0"/>
        </w:rPr>
        <w:t xml:space="preserve">DV survivors must plan a digital exit carefully: new devices, no shared accounts, and a safe arrangement for children's phones.</w:t>
      </w:r>
    </w:p>
    <w:p w:rsidR="00000000" w:rsidDel="00000000" w:rsidP="00000000" w:rsidRDefault="00000000" w:rsidRPr="00000000" w14:paraId="00000429">
      <w:pPr>
        <w:numPr>
          <w:ilvl w:val="0"/>
          <w:numId w:val="120"/>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My Personal Story</w:t>
      </w:r>
      <w:r w:rsidDel="00000000" w:rsidR="00000000" w:rsidRPr="00000000">
        <w:rPr>
          <w:sz w:val="24"/>
          <w:szCs w:val="24"/>
          <w:rtl w:val="0"/>
        </w:rPr>
        <w:t xml:space="preserve"> (if you're in a similar state)</w:t>
      </w:r>
    </w:p>
    <w:p w:rsidR="00000000" w:rsidDel="00000000" w:rsidP="00000000" w:rsidRDefault="00000000" w:rsidRPr="00000000" w14:paraId="0000042A">
      <w:pPr>
        <w:numPr>
          <w:ilvl w:val="0"/>
          <w:numId w:val="149"/>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sz w:val="24"/>
          <w:szCs w:val="24"/>
          <w:rtl w:val="0"/>
        </w:rPr>
        <w:br w:type="textWrapping"/>
      </w:r>
    </w:p>
    <w:p w:rsidR="00000000" w:rsidDel="00000000" w:rsidP="00000000" w:rsidRDefault="00000000" w:rsidRPr="00000000" w14:paraId="0000042B">
      <w:pPr>
        <w:numPr>
          <w:ilvl w:val="1"/>
          <w:numId w:val="149"/>
        </w:numPr>
        <w:pBdr>
          <w:top w:color="auto" w:space="0" w:sz="0" w:val="none"/>
          <w:bottom w:color="auto" w:space="0" w:sz="0" w:val="none"/>
          <w:right w:color="auto" w:space="0" w:sz="0" w:val="none"/>
          <w:between w:color="auto" w:space="0" w:sz="0" w:val="none"/>
        </w:pBdr>
        <w:spacing w:after="0" w:afterAutospacing="0" w:lineRule="auto"/>
        <w:ind w:left="1440" w:hanging="360"/>
      </w:pPr>
      <w:r w:rsidDel="00000000" w:rsidR="00000000" w:rsidRPr="00000000">
        <w:rPr>
          <w:sz w:val="24"/>
          <w:szCs w:val="24"/>
          <w:rtl w:val="0"/>
        </w:rPr>
        <w:t xml:space="preserve">Court permission can transform an otherwise illegal recording into admissible evidence, vital in proving your ex's wrongdoing.</w:t>
      </w:r>
    </w:p>
    <w:p w:rsidR="00000000" w:rsidDel="00000000" w:rsidP="00000000" w:rsidRDefault="00000000" w:rsidRPr="00000000" w14:paraId="0000042C">
      <w:pPr>
        <w:numPr>
          <w:ilvl w:val="0"/>
          <w:numId w:val="351"/>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Stay Vigilant, Keep Evolving</w:t>
      </w:r>
    </w:p>
    <w:p w:rsidR="00000000" w:rsidDel="00000000" w:rsidP="00000000" w:rsidRDefault="00000000" w:rsidRPr="00000000" w14:paraId="0000042D">
      <w:pPr>
        <w:numPr>
          <w:ilvl w:val="0"/>
          <w:numId w:val="404"/>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br w:type="textWrapping"/>
      </w:r>
    </w:p>
    <w:p w:rsidR="00000000" w:rsidDel="00000000" w:rsidP="00000000" w:rsidRDefault="00000000" w:rsidRPr="00000000" w14:paraId="0000042E">
      <w:pPr>
        <w:numPr>
          <w:ilvl w:val="1"/>
          <w:numId w:val="404"/>
        </w:numPr>
        <w:pBdr>
          <w:top w:color="auto" w:space="0" w:sz="0" w:val="none"/>
          <w:bottom w:color="auto" w:space="0" w:sz="0" w:val="none"/>
          <w:right w:color="auto" w:space="0" w:sz="0" w:val="none"/>
          <w:between w:color="auto" w:space="0" w:sz="0" w:val="none"/>
        </w:pBdr>
        <w:spacing w:after="0" w:afterAutospacing="0" w:lineRule="auto"/>
        <w:ind w:left="1440" w:hanging="360"/>
      </w:pPr>
      <w:r w:rsidDel="00000000" w:rsidR="00000000" w:rsidRPr="00000000">
        <w:rPr>
          <w:sz w:val="24"/>
          <w:szCs w:val="24"/>
          <w:rtl w:val="0"/>
        </w:rPr>
        <w:t xml:space="preserve">Technology changes rapidly. Keep up with new infiltration methods like deepfake audio or advanced tracking.</w:t>
      </w:r>
    </w:p>
    <w:p w:rsidR="00000000" w:rsidDel="00000000" w:rsidP="00000000" w:rsidRDefault="00000000" w:rsidRPr="00000000" w14:paraId="0000042F">
      <w:pPr>
        <w:numPr>
          <w:ilvl w:val="1"/>
          <w:numId w:val="404"/>
        </w:numPr>
        <w:pBdr>
          <w:top w:color="auto" w:space="0" w:sz="0" w:val="none"/>
          <w:bottom w:color="auto" w:space="0" w:sz="0" w:val="none"/>
          <w:right w:color="auto" w:space="0" w:sz="0" w:val="none"/>
          <w:between w:color="auto" w:space="0" w:sz="0" w:val="none"/>
        </w:pBdr>
        <w:spacing w:after="560" w:lineRule="auto"/>
        <w:ind w:left="1440" w:hanging="360"/>
      </w:pPr>
      <w:r w:rsidDel="00000000" w:rsidR="00000000" w:rsidRPr="00000000">
        <w:rPr>
          <w:sz w:val="24"/>
          <w:szCs w:val="24"/>
          <w:rtl w:val="0"/>
        </w:rPr>
        <w:t xml:space="preserve">Continually re-check your security position, especially if your ex once had direct device access or if you used family accounts.</w:t>
      </w:r>
    </w:p>
    <w:p w:rsidR="00000000" w:rsidDel="00000000" w:rsidP="00000000" w:rsidRDefault="00000000" w:rsidRPr="00000000" w14:paraId="00000430">
      <w:pPr>
        <w:pStyle w:val="Heading2"/>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sz w:val="34"/>
          <w:szCs w:val="34"/>
        </w:rPr>
      </w:pPr>
      <w:bookmarkStart w:colFirst="0" w:colLast="0" w:name="_k0oho78fm4wj" w:id="187"/>
      <w:bookmarkEnd w:id="187"/>
      <w:r w:rsidDel="00000000" w:rsidR="00000000" w:rsidRPr="00000000">
        <w:rPr>
          <w:b w:val="1"/>
          <w:sz w:val="34"/>
          <w:szCs w:val="34"/>
          <w:rtl w:val="0"/>
        </w:rPr>
        <w:t xml:space="preserve">Looking Ahead: Child Custody and Support </w:t>
      </w:r>
    </w:p>
    <w:p w:rsidR="00000000" w:rsidDel="00000000" w:rsidP="00000000" w:rsidRDefault="00000000" w:rsidRPr="00000000" w14:paraId="00000431">
      <w:pPr>
        <w:pStyle w:val="Heading2"/>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sz w:val="22"/>
          <w:szCs w:val="22"/>
        </w:rPr>
      </w:pPr>
      <w:bookmarkStart w:colFirst="0" w:colLast="0" w:name="_fawrdgb3roos" w:id="188"/>
      <w:bookmarkEnd w:id="188"/>
      <w:r w:rsidDel="00000000" w:rsidR="00000000" w:rsidRPr="00000000">
        <w:rPr>
          <w:b w:val="1"/>
          <w:sz w:val="22"/>
          <w:szCs w:val="22"/>
          <w:rtl w:val="0"/>
        </w:rPr>
        <w:t xml:space="preserve">The journey through divorce becomes most complex when children are involved. In the next chapter, we'll tackle the nuanced challenges of child custody and support, equipping you with essential knowledge to protect your children's well-being. You'll learn to distinguish between judicial and physical custody, understand how courts determine the "best interests of the child," and navigate co-parenting dynamics. I'll also alert you to warning signs of manipulation and explore when to seek specialized help for intimidating situations. Whether you're facing a straightforward custody arrangement or anticipating challenges, this next chapter provides the foundation you need to move forward confidently.</w:t>
      </w:r>
    </w:p>
    <w:p w:rsidR="00000000" w:rsidDel="00000000" w:rsidP="00000000" w:rsidRDefault="00000000" w:rsidRPr="00000000" w14:paraId="00000432">
      <w:pPr>
        <w:rPr>
          <w:sz w:val="60"/>
          <w:szCs w:val="60"/>
        </w:rPr>
      </w:pPr>
      <w:r w:rsidDel="00000000" w:rsidR="00000000" w:rsidRPr="00000000">
        <w:rPr>
          <w:sz w:val="60"/>
          <w:szCs w:val="60"/>
          <w:rtl w:val="0"/>
        </w:rPr>
        <w:t xml:space="preserve">Chapter 7: Brief Overview: Child Custody and Support</w:t>
      </w:r>
    </w:p>
    <w:p w:rsidR="00000000" w:rsidDel="00000000" w:rsidP="00000000" w:rsidRDefault="00000000" w:rsidRPr="00000000" w14:paraId="00000433">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When navigating a divorce involving children, understanding custody and support fundamentals is crucial. Legal and physical custody arrangements form the foundation, with courts prioritizing the child's best interests in all decisions. Parents need to understand how child support calculations work and develop effective co-parenting strategies. Watch for "red flag" behaviors like using children as bargaining chips, subtle attempts at parental alienation, or unfounded accusations against you. For complex situations involving severe parental alienation, challenges with minors' counsel, or child protective services, specialized resources like </w:t>
      </w:r>
      <w:r w:rsidDel="00000000" w:rsidR="00000000" w:rsidRPr="00000000">
        <w:rPr>
          <w:i w:val="1"/>
          <w:sz w:val="24"/>
          <w:szCs w:val="24"/>
          <w:rtl w:val="0"/>
        </w:rPr>
        <w:t xml:space="preserve">Custody War</w:t>
      </w:r>
      <w:r w:rsidDel="00000000" w:rsidR="00000000" w:rsidRPr="00000000">
        <w:rPr>
          <w:sz w:val="24"/>
          <w:szCs w:val="24"/>
          <w:rtl w:val="0"/>
        </w:rPr>
        <w:t xml:space="preserve"> provide targeted guidance. While most custody matters can be resolved with this basic framework, high-conflict cases may require additional strategic approaches.</w:t>
      </w:r>
    </w:p>
    <w:p w:rsidR="00000000" w:rsidDel="00000000" w:rsidP="00000000" w:rsidRDefault="00000000" w:rsidRPr="00000000" w14:paraId="00000434">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26"/>
          <w:szCs w:val="26"/>
        </w:rPr>
      </w:pPr>
      <w:bookmarkStart w:colFirst="0" w:colLast="0" w:name="_l9nenl7btni7" w:id="189"/>
      <w:bookmarkEnd w:id="189"/>
      <w:r w:rsidDel="00000000" w:rsidR="00000000" w:rsidRPr="00000000">
        <w:rPr>
          <w:b w:val="1"/>
          <w:color w:val="000000"/>
          <w:sz w:val="26"/>
          <w:szCs w:val="26"/>
          <w:rtl w:val="0"/>
        </w:rPr>
        <w:t xml:space="preserve">1. Introduction: Why Custody and Support Matter</w:t>
      </w:r>
    </w:p>
    <w:p w:rsidR="00000000" w:rsidDel="00000000" w:rsidP="00000000" w:rsidRDefault="00000000" w:rsidRPr="00000000" w14:paraId="00000435">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When separating couples share children, the psychological and legal stakes multiply. Protecting the child's well-being while safeguarding your parental rights can feel like navigating a minefield—especially if the ex is manipulative or the legal system is overwhelmed.</w:t>
      </w:r>
    </w:p>
    <w:p w:rsidR="00000000" w:rsidDel="00000000" w:rsidP="00000000" w:rsidRDefault="00000000" w:rsidRPr="00000000" w14:paraId="00000436">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Why This Overview?</w:t>
      </w:r>
    </w:p>
    <w:p w:rsidR="00000000" w:rsidDel="00000000" w:rsidP="00000000" w:rsidRDefault="00000000" w:rsidRPr="00000000" w14:paraId="00000437">
      <w:pPr>
        <w:numPr>
          <w:ilvl w:val="0"/>
          <w:numId w:val="283"/>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sz w:val="24"/>
          <w:szCs w:val="24"/>
          <w:rtl w:val="0"/>
        </w:rPr>
        <w:t xml:space="preserve">Legal System Complexity: Each state or jurisdiction has unique guidelines, forms, and statutes around custody and support. Readers need a foundational grasp to proceed effectively.</w:t>
      </w:r>
    </w:p>
    <w:p w:rsidR="00000000" w:rsidDel="00000000" w:rsidP="00000000" w:rsidRDefault="00000000" w:rsidRPr="00000000" w14:paraId="00000438">
      <w:pPr>
        <w:numPr>
          <w:ilvl w:val="0"/>
          <w:numId w:val="283"/>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sz w:val="24"/>
          <w:szCs w:val="24"/>
          <w:rtl w:val="0"/>
        </w:rPr>
        <w:t xml:space="preserve">High Stakes: Custody decisions can permanently shape a child's upbringing and your role in their lives. Understanding the basics prepares you for calmer, more informed negotiations.</w:t>
      </w:r>
    </w:p>
    <w:p w:rsidR="00000000" w:rsidDel="00000000" w:rsidP="00000000" w:rsidRDefault="00000000" w:rsidRPr="00000000" w14:paraId="00000439">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If your situation is volatile—parental alienation, repeated false abuse allegations, or DCFS (child-protective services) involvement—this chapter will only serve as a basic primer. That's where my book </w:t>
      </w:r>
      <w:r w:rsidDel="00000000" w:rsidR="00000000" w:rsidRPr="00000000">
        <w:rPr>
          <w:i w:val="1"/>
          <w:sz w:val="24"/>
          <w:szCs w:val="24"/>
          <w:rtl w:val="0"/>
        </w:rPr>
        <w:t xml:space="preserve">Custody War</w:t>
      </w:r>
      <w:r w:rsidDel="00000000" w:rsidR="00000000" w:rsidRPr="00000000">
        <w:rPr>
          <w:sz w:val="24"/>
          <w:szCs w:val="24"/>
          <w:rtl w:val="0"/>
        </w:rPr>
        <w:t xml:space="preserve"> comes in. It goes much deeper on the topic, offering specific warfare tactics for advanced child custody battles.</w:t>
      </w:r>
    </w:p>
    <w:p w:rsidR="00000000" w:rsidDel="00000000" w:rsidP="00000000" w:rsidRDefault="00000000" w:rsidRPr="00000000" w14:paraId="0000043A">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A 2019 Census Bureau report found 1 in 3 children in the U.S. lives with an unmarried parent, many under custody orders negotiated in divorce. Among these, high-conflict custody disputes represent about 20% of all dissolutions with minors. Children are not pawns—they deserve stability, consistent discipline, and meaningful contact with both parents (when safe). When conflict overshadows their needs, the damage can be lifelong.</w:t>
      </w:r>
    </w:p>
    <w:p w:rsidR="00000000" w:rsidDel="00000000" w:rsidP="00000000" w:rsidRDefault="00000000" w:rsidRPr="00000000" w14:paraId="0000043B">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26"/>
          <w:szCs w:val="26"/>
        </w:rPr>
      </w:pPr>
      <w:bookmarkStart w:colFirst="0" w:colLast="0" w:name="_9sy3axds2jp9" w:id="190"/>
      <w:bookmarkEnd w:id="190"/>
      <w:r w:rsidDel="00000000" w:rsidR="00000000" w:rsidRPr="00000000">
        <w:rPr>
          <w:b w:val="1"/>
          <w:color w:val="000000"/>
          <w:sz w:val="26"/>
          <w:szCs w:val="26"/>
          <w:rtl w:val="0"/>
        </w:rPr>
        <w:t xml:space="preserve">2. Legal vs. Physical Custody: The Core Concepts</w:t>
      </w:r>
    </w:p>
    <w:p w:rsidR="00000000" w:rsidDel="00000000" w:rsidP="00000000" w:rsidRDefault="00000000" w:rsidRPr="00000000" w14:paraId="0000043C">
      <w:pPr>
        <w:pStyle w:val="Heading4"/>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22"/>
          <w:szCs w:val="22"/>
        </w:rPr>
      </w:pPr>
      <w:bookmarkStart w:colFirst="0" w:colLast="0" w:name="_kf63ts2gbgv9" w:id="191"/>
      <w:bookmarkEnd w:id="191"/>
      <w:r w:rsidDel="00000000" w:rsidR="00000000" w:rsidRPr="00000000">
        <w:rPr>
          <w:b w:val="1"/>
          <w:color w:val="000000"/>
          <w:sz w:val="22"/>
          <w:szCs w:val="22"/>
          <w:rtl w:val="0"/>
        </w:rPr>
        <w:t xml:space="preserve">Custody</w:t>
      </w:r>
    </w:p>
    <w:p w:rsidR="00000000" w:rsidDel="00000000" w:rsidP="00000000" w:rsidRDefault="00000000" w:rsidRPr="00000000" w14:paraId="0000043D">
      <w:pPr>
        <w:numPr>
          <w:ilvl w:val="0"/>
          <w:numId w:val="413"/>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sz w:val="24"/>
          <w:szCs w:val="24"/>
          <w:rtl w:val="0"/>
        </w:rPr>
        <w:t xml:space="preserve">Definition: The authority to make major decisions about the child's welfare—education, healthcare, religion, etc.</w:t>
      </w:r>
    </w:p>
    <w:p w:rsidR="00000000" w:rsidDel="00000000" w:rsidP="00000000" w:rsidRDefault="00000000" w:rsidRPr="00000000" w14:paraId="0000043E">
      <w:pPr>
        <w:numPr>
          <w:ilvl w:val="0"/>
          <w:numId w:val="413"/>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sz w:val="24"/>
          <w:szCs w:val="24"/>
          <w:rtl w:val="0"/>
        </w:rPr>
        <w:t xml:space="preserve">Joint vs. Sole: Courts often prefer joint legal custody, meaning both parents share big decisions. But if one parent is abusive or uncooperative, you might request sole legal custody to ensure child safety or consistent decision-making.</w:t>
      </w:r>
    </w:p>
    <w:p w:rsidR="00000000" w:rsidDel="00000000" w:rsidP="00000000" w:rsidRDefault="00000000" w:rsidRPr="00000000" w14:paraId="0000043F">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Joint Lawful Custody Challenges:</w:t>
      </w:r>
    </w:p>
    <w:p w:rsidR="00000000" w:rsidDel="00000000" w:rsidP="00000000" w:rsidRDefault="00000000" w:rsidRPr="00000000" w14:paraId="00000440">
      <w:pPr>
        <w:numPr>
          <w:ilvl w:val="0"/>
          <w:numId w:val="206"/>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sz w:val="24"/>
          <w:szCs w:val="24"/>
          <w:rtl w:val="0"/>
        </w:rPr>
        <w:t xml:space="preserve">Communication: Even exes with joint legal custody must coordinate on doctors, school enrollments, etc. Antagonistic couples may find constant emailing or texting exhausting.</w:t>
      </w:r>
    </w:p>
    <w:p w:rsidR="00000000" w:rsidDel="00000000" w:rsidP="00000000" w:rsidRDefault="00000000" w:rsidRPr="00000000" w14:paraId="00000441">
      <w:pPr>
        <w:numPr>
          <w:ilvl w:val="0"/>
          <w:numId w:val="206"/>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sz w:val="24"/>
          <w:szCs w:val="24"/>
          <w:rtl w:val="0"/>
        </w:rPr>
        <w:t xml:space="preserve">Tie-Breaker: If major decisions cause a deadlock, some states let one parent have final authority in certain domains (e.g., healthcare, education).</w:t>
      </w:r>
    </w:p>
    <w:p w:rsidR="00000000" w:rsidDel="00000000" w:rsidP="00000000" w:rsidRDefault="00000000" w:rsidRPr="00000000" w14:paraId="00000442">
      <w:pPr>
        <w:pStyle w:val="Heading4"/>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22"/>
          <w:szCs w:val="22"/>
        </w:rPr>
      </w:pPr>
      <w:bookmarkStart w:colFirst="0" w:colLast="0" w:name="_5z31q4dqohdy" w:id="192"/>
      <w:bookmarkEnd w:id="192"/>
      <w:r w:rsidDel="00000000" w:rsidR="00000000" w:rsidRPr="00000000">
        <w:rPr>
          <w:b w:val="1"/>
          <w:color w:val="000000"/>
          <w:sz w:val="22"/>
          <w:szCs w:val="22"/>
          <w:rtl w:val="0"/>
        </w:rPr>
        <w:t xml:space="preserve">Physical Custody</w:t>
      </w:r>
    </w:p>
    <w:p w:rsidR="00000000" w:rsidDel="00000000" w:rsidP="00000000" w:rsidRDefault="00000000" w:rsidRPr="00000000" w14:paraId="00000443">
      <w:pPr>
        <w:numPr>
          <w:ilvl w:val="0"/>
          <w:numId w:val="263"/>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sz w:val="24"/>
          <w:szCs w:val="24"/>
          <w:rtl w:val="0"/>
        </w:rPr>
        <w:t xml:space="preserve">Definition: Where the child lives day-to-day and how parenting time is divided.</w:t>
      </w:r>
    </w:p>
    <w:p w:rsidR="00000000" w:rsidDel="00000000" w:rsidP="00000000" w:rsidRDefault="00000000" w:rsidRPr="00000000" w14:paraId="00000444">
      <w:pPr>
        <w:numPr>
          <w:ilvl w:val="0"/>
          <w:numId w:val="263"/>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sz w:val="24"/>
          <w:szCs w:val="24"/>
          <w:rtl w:val="0"/>
        </w:rPr>
        <w:t xml:space="preserve">Primary vs. Shared: "Primary" or "sole" physical custody means the child primarily resides with one parent, while "shared" or "joint" implies more balanced living arrangements.</w:t>
      </w:r>
    </w:p>
    <w:p w:rsidR="00000000" w:rsidDel="00000000" w:rsidP="00000000" w:rsidRDefault="00000000" w:rsidRPr="00000000" w14:paraId="00000445">
      <w:pPr>
        <w:numPr>
          <w:ilvl w:val="0"/>
          <w:numId w:val="263"/>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sz w:val="24"/>
          <w:szCs w:val="24"/>
          <w:rtl w:val="0"/>
        </w:rPr>
        <w:t xml:space="preserve">Schedules: A few examples of custody arrangements include "50/50" time splits, alternate weekends, or a 2-2-3 system for younger children.</w:t>
      </w:r>
    </w:p>
    <w:p w:rsidR="00000000" w:rsidDel="00000000" w:rsidP="00000000" w:rsidRDefault="00000000" w:rsidRPr="00000000" w14:paraId="00000446">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Nuances of Physical Custody:</w:t>
      </w:r>
    </w:p>
    <w:p w:rsidR="00000000" w:rsidDel="00000000" w:rsidP="00000000" w:rsidRDefault="00000000" w:rsidRPr="00000000" w14:paraId="00000447">
      <w:pPr>
        <w:numPr>
          <w:ilvl w:val="0"/>
          <w:numId w:val="81"/>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sz w:val="24"/>
          <w:szCs w:val="24"/>
          <w:rtl w:val="0"/>
        </w:rPr>
        <w:t xml:space="preserve">Child's Age and Needs: Infants or toddlers might benefit from more frequent, shorter visits, while teens handle longer stints with one parent.</w:t>
      </w:r>
    </w:p>
    <w:p w:rsidR="00000000" w:rsidDel="00000000" w:rsidP="00000000" w:rsidRDefault="00000000" w:rsidRPr="00000000" w14:paraId="00000448">
      <w:pPr>
        <w:numPr>
          <w:ilvl w:val="0"/>
          <w:numId w:val="81"/>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sz w:val="24"/>
          <w:szCs w:val="24"/>
          <w:rtl w:val="0"/>
        </w:rPr>
        <w:t xml:space="preserve">Logistics: Travel distances, parent work schedules, and school zones can inform custody plans.</w:t>
      </w:r>
    </w:p>
    <w:p w:rsidR="00000000" w:rsidDel="00000000" w:rsidP="00000000" w:rsidRDefault="00000000" w:rsidRPr="00000000" w14:paraId="00000449">
      <w:pPr>
        <w:numPr>
          <w:ilvl w:val="0"/>
          <w:numId w:val="81"/>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sz w:val="24"/>
          <w:szCs w:val="24"/>
          <w:rtl w:val="0"/>
        </w:rPr>
        <w:t xml:space="preserve">Overnights: Some states or guidelines emphasize consistent overnights in each household to strengthen the child-parent bond.</w:t>
      </w:r>
    </w:p>
    <w:p w:rsidR="00000000" w:rsidDel="00000000" w:rsidP="00000000" w:rsidRDefault="00000000" w:rsidRPr="00000000" w14:paraId="0000044A">
      <w:pPr>
        <w:pBdr>
          <w:top w:color="auto" w:space="0" w:sz="0" w:val="none"/>
          <w:left w:color="auto" w:space="0" w:sz="0" w:val="none"/>
          <w:bottom w:color="auto" w:space="0" w:sz="0" w:val="none"/>
          <w:right w:color="auto" w:space="0" w:sz="0" w:val="none"/>
          <w:between w:color="auto" w:space="0" w:sz="0" w:val="none"/>
        </w:pBdr>
        <w:spacing w:after="280" w:line="360" w:lineRule="auto"/>
        <w:ind w:left="600" w:firstLine="0"/>
        <w:rPr>
          <w:sz w:val="24"/>
          <w:szCs w:val="24"/>
        </w:rPr>
      </w:pPr>
      <w:r w:rsidDel="00000000" w:rsidR="00000000" w:rsidRPr="00000000">
        <w:rPr>
          <w:sz w:val="24"/>
          <w:szCs w:val="24"/>
          <w:rtl w:val="0"/>
        </w:rPr>
        <w:t xml:space="preserve">"Custody isn't about winning or losing; it's about ensuring a stable environment that meets your child's needs—even if your ex is the last person you want to coordinate with."</w:t>
        <w:br w:type="textWrapping"/>
        <w:t xml:space="preserve">– Anonymous Family Court Judge</w:t>
      </w:r>
    </w:p>
    <w:p w:rsidR="00000000" w:rsidDel="00000000" w:rsidP="00000000" w:rsidRDefault="00000000" w:rsidRPr="00000000" w14:paraId="0000044B">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If you suspect your ex is unfit or dangerous, gather documented evidence—police reports, protective orders, or domestic violence findings—that demonstrate why they should have limited or supervised visitation. Some parents try "nesting," where the child remains in one home and the parents rotate in and out, though high-conflict exes often find that level of cooperation difficult.</w:t>
      </w:r>
    </w:p>
    <w:p w:rsidR="00000000" w:rsidDel="00000000" w:rsidP="00000000" w:rsidRDefault="00000000" w:rsidRPr="00000000" w14:paraId="0000044C">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26"/>
          <w:szCs w:val="26"/>
        </w:rPr>
      </w:pPr>
      <w:bookmarkStart w:colFirst="0" w:colLast="0" w:name="_br3vng46sn96" w:id="193"/>
      <w:bookmarkEnd w:id="193"/>
      <w:r w:rsidDel="00000000" w:rsidR="00000000" w:rsidRPr="00000000">
        <w:rPr>
          <w:b w:val="1"/>
          <w:color w:val="000000"/>
          <w:sz w:val="26"/>
          <w:szCs w:val="26"/>
          <w:rtl w:val="0"/>
        </w:rPr>
        <w:t xml:space="preserve">3. The "Best Interests of the Child" Standard</w:t>
      </w:r>
    </w:p>
    <w:p w:rsidR="00000000" w:rsidDel="00000000" w:rsidP="00000000" w:rsidRDefault="00000000" w:rsidRPr="00000000" w14:paraId="0000044D">
      <w:pPr>
        <w:pStyle w:val="Heading4"/>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22"/>
          <w:szCs w:val="22"/>
        </w:rPr>
      </w:pPr>
      <w:bookmarkStart w:colFirst="0" w:colLast="0" w:name="_b4mogczb6f7c" w:id="194"/>
      <w:bookmarkEnd w:id="194"/>
      <w:r w:rsidDel="00000000" w:rsidR="00000000" w:rsidRPr="00000000">
        <w:rPr>
          <w:b w:val="1"/>
          <w:color w:val="000000"/>
          <w:sz w:val="22"/>
          <w:szCs w:val="22"/>
          <w:rtl w:val="0"/>
        </w:rPr>
        <w:t xml:space="preserve">Core Principle</w:t>
      </w:r>
    </w:p>
    <w:p w:rsidR="00000000" w:rsidDel="00000000" w:rsidP="00000000" w:rsidRDefault="00000000" w:rsidRPr="00000000" w14:paraId="0000044E">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Almost every state's custody laws revolve around a "best interests of the child" (BIOC) standard. Judges examine multiple factors—emotional bonds, each parent's ability to provide a stable home, the child's educational continuity, potential domestic violence, and sometimes the child's own preferences (depending on age).</w:t>
      </w:r>
    </w:p>
    <w:p w:rsidR="00000000" w:rsidDel="00000000" w:rsidP="00000000" w:rsidRDefault="00000000" w:rsidRPr="00000000" w14:paraId="0000044F">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Common Factors Courts Consider:</w:t>
      </w:r>
    </w:p>
    <w:p w:rsidR="00000000" w:rsidDel="00000000" w:rsidP="00000000" w:rsidRDefault="00000000" w:rsidRPr="00000000" w14:paraId="00000450">
      <w:pPr>
        <w:numPr>
          <w:ilvl w:val="0"/>
          <w:numId w:val="495"/>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sz w:val="24"/>
          <w:szCs w:val="24"/>
          <w:rtl w:val="0"/>
        </w:rPr>
        <w:t xml:space="preserve">Child's Age and Psychological Needs: Younger kids may need frequent contact with both parents, and older ones might voice preferences.</w:t>
      </w:r>
    </w:p>
    <w:p w:rsidR="00000000" w:rsidDel="00000000" w:rsidP="00000000" w:rsidRDefault="00000000" w:rsidRPr="00000000" w14:paraId="00000451">
      <w:pPr>
        <w:numPr>
          <w:ilvl w:val="0"/>
          <w:numId w:val="495"/>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sz w:val="24"/>
          <w:szCs w:val="24"/>
          <w:rtl w:val="0"/>
        </w:rPr>
        <w:t xml:space="preserve">Stability and Continuity: Minimizing disruptions—like switching schools or removing them from longtime communities—often weighs heavily.</w:t>
      </w:r>
    </w:p>
    <w:p w:rsidR="00000000" w:rsidDel="00000000" w:rsidP="00000000" w:rsidRDefault="00000000" w:rsidRPr="00000000" w14:paraId="00000452">
      <w:pPr>
        <w:numPr>
          <w:ilvl w:val="0"/>
          <w:numId w:val="495"/>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sz w:val="24"/>
          <w:szCs w:val="24"/>
          <w:rtl w:val="0"/>
        </w:rPr>
        <w:t xml:space="preserve">DV or Substance Abuse: If the other party has a documented history of abuse or addiction, the judge might restrict or supervise visitation for safety.</w:t>
      </w:r>
    </w:p>
    <w:p w:rsidR="00000000" w:rsidDel="00000000" w:rsidP="00000000" w:rsidRDefault="00000000" w:rsidRPr="00000000" w14:paraId="00000453">
      <w:pPr>
        <w:numPr>
          <w:ilvl w:val="0"/>
          <w:numId w:val="495"/>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sz w:val="24"/>
          <w:szCs w:val="24"/>
          <w:rtl w:val="0"/>
        </w:rPr>
        <w:t xml:space="preserve">Parent-Child Bond: If you've been the primary caregiver, the court often values maintaining that bond.</w:t>
      </w:r>
    </w:p>
    <w:p w:rsidR="00000000" w:rsidDel="00000000" w:rsidP="00000000" w:rsidRDefault="00000000" w:rsidRPr="00000000" w14:paraId="00000454">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A 2020 Department of Family Law Statistics found that 85% of custody rulings reference BIOC elements explicitly, with a strong emphasis on continuity in living arrangements and the child's emotional security. Judges also watch your behavior—demeanor, attempts at cooperation—when determining custody. If you appear excessively vindictive or manipulative, it can hurt your custody claim. Some states allow children 14 or older to express a preference. But it's rarely the sole deciding factor; the judge may consider if the child was "coached" or subjected to parental alienation.</w:t>
      </w:r>
    </w:p>
    <w:p w:rsidR="00000000" w:rsidDel="00000000" w:rsidP="00000000" w:rsidRDefault="00000000" w:rsidRPr="00000000" w14:paraId="00000455">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26"/>
          <w:szCs w:val="26"/>
        </w:rPr>
      </w:pPr>
      <w:bookmarkStart w:colFirst="0" w:colLast="0" w:name="_kvpt9jej3puu" w:id="195"/>
      <w:bookmarkEnd w:id="195"/>
      <w:r w:rsidDel="00000000" w:rsidR="00000000" w:rsidRPr="00000000">
        <w:rPr>
          <w:b w:val="1"/>
          <w:color w:val="000000"/>
          <w:sz w:val="26"/>
          <w:szCs w:val="26"/>
          <w:rtl w:val="0"/>
        </w:rPr>
        <w:t xml:space="preserve">4. Child Support 101: Basics of State Guidelines or Percentages</w:t>
      </w:r>
    </w:p>
    <w:p w:rsidR="00000000" w:rsidDel="00000000" w:rsidP="00000000" w:rsidRDefault="00000000" w:rsidRPr="00000000" w14:paraId="00000456">
      <w:pPr>
        <w:pStyle w:val="Heading4"/>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22"/>
          <w:szCs w:val="22"/>
        </w:rPr>
      </w:pPr>
      <w:bookmarkStart w:colFirst="0" w:colLast="0" w:name="_c76ewv9xkb77" w:id="196"/>
      <w:bookmarkEnd w:id="196"/>
      <w:r w:rsidDel="00000000" w:rsidR="00000000" w:rsidRPr="00000000">
        <w:rPr>
          <w:b w:val="1"/>
          <w:color w:val="000000"/>
          <w:sz w:val="22"/>
          <w:szCs w:val="22"/>
          <w:rtl w:val="0"/>
        </w:rPr>
        <w:t xml:space="preserve">Calculation Methods</w:t>
      </w:r>
    </w:p>
    <w:p w:rsidR="00000000" w:rsidDel="00000000" w:rsidP="00000000" w:rsidRDefault="00000000" w:rsidRPr="00000000" w14:paraId="00000457">
      <w:pPr>
        <w:numPr>
          <w:ilvl w:val="0"/>
          <w:numId w:val="217"/>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sz w:val="24"/>
          <w:szCs w:val="24"/>
          <w:rtl w:val="0"/>
        </w:rPr>
        <w:t xml:space="preserve">Income Shares Model: Many states combine both parents' incomes, proportioning child support based on your respective earning percentages.</w:t>
      </w:r>
    </w:p>
    <w:p w:rsidR="00000000" w:rsidDel="00000000" w:rsidP="00000000" w:rsidRDefault="00000000" w:rsidRPr="00000000" w14:paraId="00000458">
      <w:pPr>
        <w:numPr>
          <w:ilvl w:val="0"/>
          <w:numId w:val="217"/>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sz w:val="24"/>
          <w:szCs w:val="24"/>
          <w:rtl w:val="0"/>
        </w:rPr>
        <w:t xml:space="preserve">Percentage of Income Model: Some states set a fixed percentage of the non-custodial parent's income per child (e.g., 20% for one child, 25% for two).</w:t>
      </w:r>
    </w:p>
    <w:p w:rsidR="00000000" w:rsidDel="00000000" w:rsidP="00000000" w:rsidRDefault="00000000" w:rsidRPr="00000000" w14:paraId="00000459">
      <w:pPr>
        <w:numPr>
          <w:ilvl w:val="0"/>
          <w:numId w:val="217"/>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sz w:val="24"/>
          <w:szCs w:val="24"/>
          <w:rtl w:val="0"/>
        </w:rPr>
        <w:t xml:space="preserve">High-Stress Adjustments: In DV or manipulative ex situations, the court might scrutinize claims of minimal income if you suspect hidden assets or under-the-table work.</w:t>
      </w:r>
    </w:p>
    <w:p w:rsidR="00000000" w:rsidDel="00000000" w:rsidP="00000000" w:rsidRDefault="00000000" w:rsidRPr="00000000" w14:paraId="0000045A">
      <w:pPr>
        <w:pStyle w:val="Heading4"/>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22"/>
          <w:szCs w:val="22"/>
        </w:rPr>
      </w:pPr>
      <w:bookmarkStart w:colFirst="0" w:colLast="0" w:name="_ku5073k0iv6k" w:id="197"/>
      <w:bookmarkEnd w:id="197"/>
      <w:r w:rsidDel="00000000" w:rsidR="00000000" w:rsidRPr="00000000">
        <w:rPr>
          <w:b w:val="1"/>
          <w:color w:val="000000"/>
          <w:sz w:val="22"/>
          <w:szCs w:val="22"/>
          <w:rtl w:val="0"/>
        </w:rPr>
        <w:t xml:space="preserve">Enforcement</w:t>
      </w:r>
    </w:p>
    <w:p w:rsidR="00000000" w:rsidDel="00000000" w:rsidP="00000000" w:rsidRDefault="00000000" w:rsidRPr="00000000" w14:paraId="0000045B">
      <w:pPr>
        <w:numPr>
          <w:ilvl w:val="0"/>
          <w:numId w:val="398"/>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sz w:val="24"/>
          <w:szCs w:val="24"/>
          <w:rtl w:val="0"/>
        </w:rPr>
        <w:t xml:space="preserve">Wage Garnishment: Child support is often withheld directly from the ex's paycheck.</w:t>
      </w:r>
    </w:p>
    <w:p w:rsidR="00000000" w:rsidDel="00000000" w:rsidP="00000000" w:rsidRDefault="00000000" w:rsidRPr="00000000" w14:paraId="0000045C">
      <w:pPr>
        <w:numPr>
          <w:ilvl w:val="0"/>
          <w:numId w:val="398"/>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sz w:val="24"/>
          <w:szCs w:val="24"/>
          <w:rtl w:val="0"/>
        </w:rPr>
        <w:t xml:space="preserve">Contempt of Court: If they refuse to pay, courts can impose fines, seize tax refunds, revoke licenses, or even order jail time in extreme cases.</w:t>
      </w:r>
    </w:p>
    <w:p w:rsidR="00000000" w:rsidDel="00000000" w:rsidP="00000000" w:rsidRDefault="00000000" w:rsidRPr="00000000" w14:paraId="0000045D">
      <w:pPr>
        <w:numPr>
          <w:ilvl w:val="0"/>
          <w:numId w:val="398"/>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sz w:val="24"/>
          <w:szCs w:val="24"/>
          <w:rtl w:val="0"/>
        </w:rPr>
        <w:t xml:space="preserve">State Child Support Agencies: Many have robust enforcement powers, tracking job changes or unemployment claims.</w:t>
      </w:r>
    </w:p>
    <w:p w:rsidR="00000000" w:rsidDel="00000000" w:rsidP="00000000" w:rsidRDefault="00000000" w:rsidRPr="00000000" w14:paraId="0000045E">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Common Pitfalls:</w:t>
      </w:r>
    </w:p>
    <w:p w:rsidR="00000000" w:rsidDel="00000000" w:rsidP="00000000" w:rsidRDefault="00000000" w:rsidRPr="00000000" w14:paraId="0000045F">
      <w:pPr>
        <w:numPr>
          <w:ilvl w:val="0"/>
          <w:numId w:val="43"/>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sz w:val="24"/>
          <w:szCs w:val="24"/>
          <w:rtl w:val="0"/>
        </w:rPr>
        <w:t xml:space="preserve">Unreported Income: Some exes downplay actual earnings to reduce child support obligations.</w:t>
      </w:r>
    </w:p>
    <w:p w:rsidR="00000000" w:rsidDel="00000000" w:rsidP="00000000" w:rsidRDefault="00000000" w:rsidRPr="00000000" w14:paraId="00000460">
      <w:pPr>
        <w:numPr>
          <w:ilvl w:val="0"/>
          <w:numId w:val="43"/>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sz w:val="24"/>
          <w:szCs w:val="24"/>
          <w:rtl w:val="0"/>
        </w:rPr>
        <w:t xml:space="preserve">Modifications: Child support can be modified if income drastically changes or if custody shifts. Keep an eye on your ex's job changes or attempts to claim "involuntary layoffs."</w:t>
      </w:r>
    </w:p>
    <w:p w:rsidR="00000000" w:rsidDel="00000000" w:rsidP="00000000" w:rsidRDefault="00000000" w:rsidRPr="00000000" w14:paraId="00000461">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The Office of Child Support Enforcement (2020) indicated that 70% of child support is collected successfully nationwide, but about 30% remains unpaid or underpaid. Women in high-conflict divorces reported higher levels of missed payments. Keep a paper trail of child-related expenses—receipts for school fees, extracurricular activities, medical bills—so if your ex disputes amounts, you have concrete evidence. Some states provide an online calculator or worksheets. Familiarize yourself before negotiations so you have a ballpark figure. Surprises can increase conflict.</w:t>
      </w:r>
    </w:p>
    <w:p w:rsidR="00000000" w:rsidDel="00000000" w:rsidP="00000000" w:rsidRDefault="00000000" w:rsidRPr="00000000" w14:paraId="00000462">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26"/>
          <w:szCs w:val="26"/>
        </w:rPr>
      </w:pPr>
      <w:bookmarkStart w:colFirst="0" w:colLast="0" w:name="_upjqaxvk6mwr" w:id="198"/>
      <w:bookmarkEnd w:id="198"/>
      <w:r w:rsidDel="00000000" w:rsidR="00000000" w:rsidRPr="00000000">
        <w:rPr>
          <w:b w:val="1"/>
          <w:color w:val="000000"/>
          <w:sz w:val="26"/>
          <w:szCs w:val="26"/>
          <w:rtl w:val="0"/>
        </w:rPr>
        <w:t xml:space="preserve">5. Co-Parenting vs. Parallel Parenting: Quick Contrast</w:t>
      </w:r>
    </w:p>
    <w:p w:rsidR="00000000" w:rsidDel="00000000" w:rsidP="00000000" w:rsidRDefault="00000000" w:rsidRPr="00000000" w14:paraId="00000463">
      <w:pPr>
        <w:pStyle w:val="Heading4"/>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22"/>
          <w:szCs w:val="22"/>
        </w:rPr>
      </w:pPr>
      <w:bookmarkStart w:colFirst="0" w:colLast="0" w:name="_26i353cqt20p" w:id="199"/>
      <w:bookmarkEnd w:id="199"/>
      <w:r w:rsidDel="00000000" w:rsidR="00000000" w:rsidRPr="00000000">
        <w:rPr>
          <w:b w:val="1"/>
          <w:color w:val="000000"/>
          <w:sz w:val="22"/>
          <w:szCs w:val="22"/>
          <w:rtl w:val="0"/>
        </w:rPr>
        <w:t xml:space="preserve">Co-Parenting</w:t>
      </w:r>
    </w:p>
    <w:p w:rsidR="00000000" w:rsidDel="00000000" w:rsidP="00000000" w:rsidRDefault="00000000" w:rsidRPr="00000000" w14:paraId="00000464">
      <w:pPr>
        <w:numPr>
          <w:ilvl w:val="0"/>
          <w:numId w:val="179"/>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sz w:val="24"/>
          <w:szCs w:val="24"/>
          <w:rtl w:val="0"/>
        </w:rPr>
        <w:t xml:space="preserve">Definition: Both parents cooperate closely—aligning on discipline, school events, medical appointments, and sharing day-to-day decisions.</w:t>
      </w:r>
    </w:p>
    <w:p w:rsidR="00000000" w:rsidDel="00000000" w:rsidP="00000000" w:rsidRDefault="00000000" w:rsidRPr="00000000" w14:paraId="00000465">
      <w:pPr>
        <w:numPr>
          <w:ilvl w:val="0"/>
          <w:numId w:val="179"/>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sz w:val="24"/>
          <w:szCs w:val="24"/>
          <w:rtl w:val="0"/>
        </w:rPr>
        <w:t xml:space="preserve">Ideal for: Moderate or low-conflict exes who can communicate civilly and keep the child's needs front and center.</w:t>
      </w:r>
    </w:p>
    <w:p w:rsidR="00000000" w:rsidDel="00000000" w:rsidP="00000000" w:rsidRDefault="00000000" w:rsidRPr="00000000" w14:paraId="00000466">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Pros and Cons:</w:t>
      </w:r>
    </w:p>
    <w:p w:rsidR="00000000" w:rsidDel="00000000" w:rsidP="00000000" w:rsidRDefault="00000000" w:rsidRPr="00000000" w14:paraId="00000467">
      <w:pPr>
        <w:numPr>
          <w:ilvl w:val="0"/>
          <w:numId w:val="368"/>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sz w:val="24"/>
          <w:szCs w:val="24"/>
          <w:rtl w:val="0"/>
        </w:rPr>
        <w:t xml:space="preserve">Pros: Child experiences a unified approach, feels less tension, and sees both parents on the same page.</w:t>
      </w:r>
    </w:p>
    <w:p w:rsidR="00000000" w:rsidDel="00000000" w:rsidP="00000000" w:rsidRDefault="00000000" w:rsidRPr="00000000" w14:paraId="00000468">
      <w:pPr>
        <w:numPr>
          <w:ilvl w:val="0"/>
          <w:numId w:val="368"/>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sz w:val="24"/>
          <w:szCs w:val="24"/>
          <w:rtl w:val="0"/>
        </w:rPr>
        <w:t xml:space="preserve">Cons: Demands frequent, respectful communication. If your ex is manipulative or abusive, co-parenting can be a nightmare.</w:t>
      </w:r>
    </w:p>
    <w:p w:rsidR="00000000" w:rsidDel="00000000" w:rsidP="00000000" w:rsidRDefault="00000000" w:rsidRPr="00000000" w14:paraId="00000469">
      <w:pPr>
        <w:pStyle w:val="Heading4"/>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22"/>
          <w:szCs w:val="22"/>
        </w:rPr>
      </w:pPr>
      <w:bookmarkStart w:colFirst="0" w:colLast="0" w:name="_jq5vh0eg7w1s" w:id="200"/>
      <w:bookmarkEnd w:id="200"/>
      <w:r w:rsidDel="00000000" w:rsidR="00000000" w:rsidRPr="00000000">
        <w:rPr>
          <w:b w:val="1"/>
          <w:color w:val="000000"/>
          <w:sz w:val="22"/>
          <w:szCs w:val="22"/>
          <w:rtl w:val="0"/>
        </w:rPr>
        <w:t xml:space="preserve">Parallel Parenting</w:t>
      </w:r>
    </w:p>
    <w:p w:rsidR="00000000" w:rsidDel="00000000" w:rsidP="00000000" w:rsidRDefault="00000000" w:rsidRPr="00000000" w14:paraId="0000046A">
      <w:pPr>
        <w:numPr>
          <w:ilvl w:val="0"/>
          <w:numId w:val="386"/>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sz w:val="24"/>
          <w:szCs w:val="24"/>
          <w:rtl w:val="0"/>
        </w:rPr>
        <w:t xml:space="preserve">Definition: Minimizing direct contact to reduce conflict, each parent runs their household mostly independently with strict guidelines for exchanges.</w:t>
      </w:r>
    </w:p>
    <w:p w:rsidR="00000000" w:rsidDel="00000000" w:rsidP="00000000" w:rsidRDefault="00000000" w:rsidRPr="00000000" w14:paraId="0000046B">
      <w:pPr>
        <w:numPr>
          <w:ilvl w:val="0"/>
          <w:numId w:val="386"/>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sz w:val="24"/>
          <w:szCs w:val="24"/>
          <w:rtl w:val="0"/>
        </w:rPr>
        <w:t xml:space="preserve">Often recommended when domestic violence or severe conflict exists, ensuring the child's stability without forcing volatile interactions.</w:t>
      </w:r>
    </w:p>
    <w:p w:rsidR="00000000" w:rsidDel="00000000" w:rsidP="00000000" w:rsidRDefault="00000000" w:rsidRPr="00000000" w14:paraId="0000046C">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Pros and Cons:</w:t>
      </w:r>
    </w:p>
    <w:p w:rsidR="00000000" w:rsidDel="00000000" w:rsidP="00000000" w:rsidRDefault="00000000" w:rsidRPr="00000000" w14:paraId="0000046D">
      <w:pPr>
        <w:numPr>
          <w:ilvl w:val="0"/>
          <w:numId w:val="321"/>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sz w:val="24"/>
          <w:szCs w:val="24"/>
          <w:rtl w:val="0"/>
        </w:rPr>
        <w:t xml:space="preserve">Pros: Less drama, fewer arguments around the child, clearer boundaries.</w:t>
      </w:r>
    </w:p>
    <w:p w:rsidR="00000000" w:rsidDel="00000000" w:rsidP="00000000" w:rsidRDefault="00000000" w:rsidRPr="00000000" w14:paraId="0000046E">
      <w:pPr>
        <w:numPr>
          <w:ilvl w:val="0"/>
          <w:numId w:val="321"/>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sz w:val="24"/>
          <w:szCs w:val="24"/>
          <w:rtl w:val="0"/>
        </w:rPr>
        <w:t xml:space="preserve">Cons: Child may notice parental inconsistency (two sets of rules), and you lose the benefit of a unified front for major decisions.</w:t>
      </w:r>
    </w:p>
    <w:p w:rsidR="00000000" w:rsidDel="00000000" w:rsidP="00000000" w:rsidRDefault="00000000" w:rsidRPr="00000000" w14:paraId="0000046F">
      <w:pPr>
        <w:pBdr>
          <w:top w:color="auto" w:space="0" w:sz="0" w:val="none"/>
          <w:left w:color="auto" w:space="0" w:sz="0" w:val="none"/>
          <w:bottom w:color="auto" w:space="0" w:sz="0" w:val="none"/>
          <w:right w:color="auto" w:space="0" w:sz="0" w:val="none"/>
          <w:between w:color="auto" w:space="0" w:sz="0" w:val="none"/>
        </w:pBdr>
        <w:spacing w:after="280" w:line="360" w:lineRule="auto"/>
        <w:ind w:left="600" w:firstLine="0"/>
        <w:rPr>
          <w:sz w:val="24"/>
          <w:szCs w:val="24"/>
        </w:rPr>
      </w:pPr>
      <w:r w:rsidDel="00000000" w:rsidR="00000000" w:rsidRPr="00000000">
        <w:rPr>
          <w:sz w:val="24"/>
          <w:szCs w:val="24"/>
          <w:rtl w:val="0"/>
        </w:rPr>
        <w:t xml:space="preserve">"When an ex uses every conversation to provoke or degrade you, parallel parenting frees you from constant battles while preserving the child's time with both parents."</w:t>
        <w:br w:type="textWrapping"/>
        <w:t xml:space="preserve">– Anonymous Therapist Specializing in High-Conflict Dissolution</w:t>
      </w:r>
    </w:p>
    <w:p w:rsidR="00000000" w:rsidDel="00000000" w:rsidP="00000000" w:rsidRDefault="00000000" w:rsidRPr="00000000" w14:paraId="00000470">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Even in parallel parenting, a structured communication method (like a co-parenting app) is essential. It documents all exchanges, reducing the potential for "he said/she said." Some exes try to sabotage parallel parenting by deliberately scheduling child events on your time. Keep records of every violation. Judges often frown on a parent who refuses to let the other have legitimate input in big decisions.</w:t>
      </w:r>
    </w:p>
    <w:p w:rsidR="00000000" w:rsidDel="00000000" w:rsidP="00000000" w:rsidRDefault="00000000" w:rsidRPr="00000000" w14:paraId="00000471">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26"/>
          <w:szCs w:val="26"/>
        </w:rPr>
      </w:pPr>
      <w:bookmarkStart w:colFirst="0" w:colLast="0" w:name="_4n89i0slp72s" w:id="201"/>
      <w:bookmarkEnd w:id="201"/>
      <w:r w:rsidDel="00000000" w:rsidR="00000000" w:rsidRPr="00000000">
        <w:rPr>
          <w:b w:val="1"/>
          <w:color w:val="000000"/>
          <w:sz w:val="26"/>
          <w:szCs w:val="26"/>
          <w:rtl w:val="0"/>
        </w:rPr>
        <w:t xml:space="preserve">6. Red Flags: Using Kids as Leverage, Mild Parental Alienation, False Accusations</w:t>
      </w:r>
    </w:p>
    <w:p w:rsidR="00000000" w:rsidDel="00000000" w:rsidP="00000000" w:rsidRDefault="00000000" w:rsidRPr="00000000" w14:paraId="00000472">
      <w:pPr>
        <w:pStyle w:val="Heading4"/>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22"/>
          <w:szCs w:val="22"/>
        </w:rPr>
      </w:pPr>
      <w:bookmarkStart w:colFirst="0" w:colLast="0" w:name="_9et3p6sla55e" w:id="202"/>
      <w:bookmarkEnd w:id="202"/>
      <w:r w:rsidDel="00000000" w:rsidR="00000000" w:rsidRPr="00000000">
        <w:rPr>
          <w:b w:val="1"/>
          <w:color w:val="000000"/>
          <w:sz w:val="22"/>
          <w:szCs w:val="22"/>
          <w:rtl w:val="0"/>
        </w:rPr>
        <w:t xml:space="preserve">Using Children as Pawns</w:t>
      </w:r>
    </w:p>
    <w:p w:rsidR="00000000" w:rsidDel="00000000" w:rsidP="00000000" w:rsidRDefault="00000000" w:rsidRPr="00000000" w14:paraId="00000473">
      <w:pPr>
        <w:numPr>
          <w:ilvl w:val="0"/>
          <w:numId w:val="318"/>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sz w:val="24"/>
          <w:szCs w:val="24"/>
          <w:rtl w:val="0"/>
        </w:rPr>
        <w:t xml:space="preserve">Denying visitation or ignoring court-ordered schedules, or "holding kids hostage" unless you comply with demands (like property concessions).</w:t>
      </w:r>
    </w:p>
    <w:p w:rsidR="00000000" w:rsidDel="00000000" w:rsidP="00000000" w:rsidRDefault="00000000" w:rsidRPr="00000000" w14:paraId="00000474">
      <w:pPr>
        <w:numPr>
          <w:ilvl w:val="0"/>
          <w:numId w:val="318"/>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sz w:val="24"/>
          <w:szCs w:val="24"/>
          <w:rtl w:val="0"/>
        </w:rPr>
        <w:t xml:space="preserve">Psychological Manipulation: Telling the child, "Mommy won't let you see me because she's mean," or "Daddy left because he doesn't love us," causing guilt or heartbreak.</w:t>
      </w:r>
    </w:p>
    <w:p w:rsidR="00000000" w:rsidDel="00000000" w:rsidP="00000000" w:rsidRDefault="00000000" w:rsidRPr="00000000" w14:paraId="00000475">
      <w:pPr>
        <w:numPr>
          <w:ilvl w:val="0"/>
          <w:numId w:val="318"/>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sz w:val="24"/>
          <w:szCs w:val="24"/>
          <w:rtl w:val="0"/>
        </w:rPr>
        <w:t xml:space="preserve">Some parents demand full custody specifically to avoid paying child support—yet fail to exercise that custody, leaving the child neglected or with grandparents instead.</w:t>
      </w:r>
    </w:p>
    <w:p w:rsidR="00000000" w:rsidDel="00000000" w:rsidP="00000000" w:rsidRDefault="00000000" w:rsidRPr="00000000" w14:paraId="00000476">
      <w:pPr>
        <w:pStyle w:val="Heading4"/>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22"/>
          <w:szCs w:val="22"/>
        </w:rPr>
      </w:pPr>
      <w:bookmarkStart w:colFirst="0" w:colLast="0" w:name="_nz9w6etasuv" w:id="203"/>
      <w:bookmarkEnd w:id="203"/>
      <w:r w:rsidDel="00000000" w:rsidR="00000000" w:rsidRPr="00000000">
        <w:rPr>
          <w:b w:val="1"/>
          <w:color w:val="000000"/>
          <w:sz w:val="22"/>
          <w:szCs w:val="22"/>
          <w:rtl w:val="0"/>
        </w:rPr>
        <w:t xml:space="preserve">Mild Parental Alienation</w:t>
      </w:r>
    </w:p>
    <w:p w:rsidR="00000000" w:rsidDel="00000000" w:rsidP="00000000" w:rsidRDefault="00000000" w:rsidRPr="00000000" w14:paraId="00000477">
      <w:pPr>
        <w:numPr>
          <w:ilvl w:val="0"/>
          <w:numId w:val="190"/>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sz w:val="24"/>
          <w:szCs w:val="24"/>
          <w:rtl w:val="0"/>
        </w:rPr>
        <w:t xml:space="preserve">Definition: Subtle negative remarks about the other parent that erode the child's trust or bond—though severe cases can escalate into full alienation syndrome.</w:t>
      </w:r>
    </w:p>
    <w:p w:rsidR="00000000" w:rsidDel="00000000" w:rsidP="00000000" w:rsidRDefault="00000000" w:rsidRPr="00000000" w14:paraId="00000478">
      <w:pPr>
        <w:numPr>
          <w:ilvl w:val="0"/>
          <w:numId w:val="190"/>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sz w:val="24"/>
          <w:szCs w:val="24"/>
          <w:rtl w:val="0"/>
        </w:rPr>
        <w:t xml:space="preserve">Impact: Child might resist visits, fearing disloyalty or absorbing false narratives about your unfitness.</w:t>
      </w:r>
    </w:p>
    <w:p w:rsidR="00000000" w:rsidDel="00000000" w:rsidP="00000000" w:rsidRDefault="00000000" w:rsidRPr="00000000" w14:paraId="00000479">
      <w:pPr>
        <w:numPr>
          <w:ilvl w:val="0"/>
          <w:numId w:val="190"/>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sz w:val="24"/>
          <w:szCs w:val="24"/>
          <w:rtl w:val="0"/>
        </w:rPr>
        <w:t xml:space="preserve">Appointment of Minor's Counsel or Guardian ad Litem: Courts sometimes appoint attorneys or guardians to represent the child's best interests, but a manipulative ex may try to influence or collude with that counsel. Keep communications with minors' counsel documented—any ex-parte contact or behind-the-scenes maneuvering is suspect.</w:t>
      </w:r>
    </w:p>
    <w:p w:rsidR="00000000" w:rsidDel="00000000" w:rsidP="00000000" w:rsidRDefault="00000000" w:rsidRPr="00000000" w14:paraId="0000047A">
      <w:pPr>
        <w:pStyle w:val="Heading4"/>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22"/>
          <w:szCs w:val="22"/>
        </w:rPr>
      </w:pPr>
      <w:bookmarkStart w:colFirst="0" w:colLast="0" w:name="_f15jsfdxq2vj" w:id="204"/>
      <w:bookmarkEnd w:id="204"/>
      <w:r w:rsidDel="00000000" w:rsidR="00000000" w:rsidRPr="00000000">
        <w:rPr>
          <w:b w:val="1"/>
          <w:color w:val="000000"/>
          <w:sz w:val="22"/>
          <w:szCs w:val="22"/>
          <w:rtl w:val="0"/>
        </w:rPr>
        <w:t xml:space="preserve">False Accusations</w:t>
      </w:r>
    </w:p>
    <w:p w:rsidR="00000000" w:rsidDel="00000000" w:rsidP="00000000" w:rsidRDefault="00000000" w:rsidRPr="00000000" w14:paraId="0000047B">
      <w:pPr>
        <w:numPr>
          <w:ilvl w:val="0"/>
          <w:numId w:val="414"/>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sz w:val="24"/>
          <w:szCs w:val="24"/>
          <w:rtl w:val="0"/>
        </w:rPr>
        <w:t xml:space="preserve">Abuse Allegations: A manipulative ex might claim you're abusive or neglectful, forcing DCFS investigations that drain energy and resources.</w:t>
      </w:r>
    </w:p>
    <w:p w:rsidR="00000000" w:rsidDel="00000000" w:rsidP="00000000" w:rsidRDefault="00000000" w:rsidRPr="00000000" w14:paraId="0000047C">
      <w:pPr>
        <w:numPr>
          <w:ilvl w:val="0"/>
          <w:numId w:val="414"/>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sz w:val="24"/>
          <w:szCs w:val="24"/>
          <w:rtl w:val="0"/>
        </w:rPr>
        <w:t xml:space="preserve">Document: Maintain a child "journal." Note every visitation or suspicious comment from your ex, and gather witness statements if they lie about your parenting.</w:t>
      </w:r>
    </w:p>
    <w:p w:rsidR="00000000" w:rsidDel="00000000" w:rsidP="00000000" w:rsidRDefault="00000000" w:rsidRPr="00000000" w14:paraId="0000047D">
      <w:pPr>
        <w:numPr>
          <w:ilvl w:val="0"/>
          <w:numId w:val="414"/>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sz w:val="24"/>
          <w:szCs w:val="24"/>
          <w:rtl w:val="0"/>
        </w:rPr>
        <w:t xml:space="preserve">DCFS "Tricks": If your ex repeatedly calls DCFS with fabricated claims (like squalid living conditions or invented bruises), be ready to cooperate calmly with investigators, show consistent care, and offer third-party references.</w:t>
      </w:r>
    </w:p>
    <w:p w:rsidR="00000000" w:rsidDel="00000000" w:rsidP="00000000" w:rsidRDefault="00000000" w:rsidRPr="00000000" w14:paraId="0000047E">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A 2022 Institute for Family Research study indicated 15–20% of high-conflict divorces involve some level of parental alienation or repeated false allegations, particularly in DV-laced scenarios.</w:t>
      </w:r>
    </w:p>
    <w:p w:rsidR="00000000" w:rsidDel="00000000" w:rsidP="00000000" w:rsidRDefault="00000000" w:rsidRPr="00000000" w14:paraId="0000047F">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Immediate Response:</w:t>
      </w:r>
    </w:p>
    <w:p w:rsidR="00000000" w:rsidDel="00000000" w:rsidP="00000000" w:rsidRDefault="00000000" w:rsidRPr="00000000" w14:paraId="00000480">
      <w:pPr>
        <w:numPr>
          <w:ilvl w:val="0"/>
          <w:numId w:val="241"/>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sz w:val="24"/>
          <w:szCs w:val="24"/>
          <w:rtl w:val="0"/>
        </w:rPr>
        <w:t xml:space="preserve">Stay Calm: Overreacting can worsen your image in court.</w:t>
      </w:r>
    </w:p>
    <w:p w:rsidR="00000000" w:rsidDel="00000000" w:rsidP="00000000" w:rsidRDefault="00000000" w:rsidRPr="00000000" w14:paraId="00000481">
      <w:pPr>
        <w:numPr>
          <w:ilvl w:val="0"/>
          <w:numId w:val="241"/>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sz w:val="24"/>
          <w:szCs w:val="24"/>
          <w:rtl w:val="0"/>
        </w:rPr>
        <w:t xml:space="preserve">Gather Evidence: Therapists, school teachers, neighbors—anyone can vouch for your stable parenting. Keep texts/emails showing your ex's manipulations.</w:t>
      </w:r>
    </w:p>
    <w:p w:rsidR="00000000" w:rsidDel="00000000" w:rsidP="00000000" w:rsidRDefault="00000000" w:rsidRPr="00000000" w14:paraId="00000482">
      <w:pPr>
        <w:numPr>
          <w:ilvl w:val="0"/>
          <w:numId w:val="241"/>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sz w:val="24"/>
          <w:szCs w:val="24"/>
          <w:rtl w:val="0"/>
        </w:rPr>
        <w:t xml:space="preserve">Seek Legal Aid: False accusations can be defused with thorough documentation, sometimes requiring counsel experienced in alienation or DV issues.</w:t>
      </w:r>
    </w:p>
    <w:p w:rsidR="00000000" w:rsidDel="00000000" w:rsidP="00000000" w:rsidRDefault="00000000" w:rsidRPr="00000000" w14:paraId="00000483">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Courts may assign a custody evaluator or guardian ad litem to investigate. Cooperate, present your evidence, and avoid stooping to counter-manipulations. If a DCFS case is opened, keep logs of every interaction with social workers. Show them your consistent care, your child's stable routine, and any proof that your ex is making unfounded claims.</w:t>
      </w:r>
    </w:p>
    <w:p w:rsidR="00000000" w:rsidDel="00000000" w:rsidP="00000000" w:rsidRDefault="00000000" w:rsidRPr="00000000" w14:paraId="00000484">
      <w:pPr>
        <w:pStyle w:val="Heading4"/>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22"/>
          <w:szCs w:val="22"/>
        </w:rPr>
      </w:pPr>
      <w:bookmarkStart w:colFirst="0" w:colLast="0" w:name="_srk3s1y817x2" w:id="205"/>
      <w:bookmarkEnd w:id="205"/>
      <w:r w:rsidDel="00000000" w:rsidR="00000000" w:rsidRPr="00000000">
        <w:rPr>
          <w:b w:val="1"/>
          <w:color w:val="000000"/>
          <w:sz w:val="22"/>
          <w:szCs w:val="22"/>
          <w:rtl w:val="0"/>
        </w:rPr>
        <w:t xml:space="preserve">My Personal Ordeal with DCFS and Manipulated Custody Evaluations</w:t>
      </w:r>
    </w:p>
    <w:p w:rsidR="00000000" w:rsidDel="00000000" w:rsidP="00000000" w:rsidRDefault="00000000" w:rsidRPr="00000000" w14:paraId="00000485">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I experienced the horror of repeated DCFS involvement instigated by my husband. He would call DCFS or push neighbors into calling, painting me as an unfit parent. On one occasion, neighbors reported me after my child had a meltdown when I attempted to drop him off with a babysitter—he threw a fit, hit his leg with a scooter, causing a bruise, but the neighbors reported me as an unfit parent with the encouragement of my husband. This escalated into official investigations, forcing me to prove I was innocent of abuse. Simultaneously, outside court negotiations devolved into extortion: my husband took advantage of a gap between restraining orders to break into my home and take the children away on a so-called "staycation." He withheld the children in an unknown location, asserting that he wouldn't provide me access to our children unless I agreed to his custody and property demands.</w:t>
      </w:r>
    </w:p>
    <w:p w:rsidR="00000000" w:rsidDel="00000000" w:rsidP="00000000" w:rsidRDefault="00000000" w:rsidRPr="00000000" w14:paraId="00000486">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During the staycation, he met with DCSF and coached our kids to say I was an alcoholic and mentally ill, weaving a narrative that I was unstable. Their investigation repeated. The heartbreak of seeing DCFS show up at my door again and again was soul-crushing. My spouse had already convinced my neighbors that I was an unsafe parent. In the meantime, in legal proceedings, I lost primary custody by ceding to his demands. Once he had physical control, he turned them against me, telling them I was a threat. He insisted I was so mentally ill I might stab them at night. He even removed knives weekly before my "nesting period," reinforcing their fear.</w:t>
      </w:r>
    </w:p>
    <w:p w:rsidR="00000000" w:rsidDel="00000000" w:rsidP="00000000" w:rsidRDefault="00000000" w:rsidRPr="00000000" w14:paraId="00000487">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Then he'd sabotage the stove, lining the oven with foul-smelling substances so that any cooking attempt filled the house with smoke, alarming our kids and further "proving" I was dangerous. He canceled the fire insurance and disconnected the smoke alarms, leaving me and the kids even more vulnerable.</w:t>
      </w:r>
    </w:p>
    <w:p w:rsidR="00000000" w:rsidDel="00000000" w:rsidP="00000000" w:rsidRDefault="00000000" w:rsidRPr="00000000" w14:paraId="00000488">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When I tried feeding them, he told them not to eat my cooking for fear of being poisoned. He packed special water bottles and snacks so they'd never accept anything from me. In the midst of all this, he forced my son to write daily hateful journals about me—indoctrinating him to see me as a villain. It reached the point where he wrote up our child's so-called will in case my son "committed suicide" or I "stabbed him." A handwriting expert confirmed it was all orchestrated by my husband, which at least got the court's attention. Even my in-laws joined in, sending letters to the custody evaluator claiming I wanted to drive the kids off a cliff because they had autism. In reality, I desperately wanted them safe.</w:t>
      </w:r>
    </w:p>
    <w:p w:rsidR="00000000" w:rsidDel="00000000" w:rsidP="00000000" w:rsidRDefault="00000000" w:rsidRPr="00000000" w14:paraId="00000489">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Eventually, I underwent a child custody evaluation, a year-long forensic process. I was terrified, fearing that the ex's attorney—who hired this evaluator often—could skew the findings. Minor's counsel interviewed neighbors, clients, and my friends, all while my husband hammered his narrative that I was unbalanced. Thankfully, the evaluation turned out in my favor; they could prove none of his allegations were true. But the entire experience was nightmarish. Such evaluations can be influenced if one side has money and repeat business with the evaluator. I was fortunate. Many parents facing these manipulations see the system tilt unfairly. The toll of these forced investigations and manipulative custody evaluations cannot be understated. It was, simply put, horrific.</w:t>
      </w:r>
    </w:p>
    <w:p w:rsidR="00000000" w:rsidDel="00000000" w:rsidP="00000000" w:rsidRDefault="00000000" w:rsidRPr="00000000" w14:paraId="0000048A">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26"/>
          <w:szCs w:val="26"/>
        </w:rPr>
      </w:pPr>
      <w:bookmarkStart w:colFirst="0" w:colLast="0" w:name="_4mn7f2hfxmcy" w:id="206"/>
      <w:bookmarkEnd w:id="206"/>
      <w:r w:rsidDel="00000000" w:rsidR="00000000" w:rsidRPr="00000000">
        <w:rPr>
          <w:b w:val="1"/>
          <w:color w:val="000000"/>
          <w:sz w:val="26"/>
          <w:szCs w:val="26"/>
          <w:rtl w:val="0"/>
        </w:rPr>
        <w:t xml:space="preserve">7. Teaser: "Custody War" for Advanced Conflicts</w:t>
      </w:r>
    </w:p>
    <w:p w:rsidR="00000000" w:rsidDel="00000000" w:rsidP="00000000" w:rsidRDefault="00000000" w:rsidRPr="00000000" w14:paraId="0000048B">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If you're facing advanced custody crises—like severe parental alienation, minors' counsel issues, or DCFS involvement—this chapter offers only the basics. My dedicated guide, </w:t>
      </w:r>
      <w:r w:rsidDel="00000000" w:rsidR="00000000" w:rsidRPr="00000000">
        <w:rPr>
          <w:i w:val="1"/>
          <w:sz w:val="24"/>
          <w:szCs w:val="24"/>
          <w:rtl w:val="0"/>
        </w:rPr>
        <w:t xml:space="preserve">Custody War</w:t>
      </w:r>
      <w:r w:rsidDel="00000000" w:rsidR="00000000" w:rsidRPr="00000000">
        <w:rPr>
          <w:sz w:val="24"/>
          <w:szCs w:val="24"/>
          <w:rtl w:val="0"/>
        </w:rPr>
        <w:t xml:space="preserve">, delves deeper into:</w:t>
      </w:r>
    </w:p>
    <w:p w:rsidR="00000000" w:rsidDel="00000000" w:rsidP="00000000" w:rsidRDefault="00000000" w:rsidRPr="00000000" w14:paraId="0000048C">
      <w:pPr>
        <w:numPr>
          <w:ilvl w:val="0"/>
          <w:numId w:val="466"/>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sz w:val="24"/>
          <w:szCs w:val="24"/>
          <w:rtl w:val="0"/>
        </w:rPr>
        <w:t xml:space="preserve">Extreme Alienation Strategies: Identifying and countering advanced psychological manipulations.</w:t>
      </w:r>
    </w:p>
    <w:p w:rsidR="00000000" w:rsidDel="00000000" w:rsidP="00000000" w:rsidRDefault="00000000" w:rsidRPr="00000000" w14:paraId="0000048D">
      <w:pPr>
        <w:numPr>
          <w:ilvl w:val="0"/>
          <w:numId w:val="466"/>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sz w:val="24"/>
          <w:szCs w:val="24"/>
          <w:rtl w:val="0"/>
        </w:rPr>
        <w:t xml:space="preserve">Minors' Counsel Fiascos: When appointed attorneys for children fail or collude with the other side.</w:t>
      </w:r>
    </w:p>
    <w:p w:rsidR="00000000" w:rsidDel="00000000" w:rsidP="00000000" w:rsidRDefault="00000000" w:rsidRPr="00000000" w14:paraId="0000048E">
      <w:pPr>
        <w:numPr>
          <w:ilvl w:val="0"/>
          <w:numId w:val="466"/>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sz w:val="24"/>
          <w:szCs w:val="24"/>
          <w:rtl w:val="0"/>
        </w:rPr>
        <w:t xml:space="preserve">Dealing with DCFS: Handling child services investigations triggered by false reports, ensuring your home is recognized as safe.</w:t>
      </w:r>
    </w:p>
    <w:p w:rsidR="00000000" w:rsidDel="00000000" w:rsidP="00000000" w:rsidRDefault="00000000" w:rsidRPr="00000000" w14:paraId="0000048F">
      <w:pPr>
        <w:numPr>
          <w:ilvl w:val="0"/>
          <w:numId w:val="466"/>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sz w:val="24"/>
          <w:szCs w:val="24"/>
          <w:rtl w:val="0"/>
        </w:rPr>
        <w:t xml:space="preserve">Courtroom Tactics: Detailed advice on depositions, cross-examination of guardians ad litem, plus advanced discovery of child-related finances or hidden manipulations.</w:t>
      </w:r>
    </w:p>
    <w:p w:rsidR="00000000" w:rsidDel="00000000" w:rsidP="00000000" w:rsidRDefault="00000000" w:rsidRPr="00000000" w14:paraId="00000490">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If your ex weaponizes your child in any capacity—especially if they lie about abuse or sabotage your child's relationship with you—</w:t>
      </w:r>
      <w:r w:rsidDel="00000000" w:rsidR="00000000" w:rsidRPr="00000000">
        <w:rPr>
          <w:i w:val="1"/>
          <w:sz w:val="24"/>
          <w:szCs w:val="24"/>
          <w:rtl w:val="0"/>
        </w:rPr>
        <w:t xml:space="preserve">Custody War</w:t>
      </w:r>
      <w:r w:rsidDel="00000000" w:rsidR="00000000" w:rsidRPr="00000000">
        <w:rPr>
          <w:sz w:val="24"/>
          <w:szCs w:val="24"/>
          <w:rtl w:val="0"/>
        </w:rPr>
        <w:t xml:space="preserve"> provides step-by-step legal and psychological strategies to fight back. Many parents regret not taking action sooner, so don't dismiss early red flags.</w:t>
      </w:r>
    </w:p>
    <w:p w:rsidR="00000000" w:rsidDel="00000000" w:rsidP="00000000" w:rsidRDefault="00000000" w:rsidRPr="00000000" w14:paraId="00000491">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26"/>
          <w:szCs w:val="26"/>
        </w:rPr>
      </w:pPr>
      <w:bookmarkStart w:colFirst="0" w:colLast="0" w:name="_ns1u0f4soake" w:id="207"/>
      <w:bookmarkEnd w:id="207"/>
      <w:r w:rsidDel="00000000" w:rsidR="00000000" w:rsidRPr="00000000">
        <w:rPr>
          <w:b w:val="1"/>
          <w:color w:val="000000"/>
          <w:sz w:val="26"/>
          <w:szCs w:val="26"/>
          <w:rtl w:val="0"/>
        </w:rPr>
        <w:t xml:space="preserve">8. Practical Tips for Navigating Custody and Support</w:t>
      </w:r>
    </w:p>
    <w:p w:rsidR="00000000" w:rsidDel="00000000" w:rsidP="00000000" w:rsidRDefault="00000000" w:rsidRPr="00000000" w14:paraId="00000492">
      <w:pPr>
        <w:pStyle w:val="Heading4"/>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22"/>
          <w:szCs w:val="22"/>
        </w:rPr>
      </w:pPr>
      <w:bookmarkStart w:colFirst="0" w:colLast="0" w:name="_x8ntww5gifxt" w:id="208"/>
      <w:bookmarkEnd w:id="208"/>
      <w:r w:rsidDel="00000000" w:rsidR="00000000" w:rsidRPr="00000000">
        <w:rPr>
          <w:b w:val="1"/>
          <w:color w:val="000000"/>
          <w:sz w:val="22"/>
          <w:szCs w:val="22"/>
          <w:rtl w:val="0"/>
        </w:rPr>
        <w:t xml:space="preserve">Document Everything</w:t>
      </w:r>
    </w:p>
    <w:p w:rsidR="00000000" w:rsidDel="00000000" w:rsidP="00000000" w:rsidRDefault="00000000" w:rsidRPr="00000000" w14:paraId="00000493">
      <w:pPr>
        <w:numPr>
          <w:ilvl w:val="0"/>
          <w:numId w:val="381"/>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sz w:val="24"/>
          <w:szCs w:val="24"/>
          <w:rtl w:val="0"/>
        </w:rPr>
        <w:t xml:space="preserve">Keep a calendar or journal logging parenting time, missed visits, suspicious behavior, and your child's emotional responses. Courts value well-organized, dated records.</w:t>
      </w:r>
    </w:p>
    <w:p w:rsidR="00000000" w:rsidDel="00000000" w:rsidP="00000000" w:rsidRDefault="00000000" w:rsidRPr="00000000" w14:paraId="00000494">
      <w:pPr>
        <w:numPr>
          <w:ilvl w:val="0"/>
          <w:numId w:val="381"/>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sz w:val="24"/>
          <w:szCs w:val="24"/>
          <w:rtl w:val="0"/>
        </w:rPr>
        <w:t xml:space="preserve">Child-Related Expenses: From childcare to extracurricular fees, keep receipts. If support calculations or modifications arise, you'll have accurate data.</w:t>
      </w:r>
    </w:p>
    <w:p w:rsidR="00000000" w:rsidDel="00000000" w:rsidP="00000000" w:rsidRDefault="00000000" w:rsidRPr="00000000" w14:paraId="00000495">
      <w:pPr>
        <w:pStyle w:val="Heading4"/>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22"/>
          <w:szCs w:val="22"/>
        </w:rPr>
      </w:pPr>
      <w:bookmarkStart w:colFirst="0" w:colLast="0" w:name="_gqbzhi2fqw0f" w:id="209"/>
      <w:bookmarkEnd w:id="209"/>
      <w:r w:rsidDel="00000000" w:rsidR="00000000" w:rsidRPr="00000000">
        <w:rPr>
          <w:b w:val="1"/>
          <w:color w:val="000000"/>
          <w:sz w:val="22"/>
          <w:szCs w:val="22"/>
          <w:rtl w:val="0"/>
        </w:rPr>
        <w:t xml:space="preserve">Child-Appropriate Communication</w:t>
      </w:r>
    </w:p>
    <w:p w:rsidR="00000000" w:rsidDel="00000000" w:rsidP="00000000" w:rsidRDefault="00000000" w:rsidRPr="00000000" w14:paraId="00000496">
      <w:pPr>
        <w:numPr>
          <w:ilvl w:val="0"/>
          <w:numId w:val="16"/>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sz w:val="24"/>
          <w:szCs w:val="24"/>
          <w:rtl w:val="0"/>
        </w:rPr>
        <w:t xml:space="preserve">Avoid sharing adult disputes or finances with your child. Maintain boundaries so they aren't burdened with adult stress.</w:t>
      </w:r>
    </w:p>
    <w:p w:rsidR="00000000" w:rsidDel="00000000" w:rsidP="00000000" w:rsidRDefault="00000000" w:rsidRPr="00000000" w14:paraId="00000497">
      <w:pPr>
        <w:numPr>
          <w:ilvl w:val="0"/>
          <w:numId w:val="16"/>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sz w:val="24"/>
          <w:szCs w:val="24"/>
          <w:rtl w:val="0"/>
        </w:rPr>
        <w:t xml:space="preserve">Explain the process in age-appropriate terms: "Mom and Dad both love you. We're working out details with the court to make sure you have stability."</w:t>
      </w:r>
    </w:p>
    <w:p w:rsidR="00000000" w:rsidDel="00000000" w:rsidP="00000000" w:rsidRDefault="00000000" w:rsidRPr="00000000" w14:paraId="00000498">
      <w:pPr>
        <w:pStyle w:val="Heading4"/>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22"/>
          <w:szCs w:val="22"/>
        </w:rPr>
      </w:pPr>
      <w:bookmarkStart w:colFirst="0" w:colLast="0" w:name="_wsrqdt7wpkqo" w:id="210"/>
      <w:bookmarkEnd w:id="210"/>
      <w:r w:rsidDel="00000000" w:rsidR="00000000" w:rsidRPr="00000000">
        <w:rPr>
          <w:b w:val="1"/>
          <w:color w:val="000000"/>
          <w:sz w:val="22"/>
          <w:szCs w:val="22"/>
          <w:rtl w:val="0"/>
        </w:rPr>
        <w:t xml:space="preserve">Use Communication Apps</w:t>
      </w:r>
    </w:p>
    <w:p w:rsidR="00000000" w:rsidDel="00000000" w:rsidP="00000000" w:rsidRDefault="00000000" w:rsidRPr="00000000" w14:paraId="00000499">
      <w:pPr>
        <w:numPr>
          <w:ilvl w:val="0"/>
          <w:numId w:val="154"/>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sz w:val="24"/>
          <w:szCs w:val="24"/>
          <w:rtl w:val="0"/>
        </w:rPr>
        <w:t xml:space="preserve">Email or specialized co-parenting apps (e.g., OurFamilyWizard, TalkingParents) create a documented record of every exchange.</w:t>
      </w:r>
    </w:p>
    <w:p w:rsidR="00000000" w:rsidDel="00000000" w:rsidP="00000000" w:rsidRDefault="00000000" w:rsidRPr="00000000" w14:paraId="0000049A">
      <w:pPr>
        <w:numPr>
          <w:ilvl w:val="0"/>
          <w:numId w:val="154"/>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sz w:val="24"/>
          <w:szCs w:val="24"/>
          <w:rtl w:val="0"/>
        </w:rPr>
        <w:t xml:space="preserve">Minimizes "he said/she said" so you can present clean chat transcripts to the judge.</w:t>
      </w:r>
    </w:p>
    <w:p w:rsidR="00000000" w:rsidDel="00000000" w:rsidP="00000000" w:rsidRDefault="00000000" w:rsidRPr="00000000" w14:paraId="0000049B">
      <w:pPr>
        <w:pStyle w:val="Heading4"/>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22"/>
          <w:szCs w:val="22"/>
        </w:rPr>
      </w:pPr>
      <w:bookmarkStart w:colFirst="0" w:colLast="0" w:name="_iqmr36e1287h" w:id="211"/>
      <w:bookmarkEnd w:id="211"/>
      <w:r w:rsidDel="00000000" w:rsidR="00000000" w:rsidRPr="00000000">
        <w:rPr>
          <w:b w:val="1"/>
          <w:color w:val="000000"/>
          <w:sz w:val="22"/>
          <w:szCs w:val="22"/>
          <w:rtl w:val="0"/>
        </w:rPr>
        <w:t xml:space="preserve">Prepare for Court Thoroughly</w:t>
      </w:r>
    </w:p>
    <w:p w:rsidR="00000000" w:rsidDel="00000000" w:rsidP="00000000" w:rsidRDefault="00000000" w:rsidRPr="00000000" w14:paraId="0000049C">
      <w:pPr>
        <w:numPr>
          <w:ilvl w:val="0"/>
          <w:numId w:val="369"/>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sz w:val="24"/>
          <w:szCs w:val="24"/>
          <w:rtl w:val="0"/>
        </w:rPr>
        <w:t xml:space="preserve">Know Your State's Guidelines: Read up on your state's custody factors or child support formulas; ignorance could cost you.</w:t>
      </w:r>
    </w:p>
    <w:p w:rsidR="00000000" w:rsidDel="00000000" w:rsidP="00000000" w:rsidRDefault="00000000" w:rsidRPr="00000000" w14:paraId="0000049D">
      <w:pPr>
        <w:numPr>
          <w:ilvl w:val="0"/>
          <w:numId w:val="369"/>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sz w:val="24"/>
          <w:szCs w:val="24"/>
          <w:rtl w:val="0"/>
        </w:rPr>
        <w:t xml:space="preserve">Be Civil in Hearings: Judges watch your demeanor. Even if your ex provokes, remain calm and child-focused.</w:t>
      </w:r>
    </w:p>
    <w:p w:rsidR="00000000" w:rsidDel="00000000" w:rsidP="00000000" w:rsidRDefault="00000000" w:rsidRPr="00000000" w14:paraId="0000049E">
      <w:pPr>
        <w:pStyle w:val="Heading4"/>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22"/>
          <w:szCs w:val="22"/>
        </w:rPr>
      </w:pPr>
      <w:bookmarkStart w:colFirst="0" w:colLast="0" w:name="_nl6hyiv7i44b" w:id="212"/>
      <w:bookmarkEnd w:id="212"/>
      <w:r w:rsidDel="00000000" w:rsidR="00000000" w:rsidRPr="00000000">
        <w:rPr>
          <w:b w:val="1"/>
          <w:color w:val="000000"/>
          <w:sz w:val="22"/>
          <w:szCs w:val="22"/>
          <w:rtl w:val="0"/>
        </w:rPr>
        <w:t xml:space="preserve">Support from Professionals</w:t>
      </w:r>
    </w:p>
    <w:p w:rsidR="00000000" w:rsidDel="00000000" w:rsidP="00000000" w:rsidRDefault="00000000" w:rsidRPr="00000000" w14:paraId="0000049F">
      <w:pPr>
        <w:numPr>
          <w:ilvl w:val="0"/>
          <w:numId w:val="361"/>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sz w:val="24"/>
          <w:szCs w:val="24"/>
          <w:rtl w:val="0"/>
        </w:rPr>
        <w:t xml:space="preserve">Child Therapists: If your child displays anxiety, nightmares, or aggression, a counselor can help them cope with parental conflict.</w:t>
      </w:r>
    </w:p>
    <w:p w:rsidR="00000000" w:rsidDel="00000000" w:rsidP="00000000" w:rsidRDefault="00000000" w:rsidRPr="00000000" w14:paraId="000004A0">
      <w:pPr>
        <w:numPr>
          <w:ilvl w:val="0"/>
          <w:numId w:val="361"/>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sz w:val="24"/>
          <w:szCs w:val="24"/>
          <w:rtl w:val="0"/>
        </w:rPr>
        <w:t xml:space="preserve">Parenting Coordinators: Some courts appoint a neutral coordinator to resolve smaller disputes—like holiday schedules—without returning to court.</w:t>
      </w:r>
    </w:p>
    <w:p w:rsidR="00000000" w:rsidDel="00000000" w:rsidP="00000000" w:rsidRDefault="00000000" w:rsidRPr="00000000" w14:paraId="000004A1">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Confrontational exes may resist therapy or child counseling, fearing an outsider might see their manipulations. Petition the court, if necessary, requesting a psychological evaluation or therapy requirement for the children. If you worry about finances, check local nonprofits or legal aid groups that provide sliding-scale or pro bono custody mediation. Some states mandate free or low-cost parenting classes that can reduce friction.</w:t>
      </w:r>
    </w:p>
    <w:p w:rsidR="00000000" w:rsidDel="00000000" w:rsidP="00000000" w:rsidRDefault="00000000" w:rsidRPr="00000000" w14:paraId="000004A2">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26"/>
          <w:szCs w:val="26"/>
        </w:rPr>
      </w:pPr>
      <w:bookmarkStart w:colFirst="0" w:colLast="0" w:name="_d7j6uekl1d70" w:id="213"/>
      <w:bookmarkEnd w:id="213"/>
      <w:r w:rsidDel="00000000" w:rsidR="00000000" w:rsidRPr="00000000">
        <w:rPr>
          <w:b w:val="1"/>
          <w:color w:val="000000"/>
          <w:sz w:val="26"/>
          <w:szCs w:val="26"/>
          <w:rtl w:val="0"/>
        </w:rPr>
        <w:t xml:space="preserve">9. Additional Considerations and Evolving Custody Trends</w:t>
      </w:r>
    </w:p>
    <w:p w:rsidR="00000000" w:rsidDel="00000000" w:rsidP="00000000" w:rsidRDefault="00000000" w:rsidRPr="00000000" w14:paraId="000004A3">
      <w:pPr>
        <w:pStyle w:val="Heading4"/>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22"/>
          <w:szCs w:val="22"/>
        </w:rPr>
      </w:pPr>
      <w:bookmarkStart w:colFirst="0" w:colLast="0" w:name="_5ecywrbrxhyw" w:id="214"/>
      <w:bookmarkEnd w:id="214"/>
      <w:r w:rsidDel="00000000" w:rsidR="00000000" w:rsidRPr="00000000">
        <w:rPr>
          <w:b w:val="1"/>
          <w:color w:val="000000"/>
          <w:sz w:val="22"/>
          <w:szCs w:val="22"/>
          <w:rtl w:val="0"/>
        </w:rPr>
        <w:t xml:space="preserve">Virtual Visitation and Tech</w:t>
      </w:r>
    </w:p>
    <w:p w:rsidR="00000000" w:rsidDel="00000000" w:rsidP="00000000" w:rsidRDefault="00000000" w:rsidRPr="00000000" w14:paraId="000004A4">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With remote schooling or telehealth, some exes push for "virtual visitation," especially if living far away. Clarify how online contact affects your child's routine, privacy, and mental health.</w:t>
      </w:r>
    </w:p>
    <w:p w:rsidR="00000000" w:rsidDel="00000000" w:rsidP="00000000" w:rsidRDefault="00000000" w:rsidRPr="00000000" w14:paraId="000004A5">
      <w:pPr>
        <w:pStyle w:val="Heading4"/>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22"/>
          <w:szCs w:val="22"/>
        </w:rPr>
      </w:pPr>
      <w:bookmarkStart w:colFirst="0" w:colLast="0" w:name="_n30tj6cdfj2j" w:id="215"/>
      <w:bookmarkEnd w:id="215"/>
      <w:r w:rsidDel="00000000" w:rsidR="00000000" w:rsidRPr="00000000">
        <w:rPr>
          <w:b w:val="1"/>
          <w:color w:val="000000"/>
          <w:sz w:val="22"/>
          <w:szCs w:val="22"/>
          <w:rtl w:val="0"/>
        </w:rPr>
        <w:t xml:space="preserve">Travel and Relocation Issues</w:t>
      </w:r>
    </w:p>
    <w:p w:rsidR="00000000" w:rsidDel="00000000" w:rsidP="00000000" w:rsidRDefault="00000000" w:rsidRPr="00000000" w14:paraId="000004A6">
      <w:pPr>
        <w:numPr>
          <w:ilvl w:val="0"/>
          <w:numId w:val="262"/>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sz w:val="24"/>
          <w:szCs w:val="24"/>
          <w:rtl w:val="0"/>
        </w:rPr>
        <w:t xml:space="preserve">Relocation: If you or your ex wants to move out of state or far away, custody orders might need modification. Watch if your ex attempts to relocate the child outside your county or region without the court's permission.</w:t>
      </w:r>
    </w:p>
    <w:p w:rsidR="00000000" w:rsidDel="00000000" w:rsidP="00000000" w:rsidRDefault="00000000" w:rsidRPr="00000000" w14:paraId="000004A7">
      <w:pPr>
        <w:numPr>
          <w:ilvl w:val="0"/>
          <w:numId w:val="262"/>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sz w:val="24"/>
          <w:szCs w:val="24"/>
          <w:rtl w:val="0"/>
        </w:rPr>
        <w:t xml:space="preserve">Military or Job Travel: Frequent deployments or job-based relocations can complicate stable schedules.</w:t>
      </w:r>
    </w:p>
    <w:p w:rsidR="00000000" w:rsidDel="00000000" w:rsidP="00000000" w:rsidRDefault="00000000" w:rsidRPr="00000000" w14:paraId="000004A8">
      <w:pPr>
        <w:pStyle w:val="Heading4"/>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22"/>
          <w:szCs w:val="22"/>
        </w:rPr>
      </w:pPr>
      <w:bookmarkStart w:colFirst="0" w:colLast="0" w:name="_syj5cn7blqc1" w:id="216"/>
      <w:bookmarkEnd w:id="216"/>
      <w:r w:rsidDel="00000000" w:rsidR="00000000" w:rsidRPr="00000000">
        <w:rPr>
          <w:b w:val="1"/>
          <w:color w:val="000000"/>
          <w:sz w:val="22"/>
          <w:szCs w:val="22"/>
          <w:rtl w:val="0"/>
        </w:rPr>
        <w:t xml:space="preserve">Grandparent or Third-Party Involvement</w:t>
      </w:r>
    </w:p>
    <w:p w:rsidR="00000000" w:rsidDel="00000000" w:rsidP="00000000" w:rsidRDefault="00000000" w:rsidRPr="00000000" w14:paraId="000004A9">
      <w:pPr>
        <w:numPr>
          <w:ilvl w:val="0"/>
          <w:numId w:val="301"/>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sz w:val="24"/>
          <w:szCs w:val="24"/>
          <w:rtl w:val="0"/>
        </w:rPr>
        <w:t xml:space="preserve">Extended family members sometimes seek visitation or custody if they believe the child's welfare is at risk or if both parents are high-conflict.</w:t>
      </w:r>
    </w:p>
    <w:p w:rsidR="00000000" w:rsidDel="00000000" w:rsidP="00000000" w:rsidRDefault="00000000" w:rsidRPr="00000000" w14:paraId="000004AA">
      <w:pPr>
        <w:numPr>
          <w:ilvl w:val="0"/>
          <w:numId w:val="301"/>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sz w:val="24"/>
          <w:szCs w:val="24"/>
          <w:rtl w:val="0"/>
        </w:rPr>
        <w:t xml:space="preserve">Laws vary—some states allow grandparents to petition for visitation; others strictly prioritize parental autonomy.</w:t>
      </w:r>
    </w:p>
    <w:p w:rsidR="00000000" w:rsidDel="00000000" w:rsidP="00000000" w:rsidRDefault="00000000" w:rsidRPr="00000000" w14:paraId="000004AB">
      <w:pPr>
        <w:pStyle w:val="Heading4"/>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22"/>
          <w:szCs w:val="22"/>
        </w:rPr>
      </w:pPr>
      <w:bookmarkStart w:colFirst="0" w:colLast="0" w:name="_jspurooil67i" w:id="217"/>
      <w:bookmarkEnd w:id="217"/>
      <w:r w:rsidDel="00000000" w:rsidR="00000000" w:rsidRPr="00000000">
        <w:rPr>
          <w:b w:val="1"/>
          <w:color w:val="000000"/>
          <w:sz w:val="22"/>
          <w:szCs w:val="22"/>
          <w:rtl w:val="0"/>
        </w:rPr>
        <w:t xml:space="preserve">Cultural and Religious Factors</w:t>
      </w:r>
    </w:p>
    <w:p w:rsidR="00000000" w:rsidDel="00000000" w:rsidP="00000000" w:rsidRDefault="00000000" w:rsidRPr="00000000" w14:paraId="000004AC">
      <w:pPr>
        <w:numPr>
          <w:ilvl w:val="0"/>
          <w:numId w:val="113"/>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sz w:val="24"/>
          <w:szCs w:val="24"/>
          <w:rtl w:val="0"/>
        </w:rPr>
        <w:t xml:space="preserve">Disagreements on a child's religious upbringing or cultural traditions can escalate into a split. Judges usually weigh continuity but do not often force a single religion unless it tangibly harms the child.</w:t>
      </w:r>
    </w:p>
    <w:p w:rsidR="00000000" w:rsidDel="00000000" w:rsidP="00000000" w:rsidRDefault="00000000" w:rsidRPr="00000000" w14:paraId="000004AD">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A 2021 Family Policy Review noted that 14% of custody disputes revolve around parenting differences in religion or culture—especially in cross-cultural marriages. If you or your ex is from a different country, watch for sudden relocation attempts that violate your custody order. International abduction issues can arise if they flee with the child. Some divorces see parents negotiating unique cultural traditions—e.g., schooling in a certain language or attending religious ceremonies. The court's main question remains: Does it serve the child's best interests or create conflict?</w:t>
      </w:r>
    </w:p>
    <w:p w:rsidR="00000000" w:rsidDel="00000000" w:rsidP="00000000" w:rsidRDefault="00000000" w:rsidRPr="00000000" w14:paraId="000004AE">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26"/>
          <w:szCs w:val="26"/>
        </w:rPr>
      </w:pPr>
      <w:bookmarkStart w:colFirst="0" w:colLast="0" w:name="_g0jgvsyl7pmk" w:id="218"/>
      <w:bookmarkEnd w:id="218"/>
      <w:r w:rsidDel="00000000" w:rsidR="00000000" w:rsidRPr="00000000">
        <w:rPr>
          <w:b w:val="1"/>
          <w:color w:val="000000"/>
          <w:sz w:val="26"/>
          <w:szCs w:val="26"/>
          <w:rtl w:val="0"/>
        </w:rPr>
        <w:t xml:space="preserve">10. Protecting Child Support Through Liens, Flight Risk Prevention, and International Enforcement</w:t>
      </w:r>
    </w:p>
    <w:p w:rsidR="00000000" w:rsidDel="00000000" w:rsidP="00000000" w:rsidRDefault="00000000" w:rsidRPr="00000000" w14:paraId="000004AF">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Some parents try to evade child support by selling assets, refinancing property, or even fleeing the country. Safeguard your child's financial security with these strategies:</w:t>
      </w:r>
    </w:p>
    <w:p w:rsidR="00000000" w:rsidDel="00000000" w:rsidP="00000000" w:rsidRDefault="00000000" w:rsidRPr="00000000" w14:paraId="000004B0">
      <w:pPr>
        <w:pStyle w:val="Heading4"/>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22"/>
          <w:szCs w:val="22"/>
        </w:rPr>
      </w:pPr>
      <w:bookmarkStart w:colFirst="0" w:colLast="0" w:name="_ec2ke3eepk4a" w:id="219"/>
      <w:bookmarkEnd w:id="219"/>
      <w:r w:rsidDel="00000000" w:rsidR="00000000" w:rsidRPr="00000000">
        <w:rPr>
          <w:b w:val="1"/>
          <w:color w:val="000000"/>
          <w:sz w:val="22"/>
          <w:szCs w:val="22"/>
          <w:rtl w:val="0"/>
        </w:rPr>
        <w:t xml:space="preserve">Property Liens for Child Support</w:t>
      </w:r>
    </w:p>
    <w:p w:rsidR="00000000" w:rsidDel="00000000" w:rsidP="00000000" w:rsidRDefault="00000000" w:rsidRPr="00000000" w14:paraId="000004B1">
      <w:pPr>
        <w:numPr>
          <w:ilvl w:val="0"/>
          <w:numId w:val="387"/>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sz w:val="24"/>
          <w:szCs w:val="24"/>
          <w:rtl w:val="0"/>
        </w:rPr>
        <w:t xml:space="preserve">Real Property Liens: Under 750 ILCS 5/505(d), you can file a lien against real estate owned by the obligor if they fall behind on payments. This lien attaches to the property and must be satisfied before any sale or refinance.</w:t>
      </w:r>
    </w:p>
    <w:p w:rsidR="00000000" w:rsidDel="00000000" w:rsidP="00000000" w:rsidRDefault="00000000" w:rsidRPr="00000000" w14:paraId="000004B2">
      <w:pPr>
        <w:numPr>
          <w:ilvl w:val="0"/>
          <w:numId w:val="387"/>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sz w:val="24"/>
          <w:szCs w:val="24"/>
          <w:rtl w:val="0"/>
        </w:rPr>
        <w:t xml:space="preserve">Long-Term Support Liens: If the child is disabled and needs indefinite support, request the court to allow a lien that remains in place over the property, ensuring ongoing payments or arrears are covered.</w:t>
      </w:r>
    </w:p>
    <w:p w:rsidR="00000000" w:rsidDel="00000000" w:rsidP="00000000" w:rsidRDefault="00000000" w:rsidRPr="00000000" w14:paraId="000004B3">
      <w:pPr>
        <w:numPr>
          <w:ilvl w:val="0"/>
          <w:numId w:val="387"/>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sz w:val="24"/>
          <w:szCs w:val="24"/>
          <w:rtl w:val="0"/>
        </w:rPr>
        <w:t xml:space="preserve">Foreclosure Considerations: If the home is in foreclosure, intervene in the proceedings to assert your child support lien. The court may direct part of the sale proceeds to satisfy the unpaid support before certain other debts.</w:t>
      </w:r>
    </w:p>
    <w:p w:rsidR="00000000" w:rsidDel="00000000" w:rsidP="00000000" w:rsidRDefault="00000000" w:rsidRPr="00000000" w14:paraId="000004B4">
      <w:pPr>
        <w:pStyle w:val="Heading4"/>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22"/>
          <w:szCs w:val="22"/>
        </w:rPr>
      </w:pPr>
      <w:bookmarkStart w:colFirst="0" w:colLast="0" w:name="_wggy5od14e3h" w:id="220"/>
      <w:bookmarkEnd w:id="220"/>
      <w:r w:rsidDel="00000000" w:rsidR="00000000" w:rsidRPr="00000000">
        <w:rPr>
          <w:b w:val="1"/>
          <w:color w:val="000000"/>
          <w:sz w:val="22"/>
          <w:szCs w:val="22"/>
          <w:rtl w:val="0"/>
        </w:rPr>
        <w:t xml:space="preserve">Ensuring Support if the Parent May Flee</w:t>
      </w:r>
    </w:p>
    <w:p w:rsidR="00000000" w:rsidDel="00000000" w:rsidP="00000000" w:rsidRDefault="00000000" w:rsidRPr="00000000" w14:paraId="000004B5">
      <w:pPr>
        <w:numPr>
          <w:ilvl w:val="0"/>
          <w:numId w:val="83"/>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sz w:val="24"/>
          <w:szCs w:val="24"/>
          <w:rtl w:val="0"/>
        </w:rPr>
        <w:t xml:space="preserve">Court-Ordered Bond or Security: If you believe the paying parent is a flight risk, request that the court order them to post a bond or place funds in escrow, per 750 ILCS 5/505(f).</w:t>
      </w:r>
    </w:p>
    <w:p w:rsidR="00000000" w:rsidDel="00000000" w:rsidP="00000000" w:rsidRDefault="00000000" w:rsidRPr="00000000" w14:paraId="000004B6">
      <w:pPr>
        <w:numPr>
          <w:ilvl w:val="0"/>
          <w:numId w:val="83"/>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sz w:val="24"/>
          <w:szCs w:val="24"/>
          <w:rtl w:val="0"/>
        </w:rPr>
        <w:t xml:space="preserve">Passport Denial Program: Federal law (42 U.S.C. § 652(k)) denies or revokes passports to those owing over $2,500 in child support. Notify state child support services of arrears.</w:t>
      </w:r>
    </w:p>
    <w:p w:rsidR="00000000" w:rsidDel="00000000" w:rsidP="00000000" w:rsidRDefault="00000000" w:rsidRPr="00000000" w14:paraId="000004B7">
      <w:pPr>
        <w:numPr>
          <w:ilvl w:val="0"/>
          <w:numId w:val="83"/>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sz w:val="24"/>
          <w:szCs w:val="24"/>
          <w:rtl w:val="0"/>
        </w:rPr>
        <w:t xml:space="preserve">Injunctions and Travel Restrictions: File a motion informing the court of the flight risk. The judge can require the surrender of passports or issue an order barring international travel without permission.</w:t>
      </w:r>
    </w:p>
    <w:p w:rsidR="00000000" w:rsidDel="00000000" w:rsidP="00000000" w:rsidRDefault="00000000" w:rsidRPr="00000000" w14:paraId="000004B8">
      <w:pPr>
        <w:numPr>
          <w:ilvl w:val="0"/>
          <w:numId w:val="83"/>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sz w:val="24"/>
          <w:szCs w:val="24"/>
          <w:rtl w:val="0"/>
        </w:rPr>
        <w:t xml:space="preserve">Uniform Interstate Family Support Act (UIFSA): If the parent flees to a different state or country, UIFSA and the Hague Convention on the International Recovery of Child Support can help enforce orders.</w:t>
      </w:r>
    </w:p>
    <w:p w:rsidR="00000000" w:rsidDel="00000000" w:rsidP="00000000" w:rsidRDefault="00000000" w:rsidRPr="00000000" w14:paraId="000004B9">
      <w:pPr>
        <w:numPr>
          <w:ilvl w:val="0"/>
          <w:numId w:val="83"/>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sz w:val="24"/>
          <w:szCs w:val="24"/>
          <w:rtl w:val="0"/>
        </w:rPr>
        <w:t xml:space="preserve">Deadbeat Parents Punishment Act (18 U.S.C. § 228): Willful failure to pay child support or attempts to evade by leaving the country can lead to federal prosecution.</w:t>
      </w:r>
    </w:p>
    <w:p w:rsidR="00000000" w:rsidDel="00000000" w:rsidP="00000000" w:rsidRDefault="00000000" w:rsidRPr="00000000" w14:paraId="000004BA">
      <w:pPr>
        <w:pStyle w:val="Heading4"/>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22"/>
          <w:szCs w:val="22"/>
        </w:rPr>
      </w:pPr>
      <w:bookmarkStart w:colFirst="0" w:colLast="0" w:name="_mhvyubkkt325" w:id="221"/>
      <w:bookmarkEnd w:id="221"/>
      <w:r w:rsidDel="00000000" w:rsidR="00000000" w:rsidRPr="00000000">
        <w:rPr>
          <w:b w:val="1"/>
          <w:color w:val="000000"/>
          <w:sz w:val="22"/>
          <w:szCs w:val="22"/>
          <w:rtl w:val="0"/>
        </w:rPr>
        <w:t xml:space="preserve">Additional Security Measures</w:t>
      </w:r>
    </w:p>
    <w:p w:rsidR="00000000" w:rsidDel="00000000" w:rsidP="00000000" w:rsidRDefault="00000000" w:rsidRPr="00000000" w14:paraId="000004BB">
      <w:pPr>
        <w:numPr>
          <w:ilvl w:val="0"/>
          <w:numId w:val="311"/>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sz w:val="24"/>
          <w:szCs w:val="24"/>
          <w:rtl w:val="0"/>
        </w:rPr>
        <w:t xml:space="preserve">Income Withholding Orders: Use state forms to garnish wages automatically.</w:t>
      </w:r>
    </w:p>
    <w:p w:rsidR="00000000" w:rsidDel="00000000" w:rsidP="00000000" w:rsidRDefault="00000000" w:rsidRPr="00000000" w14:paraId="000004BC">
      <w:pPr>
        <w:numPr>
          <w:ilvl w:val="0"/>
          <w:numId w:val="311"/>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sz w:val="24"/>
          <w:szCs w:val="24"/>
          <w:rtl w:val="0"/>
        </w:rPr>
        <w:t xml:space="preserve">Seizure of Bank Accounts or Tax Refunds: Federal and state intercept programs can direct refunds toward child support arrears.</w:t>
      </w:r>
    </w:p>
    <w:p w:rsidR="00000000" w:rsidDel="00000000" w:rsidP="00000000" w:rsidRDefault="00000000" w:rsidRPr="00000000" w14:paraId="000004BD">
      <w:pPr>
        <w:numPr>
          <w:ilvl w:val="0"/>
          <w:numId w:val="311"/>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sz w:val="24"/>
          <w:szCs w:val="24"/>
          <w:rtl w:val="0"/>
        </w:rPr>
        <w:t xml:space="preserve">Forensic Accounting: If the ex is a high-earning professional (e.g., doctor) hiding income through trusts, corporate shells, or "cash-only" practices, a forensic accountant can uncover hidden revenue streams.</w:t>
      </w:r>
    </w:p>
    <w:p w:rsidR="00000000" w:rsidDel="00000000" w:rsidP="00000000" w:rsidRDefault="00000000" w:rsidRPr="00000000" w14:paraId="000004BE">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Maintaining these measures ensures that even if your ex tries to move assets or vanish internationally, your child's financial needs remain protected.</w:t>
      </w:r>
    </w:p>
    <w:p w:rsidR="00000000" w:rsidDel="00000000" w:rsidP="00000000" w:rsidRDefault="00000000" w:rsidRPr="00000000" w14:paraId="000004BF">
      <w:pPr>
        <w:pStyle w:val="Heading2"/>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sz w:val="34"/>
          <w:szCs w:val="34"/>
        </w:rPr>
      </w:pPr>
      <w:bookmarkStart w:colFirst="0" w:colLast="0" w:name="_iia4tgiw8qns" w:id="222"/>
      <w:bookmarkEnd w:id="222"/>
      <w:r w:rsidDel="00000000" w:rsidR="00000000" w:rsidRPr="00000000">
        <w:rPr>
          <w:b w:val="1"/>
          <w:sz w:val="34"/>
          <w:szCs w:val="34"/>
          <w:rtl w:val="0"/>
        </w:rPr>
        <w:t xml:space="preserve">Final Thoughts and Chapter Takeaways </w:t>
      </w:r>
    </w:p>
    <w:p w:rsidR="00000000" w:rsidDel="00000000" w:rsidP="00000000" w:rsidRDefault="00000000" w:rsidRPr="00000000" w14:paraId="000004C0">
      <w:pPr>
        <w:numPr>
          <w:ilvl w:val="0"/>
          <w:numId w:val="172"/>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Custody is Child-Focused.</w:t>
      </w:r>
      <w:r w:rsidDel="00000000" w:rsidR="00000000" w:rsidRPr="00000000">
        <w:rPr>
          <w:sz w:val="24"/>
          <w:szCs w:val="24"/>
          <w:rtl w:val="0"/>
        </w:rPr>
        <w:t xml:space="preserve"> Lawful vs. physical custody revolves around "best interests," stability, and safe co-parenting arrangements—no matter how combative the spouses feel.</w:t>
      </w:r>
    </w:p>
    <w:p w:rsidR="00000000" w:rsidDel="00000000" w:rsidP="00000000" w:rsidRDefault="00000000" w:rsidRPr="00000000" w14:paraId="000004C1">
      <w:pPr>
        <w:numPr>
          <w:ilvl w:val="0"/>
          <w:numId w:val="172"/>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Child Support Basics.</w:t>
      </w:r>
      <w:r w:rsidDel="00000000" w:rsidR="00000000" w:rsidRPr="00000000">
        <w:rPr>
          <w:sz w:val="24"/>
          <w:szCs w:val="24"/>
          <w:rtl w:val="0"/>
        </w:rPr>
        <w:t xml:space="preserve"> Each state uses formulas (income shares or percentage models). Enforcement tools range from wage garnishment to license revocation if unpaid. Be alert if an ex claims custody mostly to avoid support payments but never actually exercises that custody.</w:t>
      </w:r>
    </w:p>
    <w:p w:rsidR="00000000" w:rsidDel="00000000" w:rsidP="00000000" w:rsidRDefault="00000000" w:rsidRPr="00000000" w14:paraId="000004C2">
      <w:pPr>
        <w:numPr>
          <w:ilvl w:val="0"/>
          <w:numId w:val="172"/>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Co-Parenting vs. Parallel Parenting.</w:t>
      </w:r>
      <w:r w:rsidDel="00000000" w:rsidR="00000000" w:rsidRPr="00000000">
        <w:rPr>
          <w:sz w:val="24"/>
          <w:szCs w:val="24"/>
          <w:rtl w:val="0"/>
        </w:rPr>
        <w:t xml:space="preserve"> Cooperative exes might share decisions easily, while in stressful or DV scenarios, parallel parenting with minimal contact can reduce drama.</w:t>
      </w:r>
    </w:p>
    <w:p w:rsidR="00000000" w:rsidDel="00000000" w:rsidP="00000000" w:rsidRDefault="00000000" w:rsidRPr="00000000" w14:paraId="000004C3">
      <w:pPr>
        <w:numPr>
          <w:ilvl w:val="0"/>
          <w:numId w:val="172"/>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Red Flags.</w:t>
      </w:r>
      <w:r w:rsidDel="00000000" w:rsidR="00000000" w:rsidRPr="00000000">
        <w:rPr>
          <w:sz w:val="24"/>
          <w:szCs w:val="24"/>
          <w:rtl w:val="0"/>
        </w:rPr>
        <w:t xml:space="preserve"> Using kids as pawns, parental alienation tactics, false abuse allegations, minor's counsel collusion, or ignoring court-ordered custody signals deeper issues. DCFS "tricks" or hidden finances raise the stakes. Keep an eye on unauthorized relocations, especially across state or country lines.</w:t>
      </w:r>
    </w:p>
    <w:p w:rsidR="00000000" w:rsidDel="00000000" w:rsidP="00000000" w:rsidRDefault="00000000" w:rsidRPr="00000000" w14:paraId="000004C4">
      <w:pPr>
        <w:numPr>
          <w:ilvl w:val="0"/>
          <w:numId w:val="172"/>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b w:val="1"/>
          <w:sz w:val="24"/>
          <w:szCs w:val="24"/>
          <w:rtl w:val="0"/>
        </w:rPr>
        <w:t xml:space="preserve">Protecting Support Through Liens and Flight Risk Prevention.</w:t>
      </w:r>
      <w:r w:rsidDel="00000000" w:rsidR="00000000" w:rsidRPr="00000000">
        <w:rPr>
          <w:sz w:val="24"/>
          <w:szCs w:val="24"/>
          <w:rtl w:val="0"/>
        </w:rPr>
        <w:t xml:space="preserve"> Request property liens, passport denial, or a security bond if you suspect an ex might flee or hide income. Federal laws (42 U.S.C. § 652(k), 18 U.S.C. § 228) back you up.</w:t>
      </w:r>
    </w:p>
    <w:p w:rsidR="00000000" w:rsidDel="00000000" w:rsidP="00000000" w:rsidRDefault="00000000" w:rsidRPr="00000000" w14:paraId="000004C5">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Practical Tips. Keep a child journal, use co-parenting apps, gather evidence, remain calm in court, and consider child therapy if needed. For advanced issues—like severe alienation, DCFS involvement, or flight risk to another country—turn to </w:t>
      </w:r>
      <w:r w:rsidDel="00000000" w:rsidR="00000000" w:rsidRPr="00000000">
        <w:rPr>
          <w:i w:val="1"/>
          <w:sz w:val="24"/>
          <w:szCs w:val="24"/>
          <w:rtl w:val="0"/>
        </w:rPr>
        <w:t xml:space="preserve">Custody War</w:t>
      </w:r>
      <w:r w:rsidDel="00000000" w:rsidR="00000000" w:rsidRPr="00000000">
        <w:rPr>
          <w:sz w:val="24"/>
          <w:szCs w:val="24"/>
          <w:rtl w:val="0"/>
        </w:rPr>
        <w:t xml:space="preserve"> for specialized tactics.</w:t>
      </w:r>
    </w:p>
    <w:p w:rsidR="00000000" w:rsidDel="00000000" w:rsidP="00000000" w:rsidRDefault="00000000" w:rsidRPr="00000000" w14:paraId="000004C6">
      <w:pPr>
        <w:pBdr>
          <w:top w:color="auto" w:space="0" w:sz="0" w:val="none"/>
          <w:left w:color="auto" w:space="0" w:sz="0" w:val="none"/>
          <w:bottom w:color="auto" w:space="0" w:sz="0" w:val="none"/>
          <w:right w:color="auto" w:space="0" w:sz="0" w:val="none"/>
          <w:between w:color="auto" w:space="0" w:sz="0" w:val="none"/>
        </w:pBdr>
        <w:spacing w:after="280" w:line="360" w:lineRule="auto"/>
        <w:ind w:left="600" w:firstLine="0"/>
        <w:rPr>
          <w:sz w:val="24"/>
          <w:szCs w:val="24"/>
        </w:rPr>
      </w:pPr>
      <w:r w:rsidDel="00000000" w:rsidR="00000000" w:rsidRPr="00000000">
        <w:rPr>
          <w:sz w:val="24"/>
          <w:szCs w:val="24"/>
          <w:rtl w:val="0"/>
        </w:rPr>
        <w:t xml:space="preserve">"No matter how chaotic your ex tries to make custody, remaining child-focused, documenting meticulously, and using the judicial system ethically usually wins over manipulative tactics."</w:t>
        <w:br w:type="textWrapping"/>
        <w:t xml:space="preserve">– Anonymous Family Court Mediator</w:t>
      </w:r>
    </w:p>
    <w:p w:rsidR="00000000" w:rsidDel="00000000" w:rsidP="00000000" w:rsidRDefault="00000000" w:rsidRPr="00000000" w14:paraId="000004C7">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Heed Frederick Douglass's wisdom—building strong children is far simpler than trying to repair the damage later. By leveraging liens, enforcing child support orders, preventing passport issuance to flight risks, and maintaining thorough documentation, you stand a stronger chance of ensuring your child's stability, both monetarily and psychologically, amid a high-conflict split.</w:t>
      </w:r>
    </w:p>
    <w:p w:rsidR="00000000" w:rsidDel="00000000" w:rsidP="00000000" w:rsidRDefault="00000000" w:rsidRPr="00000000" w14:paraId="000004C8">
      <w:pPr>
        <w:pStyle w:val="Heading2"/>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sz w:val="34"/>
          <w:szCs w:val="34"/>
        </w:rPr>
      </w:pPr>
      <w:bookmarkStart w:colFirst="0" w:colLast="0" w:name="_t2s4o2fce4vv" w:id="223"/>
      <w:bookmarkEnd w:id="223"/>
      <w:r w:rsidDel="00000000" w:rsidR="00000000" w:rsidRPr="00000000">
        <w:rPr>
          <w:b w:val="1"/>
          <w:sz w:val="34"/>
          <w:szCs w:val="34"/>
          <w:rtl w:val="0"/>
        </w:rPr>
        <w:t xml:space="preserve">Looking Ahead: Domestic Violence and Safety Plans </w:t>
      </w:r>
    </w:p>
    <w:p w:rsidR="00000000" w:rsidDel="00000000" w:rsidP="00000000" w:rsidRDefault="00000000" w:rsidRPr="00000000" w14:paraId="000004C9">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In the next chapter, you'll explore crucial safety strategies for navigating physical threats, intimidation, or escalating domestic violence. You'll learn about protective orders and enforcement, including detailed guidance on how to file, the realities of enforcement, and the role of law enforcement in your journey. We'll discuss immediate safety measures, such as preparing go bags, establishing code words, making covert distress calls, using alternate phones/accounts, and finding safe houses—essential tactics in high-conflict abusive divorces. Discover the importance of non-CLETS orders, understand how private or attorney-drafted restraining agreements differ from formal court orders, and recognize their limitations. You'll also find out how to leverage free domestic violence resources, such as court-based advocates, legal aid, and DV hotlines, to help guide you through legal challenges without incurring massive fees. Finally, we'll expose tactics abusers might use to push boundaries, like photographing you from public property or lingering just beyond your restraining order's zone, so you can be prepared and protected.</w:t>
      </w:r>
    </w:p>
    <w:p w:rsidR="00000000" w:rsidDel="00000000" w:rsidP="00000000" w:rsidRDefault="00000000" w:rsidRPr="00000000" w14:paraId="000004CA">
      <w:pPr>
        <w:rPr>
          <w:sz w:val="60"/>
          <w:szCs w:val="60"/>
        </w:rPr>
      </w:pPr>
      <w:r w:rsidDel="00000000" w:rsidR="00000000" w:rsidRPr="00000000">
        <w:rPr>
          <w:sz w:val="60"/>
          <w:szCs w:val="60"/>
          <w:rtl w:val="0"/>
        </w:rPr>
        <w:t xml:space="preserve">Chapter 8: Domestic Violence and Safety Plans</w:t>
      </w:r>
    </w:p>
    <w:p w:rsidR="00000000" w:rsidDel="00000000" w:rsidP="00000000" w:rsidRDefault="00000000" w:rsidRPr="00000000" w14:paraId="000004CB">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In this chapter, we'll explore crucial safety strategies for navigating physical threats, intimidation, or escalating domestic violence. You'll learn about protective orders and enforcement, including detailed guidance on how to file, the realities of enforcement, and the role of law enforcement in your journey. We'll cover immediate safety measures, such as preparing go bags, establishing code words, making covert distress calls, using alternate phones/accounts, and finding safe houses—essential tactics in abusive splits. Discover the importance of non-CLETS orders, understand how private or attorney-drafted restraining agreements differ from formal court orders, and recognize their limitations. You'll also find out how to leverage free domestic violence resources, such as court-based advocates, legal aid, and DV hotlines, to help guide you through legal challenges without incurring massive fees. Finally, we'll expose tactics abusers might use to push boundaries, like photographing you from public property or lingering just beyond your restraining order's zone, so you can be prepared and protected.</w:t>
      </w:r>
    </w:p>
    <w:p w:rsidR="00000000" w:rsidDel="00000000" w:rsidP="00000000" w:rsidRDefault="00000000" w:rsidRPr="00000000" w14:paraId="000004CC">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26"/>
          <w:szCs w:val="26"/>
        </w:rPr>
      </w:pPr>
      <w:bookmarkStart w:colFirst="0" w:colLast="0" w:name="_pg5ysemxkmfl" w:id="224"/>
      <w:bookmarkEnd w:id="224"/>
      <w:r w:rsidDel="00000000" w:rsidR="00000000" w:rsidRPr="00000000">
        <w:rPr>
          <w:b w:val="1"/>
          <w:color w:val="000000"/>
          <w:sz w:val="26"/>
          <w:szCs w:val="26"/>
          <w:rtl w:val="0"/>
        </w:rPr>
        <w:t xml:space="preserve">Red Flags that Escalate to Violence</w:t>
      </w:r>
    </w:p>
    <w:p w:rsidR="00000000" w:rsidDel="00000000" w:rsidP="00000000" w:rsidRDefault="00000000" w:rsidRPr="00000000" w14:paraId="000004CD">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Not every separation starts with overt physical harm, but abusers often intensify once they sense they are losing control. Noticing these red flags can be life-saving.</w:t>
      </w:r>
    </w:p>
    <w:p w:rsidR="00000000" w:rsidDel="00000000" w:rsidP="00000000" w:rsidRDefault="00000000" w:rsidRPr="00000000" w14:paraId="000004CE">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b w:val="1"/>
          <w:sz w:val="24"/>
          <w:szCs w:val="24"/>
          <w:rtl w:val="0"/>
        </w:rPr>
        <w:t xml:space="preserve">Psychological Control and Isolation</w:t>
        <w:br w:type="textWrapping"/>
      </w:r>
      <w:r w:rsidDel="00000000" w:rsidR="00000000" w:rsidRPr="00000000">
        <w:rPr>
          <w:sz w:val="24"/>
          <w:szCs w:val="24"/>
          <w:rtl w:val="0"/>
        </w:rPr>
        <w:t xml:space="preserve">They systematically isolate you from loved ones—controlling finances, phone usage, and social contacts. They might question every outing, erode your confidence, or guilt-trip you into cutting off friends.</w:t>
      </w:r>
    </w:p>
    <w:p w:rsidR="00000000" w:rsidDel="00000000" w:rsidP="00000000" w:rsidRDefault="00000000" w:rsidRPr="00000000" w14:paraId="000004CF">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b w:val="1"/>
          <w:sz w:val="24"/>
          <w:szCs w:val="24"/>
          <w:rtl w:val="0"/>
        </w:rPr>
        <w:t xml:space="preserve">Warning Signs</w:t>
      </w:r>
      <w:r w:rsidDel="00000000" w:rsidR="00000000" w:rsidRPr="00000000">
        <w:rPr>
          <w:sz w:val="24"/>
          <w:szCs w:val="24"/>
          <w:rtl w:val="0"/>
        </w:rPr>
        <w:t xml:space="preserve">: They tell you to "stop hanging with your family," or they forcibly take your phone, limiting your mobility. If you notice your spouse systematically removing your access to finances, discouraging you from working, or preventing you from going out alone, it's a major indication of power abuse.</w:t>
      </w:r>
    </w:p>
    <w:p w:rsidR="00000000" w:rsidDel="00000000" w:rsidP="00000000" w:rsidRDefault="00000000" w:rsidRPr="00000000" w14:paraId="000004D0">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b w:val="1"/>
          <w:sz w:val="24"/>
          <w:szCs w:val="24"/>
          <w:rtl w:val="0"/>
        </w:rPr>
        <w:t xml:space="preserve">Stalking and Monitoring</w:t>
        <w:br w:type="textWrapping"/>
      </w:r>
      <w:r w:rsidDel="00000000" w:rsidR="00000000" w:rsidRPr="00000000">
        <w:rPr>
          <w:sz w:val="24"/>
          <w:szCs w:val="24"/>
          <w:rtl w:val="0"/>
        </w:rPr>
        <w:t xml:space="preserve">They might follow you to work, park near your child's school, or repeatedly "coincidentally" appear at your errands.</w:t>
      </w:r>
    </w:p>
    <w:p w:rsidR="00000000" w:rsidDel="00000000" w:rsidP="00000000" w:rsidRDefault="00000000" w:rsidRPr="00000000" w14:paraId="000004D1">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b w:val="1"/>
          <w:sz w:val="24"/>
          <w:szCs w:val="24"/>
          <w:rtl w:val="0"/>
        </w:rPr>
        <w:t xml:space="preserve">Digital</w:t>
      </w:r>
      <w:r w:rsidDel="00000000" w:rsidR="00000000" w:rsidRPr="00000000">
        <w:rPr>
          <w:sz w:val="24"/>
          <w:szCs w:val="24"/>
          <w:rtl w:val="0"/>
        </w:rPr>
        <w:t xml:space="preserve">: They track your social media or phone GPS (see Chapter 6 on digital warfare). Abusers with moderate tech savvy can install spyware on devices, forward your calls, or remotely read your emails.</w:t>
      </w:r>
    </w:p>
    <w:p w:rsidR="00000000" w:rsidDel="00000000" w:rsidP="00000000" w:rsidRDefault="00000000" w:rsidRPr="00000000" w14:paraId="000004D2">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b w:val="1"/>
          <w:sz w:val="24"/>
          <w:szCs w:val="24"/>
          <w:rtl w:val="0"/>
        </w:rPr>
        <w:t xml:space="preserve">Physical Intimidation</w:t>
        <w:br w:type="textWrapping"/>
      </w:r>
      <w:r w:rsidDel="00000000" w:rsidR="00000000" w:rsidRPr="00000000">
        <w:rPr>
          <w:sz w:val="24"/>
          <w:szCs w:val="24"/>
          <w:rtl w:val="0"/>
        </w:rPr>
        <w:t xml:space="preserve">Escalation: Slamming doors, throwing objects, blocking exits—threatening force without actual assault. A shoved chair or intentionally cornering you against a wall is not minor; it's a tactic of physical intimidation.</w:t>
      </w:r>
    </w:p>
    <w:p w:rsidR="00000000" w:rsidDel="00000000" w:rsidP="00000000" w:rsidRDefault="00000000" w:rsidRPr="00000000" w14:paraId="000004D3">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b w:val="1"/>
          <w:sz w:val="24"/>
          <w:szCs w:val="24"/>
          <w:rtl w:val="0"/>
        </w:rPr>
        <w:t xml:space="preserve">Threatening Harm</w:t>
      </w:r>
      <w:r w:rsidDel="00000000" w:rsidR="00000000" w:rsidRPr="00000000">
        <w:rPr>
          <w:sz w:val="24"/>
          <w:szCs w:val="24"/>
          <w:rtl w:val="0"/>
        </w:rPr>
        <w:t xml:space="preserve">: "If you leave, I'll end you." Sometimes, they harm pets or brandish weapons to reinforce fear.</w:t>
      </w:r>
    </w:p>
    <w:p w:rsidR="00000000" w:rsidDel="00000000" w:rsidP="00000000" w:rsidRDefault="00000000" w:rsidRPr="00000000" w14:paraId="000004D4">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b w:val="1"/>
          <w:sz w:val="24"/>
          <w:szCs w:val="24"/>
          <w:rtl w:val="0"/>
        </w:rPr>
        <w:t xml:space="preserve">Statistic</w:t>
      </w:r>
      <w:r w:rsidDel="00000000" w:rsidR="00000000" w:rsidRPr="00000000">
        <w:rPr>
          <w:sz w:val="24"/>
          <w:szCs w:val="24"/>
          <w:rtl w:val="0"/>
        </w:rPr>
        <w:t xml:space="preserve">: According to the CDC, 1 in 4 women and 1 in 9 men endure severe intimate partner violence. Markedly, 70% of DV-related homicides occur upon or after the victim's attempt to leave. Divorce often becomes the catalyst for abusers to ratchet up tactics—the moment they feel their grip slip.</w:t>
      </w:r>
    </w:p>
    <w:p w:rsidR="00000000" w:rsidDel="00000000" w:rsidP="00000000" w:rsidRDefault="00000000" w:rsidRPr="00000000" w14:paraId="000004D5">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In some cases, abusers with certain personality disorders, such as narcissistic or antisocial traits, escalate the minute they perceive you are no longer under their control. They might respond to "I'm filing for divorce" by ramping up emotional cruelty, threats, or manipulative stunts designed to keep you from leaving. If you see even small hints of such escalations, trust your intuition—this can rapidly become a lethal situation if not addressed.</w:t>
      </w:r>
    </w:p>
    <w:p w:rsidR="00000000" w:rsidDel="00000000" w:rsidP="00000000" w:rsidRDefault="00000000" w:rsidRPr="00000000" w14:paraId="000004D6">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26"/>
          <w:szCs w:val="26"/>
        </w:rPr>
      </w:pPr>
      <w:bookmarkStart w:colFirst="0" w:colLast="0" w:name="_w7hei4s2d7jr" w:id="225"/>
      <w:bookmarkEnd w:id="225"/>
      <w:r w:rsidDel="00000000" w:rsidR="00000000" w:rsidRPr="00000000">
        <w:rPr>
          <w:b w:val="1"/>
          <w:color w:val="000000"/>
          <w:sz w:val="26"/>
          <w:szCs w:val="26"/>
          <w:rtl w:val="0"/>
        </w:rPr>
        <w:t xml:space="preserve">Filing Protective/Restraining Orders: Steps and Enforcement</w:t>
      </w:r>
    </w:p>
    <w:p w:rsidR="00000000" w:rsidDel="00000000" w:rsidP="00000000" w:rsidRDefault="00000000" w:rsidRPr="00000000" w14:paraId="000004D7">
      <w:pPr>
        <w:pStyle w:val="Heading4"/>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22"/>
          <w:szCs w:val="22"/>
        </w:rPr>
      </w:pPr>
      <w:bookmarkStart w:colFirst="0" w:colLast="0" w:name="_x6m7iz74tpt3" w:id="226"/>
      <w:bookmarkEnd w:id="226"/>
      <w:r w:rsidDel="00000000" w:rsidR="00000000" w:rsidRPr="00000000">
        <w:rPr>
          <w:b w:val="1"/>
          <w:color w:val="000000"/>
          <w:sz w:val="22"/>
          <w:szCs w:val="22"/>
          <w:rtl w:val="0"/>
        </w:rPr>
        <w:t xml:space="preserve">Types of Protective Orders</w:t>
      </w:r>
    </w:p>
    <w:p w:rsidR="00000000" w:rsidDel="00000000" w:rsidP="00000000" w:rsidRDefault="00000000" w:rsidRPr="00000000" w14:paraId="000004D8">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b w:val="1"/>
          <w:sz w:val="24"/>
          <w:szCs w:val="24"/>
          <w:rtl w:val="0"/>
        </w:rPr>
        <w:t xml:space="preserve">Emergency Protective Order (EPO)</w:t>
      </w:r>
      <w:r w:rsidDel="00000000" w:rsidR="00000000" w:rsidRPr="00000000">
        <w:rPr>
          <w:sz w:val="24"/>
          <w:szCs w:val="24"/>
          <w:rtl w:val="0"/>
        </w:rPr>
        <w:t xml:space="preserve">: Issued swiftly by police or a judge, often valid for a few days to a week.</w:t>
        <w:br w:type="textWrapping"/>
      </w:r>
      <w:r w:rsidDel="00000000" w:rsidR="00000000" w:rsidRPr="00000000">
        <w:rPr>
          <w:b w:val="1"/>
          <w:sz w:val="24"/>
          <w:szCs w:val="24"/>
          <w:rtl w:val="0"/>
        </w:rPr>
        <w:t xml:space="preserve">Temporary Restraining Order (TRO)</w:t>
      </w:r>
      <w:r w:rsidDel="00000000" w:rsidR="00000000" w:rsidRPr="00000000">
        <w:rPr>
          <w:sz w:val="24"/>
          <w:szCs w:val="24"/>
          <w:rtl w:val="0"/>
        </w:rPr>
        <w:t xml:space="preserve">: Granted for a few weeks to a month, pending a full hearing.</w:t>
        <w:br w:type="textWrapping"/>
      </w:r>
      <w:r w:rsidDel="00000000" w:rsidR="00000000" w:rsidRPr="00000000">
        <w:rPr>
          <w:b w:val="1"/>
          <w:sz w:val="24"/>
          <w:szCs w:val="24"/>
          <w:rtl w:val="0"/>
        </w:rPr>
        <w:t xml:space="preserve">Permanent/Long-Term Order</w:t>
      </w:r>
      <w:r w:rsidDel="00000000" w:rsidR="00000000" w:rsidRPr="00000000">
        <w:rPr>
          <w:sz w:val="24"/>
          <w:szCs w:val="24"/>
          <w:rtl w:val="0"/>
        </w:rPr>
        <w:t xml:space="preserve">: After a hearing, these can last months or years.</w:t>
        <w:br w:type="textWrapping"/>
        <w:t xml:space="preserve">The terminology differs by state (e.g., "Order of Protection" or "Injunction"), but each aims to legally prohibit the abuser from contacting or approaching you.</w:t>
      </w:r>
    </w:p>
    <w:p w:rsidR="00000000" w:rsidDel="00000000" w:rsidP="00000000" w:rsidRDefault="00000000" w:rsidRPr="00000000" w14:paraId="000004D9">
      <w:pPr>
        <w:pStyle w:val="Heading4"/>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22"/>
          <w:szCs w:val="22"/>
        </w:rPr>
      </w:pPr>
      <w:bookmarkStart w:colFirst="0" w:colLast="0" w:name="_bkrkk9xx2uee" w:id="227"/>
      <w:bookmarkEnd w:id="227"/>
      <w:r w:rsidDel="00000000" w:rsidR="00000000" w:rsidRPr="00000000">
        <w:rPr>
          <w:b w:val="1"/>
          <w:color w:val="000000"/>
          <w:sz w:val="22"/>
          <w:szCs w:val="22"/>
          <w:rtl w:val="0"/>
        </w:rPr>
        <w:t xml:space="preserve">Filing Steps</w:t>
      </w:r>
    </w:p>
    <w:p w:rsidR="00000000" w:rsidDel="00000000" w:rsidP="00000000" w:rsidRDefault="00000000" w:rsidRPr="00000000" w14:paraId="000004DA">
      <w:pPr>
        <w:numPr>
          <w:ilvl w:val="0"/>
          <w:numId w:val="327"/>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Collect Evidence</w:t>
      </w:r>
      <w:r w:rsidDel="00000000" w:rsidR="00000000" w:rsidRPr="00000000">
        <w:rPr>
          <w:sz w:val="24"/>
          <w:szCs w:val="24"/>
          <w:rtl w:val="0"/>
        </w:rPr>
        <w:t xml:space="preserve">: Police/medical records, screenshots, eyewitness accounts.</w:t>
      </w:r>
    </w:p>
    <w:p w:rsidR="00000000" w:rsidDel="00000000" w:rsidP="00000000" w:rsidRDefault="00000000" w:rsidRPr="00000000" w14:paraId="000004DB">
      <w:pPr>
        <w:numPr>
          <w:ilvl w:val="0"/>
          <w:numId w:val="327"/>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Court or DV Agency</w:t>
      </w:r>
      <w:r w:rsidDel="00000000" w:rsidR="00000000" w:rsidRPr="00000000">
        <w:rPr>
          <w:sz w:val="24"/>
          <w:szCs w:val="24"/>
          <w:rtl w:val="0"/>
        </w:rPr>
        <w:t xml:space="preserve">: DV advocates or legal aid can help fill out forms.</w:t>
      </w:r>
    </w:p>
    <w:p w:rsidR="00000000" w:rsidDel="00000000" w:rsidP="00000000" w:rsidRDefault="00000000" w:rsidRPr="00000000" w14:paraId="000004DC">
      <w:pPr>
        <w:numPr>
          <w:ilvl w:val="0"/>
          <w:numId w:val="327"/>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Ex Parte Hearing</w:t>
      </w:r>
      <w:r w:rsidDel="00000000" w:rsidR="00000000" w:rsidRPr="00000000">
        <w:rPr>
          <w:sz w:val="24"/>
          <w:szCs w:val="24"/>
          <w:rtl w:val="0"/>
        </w:rPr>
        <w:t xml:space="preserve">: A judge may grant a temporary order if immediate danger is shown.</w:t>
      </w:r>
    </w:p>
    <w:p w:rsidR="00000000" w:rsidDel="00000000" w:rsidP="00000000" w:rsidRDefault="00000000" w:rsidRPr="00000000" w14:paraId="000004DD">
      <w:pPr>
        <w:numPr>
          <w:ilvl w:val="0"/>
          <w:numId w:val="327"/>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Service</w:t>
      </w:r>
      <w:r w:rsidDel="00000000" w:rsidR="00000000" w:rsidRPr="00000000">
        <w:rPr>
          <w:sz w:val="24"/>
          <w:szCs w:val="24"/>
          <w:rtl w:val="0"/>
        </w:rPr>
        <w:t xml:space="preserve">: Your abuser must be served.</w:t>
      </w:r>
    </w:p>
    <w:p w:rsidR="00000000" w:rsidDel="00000000" w:rsidP="00000000" w:rsidRDefault="00000000" w:rsidRPr="00000000" w14:paraId="000004DE">
      <w:pPr>
        <w:numPr>
          <w:ilvl w:val="0"/>
          <w:numId w:val="327"/>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b w:val="1"/>
          <w:sz w:val="24"/>
          <w:szCs w:val="24"/>
          <w:rtl w:val="0"/>
        </w:rPr>
        <w:t xml:space="preserve">Full Hearing</w:t>
      </w:r>
      <w:r w:rsidDel="00000000" w:rsidR="00000000" w:rsidRPr="00000000">
        <w:rPr>
          <w:sz w:val="24"/>
          <w:szCs w:val="24"/>
          <w:rtl w:val="0"/>
        </w:rPr>
        <w:t xml:space="preserve">: Both sides present evidence; the judge decides on a final restraining order.</w:t>
        <w:br w:type="textWrapping"/>
      </w:r>
      <w:r w:rsidDel="00000000" w:rsidR="00000000" w:rsidRPr="00000000">
        <w:rPr>
          <w:b w:val="1"/>
          <w:sz w:val="24"/>
          <w:szCs w:val="24"/>
          <w:rtl w:val="0"/>
        </w:rPr>
        <w:t xml:space="preserve">Enforcement Rates</w:t>
      </w:r>
      <w:r w:rsidDel="00000000" w:rsidR="00000000" w:rsidRPr="00000000">
        <w:rPr>
          <w:sz w:val="24"/>
          <w:szCs w:val="24"/>
          <w:rtl w:val="0"/>
        </w:rPr>
        <w:t xml:space="preserve">: Protective orders can be essential. But not all abusers abide. You may need law enforcement for violations.</w:t>
      </w:r>
    </w:p>
    <w:p w:rsidR="00000000" w:rsidDel="00000000" w:rsidP="00000000" w:rsidRDefault="00000000" w:rsidRPr="00000000" w14:paraId="000004DF">
      <w:pPr>
        <w:pBdr>
          <w:top w:color="auto" w:space="0" w:sz="0" w:val="none"/>
          <w:left w:color="auto" w:space="0" w:sz="0" w:val="none"/>
          <w:bottom w:color="auto" w:space="0" w:sz="0" w:val="none"/>
          <w:right w:color="auto" w:space="0" w:sz="0" w:val="none"/>
          <w:between w:color="auto" w:space="0" w:sz="0" w:val="none"/>
        </w:pBdr>
        <w:spacing w:after="280" w:line="360" w:lineRule="auto"/>
        <w:rPr>
          <w:i w:val="1"/>
          <w:sz w:val="24"/>
          <w:szCs w:val="24"/>
        </w:rPr>
      </w:pPr>
      <w:r w:rsidDel="00000000" w:rsidR="00000000" w:rsidRPr="00000000">
        <w:rPr>
          <w:i w:val="1"/>
          <w:sz w:val="24"/>
          <w:szCs w:val="24"/>
          <w:rtl w:val="0"/>
        </w:rPr>
        <w:t xml:space="preserve">Beyond standard proof, if your abuser has threatened to harm you financially or sabotage your child's routine, highlight those texts or statements in your petition. Judges sometimes focus heavily on physical harm, but psychological or financial abuse can also underscore a pattern of endangerment—particularly if it indicates the abuser is escalating.</w:t>
      </w:r>
    </w:p>
    <w:p w:rsidR="00000000" w:rsidDel="00000000" w:rsidP="00000000" w:rsidRDefault="00000000" w:rsidRPr="00000000" w14:paraId="000004E0">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26"/>
          <w:szCs w:val="26"/>
        </w:rPr>
      </w:pPr>
      <w:bookmarkStart w:colFirst="0" w:colLast="0" w:name="_rdw4b32s1juh" w:id="228"/>
      <w:bookmarkEnd w:id="228"/>
      <w:r w:rsidDel="00000000" w:rsidR="00000000" w:rsidRPr="00000000">
        <w:rPr>
          <w:b w:val="1"/>
          <w:color w:val="000000"/>
          <w:sz w:val="26"/>
          <w:szCs w:val="26"/>
          <w:rtl w:val="0"/>
        </w:rPr>
        <w:t xml:space="preserve">Non-CLETS Orders: Why Some Restraining Orders Lack Police Power</w:t>
      </w:r>
    </w:p>
    <w:p w:rsidR="00000000" w:rsidDel="00000000" w:rsidP="00000000" w:rsidRDefault="00000000" w:rsidRPr="00000000" w14:paraId="000004E1">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Non-CLETS (non-registerable) orders—often private or attorney-drafted—aren't entered in CLETS (California's police database). They're more like civil stipulations with no immediate police enforcement.</w:t>
      </w:r>
    </w:p>
    <w:p w:rsidR="00000000" w:rsidDel="00000000" w:rsidP="00000000" w:rsidRDefault="00000000" w:rsidRPr="00000000" w14:paraId="000004E2">
      <w:pPr>
        <w:pStyle w:val="Heading4"/>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22"/>
          <w:szCs w:val="22"/>
        </w:rPr>
      </w:pPr>
      <w:bookmarkStart w:colFirst="0" w:colLast="0" w:name="_ab10p9r8zbzj" w:id="229"/>
      <w:bookmarkEnd w:id="229"/>
      <w:r w:rsidDel="00000000" w:rsidR="00000000" w:rsidRPr="00000000">
        <w:rPr>
          <w:b w:val="1"/>
          <w:color w:val="000000"/>
          <w:sz w:val="22"/>
          <w:szCs w:val="22"/>
          <w:rtl w:val="0"/>
        </w:rPr>
        <w:t xml:space="preserve">How Non-CLETS Orders Arise</w:t>
      </w:r>
    </w:p>
    <w:p w:rsidR="00000000" w:rsidDel="00000000" w:rsidP="00000000" w:rsidRDefault="00000000" w:rsidRPr="00000000" w14:paraId="000004E3">
      <w:pPr>
        <w:numPr>
          <w:ilvl w:val="0"/>
          <w:numId w:val="465"/>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Attorney Negotiations</w:t>
      </w:r>
      <w:r w:rsidDel="00000000" w:rsidR="00000000" w:rsidRPr="00000000">
        <w:rPr>
          <w:sz w:val="24"/>
          <w:szCs w:val="24"/>
          <w:rtl w:val="0"/>
        </w:rPr>
        <w:t xml:space="preserve">: Instead of filing a formal Temporary Restraining Order (TRO), attorneys draft a "mutual stay-away."</w:t>
      </w:r>
    </w:p>
    <w:p w:rsidR="00000000" w:rsidDel="00000000" w:rsidP="00000000" w:rsidRDefault="00000000" w:rsidRPr="00000000" w14:paraId="000004E4">
      <w:pPr>
        <w:numPr>
          <w:ilvl w:val="0"/>
          <w:numId w:val="465"/>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b w:val="1"/>
          <w:sz w:val="24"/>
          <w:szCs w:val="24"/>
          <w:rtl w:val="0"/>
        </w:rPr>
        <w:t xml:space="preserve">No Database Entry</w:t>
      </w:r>
      <w:r w:rsidDel="00000000" w:rsidR="00000000" w:rsidRPr="00000000">
        <w:rPr>
          <w:sz w:val="24"/>
          <w:szCs w:val="24"/>
          <w:rtl w:val="0"/>
        </w:rPr>
        <w:t xml:space="preserve">: Without a CLETS record, police have no official record to act upon.</w:t>
      </w:r>
    </w:p>
    <w:p w:rsidR="00000000" w:rsidDel="00000000" w:rsidP="00000000" w:rsidRDefault="00000000" w:rsidRPr="00000000" w14:paraId="000004E5">
      <w:pPr>
        <w:pStyle w:val="Heading4"/>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22"/>
          <w:szCs w:val="22"/>
        </w:rPr>
      </w:pPr>
      <w:bookmarkStart w:colFirst="0" w:colLast="0" w:name="_wln3wq0uh6" w:id="230"/>
      <w:bookmarkEnd w:id="230"/>
      <w:r w:rsidDel="00000000" w:rsidR="00000000" w:rsidRPr="00000000">
        <w:rPr>
          <w:b w:val="1"/>
          <w:color w:val="000000"/>
          <w:sz w:val="22"/>
          <w:szCs w:val="22"/>
          <w:rtl w:val="0"/>
        </w:rPr>
        <w:t xml:space="preserve">Limitations</w:t>
      </w:r>
    </w:p>
    <w:p w:rsidR="00000000" w:rsidDel="00000000" w:rsidP="00000000" w:rsidRDefault="00000000" w:rsidRPr="00000000" w14:paraId="000004E6">
      <w:pPr>
        <w:numPr>
          <w:ilvl w:val="0"/>
          <w:numId w:val="99"/>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No Real-Time Police Enforcement</w:t>
      </w:r>
      <w:r w:rsidDel="00000000" w:rsidR="00000000" w:rsidRPr="00000000">
        <w:rPr>
          <w:sz w:val="24"/>
          <w:szCs w:val="24"/>
          <w:rtl w:val="0"/>
        </w:rPr>
        <w:t xml:space="preserve">: If your ex violates it, cops may say, "We can't act—this is civil."</w:t>
      </w:r>
    </w:p>
    <w:p w:rsidR="00000000" w:rsidDel="00000000" w:rsidP="00000000" w:rsidRDefault="00000000" w:rsidRPr="00000000" w14:paraId="000004E7">
      <w:pPr>
        <w:numPr>
          <w:ilvl w:val="0"/>
          <w:numId w:val="99"/>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b w:val="1"/>
          <w:sz w:val="24"/>
          <w:szCs w:val="24"/>
          <w:rtl w:val="0"/>
        </w:rPr>
        <w:t xml:space="preserve">Civil Contempt Only</w:t>
      </w:r>
      <w:r w:rsidDel="00000000" w:rsidR="00000000" w:rsidRPr="00000000">
        <w:rPr>
          <w:sz w:val="24"/>
          <w:szCs w:val="24"/>
          <w:rtl w:val="0"/>
        </w:rPr>
        <w:t xml:space="preserve">: You'd file contempt in court, which is a slow route.</w:t>
        <w:br w:type="textWrapping"/>
        <w:t xml:space="preserve">Abusers might prefer this to avoid a formal DV record, leaving you vulnerable in emergencies.</w:t>
      </w:r>
    </w:p>
    <w:p w:rsidR="00000000" w:rsidDel="00000000" w:rsidP="00000000" w:rsidRDefault="00000000" w:rsidRPr="00000000" w14:paraId="000004E8">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If attorneys recommend a non-CLETS "gentleman's agreement," weigh it cautiously. In a crisis situation, having a recognized TRO—not a toothless private arrangement—is invaluable. So, if you perpetrator is following you and you call the police, they will not be able to arrest him. It is like any other court order to them and to enforce it means taking them to court.</w:t>
      </w:r>
    </w:p>
    <w:p w:rsidR="00000000" w:rsidDel="00000000" w:rsidP="00000000" w:rsidRDefault="00000000" w:rsidRPr="00000000" w14:paraId="000004E9">
      <w:pPr>
        <w:pBdr>
          <w:top w:color="auto" w:space="0" w:sz="0" w:val="none"/>
          <w:left w:color="auto" w:space="0" w:sz="0" w:val="none"/>
          <w:bottom w:color="auto" w:space="0" w:sz="0" w:val="none"/>
          <w:right w:color="auto" w:space="0" w:sz="0" w:val="none"/>
          <w:between w:color="auto" w:space="0" w:sz="0" w:val="none"/>
        </w:pBdr>
        <w:spacing w:after="280" w:line="360" w:lineRule="auto"/>
        <w:rPr>
          <w:i w:val="1"/>
          <w:sz w:val="24"/>
          <w:szCs w:val="24"/>
        </w:rPr>
      </w:pPr>
      <w:r w:rsidDel="00000000" w:rsidR="00000000" w:rsidRPr="00000000">
        <w:rPr>
          <w:i w:val="1"/>
          <w:sz w:val="24"/>
          <w:szCs w:val="24"/>
          <w:rtl w:val="0"/>
        </w:rPr>
        <w:t xml:space="preserve">These watered-down attorney agreements might be framed as a "compromise," but in reality, they typically serve the abuser's interest by keeping law enforcement out of the loop. If you're under genuine threat, always push for an official, court-entered restraining order that can be enforced on the spot.</w:t>
      </w:r>
    </w:p>
    <w:p w:rsidR="00000000" w:rsidDel="00000000" w:rsidP="00000000" w:rsidRDefault="00000000" w:rsidRPr="00000000" w14:paraId="000004EA">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26"/>
          <w:szCs w:val="26"/>
        </w:rPr>
      </w:pPr>
      <w:bookmarkStart w:colFirst="0" w:colLast="0" w:name="_7egoe5k9y8dm" w:id="231"/>
      <w:bookmarkEnd w:id="231"/>
      <w:r w:rsidDel="00000000" w:rsidR="00000000" w:rsidRPr="00000000">
        <w:rPr>
          <w:b w:val="1"/>
          <w:color w:val="000000"/>
          <w:sz w:val="26"/>
          <w:szCs w:val="26"/>
          <w:rtl w:val="0"/>
        </w:rPr>
        <w:t xml:space="preserve">Immediate Safety Measures: Go Bags, Code Words, Covert Distress Calls, Alternate Phone/Bank, Safe Houses</w:t>
      </w:r>
    </w:p>
    <w:p w:rsidR="00000000" w:rsidDel="00000000" w:rsidP="00000000" w:rsidRDefault="00000000" w:rsidRPr="00000000" w14:paraId="000004EB">
      <w:pPr>
        <w:pStyle w:val="Heading4"/>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22"/>
          <w:szCs w:val="22"/>
        </w:rPr>
      </w:pPr>
      <w:bookmarkStart w:colFirst="0" w:colLast="0" w:name="_px95smvwbxem" w:id="232"/>
      <w:bookmarkEnd w:id="232"/>
      <w:r w:rsidDel="00000000" w:rsidR="00000000" w:rsidRPr="00000000">
        <w:rPr>
          <w:b w:val="1"/>
          <w:color w:val="000000"/>
          <w:sz w:val="22"/>
          <w:szCs w:val="22"/>
          <w:rtl w:val="0"/>
        </w:rPr>
        <w:t xml:space="preserve">Go Bag Essentials</w:t>
      </w:r>
    </w:p>
    <w:p w:rsidR="00000000" w:rsidDel="00000000" w:rsidP="00000000" w:rsidRDefault="00000000" w:rsidRPr="00000000" w14:paraId="000004EC">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Pack clothes, meds, IDs, birth certificates, bank statements, and copies of protective orders. Hide these documents with a trusted friend or in a locked trunk. This bag might be your lifeline if you need to flee suddenly.</w:t>
      </w:r>
    </w:p>
    <w:p w:rsidR="00000000" w:rsidDel="00000000" w:rsidP="00000000" w:rsidRDefault="00000000" w:rsidRPr="00000000" w14:paraId="000004ED">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b w:val="1"/>
          <w:sz w:val="24"/>
          <w:szCs w:val="24"/>
          <w:rtl w:val="0"/>
        </w:rPr>
        <w:t xml:space="preserve">Why?</w:t>
      </w:r>
      <w:r w:rsidDel="00000000" w:rsidR="00000000" w:rsidRPr="00000000">
        <w:rPr>
          <w:sz w:val="24"/>
          <w:szCs w:val="24"/>
          <w:rtl w:val="0"/>
        </w:rPr>
        <w:t xml:space="preserve">: If an incident triggers the need to escape (like discovering your abuser's lethal threat), you won't have time to gather essentials. An already-packed go bag saves you precious time.</w:t>
      </w:r>
    </w:p>
    <w:p w:rsidR="00000000" w:rsidDel="00000000" w:rsidP="00000000" w:rsidRDefault="00000000" w:rsidRPr="00000000" w14:paraId="000004EE">
      <w:pPr>
        <w:pStyle w:val="Heading4"/>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22"/>
          <w:szCs w:val="22"/>
        </w:rPr>
      </w:pPr>
      <w:bookmarkStart w:colFirst="0" w:colLast="0" w:name="_3doopd3fjs4c" w:id="233"/>
      <w:bookmarkEnd w:id="233"/>
      <w:r w:rsidDel="00000000" w:rsidR="00000000" w:rsidRPr="00000000">
        <w:rPr>
          <w:b w:val="1"/>
          <w:color w:val="000000"/>
          <w:sz w:val="22"/>
          <w:szCs w:val="22"/>
          <w:rtl w:val="0"/>
        </w:rPr>
        <w:t xml:space="preserve">Code Words and Covert Distress</w:t>
      </w:r>
    </w:p>
    <w:p w:rsidR="00000000" w:rsidDel="00000000" w:rsidP="00000000" w:rsidRDefault="00000000" w:rsidRPr="00000000" w14:paraId="000004EF">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b w:val="1"/>
          <w:sz w:val="24"/>
          <w:szCs w:val="24"/>
          <w:rtl w:val="0"/>
        </w:rPr>
        <w:t xml:space="preserve">Why</w:t>
      </w:r>
      <w:r w:rsidDel="00000000" w:rsidR="00000000" w:rsidRPr="00000000">
        <w:rPr>
          <w:sz w:val="24"/>
          <w:szCs w:val="24"/>
          <w:rtl w:val="0"/>
        </w:rPr>
        <w:t xml:space="preserve">: If you can't openly say "I'm in danger," a prearranged phrase alerts loved ones to call 911 or intervene.</w:t>
      </w:r>
    </w:p>
    <w:p w:rsidR="00000000" w:rsidDel="00000000" w:rsidP="00000000" w:rsidRDefault="00000000" w:rsidRPr="00000000" w14:paraId="000004F0">
      <w:pPr>
        <w:numPr>
          <w:ilvl w:val="0"/>
          <w:numId w:val="315"/>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911 Pizza Trick</w:t>
      </w:r>
      <w:r w:rsidDel="00000000" w:rsidR="00000000" w:rsidRPr="00000000">
        <w:rPr>
          <w:sz w:val="24"/>
          <w:szCs w:val="24"/>
          <w:rtl w:val="0"/>
        </w:rPr>
        <w:t xml:space="preserve">: If forced to call 911 in front of your abuser, pretend to order a pizza. Skilled dispatchers might decode your hints (like yes/no answers).</w:t>
      </w:r>
    </w:p>
    <w:p w:rsidR="00000000" w:rsidDel="00000000" w:rsidP="00000000" w:rsidRDefault="00000000" w:rsidRPr="00000000" w14:paraId="000004F1">
      <w:pPr>
        <w:numPr>
          <w:ilvl w:val="0"/>
          <w:numId w:val="315"/>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Angel Shot / "Ask for Angela"</w:t>
      </w:r>
      <w:r w:rsidDel="00000000" w:rsidR="00000000" w:rsidRPr="00000000">
        <w:rPr>
          <w:sz w:val="24"/>
          <w:szCs w:val="24"/>
          <w:rtl w:val="0"/>
        </w:rPr>
        <w:t xml:space="preserve">: In bars/restaurants, requesting an "Angel Shot" or asking "Is Angela here?" discreetly signals staff you need help escaping a threatening situation.</w:t>
      </w:r>
    </w:p>
    <w:p w:rsidR="00000000" w:rsidDel="00000000" w:rsidP="00000000" w:rsidRDefault="00000000" w:rsidRPr="00000000" w14:paraId="000004F2">
      <w:pPr>
        <w:numPr>
          <w:ilvl w:val="0"/>
          <w:numId w:val="315"/>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Text-to-911</w:t>
      </w:r>
      <w:r w:rsidDel="00000000" w:rsidR="00000000" w:rsidRPr="00000000">
        <w:rPr>
          <w:sz w:val="24"/>
          <w:szCs w:val="24"/>
          <w:rtl w:val="0"/>
        </w:rPr>
        <w:t xml:space="preserve">: Some jurisdictions permit texting 911 if speaking is unsafe. A short text like "DV help, can't talk" can suffice if local dispatch supports it.</w:t>
      </w:r>
    </w:p>
    <w:p w:rsidR="00000000" w:rsidDel="00000000" w:rsidP="00000000" w:rsidRDefault="00000000" w:rsidRPr="00000000" w14:paraId="000004F3">
      <w:pPr>
        <w:numPr>
          <w:ilvl w:val="0"/>
          <w:numId w:val="315"/>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b w:val="1"/>
          <w:sz w:val="24"/>
          <w:szCs w:val="24"/>
          <w:rtl w:val="0"/>
        </w:rPr>
        <w:t xml:space="preserve">Social Media "Code"</w:t>
      </w:r>
      <w:r w:rsidDel="00000000" w:rsidR="00000000" w:rsidRPr="00000000">
        <w:rPr>
          <w:sz w:val="24"/>
          <w:szCs w:val="24"/>
          <w:rtl w:val="0"/>
        </w:rPr>
        <w:t xml:space="preserve">: Posting a particular emoji or phrase on your page might alert friends to call or check on you.</w:t>
      </w:r>
    </w:p>
    <w:p w:rsidR="00000000" w:rsidDel="00000000" w:rsidP="00000000" w:rsidRDefault="00000000" w:rsidRPr="00000000" w14:paraId="000004F4">
      <w:pPr>
        <w:pStyle w:val="Heading4"/>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22"/>
          <w:szCs w:val="22"/>
        </w:rPr>
      </w:pPr>
      <w:bookmarkStart w:colFirst="0" w:colLast="0" w:name="_uzhwcgtwfa5x" w:id="234"/>
      <w:bookmarkEnd w:id="234"/>
      <w:r w:rsidDel="00000000" w:rsidR="00000000" w:rsidRPr="00000000">
        <w:rPr>
          <w:b w:val="1"/>
          <w:color w:val="000000"/>
          <w:sz w:val="22"/>
          <w:szCs w:val="22"/>
          <w:rtl w:val="0"/>
        </w:rPr>
        <w:t xml:space="preserve">Alternate Phone or Bank Account</w:t>
      </w:r>
    </w:p>
    <w:p w:rsidR="00000000" w:rsidDel="00000000" w:rsidP="00000000" w:rsidRDefault="00000000" w:rsidRPr="00000000" w14:paraId="000004F5">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If your ex monitors your finances or phone usage, create a new bank account at a different bank and get a cheap phone.</w:t>
        <w:br w:type="textWrapping"/>
      </w:r>
      <w:r w:rsidDel="00000000" w:rsidR="00000000" w:rsidRPr="00000000">
        <w:rPr>
          <w:b w:val="1"/>
          <w:sz w:val="24"/>
          <w:szCs w:val="24"/>
          <w:rtl w:val="0"/>
        </w:rPr>
        <w:t xml:space="preserve">Reason</w:t>
      </w:r>
      <w:r w:rsidDel="00000000" w:rsidR="00000000" w:rsidRPr="00000000">
        <w:rPr>
          <w:sz w:val="24"/>
          <w:szCs w:val="24"/>
          <w:rtl w:val="0"/>
        </w:rPr>
        <w:t xml:space="preserve">: This prevents them from draining accounts or intercepting your calls/texts.</w:t>
      </w:r>
    </w:p>
    <w:p w:rsidR="00000000" w:rsidDel="00000000" w:rsidP="00000000" w:rsidRDefault="00000000" w:rsidRPr="00000000" w14:paraId="000004F6">
      <w:pPr>
        <w:pBdr>
          <w:top w:color="auto" w:space="0" w:sz="0" w:val="none"/>
          <w:left w:color="auto" w:space="0" w:sz="0" w:val="none"/>
          <w:bottom w:color="auto" w:space="0" w:sz="0" w:val="none"/>
          <w:right w:color="auto" w:space="0" w:sz="0" w:val="none"/>
          <w:between w:color="auto" w:space="0" w:sz="0" w:val="none"/>
        </w:pBdr>
        <w:spacing w:after="280" w:line="360" w:lineRule="auto"/>
        <w:rPr>
          <w:i w:val="1"/>
          <w:sz w:val="24"/>
          <w:szCs w:val="24"/>
        </w:rPr>
      </w:pPr>
      <w:r w:rsidDel="00000000" w:rsidR="00000000" w:rsidRPr="00000000">
        <w:rPr>
          <w:i w:val="1"/>
          <w:sz w:val="24"/>
          <w:szCs w:val="24"/>
          <w:rtl w:val="0"/>
        </w:rPr>
        <w:t xml:space="preserve">Use that alternate phone to coordinate with a DV shelter or an attorney. Keep it off or hidden when you're around your abuser so they can't detect its existence. If possible, have your paycheck direct-deposited into the new account—abusers often wait for deposit day to seize funds.</w:t>
      </w:r>
    </w:p>
    <w:p w:rsidR="00000000" w:rsidDel="00000000" w:rsidP="00000000" w:rsidRDefault="00000000" w:rsidRPr="00000000" w14:paraId="000004F7">
      <w:pPr>
        <w:pStyle w:val="Heading4"/>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22"/>
          <w:szCs w:val="22"/>
        </w:rPr>
      </w:pPr>
      <w:bookmarkStart w:colFirst="0" w:colLast="0" w:name="_y8bpnswxa90w" w:id="235"/>
      <w:bookmarkEnd w:id="235"/>
      <w:r w:rsidDel="00000000" w:rsidR="00000000" w:rsidRPr="00000000">
        <w:rPr>
          <w:b w:val="1"/>
          <w:color w:val="000000"/>
          <w:sz w:val="22"/>
          <w:szCs w:val="22"/>
          <w:rtl w:val="0"/>
        </w:rPr>
        <w:t xml:space="preserve">Safe Houses or Shelters</w:t>
      </w:r>
    </w:p>
    <w:p w:rsidR="00000000" w:rsidDel="00000000" w:rsidP="00000000" w:rsidRDefault="00000000" w:rsidRPr="00000000" w14:paraId="000004F8">
      <w:pPr>
        <w:numPr>
          <w:ilvl w:val="0"/>
          <w:numId w:val="309"/>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DV Shelters</w:t>
      </w:r>
      <w:r w:rsidDel="00000000" w:rsidR="00000000" w:rsidRPr="00000000">
        <w:rPr>
          <w:sz w:val="24"/>
          <w:szCs w:val="24"/>
          <w:rtl w:val="0"/>
        </w:rPr>
        <w:t xml:space="preserve">: Confidential addresses providing immediate refuge, plus legal help.</w:t>
      </w:r>
    </w:p>
    <w:p w:rsidR="00000000" w:rsidDel="00000000" w:rsidP="00000000" w:rsidRDefault="00000000" w:rsidRPr="00000000" w14:paraId="000004F9">
      <w:pPr>
        <w:numPr>
          <w:ilvl w:val="0"/>
          <w:numId w:val="309"/>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b w:val="1"/>
          <w:sz w:val="24"/>
          <w:szCs w:val="24"/>
          <w:rtl w:val="0"/>
        </w:rPr>
        <w:t xml:space="preserve">Temporary Housing</w:t>
      </w:r>
      <w:r w:rsidDel="00000000" w:rsidR="00000000" w:rsidRPr="00000000">
        <w:rPr>
          <w:sz w:val="24"/>
          <w:szCs w:val="24"/>
          <w:rtl w:val="0"/>
        </w:rPr>
        <w:t xml:space="preserve">: Nonprofits or crisis centers sometimes have short-term safe apartments.</w:t>
      </w:r>
    </w:p>
    <w:p w:rsidR="00000000" w:rsidDel="00000000" w:rsidP="00000000" w:rsidRDefault="00000000" w:rsidRPr="00000000" w14:paraId="000004FA">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If lethal threats loom, consider relocating out of your current county or state. DV agencies might help with interstate relocation.</w:t>
      </w:r>
    </w:p>
    <w:p w:rsidR="00000000" w:rsidDel="00000000" w:rsidP="00000000" w:rsidRDefault="00000000" w:rsidRPr="00000000" w14:paraId="000004FB">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b w:val="1"/>
          <w:sz w:val="24"/>
          <w:szCs w:val="24"/>
          <w:rtl w:val="0"/>
        </w:rPr>
        <w:t xml:space="preserve">Statistic</w:t>
      </w:r>
      <w:r w:rsidDel="00000000" w:rsidR="00000000" w:rsidRPr="00000000">
        <w:rPr>
          <w:sz w:val="24"/>
          <w:szCs w:val="24"/>
          <w:rtl w:val="0"/>
        </w:rPr>
        <w:t xml:space="preserve">: A 2020 meta-analysis by the National Institute of Justice found DV shelters significantly cut repeat physical harm by offering confidential, supportive environments.</w:t>
      </w:r>
    </w:p>
    <w:p w:rsidR="00000000" w:rsidDel="00000000" w:rsidP="00000000" w:rsidRDefault="00000000" w:rsidRPr="00000000" w14:paraId="000004FC">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Plan around children's schedules. Abusers might try picking them up at daycare or school. Some states allow emergency custody provisions to block the unauthorized removal of kids.</w:t>
      </w:r>
    </w:p>
    <w:p w:rsidR="00000000" w:rsidDel="00000000" w:rsidP="00000000" w:rsidRDefault="00000000" w:rsidRPr="00000000" w14:paraId="000004FD">
      <w:pPr>
        <w:pBdr>
          <w:top w:color="auto" w:space="0" w:sz="0" w:val="none"/>
          <w:left w:color="auto" w:space="0" w:sz="0" w:val="none"/>
          <w:bottom w:color="auto" w:space="0" w:sz="0" w:val="none"/>
          <w:right w:color="auto" w:space="0" w:sz="0" w:val="none"/>
          <w:between w:color="auto" w:space="0" w:sz="0" w:val="none"/>
        </w:pBdr>
        <w:spacing w:after="280" w:line="360" w:lineRule="auto"/>
        <w:rPr>
          <w:i w:val="1"/>
          <w:sz w:val="24"/>
          <w:szCs w:val="24"/>
        </w:rPr>
      </w:pPr>
      <w:r w:rsidDel="00000000" w:rsidR="00000000" w:rsidRPr="00000000">
        <w:rPr>
          <w:i w:val="1"/>
          <w:sz w:val="24"/>
          <w:szCs w:val="24"/>
          <w:rtl w:val="0"/>
        </w:rPr>
        <w:t xml:space="preserve">Some DV shelters also partner with mental health counselors who specialize in trauma recovery for children. This supportive environment can be essential for kids who have witnessed abuse, giving them a sense of community and a safe place to process fear.</w:t>
      </w:r>
    </w:p>
    <w:p w:rsidR="00000000" w:rsidDel="00000000" w:rsidP="00000000" w:rsidRDefault="00000000" w:rsidRPr="00000000" w14:paraId="000004FE">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26"/>
          <w:szCs w:val="26"/>
        </w:rPr>
      </w:pPr>
      <w:bookmarkStart w:colFirst="0" w:colLast="0" w:name="_owdgd7rgjs24" w:id="236"/>
      <w:bookmarkEnd w:id="236"/>
      <w:r w:rsidDel="00000000" w:rsidR="00000000" w:rsidRPr="00000000">
        <w:rPr>
          <w:b w:val="1"/>
          <w:color w:val="000000"/>
          <w:sz w:val="26"/>
          <w:szCs w:val="26"/>
          <w:rtl w:val="0"/>
        </w:rPr>
        <w:t xml:space="preserve">Working with DV Hotlines and Shelters</w:t>
      </w:r>
    </w:p>
    <w:p w:rsidR="00000000" w:rsidDel="00000000" w:rsidP="00000000" w:rsidRDefault="00000000" w:rsidRPr="00000000" w14:paraId="000004FF">
      <w:pPr>
        <w:pStyle w:val="Heading4"/>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22"/>
          <w:szCs w:val="22"/>
        </w:rPr>
      </w:pPr>
      <w:bookmarkStart w:colFirst="0" w:colLast="0" w:name="_wsind8cbj8un" w:id="237"/>
      <w:bookmarkEnd w:id="237"/>
      <w:r w:rsidDel="00000000" w:rsidR="00000000" w:rsidRPr="00000000">
        <w:rPr>
          <w:b w:val="1"/>
          <w:color w:val="000000"/>
          <w:sz w:val="22"/>
          <w:szCs w:val="22"/>
          <w:rtl w:val="0"/>
        </w:rPr>
        <w:t xml:space="preserve">DV Hotlines</w:t>
      </w:r>
    </w:p>
    <w:p w:rsidR="00000000" w:rsidDel="00000000" w:rsidP="00000000" w:rsidRDefault="00000000" w:rsidRPr="00000000" w14:paraId="00000500">
      <w:pPr>
        <w:numPr>
          <w:ilvl w:val="0"/>
          <w:numId w:val="287"/>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Immediate Guidance</w:t>
      </w:r>
      <w:r w:rsidDel="00000000" w:rsidR="00000000" w:rsidRPr="00000000">
        <w:rPr>
          <w:sz w:val="24"/>
          <w:szCs w:val="24"/>
          <w:rtl w:val="0"/>
        </w:rPr>
        <w:t xml:space="preserve">: 24/7 lines deliver safety planning, local resources, and psychological help.</w:t>
      </w:r>
    </w:p>
    <w:p w:rsidR="00000000" w:rsidDel="00000000" w:rsidP="00000000" w:rsidRDefault="00000000" w:rsidRPr="00000000" w14:paraId="00000501">
      <w:pPr>
        <w:numPr>
          <w:ilvl w:val="0"/>
          <w:numId w:val="287"/>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b w:val="1"/>
          <w:sz w:val="24"/>
          <w:szCs w:val="24"/>
          <w:rtl w:val="0"/>
        </w:rPr>
        <w:t xml:space="preserve">Referrals</w:t>
      </w:r>
      <w:r w:rsidDel="00000000" w:rsidR="00000000" w:rsidRPr="00000000">
        <w:rPr>
          <w:sz w:val="24"/>
          <w:szCs w:val="24"/>
          <w:rtl w:val="0"/>
        </w:rPr>
        <w:t xml:space="preserve">: They point you toward shelters, free legal clinics, and specialized DV counseling.</w:t>
      </w:r>
    </w:p>
    <w:p w:rsidR="00000000" w:rsidDel="00000000" w:rsidP="00000000" w:rsidRDefault="00000000" w:rsidRPr="00000000" w14:paraId="00000502">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rFonts w:ascii="Arial Unicode MS" w:cs="Arial Unicode MS" w:eastAsia="Arial Unicode MS" w:hAnsi="Arial Unicode MS"/>
          <w:sz w:val="24"/>
          <w:szCs w:val="24"/>
          <w:rtl w:val="0"/>
        </w:rPr>
        <w:t xml:space="preserve">The National Domestic Violence Hotline: 1−800−799−SAFE (7233), or online chat at thehotline.org.</w:t>
      </w:r>
    </w:p>
    <w:p w:rsidR="00000000" w:rsidDel="00000000" w:rsidP="00000000" w:rsidRDefault="00000000" w:rsidRPr="00000000" w14:paraId="00000503">
      <w:pPr>
        <w:pStyle w:val="Heading4"/>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22"/>
          <w:szCs w:val="22"/>
        </w:rPr>
      </w:pPr>
      <w:bookmarkStart w:colFirst="0" w:colLast="0" w:name="_qsn11pa07an3" w:id="238"/>
      <w:bookmarkEnd w:id="238"/>
      <w:r w:rsidDel="00000000" w:rsidR="00000000" w:rsidRPr="00000000">
        <w:rPr>
          <w:b w:val="1"/>
          <w:color w:val="000000"/>
          <w:sz w:val="22"/>
          <w:szCs w:val="22"/>
          <w:rtl w:val="0"/>
        </w:rPr>
        <w:t xml:space="preserve">Shelter Resources</w:t>
      </w:r>
    </w:p>
    <w:p w:rsidR="00000000" w:rsidDel="00000000" w:rsidP="00000000" w:rsidRDefault="00000000" w:rsidRPr="00000000" w14:paraId="00000504">
      <w:pPr>
        <w:numPr>
          <w:ilvl w:val="0"/>
          <w:numId w:val="319"/>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Confidential</w:t>
      </w:r>
      <w:r w:rsidDel="00000000" w:rsidR="00000000" w:rsidRPr="00000000">
        <w:rPr>
          <w:sz w:val="24"/>
          <w:szCs w:val="24"/>
          <w:rtl w:val="0"/>
        </w:rPr>
        <w:t xml:space="preserve">: Shelter locations are kept secret to block abusers from tracking you.</w:t>
      </w:r>
    </w:p>
    <w:p w:rsidR="00000000" w:rsidDel="00000000" w:rsidP="00000000" w:rsidRDefault="00000000" w:rsidRPr="00000000" w14:paraId="00000505">
      <w:pPr>
        <w:numPr>
          <w:ilvl w:val="0"/>
          <w:numId w:val="319"/>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Legal Advocacy</w:t>
      </w:r>
      <w:r w:rsidDel="00000000" w:rsidR="00000000" w:rsidRPr="00000000">
        <w:rPr>
          <w:sz w:val="24"/>
          <w:szCs w:val="24"/>
          <w:rtl w:val="0"/>
        </w:rPr>
        <w:t xml:space="preserve">: Shelters often partner with attorneys or legal aid for restraining orders, custody battles, or divorce.</w:t>
      </w:r>
    </w:p>
    <w:p w:rsidR="00000000" w:rsidDel="00000000" w:rsidP="00000000" w:rsidRDefault="00000000" w:rsidRPr="00000000" w14:paraId="00000506">
      <w:pPr>
        <w:numPr>
          <w:ilvl w:val="0"/>
          <w:numId w:val="319"/>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b w:val="1"/>
          <w:sz w:val="24"/>
          <w:szCs w:val="24"/>
          <w:rtl w:val="0"/>
        </w:rPr>
        <w:t xml:space="preserve">Support Services</w:t>
      </w:r>
      <w:r w:rsidDel="00000000" w:rsidR="00000000" w:rsidRPr="00000000">
        <w:rPr>
          <w:sz w:val="24"/>
          <w:szCs w:val="24"/>
          <w:rtl w:val="0"/>
        </w:rPr>
        <w:t xml:space="preserve">: Child therapy, group sessions, job training—all are key to rebuilding after escaping from an abusive situation.</w:t>
      </w:r>
    </w:p>
    <w:p w:rsidR="00000000" w:rsidDel="00000000" w:rsidP="00000000" w:rsidRDefault="00000000" w:rsidRPr="00000000" w14:paraId="00000507">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b w:val="1"/>
          <w:sz w:val="24"/>
          <w:szCs w:val="24"/>
          <w:rtl w:val="0"/>
        </w:rPr>
        <w:t xml:space="preserve">Free Aid at Courthouses and DV Agencies</w:t>
        <w:br w:type="textWrapping"/>
      </w:r>
      <w:r w:rsidDel="00000000" w:rsidR="00000000" w:rsidRPr="00000000">
        <w:rPr>
          <w:sz w:val="24"/>
          <w:szCs w:val="24"/>
          <w:rtl w:val="0"/>
        </w:rPr>
        <w:t xml:space="preserve">Many courthouses host self-help centers or DV advocates who offer free help with protective orders, safety plans, and basic legal counsel.</w:t>
      </w:r>
    </w:p>
    <w:p w:rsidR="00000000" w:rsidDel="00000000" w:rsidP="00000000" w:rsidRDefault="00000000" w:rsidRPr="00000000" w14:paraId="00000508">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b w:val="1"/>
          <w:sz w:val="24"/>
          <w:szCs w:val="24"/>
          <w:rtl w:val="0"/>
        </w:rPr>
        <w:t xml:space="preserve">Why</w:t>
      </w:r>
      <w:r w:rsidDel="00000000" w:rsidR="00000000" w:rsidRPr="00000000">
        <w:rPr>
          <w:sz w:val="24"/>
          <w:szCs w:val="24"/>
          <w:rtl w:val="0"/>
        </w:rPr>
        <w:t xml:space="preserve">: You don't always need an expensive private attorney. DV-focused staff understand the complexities of fleeing an abuser.</w:t>
      </w:r>
    </w:p>
    <w:p w:rsidR="00000000" w:rsidDel="00000000" w:rsidP="00000000" w:rsidRDefault="00000000" w:rsidRPr="00000000" w14:paraId="00000509">
      <w:pPr>
        <w:pBdr>
          <w:top w:color="auto" w:space="0" w:sz="0" w:val="none"/>
          <w:left w:color="auto" w:space="0" w:sz="0" w:val="none"/>
          <w:bottom w:color="auto" w:space="0" w:sz="0" w:val="none"/>
          <w:right w:color="auto" w:space="0" w:sz="0" w:val="none"/>
          <w:between w:color="auto" w:space="0" w:sz="0" w:val="none"/>
        </w:pBdr>
        <w:spacing w:after="280" w:line="360" w:lineRule="auto"/>
        <w:rPr>
          <w:i w:val="1"/>
          <w:sz w:val="24"/>
          <w:szCs w:val="24"/>
        </w:rPr>
      </w:pPr>
      <w:r w:rsidDel="00000000" w:rsidR="00000000" w:rsidRPr="00000000">
        <w:rPr>
          <w:b w:val="1"/>
          <w:sz w:val="24"/>
          <w:szCs w:val="24"/>
          <w:rtl w:val="0"/>
        </w:rPr>
        <w:t xml:space="preserve">Quote</w:t>
        <w:br w:type="textWrapping"/>
      </w:r>
      <w:r w:rsidDel="00000000" w:rsidR="00000000" w:rsidRPr="00000000">
        <w:rPr>
          <w:sz w:val="24"/>
          <w:szCs w:val="24"/>
          <w:rtl w:val="0"/>
        </w:rPr>
        <w:t xml:space="preserve">"Leaving an abuser is rarely one step—it's a journey. DV hotlines and shelters help you navigate each perilous move."</w:t>
        <w:br w:type="textWrapping"/>
        <w:t xml:space="preserve">– </w:t>
      </w:r>
      <w:r w:rsidDel="00000000" w:rsidR="00000000" w:rsidRPr="00000000">
        <w:rPr>
          <w:i w:val="1"/>
          <w:sz w:val="24"/>
          <w:szCs w:val="24"/>
          <w:rtl w:val="0"/>
        </w:rPr>
        <w:t xml:space="preserve">Anonymous Survivor</w:t>
      </w:r>
    </w:p>
    <w:p w:rsidR="00000000" w:rsidDel="00000000" w:rsidP="00000000" w:rsidRDefault="00000000" w:rsidRPr="00000000" w14:paraId="0000050A">
      <w:pPr>
        <w:pBdr>
          <w:top w:color="auto" w:space="0" w:sz="0" w:val="none"/>
          <w:left w:color="auto" w:space="0" w:sz="0" w:val="none"/>
          <w:bottom w:color="auto" w:space="0" w:sz="0" w:val="none"/>
          <w:right w:color="auto" w:space="0" w:sz="0" w:val="none"/>
          <w:between w:color="auto" w:space="0" w:sz="0" w:val="none"/>
        </w:pBdr>
        <w:spacing w:after="280" w:line="360" w:lineRule="auto"/>
        <w:rPr>
          <w:i w:val="1"/>
          <w:sz w:val="24"/>
          <w:szCs w:val="24"/>
        </w:rPr>
      </w:pPr>
      <w:r w:rsidDel="00000000" w:rsidR="00000000" w:rsidRPr="00000000">
        <w:rPr>
          <w:i w:val="1"/>
          <w:sz w:val="24"/>
          <w:szCs w:val="24"/>
          <w:rtl w:val="0"/>
        </w:rPr>
        <w:t xml:space="preserve">Certain shelters also have transitional housing programs that help survivors move from an emergency stay to a longer-term, more stable environment. This can be crucial if your abuser tries to wear you down by cutting off all your finances or if you fear returning to your old home.</w:t>
      </w:r>
    </w:p>
    <w:p w:rsidR="00000000" w:rsidDel="00000000" w:rsidP="00000000" w:rsidRDefault="00000000" w:rsidRPr="00000000" w14:paraId="0000050B">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26"/>
          <w:szCs w:val="26"/>
        </w:rPr>
      </w:pPr>
      <w:bookmarkStart w:colFirst="0" w:colLast="0" w:name="_x6is21r8mcbc" w:id="239"/>
      <w:bookmarkEnd w:id="239"/>
      <w:r w:rsidDel="00000000" w:rsidR="00000000" w:rsidRPr="00000000">
        <w:rPr>
          <w:b w:val="1"/>
          <w:color w:val="000000"/>
          <w:sz w:val="26"/>
          <w:szCs w:val="26"/>
          <w:rtl w:val="0"/>
        </w:rPr>
        <w:t xml:space="preserve">Additional DV-Related Tactics and Cautionary Tales</w:t>
      </w:r>
    </w:p>
    <w:p w:rsidR="00000000" w:rsidDel="00000000" w:rsidP="00000000" w:rsidRDefault="00000000" w:rsidRPr="00000000" w14:paraId="0000050C">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Abusers adapt fast—especially if you file for divorce or attempt separation. Awareness of further tricks can keep you vigilant.</w:t>
      </w:r>
    </w:p>
    <w:p w:rsidR="00000000" w:rsidDel="00000000" w:rsidP="00000000" w:rsidRDefault="00000000" w:rsidRPr="00000000" w14:paraId="0000050D">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b w:val="1"/>
          <w:sz w:val="24"/>
          <w:szCs w:val="24"/>
          <w:rtl w:val="0"/>
        </w:rPr>
        <w:t xml:space="preserve">Threatening to Harm Children or Pets</w:t>
        <w:br w:type="textWrapping"/>
      </w:r>
      <w:r w:rsidDel="00000000" w:rsidR="00000000" w:rsidRPr="00000000">
        <w:rPr>
          <w:sz w:val="24"/>
          <w:szCs w:val="24"/>
          <w:rtl w:val="0"/>
        </w:rPr>
        <w:t xml:space="preserve">They might threaten or injure pets or mention killing your kids to keep you silent.</w:t>
      </w:r>
    </w:p>
    <w:p w:rsidR="00000000" w:rsidDel="00000000" w:rsidP="00000000" w:rsidRDefault="00000000" w:rsidRPr="00000000" w14:paraId="0000050E">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b w:val="1"/>
          <w:sz w:val="24"/>
          <w:szCs w:val="24"/>
          <w:rtl w:val="0"/>
        </w:rPr>
        <w:t xml:space="preserve">Response</w:t>
      </w:r>
      <w:r w:rsidDel="00000000" w:rsidR="00000000" w:rsidRPr="00000000">
        <w:rPr>
          <w:sz w:val="24"/>
          <w:szCs w:val="24"/>
          <w:rtl w:val="0"/>
        </w:rPr>
        <w:t xml:space="preserve">: Document threats, notify law enforcement, and share with your lawyer or advocate.</w:t>
      </w:r>
    </w:p>
    <w:p w:rsidR="00000000" w:rsidDel="00000000" w:rsidP="00000000" w:rsidRDefault="00000000" w:rsidRPr="00000000" w14:paraId="0000050F">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b w:val="1"/>
          <w:sz w:val="24"/>
          <w:szCs w:val="24"/>
          <w:rtl w:val="0"/>
        </w:rPr>
        <w:t xml:space="preserve">Murder-for-Hire or Lethal Threats</w:t>
        <w:br w:type="textWrapping"/>
      </w:r>
      <w:r w:rsidDel="00000000" w:rsidR="00000000" w:rsidRPr="00000000">
        <w:rPr>
          <w:sz w:val="24"/>
          <w:szCs w:val="24"/>
          <w:rtl w:val="0"/>
        </w:rPr>
        <w:t xml:space="preserve">Some abusers escalate to planning lethal harm if they see no alternative. Treat any sign seriously. Alert the police or FBI.</w:t>
      </w:r>
    </w:p>
    <w:p w:rsidR="00000000" w:rsidDel="00000000" w:rsidP="00000000" w:rsidRDefault="00000000" w:rsidRPr="00000000" w14:paraId="00000510">
      <w:pPr>
        <w:pBdr>
          <w:top w:color="auto" w:space="0" w:sz="0" w:val="none"/>
          <w:left w:color="auto" w:space="0" w:sz="0" w:val="none"/>
          <w:bottom w:color="auto" w:space="0" w:sz="0" w:val="none"/>
          <w:right w:color="auto" w:space="0" w:sz="0" w:val="none"/>
          <w:between w:color="auto" w:space="0" w:sz="0" w:val="none"/>
        </w:pBdr>
        <w:spacing w:after="280" w:line="360" w:lineRule="auto"/>
        <w:rPr>
          <w:b w:val="1"/>
          <w:sz w:val="24"/>
          <w:szCs w:val="24"/>
        </w:rPr>
      </w:pPr>
      <w:r w:rsidDel="00000000" w:rsidR="00000000" w:rsidRPr="00000000">
        <w:rPr>
          <w:b w:val="1"/>
          <w:sz w:val="24"/>
          <w:szCs w:val="24"/>
          <w:rtl w:val="0"/>
        </w:rPr>
        <w:t xml:space="preserve">Using CPS as a Weapon</w:t>
      </w:r>
    </w:p>
    <w:p w:rsidR="00000000" w:rsidDel="00000000" w:rsidP="00000000" w:rsidRDefault="00000000" w:rsidRPr="00000000" w14:paraId="00000511">
      <w:pPr>
        <w:numPr>
          <w:ilvl w:val="0"/>
          <w:numId w:val="47"/>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b w:val="1"/>
          <w:sz w:val="24"/>
          <w:szCs w:val="24"/>
          <w:rtl w:val="0"/>
        </w:rPr>
        <w:t xml:space="preserve">False CPS Reports</w:t>
      </w:r>
      <w:r w:rsidDel="00000000" w:rsidR="00000000" w:rsidRPr="00000000">
        <w:rPr>
          <w:sz w:val="24"/>
          <w:szCs w:val="24"/>
          <w:rtl w:val="0"/>
        </w:rPr>
        <w:t xml:space="preserve">: They might claim you're neglectful or abusive. Keep thorough child records to refute these lies.</w:t>
      </w:r>
    </w:p>
    <w:p w:rsidR="00000000" w:rsidDel="00000000" w:rsidP="00000000" w:rsidRDefault="00000000" w:rsidRPr="00000000" w14:paraId="00000512">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b w:val="1"/>
          <w:sz w:val="24"/>
          <w:szCs w:val="24"/>
          <w:rtl w:val="0"/>
        </w:rPr>
        <w:t xml:space="preserve">Coerced Therapy or "Anger Management"</w:t>
        <w:br w:type="textWrapping"/>
      </w:r>
      <w:r w:rsidDel="00000000" w:rsidR="00000000" w:rsidRPr="00000000">
        <w:rPr>
          <w:sz w:val="24"/>
          <w:szCs w:val="24"/>
          <w:rtl w:val="0"/>
        </w:rPr>
        <w:t xml:space="preserve">They suggest joint counseling or "couple's therapy," but it's another forum to manipulate or gaslight you.</w:t>
      </w:r>
    </w:p>
    <w:p w:rsidR="00000000" w:rsidDel="00000000" w:rsidP="00000000" w:rsidRDefault="00000000" w:rsidRPr="00000000" w14:paraId="00000513">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If your ex proposes a non-CLETS "gentleman's agreement" or "friendly mediation" instead of a formal TRO, question their motives. Abusers exploit your wish for peace to entrap you in unsafe agreements.</w:t>
      </w:r>
    </w:p>
    <w:p w:rsidR="00000000" w:rsidDel="00000000" w:rsidP="00000000" w:rsidRDefault="00000000" w:rsidRPr="00000000" w14:paraId="00000514">
      <w:pPr>
        <w:pBdr>
          <w:top w:color="auto" w:space="0" w:sz="0" w:val="none"/>
          <w:left w:color="auto" w:space="0" w:sz="0" w:val="none"/>
          <w:bottom w:color="auto" w:space="0" w:sz="0" w:val="none"/>
          <w:right w:color="auto" w:space="0" w:sz="0" w:val="none"/>
          <w:between w:color="auto" w:space="0" w:sz="0" w:val="none"/>
        </w:pBdr>
        <w:spacing w:after="280" w:line="360" w:lineRule="auto"/>
        <w:rPr>
          <w:i w:val="1"/>
          <w:sz w:val="24"/>
          <w:szCs w:val="24"/>
        </w:rPr>
      </w:pPr>
      <w:r w:rsidDel="00000000" w:rsidR="00000000" w:rsidRPr="00000000">
        <w:rPr>
          <w:i w:val="1"/>
          <w:sz w:val="24"/>
          <w:szCs w:val="24"/>
          <w:rtl w:val="0"/>
        </w:rPr>
        <w:t xml:space="preserve">In my experience compiling the material for my book </w:t>
      </w:r>
      <w:r w:rsidDel="00000000" w:rsidR="00000000" w:rsidRPr="00000000">
        <w:rPr>
          <w:b w:val="1"/>
          <w:i w:val="1"/>
          <w:sz w:val="24"/>
          <w:szCs w:val="24"/>
          <w:rtl w:val="0"/>
        </w:rPr>
        <w:t xml:space="preserve">You Don't Deserve This!</w:t>
      </w:r>
      <w:r w:rsidDel="00000000" w:rsidR="00000000" w:rsidRPr="00000000">
        <w:rPr>
          <w:i w:val="1"/>
          <w:sz w:val="24"/>
          <w:szCs w:val="24"/>
          <w:rtl w:val="0"/>
        </w:rPr>
        <w:t xml:space="preserve">, survivors reported abusers who pretended to "work on themselves" by attending anger management classes, only to use the certificate to appear reformed in court. Yet, behind closed doors, they continued the psychological torment. Don't be fooled by superficial gestures of remorse if intimidation continues.</w:t>
      </w:r>
    </w:p>
    <w:p w:rsidR="00000000" w:rsidDel="00000000" w:rsidP="00000000" w:rsidRDefault="00000000" w:rsidRPr="00000000" w14:paraId="00000515">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26"/>
          <w:szCs w:val="26"/>
        </w:rPr>
      </w:pPr>
      <w:bookmarkStart w:colFirst="0" w:colLast="0" w:name="_h5i1nq5bkl5g" w:id="240"/>
      <w:bookmarkEnd w:id="240"/>
      <w:r w:rsidDel="00000000" w:rsidR="00000000" w:rsidRPr="00000000">
        <w:rPr>
          <w:b w:val="1"/>
          <w:color w:val="000000"/>
          <w:sz w:val="26"/>
          <w:szCs w:val="26"/>
          <w:rtl w:val="0"/>
        </w:rPr>
        <w:t xml:space="preserve">Non-CLETS Orders vs. Real Enforcement</w:t>
      </w:r>
    </w:p>
    <w:p w:rsidR="00000000" w:rsidDel="00000000" w:rsidP="00000000" w:rsidRDefault="00000000" w:rsidRPr="00000000" w14:paraId="00000516">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Many attorneys push "non-CLETS" restraining agreements or "gentleman's deals," which are not recognized in police databases (like CLETS in CA). They look official but lack immediate police backup.</w:t>
      </w:r>
    </w:p>
    <w:p w:rsidR="00000000" w:rsidDel="00000000" w:rsidP="00000000" w:rsidRDefault="00000000" w:rsidRPr="00000000" w14:paraId="00000517">
      <w:pPr>
        <w:pStyle w:val="Heading4"/>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22"/>
          <w:szCs w:val="22"/>
        </w:rPr>
      </w:pPr>
      <w:bookmarkStart w:colFirst="0" w:colLast="0" w:name="_4w92qwnxn167" w:id="241"/>
      <w:bookmarkEnd w:id="241"/>
      <w:r w:rsidDel="00000000" w:rsidR="00000000" w:rsidRPr="00000000">
        <w:rPr>
          <w:b w:val="1"/>
          <w:color w:val="000000"/>
          <w:sz w:val="22"/>
          <w:szCs w:val="22"/>
          <w:rtl w:val="0"/>
        </w:rPr>
        <w:t xml:space="preserve">Why They're Risky</w:t>
      </w:r>
    </w:p>
    <w:p w:rsidR="00000000" w:rsidDel="00000000" w:rsidP="00000000" w:rsidRDefault="00000000" w:rsidRPr="00000000" w14:paraId="00000518">
      <w:pPr>
        <w:numPr>
          <w:ilvl w:val="0"/>
          <w:numId w:val="219"/>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No Police Enforcement</w:t>
      </w:r>
      <w:r w:rsidDel="00000000" w:rsidR="00000000" w:rsidRPr="00000000">
        <w:rPr>
          <w:sz w:val="24"/>
          <w:szCs w:val="24"/>
          <w:rtl w:val="0"/>
        </w:rPr>
        <w:t xml:space="preserve">: If broken, officers may say, "We can't arrest them—this is a civil matter."</w:t>
      </w:r>
    </w:p>
    <w:p w:rsidR="00000000" w:rsidDel="00000000" w:rsidP="00000000" w:rsidRDefault="00000000" w:rsidRPr="00000000" w14:paraId="00000519">
      <w:pPr>
        <w:numPr>
          <w:ilvl w:val="0"/>
          <w:numId w:val="219"/>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b w:val="1"/>
          <w:sz w:val="24"/>
          <w:szCs w:val="24"/>
          <w:rtl w:val="0"/>
        </w:rPr>
        <w:t xml:space="preserve">Civil Contempt</w:t>
      </w:r>
      <w:r w:rsidDel="00000000" w:rsidR="00000000" w:rsidRPr="00000000">
        <w:rPr>
          <w:sz w:val="24"/>
          <w:szCs w:val="24"/>
          <w:rtl w:val="0"/>
        </w:rPr>
        <w:t xml:space="preserve">: You'd have to file motions, which is a slow process.</w:t>
        <w:br w:type="textWrapping"/>
        <w:t xml:space="preserve">Abusers might prefer these to avoid a formal DV record, leaving you vulnerable in emergencies.</w:t>
      </w:r>
    </w:p>
    <w:p w:rsidR="00000000" w:rsidDel="00000000" w:rsidP="00000000" w:rsidRDefault="00000000" w:rsidRPr="00000000" w14:paraId="0000051A">
      <w:pPr>
        <w:pStyle w:val="Heading4"/>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22"/>
          <w:szCs w:val="22"/>
        </w:rPr>
      </w:pPr>
      <w:bookmarkStart w:colFirst="0" w:colLast="0" w:name="_85ll1oevr23d" w:id="242"/>
      <w:bookmarkEnd w:id="242"/>
      <w:r w:rsidDel="00000000" w:rsidR="00000000" w:rsidRPr="00000000">
        <w:rPr>
          <w:b w:val="1"/>
          <w:color w:val="000000"/>
          <w:sz w:val="22"/>
          <w:szCs w:val="22"/>
          <w:rtl w:val="0"/>
        </w:rPr>
        <w:t xml:space="preserve">Compare to CLETS-Registered Orders</w:t>
      </w:r>
    </w:p>
    <w:p w:rsidR="00000000" w:rsidDel="00000000" w:rsidP="00000000" w:rsidRDefault="00000000" w:rsidRPr="00000000" w14:paraId="0000051B">
      <w:pPr>
        <w:numPr>
          <w:ilvl w:val="0"/>
          <w:numId w:val="137"/>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Instant Police Access</w:t>
      </w:r>
      <w:r w:rsidDel="00000000" w:rsidR="00000000" w:rsidRPr="00000000">
        <w:rPr>
          <w:sz w:val="24"/>
          <w:szCs w:val="24"/>
          <w:rtl w:val="0"/>
        </w:rPr>
        <w:t xml:space="preserve">: Formal TROs appear in the system—officers see them when you call 911.</w:t>
      </w:r>
    </w:p>
    <w:p w:rsidR="00000000" w:rsidDel="00000000" w:rsidP="00000000" w:rsidRDefault="00000000" w:rsidRPr="00000000" w14:paraId="0000051C">
      <w:pPr>
        <w:numPr>
          <w:ilvl w:val="0"/>
          <w:numId w:val="137"/>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b w:val="1"/>
          <w:sz w:val="24"/>
          <w:szCs w:val="24"/>
          <w:rtl w:val="0"/>
        </w:rPr>
        <w:t xml:space="preserve">Criminal Penalties</w:t>
      </w:r>
      <w:r w:rsidDel="00000000" w:rsidR="00000000" w:rsidRPr="00000000">
        <w:rPr>
          <w:sz w:val="24"/>
          <w:szCs w:val="24"/>
          <w:rtl w:val="0"/>
        </w:rPr>
        <w:t xml:space="preserve">: Violations can lead to immediate arrest or charges.</w:t>
      </w:r>
    </w:p>
    <w:p w:rsidR="00000000" w:rsidDel="00000000" w:rsidP="00000000" w:rsidRDefault="00000000" w:rsidRPr="00000000" w14:paraId="0000051D">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If attorneys or mediators suggest non-CLETS for "no record," weigh carefully. In genuine emergencies, a recognized DVRO is far more protective.</w:t>
      </w:r>
    </w:p>
    <w:p w:rsidR="00000000" w:rsidDel="00000000" w:rsidP="00000000" w:rsidRDefault="00000000" w:rsidRPr="00000000" w14:paraId="0000051E">
      <w:pPr>
        <w:pBdr>
          <w:top w:color="auto" w:space="0" w:sz="0" w:val="none"/>
          <w:left w:color="auto" w:space="0" w:sz="0" w:val="none"/>
          <w:bottom w:color="auto" w:space="0" w:sz="0" w:val="none"/>
          <w:right w:color="auto" w:space="0" w:sz="0" w:val="none"/>
          <w:between w:color="auto" w:space="0" w:sz="0" w:val="none"/>
        </w:pBdr>
        <w:spacing w:after="280" w:line="360" w:lineRule="auto"/>
        <w:rPr>
          <w:i w:val="1"/>
          <w:sz w:val="24"/>
          <w:szCs w:val="24"/>
        </w:rPr>
      </w:pPr>
      <w:r w:rsidDel="00000000" w:rsidR="00000000" w:rsidRPr="00000000">
        <w:rPr>
          <w:i w:val="1"/>
          <w:sz w:val="24"/>
          <w:szCs w:val="24"/>
          <w:rtl w:val="0"/>
        </w:rPr>
        <w:t xml:space="preserve">Abusers sometimes frame a non-CLETS agreement as a sign of "mutual respect" or "no need to get the cops involved." Realize that it mainly shields them from immediate arrest. Always remember that your priority must be real safety, not letting them preserve their public image.</w:t>
      </w:r>
    </w:p>
    <w:p w:rsidR="00000000" w:rsidDel="00000000" w:rsidP="00000000" w:rsidRDefault="00000000" w:rsidRPr="00000000" w14:paraId="0000051F">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26"/>
          <w:szCs w:val="26"/>
        </w:rPr>
      </w:pPr>
      <w:bookmarkStart w:colFirst="0" w:colLast="0" w:name="_9zcwn137zvo" w:id="243"/>
      <w:bookmarkEnd w:id="243"/>
      <w:r w:rsidDel="00000000" w:rsidR="00000000" w:rsidRPr="00000000">
        <w:rPr>
          <w:b w:val="1"/>
          <w:color w:val="000000"/>
          <w:sz w:val="26"/>
          <w:szCs w:val="26"/>
          <w:rtl w:val="0"/>
        </w:rPr>
        <w:t xml:space="preserve">A Note on Documenting Everything</w:t>
      </w:r>
    </w:p>
    <w:p w:rsidR="00000000" w:rsidDel="00000000" w:rsidP="00000000" w:rsidRDefault="00000000" w:rsidRPr="00000000" w14:paraId="00000520">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In DV cases, meticulous documentation is your strongest armor:</w:t>
      </w:r>
    </w:p>
    <w:p w:rsidR="00000000" w:rsidDel="00000000" w:rsidP="00000000" w:rsidRDefault="00000000" w:rsidRPr="00000000" w14:paraId="00000521">
      <w:pPr>
        <w:numPr>
          <w:ilvl w:val="0"/>
          <w:numId w:val="303"/>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Journals</w:t>
      </w:r>
      <w:r w:rsidDel="00000000" w:rsidR="00000000" w:rsidRPr="00000000">
        <w:rPr>
          <w:sz w:val="24"/>
          <w:szCs w:val="24"/>
          <w:rtl w:val="0"/>
        </w:rPr>
        <w:t xml:space="preserve">: Record each incident—verbal attacks, property damage, times, dates.</w:t>
      </w:r>
    </w:p>
    <w:p w:rsidR="00000000" w:rsidDel="00000000" w:rsidP="00000000" w:rsidRDefault="00000000" w:rsidRPr="00000000" w14:paraId="00000522">
      <w:pPr>
        <w:numPr>
          <w:ilvl w:val="0"/>
          <w:numId w:val="303"/>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Photos</w:t>
      </w:r>
      <w:r w:rsidDel="00000000" w:rsidR="00000000" w:rsidRPr="00000000">
        <w:rPr>
          <w:sz w:val="24"/>
          <w:szCs w:val="24"/>
          <w:rtl w:val="0"/>
        </w:rPr>
        <w:t xml:space="preserve">: Injuries, damaged property, screenshots of threats.</w:t>
      </w:r>
    </w:p>
    <w:p w:rsidR="00000000" w:rsidDel="00000000" w:rsidP="00000000" w:rsidRDefault="00000000" w:rsidRPr="00000000" w14:paraId="00000523">
      <w:pPr>
        <w:numPr>
          <w:ilvl w:val="0"/>
          <w:numId w:val="303"/>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Witness Accounts</w:t>
      </w:r>
      <w:r w:rsidDel="00000000" w:rsidR="00000000" w:rsidRPr="00000000">
        <w:rPr>
          <w:sz w:val="24"/>
          <w:szCs w:val="24"/>
          <w:rtl w:val="0"/>
        </w:rPr>
        <w:t xml:space="preserve">: If neighbors or friends observe abuse, get their statements.</w:t>
      </w:r>
    </w:p>
    <w:p w:rsidR="00000000" w:rsidDel="00000000" w:rsidP="00000000" w:rsidRDefault="00000000" w:rsidRPr="00000000" w14:paraId="00000524">
      <w:pPr>
        <w:numPr>
          <w:ilvl w:val="0"/>
          <w:numId w:val="303"/>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b w:val="1"/>
          <w:sz w:val="24"/>
          <w:szCs w:val="24"/>
          <w:rtl w:val="0"/>
        </w:rPr>
        <w:t xml:space="preserve">Backups</w:t>
      </w:r>
      <w:r w:rsidDel="00000000" w:rsidR="00000000" w:rsidRPr="00000000">
        <w:rPr>
          <w:sz w:val="24"/>
          <w:szCs w:val="24"/>
          <w:rtl w:val="0"/>
        </w:rPr>
        <w:t xml:space="preserve">: Store duplicates offsite or in email, safe from tampering.</w:t>
      </w:r>
    </w:p>
    <w:p w:rsidR="00000000" w:rsidDel="00000000" w:rsidP="00000000" w:rsidRDefault="00000000" w:rsidRPr="00000000" w14:paraId="00000525">
      <w:pPr>
        <w:pBdr>
          <w:top w:color="auto" w:space="0" w:sz="0" w:val="none"/>
          <w:left w:color="auto" w:space="0" w:sz="0" w:val="none"/>
          <w:bottom w:color="auto" w:space="0" w:sz="0" w:val="none"/>
          <w:right w:color="auto" w:space="0" w:sz="0" w:val="none"/>
          <w:between w:color="auto" w:space="0" w:sz="0" w:val="none"/>
        </w:pBdr>
        <w:spacing w:after="280" w:line="360" w:lineRule="auto"/>
        <w:rPr>
          <w:i w:val="1"/>
          <w:sz w:val="24"/>
          <w:szCs w:val="24"/>
        </w:rPr>
      </w:pPr>
      <w:r w:rsidDel="00000000" w:rsidR="00000000" w:rsidRPr="00000000">
        <w:rPr>
          <w:i w:val="1"/>
          <w:sz w:val="24"/>
          <w:szCs w:val="24"/>
          <w:rtl w:val="0"/>
        </w:rPr>
        <w:t xml:space="preserve">Police or judges sometimes dismiss claims as "he said/she said." Evidence-based logs, pictures, medical records, and text messages can break that stalemate. A personal journal, regularly updated with specifics (dates, times, direct quotes), can carry weight in court, especially if you end up confronting false counterclaims.</w:t>
      </w:r>
    </w:p>
    <w:p w:rsidR="00000000" w:rsidDel="00000000" w:rsidP="00000000" w:rsidRDefault="00000000" w:rsidRPr="00000000" w14:paraId="00000526">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26"/>
          <w:szCs w:val="26"/>
        </w:rPr>
      </w:pPr>
      <w:bookmarkStart w:colFirst="0" w:colLast="0" w:name="_hpy501etrlmo" w:id="244"/>
      <w:bookmarkEnd w:id="244"/>
      <w:r w:rsidDel="00000000" w:rsidR="00000000" w:rsidRPr="00000000">
        <w:rPr>
          <w:b w:val="1"/>
          <w:color w:val="000000"/>
          <w:sz w:val="26"/>
          <w:szCs w:val="26"/>
          <w:rtl w:val="0"/>
        </w:rPr>
        <w:t xml:space="preserve">Boundary-Pushing Tactics: Skirting the Law</w:t>
      </w:r>
    </w:p>
    <w:p w:rsidR="00000000" w:rsidDel="00000000" w:rsidP="00000000" w:rsidRDefault="00000000" w:rsidRPr="00000000" w14:paraId="00000527">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Some abusers stay just within lawful limits—standing outside your property line, taking photos from the sidewalk, or using public vantage points to monitor you, claiming it's "public property" so they're "doing nothing illegal."</w:t>
      </w:r>
    </w:p>
    <w:p w:rsidR="00000000" w:rsidDel="00000000" w:rsidP="00000000" w:rsidRDefault="00000000" w:rsidRPr="00000000" w14:paraId="00000528">
      <w:pPr>
        <w:pStyle w:val="Heading4"/>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22"/>
          <w:szCs w:val="22"/>
        </w:rPr>
      </w:pPr>
      <w:bookmarkStart w:colFirst="0" w:colLast="0" w:name="_7fjdyuuyl7rf" w:id="245"/>
      <w:bookmarkEnd w:id="245"/>
      <w:r w:rsidDel="00000000" w:rsidR="00000000" w:rsidRPr="00000000">
        <w:rPr>
          <w:b w:val="1"/>
          <w:color w:val="000000"/>
          <w:sz w:val="22"/>
          <w:szCs w:val="22"/>
          <w:rtl w:val="0"/>
        </w:rPr>
        <w:t xml:space="preserve">Photography from Sidewalks or Public Spaces</w:t>
      </w:r>
    </w:p>
    <w:p w:rsidR="00000000" w:rsidDel="00000000" w:rsidP="00000000" w:rsidRDefault="00000000" w:rsidRPr="00000000" w14:paraId="00000529">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They might stand outside your home on a public sidewalk, snapping pictures of you or your children. Technically, if they're on public property, it might not violate the law.</w:t>
      </w:r>
    </w:p>
    <w:p w:rsidR="00000000" w:rsidDel="00000000" w:rsidP="00000000" w:rsidRDefault="00000000" w:rsidRPr="00000000" w14:paraId="0000052A">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b w:val="1"/>
          <w:sz w:val="24"/>
          <w:szCs w:val="24"/>
          <w:rtl w:val="0"/>
        </w:rPr>
        <w:t xml:space="preserve">Privacy Laws Vary</w:t>
      </w:r>
      <w:r w:rsidDel="00000000" w:rsidR="00000000" w:rsidRPr="00000000">
        <w:rPr>
          <w:sz w:val="24"/>
          <w:szCs w:val="24"/>
          <w:rtl w:val="0"/>
        </w:rPr>
        <w:t xml:space="preserve">: Some states limit photography if it invades "reasonable expectation of privacy," but public spaces are often fair game. Check local laws or consult an attorney.</w:t>
      </w:r>
    </w:p>
    <w:p w:rsidR="00000000" w:rsidDel="00000000" w:rsidP="00000000" w:rsidRDefault="00000000" w:rsidRPr="00000000" w14:paraId="0000052B">
      <w:pPr>
        <w:pStyle w:val="Heading4"/>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22"/>
          <w:szCs w:val="22"/>
        </w:rPr>
      </w:pPr>
      <w:bookmarkStart w:colFirst="0" w:colLast="0" w:name="_mubfo8fxp79h" w:id="246"/>
      <w:bookmarkEnd w:id="246"/>
      <w:r w:rsidDel="00000000" w:rsidR="00000000" w:rsidRPr="00000000">
        <w:rPr>
          <w:b w:val="1"/>
          <w:color w:val="000000"/>
          <w:sz w:val="22"/>
          <w:szCs w:val="22"/>
          <w:rtl w:val="0"/>
        </w:rPr>
        <w:t xml:space="preserve">Loitering or Pacing in Public Areas</w:t>
      </w:r>
    </w:p>
    <w:p w:rsidR="00000000" w:rsidDel="00000000" w:rsidP="00000000" w:rsidRDefault="00000000" w:rsidRPr="00000000" w14:paraId="0000052C">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Abusers may repeatedly walk by your driveway, wait near your mailbox, or park just outside your property line. They might claim, "I'm not trespassing," stalking you from a lawful distance.</w:t>
      </w:r>
    </w:p>
    <w:p w:rsidR="00000000" w:rsidDel="00000000" w:rsidP="00000000" w:rsidRDefault="00000000" w:rsidRPr="00000000" w14:paraId="0000052D">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b w:val="1"/>
          <w:sz w:val="24"/>
          <w:szCs w:val="24"/>
          <w:rtl w:val="0"/>
        </w:rPr>
        <w:t xml:space="preserve">Audio Eavesdropping from the Curb</w:t>
        <w:br w:type="textWrapping"/>
      </w:r>
      <w:r w:rsidDel="00000000" w:rsidR="00000000" w:rsidRPr="00000000">
        <w:rPr>
          <w:sz w:val="24"/>
          <w:szCs w:val="24"/>
          <w:rtl w:val="0"/>
        </w:rPr>
        <w:t xml:space="preserve">They could stand near your open windows or property fence, listening in. If your ex records audio from public property, it may not violate state eavesdropping laws, depending on local privacy statutes.</w:t>
      </w:r>
    </w:p>
    <w:p w:rsidR="00000000" w:rsidDel="00000000" w:rsidP="00000000" w:rsidRDefault="00000000" w:rsidRPr="00000000" w14:paraId="0000052E">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b w:val="1"/>
          <w:sz w:val="24"/>
          <w:szCs w:val="24"/>
          <w:rtl w:val="0"/>
        </w:rPr>
        <w:t xml:space="preserve">Drones</w:t>
      </w:r>
      <w:r w:rsidDel="00000000" w:rsidR="00000000" w:rsidRPr="00000000">
        <w:rPr>
          <w:sz w:val="24"/>
          <w:szCs w:val="24"/>
          <w:rtl w:val="0"/>
        </w:rPr>
        <w:t xml:space="preserve">: Some abusers now use drones to hover near your yard, taking photos. They claim it's public airspace. Certain states have anti-harassment drone laws—research yours.</w:t>
      </w:r>
    </w:p>
    <w:p w:rsidR="00000000" w:rsidDel="00000000" w:rsidP="00000000" w:rsidRDefault="00000000" w:rsidRPr="00000000" w14:paraId="0000052F">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b w:val="1"/>
          <w:sz w:val="24"/>
          <w:szCs w:val="24"/>
          <w:rtl w:val="0"/>
        </w:rPr>
        <w:t xml:space="preserve">Car Parked Across the Street</w:t>
      </w:r>
      <w:r w:rsidDel="00000000" w:rsidR="00000000" w:rsidRPr="00000000">
        <w:rPr>
          <w:sz w:val="24"/>
          <w:szCs w:val="24"/>
          <w:rtl w:val="0"/>
        </w:rPr>
        <w:t xml:space="preserve">: They idle for hours, "observing" your house. Technically not trespassing, but still intimidation.</w:t>
      </w:r>
    </w:p>
    <w:p w:rsidR="00000000" w:rsidDel="00000000" w:rsidP="00000000" w:rsidRDefault="00000000" w:rsidRPr="00000000" w14:paraId="00000530">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You can document these boundary-pushing behaviors in your DV case. While it may be "lawful" from a public sidewalk, it often proves ongoing harassment and intimidation, supporting a restraining order extension or modifications to block such tactics.</w:t>
      </w:r>
    </w:p>
    <w:p w:rsidR="00000000" w:rsidDel="00000000" w:rsidP="00000000" w:rsidRDefault="00000000" w:rsidRPr="00000000" w14:paraId="00000531">
      <w:pPr>
        <w:pBdr>
          <w:top w:color="auto" w:space="0" w:sz="0" w:val="none"/>
          <w:left w:color="auto" w:space="0" w:sz="0" w:val="none"/>
          <w:bottom w:color="auto" w:space="0" w:sz="0" w:val="none"/>
          <w:right w:color="auto" w:space="0" w:sz="0" w:val="none"/>
          <w:between w:color="auto" w:space="0" w:sz="0" w:val="none"/>
        </w:pBdr>
        <w:spacing w:after="280" w:line="360" w:lineRule="auto"/>
        <w:rPr>
          <w:i w:val="1"/>
          <w:sz w:val="24"/>
          <w:szCs w:val="24"/>
        </w:rPr>
      </w:pPr>
      <w:r w:rsidDel="00000000" w:rsidR="00000000" w:rsidRPr="00000000">
        <w:rPr>
          <w:i w:val="1"/>
          <w:sz w:val="24"/>
          <w:szCs w:val="24"/>
          <w:rtl w:val="0"/>
        </w:rPr>
        <w:t xml:space="preserve">If you successfully obtain a protective order specifying a distance—e.g., "The respondent must remain 200 yards from petitioner's residence"—the abuser's sidewalk vantage might violate it. Always clarify with the judge about property lines, sidewalks, school pick-up zones, or your workplace to close these "loopholes."</w:t>
      </w:r>
    </w:p>
    <w:p w:rsidR="00000000" w:rsidDel="00000000" w:rsidP="00000000" w:rsidRDefault="00000000" w:rsidRPr="00000000" w14:paraId="00000532">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26"/>
          <w:szCs w:val="26"/>
        </w:rPr>
      </w:pPr>
      <w:bookmarkStart w:colFirst="0" w:colLast="0" w:name="_bp0b10nssrcy" w:id="247"/>
      <w:bookmarkEnd w:id="247"/>
      <w:r w:rsidDel="00000000" w:rsidR="00000000" w:rsidRPr="00000000">
        <w:rPr>
          <w:b w:val="1"/>
          <w:color w:val="000000"/>
          <w:sz w:val="26"/>
          <w:szCs w:val="26"/>
          <w:rtl w:val="0"/>
        </w:rPr>
        <w:t xml:space="preserve">My Personal Experience </w:t>
      </w:r>
    </w:p>
    <w:p w:rsidR="00000000" w:rsidDel="00000000" w:rsidP="00000000" w:rsidRDefault="00000000" w:rsidRPr="00000000" w14:paraId="00000533">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I dealt with an abuser escalating from psychological intimidation—draining money, menacing the kids, and employing boundary-pushing tactics—to lethal threats. At times, he'd stand across the street with a camera, claiming, "It's public property." My formal restraining order (CLETS-registered) eventually included language prohibiting him from lingering within a certain radius—including the public sidewalk in front of my home—giving police grounds to act.</w:t>
      </w:r>
    </w:p>
    <w:p w:rsidR="00000000" w:rsidDel="00000000" w:rsidP="00000000" w:rsidRDefault="00000000" w:rsidRPr="00000000" w14:paraId="00000534">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Without that official DVRO, cops might have said, "He's on public property, can't do much." Documenting repeated intimidation from the sidewalk or via photos helped me show the ongoing harassment and get stricter protective measures.</w:t>
      </w:r>
    </w:p>
    <w:p w:rsidR="00000000" w:rsidDel="00000000" w:rsidP="00000000" w:rsidRDefault="00000000" w:rsidRPr="00000000" w14:paraId="00000535">
      <w:pPr>
        <w:pBdr>
          <w:top w:color="auto" w:space="0" w:sz="0" w:val="none"/>
          <w:left w:color="auto" w:space="0" w:sz="0" w:val="none"/>
          <w:bottom w:color="auto" w:space="0" w:sz="0" w:val="none"/>
          <w:right w:color="auto" w:space="0" w:sz="0" w:val="none"/>
          <w:between w:color="auto" w:space="0" w:sz="0" w:val="none"/>
        </w:pBdr>
        <w:spacing w:after="280" w:line="360" w:lineRule="auto"/>
        <w:rPr>
          <w:i w:val="1"/>
          <w:sz w:val="24"/>
          <w:szCs w:val="24"/>
        </w:rPr>
      </w:pPr>
      <w:r w:rsidDel="00000000" w:rsidR="00000000" w:rsidRPr="00000000">
        <w:rPr>
          <w:i w:val="1"/>
          <w:sz w:val="24"/>
          <w:szCs w:val="24"/>
          <w:rtl w:val="0"/>
        </w:rPr>
        <w:t xml:space="preserve">In my journey, I discovered that the abuser's capacity for cunning soared once I filed for divorce. He weaponized every resource—from the police's limited immediate response to my own confusion about DV orders. The shift from subtle control to explicit intimidation was jarring, but each step I took—filing DVROs, collecting evidence, referencing local DV codes—gradually secured a safer environment for my children. My book, </w:t>
      </w:r>
      <w:r w:rsidDel="00000000" w:rsidR="00000000" w:rsidRPr="00000000">
        <w:rPr>
          <w:b w:val="1"/>
          <w:i w:val="1"/>
          <w:sz w:val="24"/>
          <w:szCs w:val="24"/>
          <w:rtl w:val="0"/>
        </w:rPr>
        <w:t xml:space="preserve">You Don't Deserve This!</w:t>
      </w:r>
      <w:r w:rsidDel="00000000" w:rsidR="00000000" w:rsidRPr="00000000">
        <w:rPr>
          <w:i w:val="1"/>
          <w:sz w:val="24"/>
          <w:szCs w:val="24"/>
          <w:rtl w:val="0"/>
        </w:rPr>
        <w:t xml:space="preserve">, further narrates how you can recognize these red flags, stand firm on your rights, and not let the abuser's cunning overshadow your pursuit of freedom.</w:t>
      </w:r>
    </w:p>
    <w:p w:rsidR="00000000" w:rsidDel="00000000" w:rsidP="00000000" w:rsidRDefault="00000000" w:rsidRPr="00000000" w14:paraId="00000536">
      <w:pPr>
        <w:rPr>
          <w:sz w:val="60"/>
          <w:szCs w:val="60"/>
        </w:rPr>
      </w:pPr>
      <w:r w:rsidDel="00000000" w:rsidR="00000000" w:rsidRPr="00000000">
        <w:rPr>
          <w:sz w:val="60"/>
          <w:szCs w:val="60"/>
          <w:rtl w:val="0"/>
        </w:rPr>
        <w:t xml:space="preserve">Chapter Takeaways</w:t>
      </w:r>
    </w:p>
    <w:p w:rsidR="00000000" w:rsidDel="00000000" w:rsidP="00000000" w:rsidRDefault="00000000" w:rsidRPr="00000000" w14:paraId="00000537">
      <w:pPr>
        <w:numPr>
          <w:ilvl w:val="0"/>
          <w:numId w:val="397"/>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DV Escalation is Real</w:t>
        <w:br w:type="textWrapping"/>
      </w:r>
      <w:r w:rsidDel="00000000" w:rsidR="00000000" w:rsidRPr="00000000">
        <w:rPr>
          <w:sz w:val="24"/>
          <w:szCs w:val="24"/>
          <w:rtl w:val="0"/>
        </w:rPr>
        <w:t xml:space="preserve">Psychological control, stalking, or intimidation can shift to violence.</w:t>
      </w:r>
    </w:p>
    <w:p w:rsidR="00000000" w:rsidDel="00000000" w:rsidP="00000000" w:rsidRDefault="00000000" w:rsidRPr="00000000" w14:paraId="00000538">
      <w:pPr>
        <w:numPr>
          <w:ilvl w:val="0"/>
          <w:numId w:val="397"/>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Protective Orders = Police Power</w:t>
        <w:br w:type="textWrapping"/>
      </w:r>
      <w:r w:rsidDel="00000000" w:rsidR="00000000" w:rsidRPr="00000000">
        <w:rPr>
          <w:sz w:val="24"/>
          <w:szCs w:val="24"/>
          <w:rtl w:val="0"/>
        </w:rPr>
        <w:t xml:space="preserve">Formal DVROs in CLETS (or your state's system) allow immediate officer enforcement. Non-CLETS deals won't.</w:t>
      </w:r>
    </w:p>
    <w:p w:rsidR="00000000" w:rsidDel="00000000" w:rsidP="00000000" w:rsidRDefault="00000000" w:rsidRPr="00000000" w14:paraId="00000539">
      <w:pPr>
        <w:numPr>
          <w:ilvl w:val="0"/>
          <w:numId w:val="397"/>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Mediation Often Fails in DV</w:t>
        <w:br w:type="textWrapping"/>
      </w:r>
      <w:r w:rsidDel="00000000" w:rsidR="00000000" w:rsidRPr="00000000">
        <w:rPr>
          <w:sz w:val="24"/>
          <w:szCs w:val="24"/>
          <w:rtl w:val="0"/>
        </w:rPr>
        <w:t xml:space="preserve">Power imbalances and fear derail "neutral" negotiations. Seek DV-savvy mediators or an exemption.</w:t>
      </w:r>
    </w:p>
    <w:p w:rsidR="00000000" w:rsidDel="00000000" w:rsidP="00000000" w:rsidRDefault="00000000" w:rsidRPr="00000000" w14:paraId="0000053A">
      <w:pPr>
        <w:numPr>
          <w:ilvl w:val="0"/>
          <w:numId w:val="397"/>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Immediate Safety Plans</w:t>
        <w:br w:type="textWrapping"/>
      </w:r>
      <w:r w:rsidDel="00000000" w:rsidR="00000000" w:rsidRPr="00000000">
        <w:rPr>
          <w:sz w:val="24"/>
          <w:szCs w:val="24"/>
          <w:rtl w:val="0"/>
        </w:rPr>
        <w:t xml:space="preserve">Go Bags, code words, 911 pizza trick, "Angel shot," alternate phone/bank accounts, safe houses.</w:t>
      </w:r>
    </w:p>
    <w:p w:rsidR="00000000" w:rsidDel="00000000" w:rsidP="00000000" w:rsidRDefault="00000000" w:rsidRPr="00000000" w14:paraId="0000053B">
      <w:pPr>
        <w:numPr>
          <w:ilvl w:val="0"/>
          <w:numId w:val="397"/>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DV Hotlines and Shelters</w:t>
        <w:br w:type="textWrapping"/>
      </w:r>
      <w:r w:rsidDel="00000000" w:rsidR="00000000" w:rsidRPr="00000000">
        <w:rPr>
          <w:sz w:val="24"/>
          <w:szCs w:val="24"/>
          <w:rtl w:val="0"/>
        </w:rPr>
        <w:t xml:space="preserve">Resources exist to provide those experiencing DV with specialized, free help for escaping an abuser.</w:t>
      </w:r>
    </w:p>
    <w:p w:rsidR="00000000" w:rsidDel="00000000" w:rsidP="00000000" w:rsidRDefault="00000000" w:rsidRPr="00000000" w14:paraId="0000053C">
      <w:pPr>
        <w:numPr>
          <w:ilvl w:val="0"/>
          <w:numId w:val="397"/>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Document Everything</w:t>
        <w:br w:type="textWrapping"/>
      </w:r>
      <w:r w:rsidDel="00000000" w:rsidR="00000000" w:rsidRPr="00000000">
        <w:rPr>
          <w:sz w:val="24"/>
          <w:szCs w:val="24"/>
          <w:rtl w:val="0"/>
        </w:rPr>
        <w:t xml:space="preserve">Journals, photos, statements—all are vital in proving abuse in court.</w:t>
      </w:r>
    </w:p>
    <w:p w:rsidR="00000000" w:rsidDel="00000000" w:rsidP="00000000" w:rsidRDefault="00000000" w:rsidRPr="00000000" w14:paraId="0000053D">
      <w:pPr>
        <w:numPr>
          <w:ilvl w:val="0"/>
          <w:numId w:val="397"/>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Watch for Boundary-Pushing</w:t>
        <w:br w:type="textWrapping"/>
      </w:r>
      <w:r w:rsidDel="00000000" w:rsidR="00000000" w:rsidRPr="00000000">
        <w:rPr>
          <w:sz w:val="24"/>
          <w:szCs w:val="24"/>
          <w:rtl w:val="0"/>
        </w:rPr>
        <w:t xml:space="preserve">A former partner might "lawfully" stand on a sidewalk, take photos, or loiter across the street—still intimidation. Include it in your DV evidence.</w:t>
      </w:r>
    </w:p>
    <w:p w:rsidR="00000000" w:rsidDel="00000000" w:rsidP="00000000" w:rsidRDefault="00000000" w:rsidRPr="00000000" w14:paraId="0000053E">
      <w:pPr>
        <w:numPr>
          <w:ilvl w:val="0"/>
          <w:numId w:val="397"/>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b w:val="1"/>
          <w:sz w:val="24"/>
          <w:szCs w:val="24"/>
          <w:rtl w:val="0"/>
        </w:rPr>
        <w:t xml:space="preserve">Your Story Isn't Over</w:t>
        <w:br w:type="textWrapping"/>
      </w:r>
      <w:r w:rsidDel="00000000" w:rsidR="00000000" w:rsidRPr="00000000">
        <w:rPr>
          <w:sz w:val="24"/>
          <w:szCs w:val="24"/>
          <w:rtl w:val="0"/>
        </w:rPr>
        <w:t xml:space="preserve">Even lethal threats can be countered with documentation, robust safety plans, and real DV orders (not non-CLETS pacts).</w:t>
      </w:r>
    </w:p>
    <w:p w:rsidR="00000000" w:rsidDel="00000000" w:rsidP="00000000" w:rsidRDefault="00000000" w:rsidRPr="00000000" w14:paraId="0000053F">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26"/>
          <w:szCs w:val="26"/>
        </w:rPr>
      </w:pPr>
      <w:bookmarkStart w:colFirst="0" w:colLast="0" w:name="_rkeqvdadmxlp" w:id="248"/>
      <w:bookmarkEnd w:id="248"/>
      <w:r w:rsidDel="00000000" w:rsidR="00000000" w:rsidRPr="00000000">
        <w:rPr>
          <w:b w:val="1"/>
          <w:color w:val="000000"/>
          <w:sz w:val="26"/>
          <w:szCs w:val="26"/>
          <w:rtl w:val="0"/>
        </w:rPr>
        <w:t xml:space="preserve">Looking Ahead: Mental Health in the Midst of War</w:t>
      </w:r>
    </w:p>
    <w:p w:rsidR="00000000" w:rsidDel="00000000" w:rsidP="00000000" w:rsidRDefault="00000000" w:rsidRPr="00000000" w14:paraId="00000540">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Divorcing an abuser is a multifaceted fight—legal, digital, physical and emotional. With safety protocols, DV advocacy, and enforceable protective orders, you can break free. The following chapters dive into mental resilience during and post-DV, ensuring you (and your children) find a stable life within and beyond these trials.</w:t>
      </w:r>
    </w:p>
    <w:p w:rsidR="00000000" w:rsidDel="00000000" w:rsidP="00000000" w:rsidRDefault="00000000" w:rsidRPr="00000000" w14:paraId="00000541">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b w:val="1"/>
          <w:sz w:val="24"/>
          <w:szCs w:val="24"/>
          <w:rtl w:val="0"/>
        </w:rPr>
        <w:t xml:space="preserve">Words of Encouragement</w:t>
        <w:br w:type="textWrapping"/>
      </w:r>
      <w:r w:rsidDel="00000000" w:rsidR="00000000" w:rsidRPr="00000000">
        <w:rPr>
          <w:sz w:val="24"/>
          <w:szCs w:val="24"/>
          <w:rtl w:val="0"/>
        </w:rPr>
        <w:t xml:space="preserve">"Stepping out of an abuser's shadow isn't easy; every safety plan measure chips away at their control, lighting your path to freedom."</w:t>
        <w:br w:type="textWrapping"/>
        <w:t xml:space="preserve">– Anonymous Survivor</w:t>
      </w:r>
    </w:p>
    <w:p w:rsidR="00000000" w:rsidDel="00000000" w:rsidP="00000000" w:rsidRDefault="00000000" w:rsidRPr="00000000" w14:paraId="00000542">
      <w:pPr>
        <w:pBdr>
          <w:top w:color="auto" w:space="0" w:sz="0" w:val="none"/>
          <w:left w:color="auto" w:space="0" w:sz="0" w:val="none"/>
          <w:bottom w:color="auto" w:space="0" w:sz="0" w:val="none"/>
          <w:right w:color="auto" w:space="0" w:sz="0" w:val="none"/>
          <w:between w:color="auto" w:space="0" w:sz="0" w:val="none"/>
        </w:pBdr>
        <w:spacing w:after="280" w:line="360" w:lineRule="auto"/>
        <w:rPr>
          <w:i w:val="1"/>
          <w:sz w:val="24"/>
          <w:szCs w:val="24"/>
        </w:rPr>
      </w:pPr>
      <w:r w:rsidDel="00000000" w:rsidR="00000000" w:rsidRPr="00000000">
        <w:rPr>
          <w:b w:val="1"/>
          <w:sz w:val="24"/>
          <w:szCs w:val="24"/>
          <w:rtl w:val="0"/>
        </w:rPr>
        <w:t xml:space="preserve">Closing Note</w:t>
      </w:r>
      <w:r w:rsidDel="00000000" w:rsidR="00000000" w:rsidRPr="00000000">
        <w:rPr>
          <w:sz w:val="24"/>
          <w:szCs w:val="24"/>
          <w:rtl w:val="0"/>
        </w:rPr>
        <w:t xml:space="preserve">: </w:t>
      </w:r>
      <w:r w:rsidDel="00000000" w:rsidR="00000000" w:rsidRPr="00000000">
        <w:rPr>
          <w:i w:val="1"/>
          <w:sz w:val="24"/>
          <w:szCs w:val="24"/>
          <w:rtl w:val="0"/>
        </w:rPr>
        <w:t xml:space="preserve">In my book, </w:t>
      </w:r>
      <w:r w:rsidDel="00000000" w:rsidR="00000000" w:rsidRPr="00000000">
        <w:rPr>
          <w:b w:val="1"/>
          <w:i w:val="1"/>
          <w:sz w:val="24"/>
          <w:szCs w:val="24"/>
          <w:rtl w:val="0"/>
        </w:rPr>
        <w:t xml:space="preserve">You Don't Deserve This!,</w:t>
      </w:r>
      <w:r w:rsidDel="00000000" w:rsidR="00000000" w:rsidRPr="00000000">
        <w:rPr>
          <w:i w:val="1"/>
          <w:sz w:val="24"/>
          <w:szCs w:val="24"/>
          <w:rtl w:val="0"/>
        </w:rPr>
        <w:t xml:space="preserve"> I describe further how abusers methodically undermine your sense of self, leaving you uncertain about your worth or capacity to leave. Recognizing that the abuse is real—and that you have resources like DV advocates, protective orders, and safe houses—becomes the first act of reclaiming your narrative. Even if your ex tries to photograph you from the sidewalk or manipulate the judicial system, you do not have to accept that as your forever reality. By combining documented evidence, robust safety planning, and unwavering support, you can chart a safer future, one free from the cycle of control.</w:t>
      </w:r>
    </w:p>
    <w:p w:rsidR="00000000" w:rsidDel="00000000" w:rsidP="00000000" w:rsidRDefault="00000000" w:rsidRPr="00000000" w14:paraId="00000543">
      <w:pPr>
        <w:rPr>
          <w:sz w:val="60"/>
          <w:szCs w:val="60"/>
        </w:rPr>
      </w:pPr>
      <w:r w:rsidDel="00000000" w:rsidR="00000000" w:rsidRPr="00000000">
        <w:rPr>
          <w:sz w:val="60"/>
          <w:szCs w:val="60"/>
          <w:rtl w:val="0"/>
        </w:rPr>
        <w:t xml:space="preserve">Chapter 9: Self-Care and Healing—Mental Health in the Midst of War</w:t>
      </w:r>
    </w:p>
    <w:p w:rsidR="00000000" w:rsidDel="00000000" w:rsidP="00000000" w:rsidRDefault="00000000" w:rsidRPr="00000000" w14:paraId="00000544">
      <w:pPr>
        <w:pStyle w:val="Heading2"/>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sz w:val="22"/>
          <w:szCs w:val="22"/>
        </w:rPr>
      </w:pPr>
      <w:bookmarkStart w:colFirst="0" w:colLast="0" w:name="_e4a1mnmsbkwu" w:id="249"/>
      <w:bookmarkEnd w:id="249"/>
      <w:r w:rsidDel="00000000" w:rsidR="00000000" w:rsidRPr="00000000">
        <w:rPr>
          <w:b w:val="1"/>
          <w:sz w:val="22"/>
          <w:szCs w:val="22"/>
          <w:rtl w:val="0"/>
        </w:rPr>
        <w:t xml:space="preserve">This chapter provides a comprehensive guide to maintaining mental health during and after a high-conflict divorce war. You'll learn the critical importance of self-care, explore various therapy and support options, and develop strategies to recognize and address anxiety, depression, and PTSD symptoms. The chapter offers practical techniques for building resilience, including journaling, mindfulness, exercise, and nutrition.</w:t>
      </w:r>
    </w:p>
    <w:p w:rsidR="00000000" w:rsidDel="00000000" w:rsidP="00000000" w:rsidRDefault="00000000" w:rsidRPr="00000000" w14:paraId="00000545">
      <w:pPr>
        <w:pStyle w:val="Heading2"/>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sz w:val="34"/>
          <w:szCs w:val="34"/>
        </w:rPr>
      </w:pPr>
      <w:bookmarkStart w:colFirst="0" w:colLast="0" w:name="_1spva3btsjxn" w:id="250"/>
      <w:bookmarkEnd w:id="250"/>
      <w:r w:rsidDel="00000000" w:rsidR="00000000" w:rsidRPr="00000000">
        <w:rPr>
          <w:b w:val="1"/>
          <w:sz w:val="34"/>
          <w:szCs w:val="34"/>
          <w:rtl w:val="0"/>
        </w:rPr>
        <w:t xml:space="preserve">1. The Psychological Battleground: Why Self-Care is a Non-Negotiable</w:t>
      </w:r>
    </w:p>
    <w:p w:rsidR="00000000" w:rsidDel="00000000" w:rsidP="00000000" w:rsidRDefault="00000000" w:rsidRPr="00000000" w14:paraId="00000546">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Judicial complexities, financial strain, custody wrangles, and boundary violations from a manipulative former spouse can merge into an unending storm. If you skip self-care, you risk:</w:t>
      </w:r>
    </w:p>
    <w:p w:rsidR="00000000" w:rsidDel="00000000" w:rsidP="00000000" w:rsidRDefault="00000000" w:rsidRPr="00000000" w14:paraId="00000547">
      <w:pPr>
        <w:numPr>
          <w:ilvl w:val="0"/>
          <w:numId w:val="268"/>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Impulsive decisions</w:t>
      </w:r>
      <w:r w:rsidDel="00000000" w:rsidR="00000000" w:rsidRPr="00000000">
        <w:rPr>
          <w:sz w:val="24"/>
          <w:szCs w:val="24"/>
          <w:rtl w:val="0"/>
        </w:rPr>
        <w:t xml:space="preserve"> driven by overwhelm, damaging your legal or financial well-being.</w:t>
      </w:r>
    </w:p>
    <w:p w:rsidR="00000000" w:rsidDel="00000000" w:rsidP="00000000" w:rsidRDefault="00000000" w:rsidRPr="00000000" w14:paraId="00000548">
      <w:pPr>
        <w:numPr>
          <w:ilvl w:val="0"/>
          <w:numId w:val="268"/>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Physical health dips</w:t>
      </w:r>
      <w:r w:rsidDel="00000000" w:rsidR="00000000" w:rsidRPr="00000000">
        <w:rPr>
          <w:sz w:val="24"/>
          <w:szCs w:val="24"/>
          <w:rtl w:val="0"/>
        </w:rPr>
        <w:t xml:space="preserve"> from unchecked stress (insomnia, migraines, reduced immunity).</w:t>
      </w:r>
    </w:p>
    <w:p w:rsidR="00000000" w:rsidDel="00000000" w:rsidP="00000000" w:rsidRDefault="00000000" w:rsidRPr="00000000" w14:paraId="00000549">
      <w:pPr>
        <w:numPr>
          <w:ilvl w:val="0"/>
          <w:numId w:val="268"/>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b w:val="1"/>
          <w:sz w:val="24"/>
          <w:szCs w:val="24"/>
          <w:rtl w:val="0"/>
        </w:rPr>
        <w:t xml:space="preserve">Mental fatigue</w:t>
      </w:r>
      <w:r w:rsidDel="00000000" w:rsidR="00000000" w:rsidRPr="00000000">
        <w:rPr>
          <w:sz w:val="24"/>
          <w:szCs w:val="24"/>
          <w:rtl w:val="0"/>
        </w:rPr>
        <w:t xml:space="preserve"> that blurs your perspective and drains hope.</w:t>
      </w:r>
    </w:p>
    <w:p w:rsidR="00000000" w:rsidDel="00000000" w:rsidP="00000000" w:rsidRDefault="00000000" w:rsidRPr="00000000" w14:paraId="0000054A">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26"/>
          <w:szCs w:val="26"/>
        </w:rPr>
      </w:pPr>
      <w:bookmarkStart w:colFirst="0" w:colLast="0" w:name="_dc2bf26cu29z" w:id="251"/>
      <w:bookmarkEnd w:id="251"/>
      <w:r w:rsidDel="00000000" w:rsidR="00000000" w:rsidRPr="00000000">
        <w:rPr>
          <w:b w:val="1"/>
          <w:color w:val="000000"/>
          <w:sz w:val="26"/>
          <w:szCs w:val="26"/>
          <w:rtl w:val="0"/>
        </w:rPr>
        <w:t xml:space="preserve">Why it Feels Overwhelming</w:t>
      </w:r>
    </w:p>
    <w:p w:rsidR="00000000" w:rsidDel="00000000" w:rsidP="00000000" w:rsidRDefault="00000000" w:rsidRPr="00000000" w14:paraId="0000054B">
      <w:pPr>
        <w:numPr>
          <w:ilvl w:val="0"/>
          <w:numId w:val="476"/>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Constant Vigilance</w:t>
      </w:r>
      <w:r w:rsidDel="00000000" w:rsidR="00000000" w:rsidRPr="00000000">
        <w:rPr>
          <w:sz w:val="24"/>
          <w:szCs w:val="24"/>
          <w:rtl w:val="0"/>
        </w:rPr>
        <w:t xml:space="preserve">: Court hearings, possible restraining orders, child schedules, intimidation from your former spouse or their allies.</w:t>
      </w:r>
    </w:p>
    <w:p w:rsidR="00000000" w:rsidDel="00000000" w:rsidP="00000000" w:rsidRDefault="00000000" w:rsidRPr="00000000" w14:paraId="0000054C">
      <w:pPr>
        <w:numPr>
          <w:ilvl w:val="0"/>
          <w:numId w:val="476"/>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Identity Crisis</w:t>
      </w:r>
      <w:r w:rsidDel="00000000" w:rsidR="00000000" w:rsidRPr="00000000">
        <w:rPr>
          <w:sz w:val="24"/>
          <w:szCs w:val="24"/>
          <w:rtl w:val="0"/>
        </w:rPr>
        <w:t xml:space="preserve">: A disintegrating marriage may unmoor your sense of self, particularly if you face emotional abuse.</w:t>
      </w:r>
    </w:p>
    <w:p w:rsidR="00000000" w:rsidDel="00000000" w:rsidP="00000000" w:rsidRDefault="00000000" w:rsidRPr="00000000" w14:paraId="0000054D">
      <w:pPr>
        <w:numPr>
          <w:ilvl w:val="0"/>
          <w:numId w:val="476"/>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b w:val="1"/>
          <w:sz w:val="24"/>
          <w:szCs w:val="24"/>
          <w:rtl w:val="0"/>
        </w:rPr>
        <w:t xml:space="preserve">Physical Exhaustion</w:t>
      </w:r>
      <w:r w:rsidDel="00000000" w:rsidR="00000000" w:rsidRPr="00000000">
        <w:rPr>
          <w:sz w:val="24"/>
          <w:szCs w:val="24"/>
          <w:rtl w:val="0"/>
        </w:rPr>
        <w:t xml:space="preserve">: Chronic stress elevates cortisol, causing fatigue, muscle tension, or anxiety disorders.</w:t>
      </w:r>
    </w:p>
    <w:p w:rsidR="00000000" w:rsidDel="00000000" w:rsidP="00000000" w:rsidRDefault="00000000" w:rsidRPr="00000000" w14:paraId="0000054E">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b w:val="1"/>
          <w:sz w:val="24"/>
          <w:szCs w:val="24"/>
          <w:rtl w:val="0"/>
        </w:rPr>
        <w:t xml:space="preserve">Self-care is emotional armor.</w:t>
      </w:r>
      <w:r w:rsidDel="00000000" w:rsidR="00000000" w:rsidRPr="00000000">
        <w:rPr>
          <w:sz w:val="24"/>
          <w:szCs w:val="24"/>
          <w:rtl w:val="0"/>
        </w:rPr>
        <w:t xml:space="preserve"> Just as you'd gather evidence for court, prepare your psyche to handle repeated intimidation or boundary-pushing from your ex or others.</w:t>
      </w:r>
    </w:p>
    <w:p w:rsidR="00000000" w:rsidDel="00000000" w:rsidP="00000000" w:rsidRDefault="00000000" w:rsidRPr="00000000" w14:paraId="0000054F">
      <w:pPr>
        <w:pStyle w:val="Heading2"/>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sz w:val="34"/>
          <w:szCs w:val="34"/>
        </w:rPr>
      </w:pPr>
      <w:bookmarkStart w:colFirst="0" w:colLast="0" w:name="_glb7rk1azgrw" w:id="252"/>
      <w:bookmarkEnd w:id="252"/>
      <w:r w:rsidDel="00000000" w:rsidR="00000000" w:rsidRPr="00000000">
        <w:rPr>
          <w:b w:val="1"/>
          <w:sz w:val="34"/>
          <w:szCs w:val="34"/>
          <w:rtl w:val="0"/>
        </w:rPr>
        <w:t xml:space="preserve">2. Therapy Options: Individual, Group DV Counseling, Telehealth</w:t>
      </w:r>
    </w:p>
    <w:p w:rsidR="00000000" w:rsidDel="00000000" w:rsidP="00000000" w:rsidRDefault="00000000" w:rsidRPr="00000000" w14:paraId="00000550">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26"/>
          <w:szCs w:val="26"/>
        </w:rPr>
      </w:pPr>
      <w:bookmarkStart w:colFirst="0" w:colLast="0" w:name="_1x2ip9poz2on" w:id="253"/>
      <w:bookmarkEnd w:id="253"/>
      <w:r w:rsidDel="00000000" w:rsidR="00000000" w:rsidRPr="00000000">
        <w:rPr>
          <w:b w:val="1"/>
          <w:color w:val="000000"/>
          <w:sz w:val="26"/>
          <w:szCs w:val="26"/>
          <w:rtl w:val="0"/>
        </w:rPr>
        <w:t xml:space="preserve">Individual Therapy</w:t>
      </w:r>
    </w:p>
    <w:p w:rsidR="00000000" w:rsidDel="00000000" w:rsidP="00000000" w:rsidRDefault="00000000" w:rsidRPr="00000000" w14:paraId="00000551">
      <w:pPr>
        <w:numPr>
          <w:ilvl w:val="0"/>
          <w:numId w:val="439"/>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sz w:val="24"/>
          <w:szCs w:val="24"/>
          <w:rtl w:val="0"/>
        </w:rPr>
        <w:t xml:space="preserve">A licensed counselor or psychologist provides a safe, private space to unpack betrayal, rage, or terror.</w:t>
      </w:r>
    </w:p>
    <w:p w:rsidR="00000000" w:rsidDel="00000000" w:rsidP="00000000" w:rsidRDefault="00000000" w:rsidRPr="00000000" w14:paraId="00000552">
      <w:pPr>
        <w:numPr>
          <w:ilvl w:val="0"/>
          <w:numId w:val="439"/>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sz w:val="24"/>
          <w:szCs w:val="24"/>
          <w:rtl w:val="0"/>
        </w:rPr>
        <w:t xml:space="preserve">Approaches: CBT for anxiety/depression patterns, EMDR for trauma triggers, or trauma-informed methods.</w:t>
      </w:r>
    </w:p>
    <w:p w:rsidR="00000000" w:rsidDel="00000000" w:rsidP="00000000" w:rsidRDefault="00000000" w:rsidRPr="00000000" w14:paraId="00000553">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b w:val="1"/>
          <w:sz w:val="24"/>
          <w:szCs w:val="24"/>
          <w:rtl w:val="0"/>
        </w:rPr>
        <w:t xml:space="preserve">Benefits</w:t>
      </w:r>
      <w:r w:rsidDel="00000000" w:rsidR="00000000" w:rsidRPr="00000000">
        <w:rPr>
          <w:sz w:val="24"/>
          <w:szCs w:val="24"/>
          <w:rtl w:val="0"/>
        </w:rPr>
        <w:t xml:space="preserve">:</w:t>
      </w:r>
    </w:p>
    <w:p w:rsidR="00000000" w:rsidDel="00000000" w:rsidP="00000000" w:rsidRDefault="00000000" w:rsidRPr="00000000" w14:paraId="00000554">
      <w:pPr>
        <w:numPr>
          <w:ilvl w:val="0"/>
          <w:numId w:val="52"/>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Tailored</w:t>
      </w:r>
      <w:r w:rsidDel="00000000" w:rsidR="00000000" w:rsidRPr="00000000">
        <w:rPr>
          <w:sz w:val="24"/>
          <w:szCs w:val="24"/>
          <w:rtl w:val="0"/>
        </w:rPr>
        <w:t xml:space="preserve">: Focus on your unique triggers (e.g., hearing your ex's name sets off panic).</w:t>
      </w:r>
    </w:p>
    <w:p w:rsidR="00000000" w:rsidDel="00000000" w:rsidP="00000000" w:rsidRDefault="00000000" w:rsidRPr="00000000" w14:paraId="00000555">
      <w:pPr>
        <w:numPr>
          <w:ilvl w:val="0"/>
          <w:numId w:val="52"/>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b w:val="1"/>
          <w:sz w:val="24"/>
          <w:szCs w:val="24"/>
          <w:rtl w:val="0"/>
        </w:rPr>
        <w:t xml:space="preserve">Confidential</w:t>
      </w:r>
      <w:r w:rsidDel="00000000" w:rsidR="00000000" w:rsidRPr="00000000">
        <w:rPr>
          <w:sz w:val="24"/>
          <w:szCs w:val="24"/>
          <w:rtl w:val="0"/>
        </w:rPr>
        <w:t xml:space="preserve">: Therapists are lawfully bound to protect your disclosures, letting you speak without fear.</w:t>
      </w:r>
    </w:p>
    <w:p w:rsidR="00000000" w:rsidDel="00000000" w:rsidP="00000000" w:rsidRDefault="00000000" w:rsidRPr="00000000" w14:paraId="00000556">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26"/>
          <w:szCs w:val="26"/>
        </w:rPr>
      </w:pPr>
      <w:bookmarkStart w:colFirst="0" w:colLast="0" w:name="_9pmd0eloycnj" w:id="254"/>
      <w:bookmarkEnd w:id="254"/>
      <w:r w:rsidDel="00000000" w:rsidR="00000000" w:rsidRPr="00000000">
        <w:rPr>
          <w:b w:val="1"/>
          <w:color w:val="000000"/>
          <w:sz w:val="26"/>
          <w:szCs w:val="26"/>
          <w:rtl w:val="0"/>
        </w:rPr>
        <w:t xml:space="preserve">Group DV Counseling</w:t>
      </w:r>
    </w:p>
    <w:p w:rsidR="00000000" w:rsidDel="00000000" w:rsidP="00000000" w:rsidRDefault="00000000" w:rsidRPr="00000000" w14:paraId="00000557">
      <w:pPr>
        <w:numPr>
          <w:ilvl w:val="0"/>
          <w:numId w:val="306"/>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What It Is</w:t>
      </w:r>
      <w:r w:rsidDel="00000000" w:rsidR="00000000" w:rsidRPr="00000000">
        <w:rPr>
          <w:sz w:val="24"/>
          <w:szCs w:val="24"/>
          <w:rtl w:val="0"/>
        </w:rPr>
        <w:t xml:space="preserve">: Gatherings led by DV-trained facilitators—often at shelters or nonprofits.</w:t>
      </w:r>
    </w:p>
    <w:p w:rsidR="00000000" w:rsidDel="00000000" w:rsidP="00000000" w:rsidRDefault="00000000" w:rsidRPr="00000000" w14:paraId="00000558">
      <w:pPr>
        <w:numPr>
          <w:ilvl w:val="0"/>
          <w:numId w:val="306"/>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sz w:val="24"/>
          <w:szCs w:val="24"/>
          <w:rtl w:val="0"/>
        </w:rPr>
        <w:t xml:space="preserve">Listening to fellow survivors fosters belonging and illuminates solutions for manipulative ex tactics.</w:t>
      </w:r>
    </w:p>
    <w:p w:rsidR="00000000" w:rsidDel="00000000" w:rsidP="00000000" w:rsidRDefault="00000000" w:rsidRPr="00000000" w14:paraId="00000559">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b w:val="1"/>
          <w:sz w:val="24"/>
          <w:szCs w:val="24"/>
          <w:rtl w:val="0"/>
        </w:rPr>
        <w:t xml:space="preserve">Benefits</w:t>
      </w:r>
      <w:r w:rsidDel="00000000" w:rsidR="00000000" w:rsidRPr="00000000">
        <w:rPr>
          <w:sz w:val="24"/>
          <w:szCs w:val="24"/>
          <w:rtl w:val="0"/>
        </w:rPr>
        <w:t xml:space="preserve">:</w:t>
      </w:r>
    </w:p>
    <w:p w:rsidR="00000000" w:rsidDel="00000000" w:rsidP="00000000" w:rsidRDefault="00000000" w:rsidRPr="00000000" w14:paraId="0000055A">
      <w:pPr>
        <w:numPr>
          <w:ilvl w:val="0"/>
          <w:numId w:val="254"/>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Shared Strategies</w:t>
      </w:r>
      <w:r w:rsidDel="00000000" w:rsidR="00000000" w:rsidRPr="00000000">
        <w:rPr>
          <w:sz w:val="24"/>
          <w:szCs w:val="24"/>
          <w:rtl w:val="0"/>
        </w:rPr>
        <w:t xml:space="preserve">: Learn from others' experiences with boundary enforcement, coping, or child custody tips.</w:t>
      </w:r>
    </w:p>
    <w:p w:rsidR="00000000" w:rsidDel="00000000" w:rsidP="00000000" w:rsidRDefault="00000000" w:rsidRPr="00000000" w14:paraId="0000055B">
      <w:pPr>
        <w:numPr>
          <w:ilvl w:val="0"/>
          <w:numId w:val="254"/>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b w:val="1"/>
          <w:sz w:val="24"/>
          <w:szCs w:val="24"/>
          <w:rtl w:val="0"/>
        </w:rPr>
        <w:t xml:space="preserve">Emotional Solidarity</w:t>
      </w:r>
      <w:r w:rsidDel="00000000" w:rsidR="00000000" w:rsidRPr="00000000">
        <w:rPr>
          <w:sz w:val="24"/>
          <w:szCs w:val="24"/>
          <w:rtl w:val="0"/>
        </w:rPr>
        <w:t xml:space="preserve">: Realize you're not alone or "overreacting."</w:t>
      </w:r>
    </w:p>
    <w:p w:rsidR="00000000" w:rsidDel="00000000" w:rsidP="00000000" w:rsidRDefault="00000000" w:rsidRPr="00000000" w14:paraId="0000055C">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26"/>
          <w:szCs w:val="26"/>
        </w:rPr>
      </w:pPr>
      <w:bookmarkStart w:colFirst="0" w:colLast="0" w:name="_c4c0h4bg27qx" w:id="255"/>
      <w:bookmarkEnd w:id="255"/>
      <w:r w:rsidDel="00000000" w:rsidR="00000000" w:rsidRPr="00000000">
        <w:rPr>
          <w:b w:val="1"/>
          <w:color w:val="000000"/>
          <w:sz w:val="26"/>
          <w:szCs w:val="26"/>
          <w:rtl w:val="0"/>
        </w:rPr>
        <w:t xml:space="preserve">Telehealth Sessions</w:t>
      </w:r>
    </w:p>
    <w:p w:rsidR="00000000" w:rsidDel="00000000" w:rsidP="00000000" w:rsidRDefault="00000000" w:rsidRPr="00000000" w14:paraId="0000055D">
      <w:pPr>
        <w:numPr>
          <w:ilvl w:val="0"/>
          <w:numId w:val="374"/>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Convenience</w:t>
      </w:r>
      <w:r w:rsidDel="00000000" w:rsidR="00000000" w:rsidRPr="00000000">
        <w:rPr>
          <w:sz w:val="24"/>
          <w:szCs w:val="24"/>
          <w:rtl w:val="0"/>
        </w:rPr>
        <w:t xml:space="preserve">: Virtual or phone-based therapy from your home—ideal if traveling is unsafe or inconvenient.</w:t>
      </w:r>
    </w:p>
    <w:p w:rsidR="00000000" w:rsidDel="00000000" w:rsidP="00000000" w:rsidRDefault="00000000" w:rsidRPr="00000000" w14:paraId="0000055E">
      <w:pPr>
        <w:numPr>
          <w:ilvl w:val="0"/>
          <w:numId w:val="374"/>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b w:val="1"/>
          <w:sz w:val="24"/>
          <w:szCs w:val="24"/>
          <w:rtl w:val="0"/>
        </w:rPr>
        <w:t xml:space="preserve">Safe:</w:t>
      </w:r>
      <w:r w:rsidDel="00000000" w:rsidR="00000000" w:rsidRPr="00000000">
        <w:rPr>
          <w:sz w:val="24"/>
          <w:szCs w:val="24"/>
          <w:rtl w:val="0"/>
        </w:rPr>
        <w:t xml:space="preserve"> Minimizes the risk of running into your ex in a local clinic or waiting room.</w:t>
      </w:r>
    </w:p>
    <w:p w:rsidR="00000000" w:rsidDel="00000000" w:rsidP="00000000" w:rsidRDefault="00000000" w:rsidRPr="00000000" w14:paraId="0000055F">
      <w:pPr>
        <w:pBdr>
          <w:top w:color="auto" w:space="0" w:sz="0" w:val="none"/>
          <w:left w:color="auto" w:space="0" w:sz="0" w:val="none"/>
          <w:bottom w:color="auto" w:space="0" w:sz="0" w:val="none"/>
          <w:right w:color="auto" w:space="0" w:sz="0" w:val="none"/>
          <w:between w:color="auto" w:space="0" w:sz="0" w:val="none"/>
        </w:pBdr>
        <w:spacing w:after="280" w:line="360" w:lineRule="auto"/>
        <w:ind w:left="600" w:firstLine="0"/>
        <w:rPr>
          <w:sz w:val="24"/>
          <w:szCs w:val="24"/>
        </w:rPr>
      </w:pPr>
      <w:r w:rsidDel="00000000" w:rsidR="00000000" w:rsidRPr="00000000">
        <w:rPr>
          <w:b w:val="1"/>
          <w:sz w:val="24"/>
          <w:szCs w:val="24"/>
          <w:rtl w:val="0"/>
        </w:rPr>
        <w:t xml:space="preserve">Statistic</w:t>
      </w:r>
      <w:r w:rsidDel="00000000" w:rsidR="00000000" w:rsidRPr="00000000">
        <w:rPr>
          <w:sz w:val="24"/>
          <w:szCs w:val="24"/>
          <w:rtl w:val="0"/>
        </w:rPr>
        <w:t xml:space="preserve">: A 2022 APA survey found </w:t>
      </w:r>
      <w:r w:rsidDel="00000000" w:rsidR="00000000" w:rsidRPr="00000000">
        <w:rPr>
          <w:b w:val="1"/>
          <w:sz w:val="24"/>
          <w:szCs w:val="24"/>
          <w:rtl w:val="0"/>
        </w:rPr>
        <w:t xml:space="preserve">over 60%</w:t>
      </w:r>
      <w:r w:rsidDel="00000000" w:rsidR="00000000" w:rsidRPr="00000000">
        <w:rPr>
          <w:sz w:val="24"/>
          <w:szCs w:val="24"/>
          <w:rtl w:val="0"/>
        </w:rPr>
        <w:t xml:space="preserve"> of therapy clients considered telehealth "as effective" or more so than in-person, citing flexibility and privacy.</w:t>
      </w:r>
    </w:p>
    <w:p w:rsidR="00000000" w:rsidDel="00000000" w:rsidP="00000000" w:rsidRDefault="00000000" w:rsidRPr="00000000" w14:paraId="00000560">
      <w:pPr>
        <w:pStyle w:val="Heading4"/>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22"/>
          <w:szCs w:val="22"/>
        </w:rPr>
      </w:pPr>
      <w:bookmarkStart w:colFirst="0" w:colLast="0" w:name="_2smjepurktaj" w:id="256"/>
      <w:bookmarkEnd w:id="256"/>
      <w:r w:rsidDel="00000000" w:rsidR="00000000" w:rsidRPr="00000000">
        <w:rPr>
          <w:b w:val="1"/>
          <w:color w:val="000000"/>
          <w:sz w:val="22"/>
          <w:szCs w:val="22"/>
          <w:rtl w:val="0"/>
        </w:rPr>
        <w:t xml:space="preserve">Additional Therapy Modalities</w:t>
      </w:r>
    </w:p>
    <w:p w:rsidR="00000000" w:rsidDel="00000000" w:rsidP="00000000" w:rsidRDefault="00000000" w:rsidRPr="00000000" w14:paraId="00000561">
      <w:pPr>
        <w:numPr>
          <w:ilvl w:val="0"/>
          <w:numId w:val="33"/>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Somatic Therapy</w:t>
      </w:r>
      <w:r w:rsidDel="00000000" w:rsidR="00000000" w:rsidRPr="00000000">
        <w:rPr>
          <w:sz w:val="24"/>
          <w:szCs w:val="24"/>
          <w:rtl w:val="0"/>
        </w:rPr>
        <w:t xml:space="preserve">: Addresses how trauma lodges in the body, releasing tension through gentle movements or body awareness.</w:t>
      </w:r>
    </w:p>
    <w:p w:rsidR="00000000" w:rsidDel="00000000" w:rsidP="00000000" w:rsidRDefault="00000000" w:rsidRPr="00000000" w14:paraId="00000562">
      <w:pPr>
        <w:numPr>
          <w:ilvl w:val="0"/>
          <w:numId w:val="33"/>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Art or Music Therapy</w:t>
      </w:r>
      <w:r w:rsidDel="00000000" w:rsidR="00000000" w:rsidRPr="00000000">
        <w:rPr>
          <w:sz w:val="24"/>
          <w:szCs w:val="24"/>
          <w:rtl w:val="0"/>
        </w:rPr>
        <w:t xml:space="preserve">: For those who find verbal expression tough, creativity can help process deep emotions.</w:t>
      </w:r>
    </w:p>
    <w:p w:rsidR="00000000" w:rsidDel="00000000" w:rsidP="00000000" w:rsidRDefault="00000000" w:rsidRPr="00000000" w14:paraId="00000563">
      <w:pPr>
        <w:numPr>
          <w:ilvl w:val="0"/>
          <w:numId w:val="33"/>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b w:val="1"/>
          <w:sz w:val="24"/>
          <w:szCs w:val="24"/>
          <w:rtl w:val="0"/>
        </w:rPr>
        <w:t xml:space="preserve">Faith-Based or Pastoral Counseling</w:t>
      </w:r>
      <w:r w:rsidDel="00000000" w:rsidR="00000000" w:rsidRPr="00000000">
        <w:rPr>
          <w:sz w:val="24"/>
          <w:szCs w:val="24"/>
          <w:rtl w:val="0"/>
        </w:rPr>
        <w:t xml:space="preserve">: If spirituality is central, a pastor, imam, rabbi, or spiritual counselor trained in DV can merge scriptural insight with therapeutic strategies.</w:t>
      </w:r>
    </w:p>
    <w:p w:rsidR="00000000" w:rsidDel="00000000" w:rsidP="00000000" w:rsidRDefault="00000000" w:rsidRPr="00000000" w14:paraId="00000564">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Cost shouldn't block you from care. Many DV organizations have free or sliding-scale therapy. Some states have victim funds compensating survivors for mental health treatment.</w:t>
      </w:r>
    </w:p>
    <w:p w:rsidR="00000000" w:rsidDel="00000000" w:rsidP="00000000" w:rsidRDefault="00000000" w:rsidRPr="00000000" w14:paraId="00000565">
      <w:pPr>
        <w:pStyle w:val="Heading2"/>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sz w:val="34"/>
          <w:szCs w:val="34"/>
        </w:rPr>
      </w:pPr>
      <w:bookmarkStart w:colFirst="0" w:colLast="0" w:name="_s0q4k1c5nsfr" w:id="257"/>
      <w:bookmarkEnd w:id="257"/>
      <w:r w:rsidDel="00000000" w:rsidR="00000000" w:rsidRPr="00000000">
        <w:rPr>
          <w:b w:val="1"/>
          <w:sz w:val="34"/>
          <w:szCs w:val="34"/>
          <w:rtl w:val="0"/>
        </w:rPr>
        <w:t xml:space="preserve">3. Journaling and Mindfulness: Techniques to Ground Yourself Amid Chaos</w:t>
      </w:r>
    </w:p>
    <w:p w:rsidR="00000000" w:rsidDel="00000000" w:rsidP="00000000" w:rsidRDefault="00000000" w:rsidRPr="00000000" w14:paraId="00000566">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26"/>
          <w:szCs w:val="26"/>
        </w:rPr>
      </w:pPr>
      <w:bookmarkStart w:colFirst="0" w:colLast="0" w:name="_2dv6qhy02lxv" w:id="258"/>
      <w:bookmarkEnd w:id="258"/>
      <w:r w:rsidDel="00000000" w:rsidR="00000000" w:rsidRPr="00000000">
        <w:rPr>
          <w:b w:val="1"/>
          <w:color w:val="000000"/>
          <w:sz w:val="26"/>
          <w:szCs w:val="26"/>
          <w:rtl w:val="0"/>
        </w:rPr>
        <w:t xml:space="preserve">Journaling</w:t>
      </w:r>
    </w:p>
    <w:p w:rsidR="00000000" w:rsidDel="00000000" w:rsidP="00000000" w:rsidRDefault="00000000" w:rsidRPr="00000000" w14:paraId="00000567">
      <w:pPr>
        <w:numPr>
          <w:ilvl w:val="0"/>
          <w:numId w:val="457"/>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sz w:val="24"/>
          <w:szCs w:val="24"/>
          <w:rtl w:val="0"/>
        </w:rPr>
        <w:t xml:space="preserve">Write daily—morning or night—to release swirling emotions, track experiences, or reflect on legal developments.</w:t>
      </w:r>
    </w:p>
    <w:p w:rsidR="00000000" w:rsidDel="00000000" w:rsidP="00000000" w:rsidRDefault="00000000" w:rsidRPr="00000000" w14:paraId="00000568">
      <w:pPr>
        <w:numPr>
          <w:ilvl w:val="0"/>
          <w:numId w:val="457"/>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b w:val="1"/>
          <w:sz w:val="24"/>
          <w:szCs w:val="24"/>
          <w:rtl w:val="0"/>
        </w:rPr>
        <w:t xml:space="preserve">Prompts</w:t>
      </w:r>
      <w:r w:rsidDel="00000000" w:rsidR="00000000" w:rsidRPr="00000000">
        <w:rPr>
          <w:sz w:val="24"/>
          <w:szCs w:val="24"/>
          <w:rtl w:val="0"/>
        </w:rPr>
        <w:t xml:space="preserve">: "I felt anxious when…," "I'm grateful for…," "Unexpected triggers today were…," "My next steps in self-care are…"</w:t>
      </w:r>
    </w:p>
    <w:p w:rsidR="00000000" w:rsidDel="00000000" w:rsidP="00000000" w:rsidRDefault="00000000" w:rsidRPr="00000000" w14:paraId="00000569">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b w:val="1"/>
          <w:sz w:val="24"/>
          <w:szCs w:val="24"/>
          <w:rtl w:val="0"/>
        </w:rPr>
        <w:t xml:space="preserve">Why it Helps</w:t>
      </w:r>
      <w:r w:rsidDel="00000000" w:rsidR="00000000" w:rsidRPr="00000000">
        <w:rPr>
          <w:sz w:val="24"/>
          <w:szCs w:val="24"/>
          <w:rtl w:val="0"/>
        </w:rPr>
        <w:t xml:space="preserve">:</w:t>
      </w:r>
    </w:p>
    <w:p w:rsidR="00000000" w:rsidDel="00000000" w:rsidP="00000000" w:rsidRDefault="00000000" w:rsidRPr="00000000" w14:paraId="0000056A">
      <w:pPr>
        <w:numPr>
          <w:ilvl w:val="0"/>
          <w:numId w:val="26"/>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Externalizes Feelings</w:t>
      </w:r>
      <w:r w:rsidDel="00000000" w:rsidR="00000000" w:rsidRPr="00000000">
        <w:rPr>
          <w:sz w:val="24"/>
          <w:szCs w:val="24"/>
          <w:rtl w:val="0"/>
        </w:rPr>
        <w:t xml:space="preserve">: Offloads mental tension onto paper.</w:t>
      </w:r>
    </w:p>
    <w:p w:rsidR="00000000" w:rsidDel="00000000" w:rsidP="00000000" w:rsidRDefault="00000000" w:rsidRPr="00000000" w14:paraId="0000056B">
      <w:pPr>
        <w:numPr>
          <w:ilvl w:val="0"/>
          <w:numId w:val="26"/>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b w:val="1"/>
          <w:sz w:val="24"/>
          <w:szCs w:val="24"/>
          <w:rtl w:val="0"/>
        </w:rPr>
        <w:t xml:space="preserve">Tracks Patterns</w:t>
      </w:r>
      <w:r w:rsidDel="00000000" w:rsidR="00000000" w:rsidRPr="00000000">
        <w:rPr>
          <w:sz w:val="24"/>
          <w:szCs w:val="24"/>
          <w:rtl w:val="0"/>
        </w:rPr>
        <w:t xml:space="preserve">: Identifies consistent triggers or negative thought loops, guiding therapy focus.</w:t>
      </w:r>
    </w:p>
    <w:p w:rsidR="00000000" w:rsidDel="00000000" w:rsidP="00000000" w:rsidRDefault="00000000" w:rsidRPr="00000000" w14:paraId="0000056C">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26"/>
          <w:szCs w:val="26"/>
        </w:rPr>
      </w:pPr>
      <w:bookmarkStart w:colFirst="0" w:colLast="0" w:name="_c593pi5m9axp" w:id="259"/>
      <w:bookmarkEnd w:id="259"/>
      <w:r w:rsidDel="00000000" w:rsidR="00000000" w:rsidRPr="00000000">
        <w:rPr>
          <w:b w:val="1"/>
          <w:color w:val="000000"/>
          <w:sz w:val="26"/>
          <w:szCs w:val="26"/>
          <w:rtl w:val="0"/>
        </w:rPr>
        <w:t xml:space="preserve">Mindfulness Practices</w:t>
      </w:r>
    </w:p>
    <w:p w:rsidR="00000000" w:rsidDel="00000000" w:rsidP="00000000" w:rsidRDefault="00000000" w:rsidRPr="00000000" w14:paraId="0000056D">
      <w:pPr>
        <w:numPr>
          <w:ilvl w:val="0"/>
          <w:numId w:val="42"/>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Deep Breathing:</w:t>
      </w:r>
      <w:r w:rsidDel="00000000" w:rsidR="00000000" w:rsidRPr="00000000">
        <w:rPr>
          <w:sz w:val="24"/>
          <w:szCs w:val="24"/>
          <w:rtl w:val="0"/>
        </w:rPr>
        <w:t xml:space="preserve"> Inhale for 5, hold 2, exhale 6. Repetitions ease panic or racing thoughts.</w:t>
      </w:r>
    </w:p>
    <w:p w:rsidR="00000000" w:rsidDel="00000000" w:rsidP="00000000" w:rsidRDefault="00000000" w:rsidRPr="00000000" w14:paraId="0000056E">
      <w:pPr>
        <w:numPr>
          <w:ilvl w:val="0"/>
          <w:numId w:val="42"/>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b w:val="1"/>
          <w:sz w:val="24"/>
          <w:szCs w:val="24"/>
          <w:rtl w:val="0"/>
        </w:rPr>
        <w:t xml:space="preserve">Body Scans</w:t>
      </w:r>
      <w:r w:rsidDel="00000000" w:rsidR="00000000" w:rsidRPr="00000000">
        <w:rPr>
          <w:sz w:val="24"/>
          <w:szCs w:val="24"/>
          <w:rtl w:val="0"/>
        </w:rPr>
        <w:t xml:space="preserve">: Mentally move from your head to your toes, gently relaxing each area.</w:t>
      </w:r>
    </w:p>
    <w:p w:rsidR="00000000" w:rsidDel="00000000" w:rsidP="00000000" w:rsidRDefault="00000000" w:rsidRPr="00000000" w14:paraId="0000056F">
      <w:pPr>
        <w:pBdr>
          <w:top w:color="auto" w:space="0" w:sz="0" w:val="none"/>
          <w:left w:color="auto" w:space="0" w:sz="0" w:val="none"/>
          <w:bottom w:color="auto" w:space="0" w:sz="0" w:val="none"/>
          <w:right w:color="auto" w:space="0" w:sz="0" w:val="none"/>
          <w:between w:color="auto" w:space="0" w:sz="0" w:val="none"/>
        </w:pBdr>
        <w:spacing w:after="280" w:line="360" w:lineRule="auto"/>
        <w:ind w:left="600" w:firstLine="0"/>
        <w:rPr>
          <w:sz w:val="24"/>
          <w:szCs w:val="24"/>
        </w:rPr>
      </w:pPr>
      <w:r w:rsidDel="00000000" w:rsidR="00000000" w:rsidRPr="00000000">
        <w:rPr>
          <w:b w:val="1"/>
          <w:sz w:val="24"/>
          <w:szCs w:val="24"/>
          <w:rtl w:val="0"/>
        </w:rPr>
        <w:t xml:space="preserve">Statistic</w:t>
      </w:r>
      <w:r w:rsidDel="00000000" w:rsidR="00000000" w:rsidRPr="00000000">
        <w:rPr>
          <w:sz w:val="24"/>
          <w:szCs w:val="24"/>
          <w:rtl w:val="0"/>
        </w:rPr>
        <w:t xml:space="preserve">: A 2018 Harvard study indicates that short mindfulness breaks can reduce stress hormones, boosting emotional stability—a boon for prolonged divorce battles.</w:t>
      </w:r>
    </w:p>
    <w:p w:rsidR="00000000" w:rsidDel="00000000" w:rsidP="00000000" w:rsidRDefault="00000000" w:rsidRPr="00000000" w14:paraId="00000570">
      <w:pPr>
        <w:pStyle w:val="Heading4"/>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22"/>
          <w:szCs w:val="22"/>
        </w:rPr>
      </w:pPr>
      <w:bookmarkStart w:colFirst="0" w:colLast="0" w:name="_li2tp3qnd6p7" w:id="260"/>
      <w:bookmarkEnd w:id="260"/>
      <w:r w:rsidDel="00000000" w:rsidR="00000000" w:rsidRPr="00000000">
        <w:rPr>
          <w:b w:val="1"/>
          <w:color w:val="000000"/>
          <w:sz w:val="22"/>
          <w:szCs w:val="22"/>
          <w:rtl w:val="0"/>
        </w:rPr>
        <w:t xml:space="preserve">Practical Mindfulness Tools</w:t>
      </w:r>
    </w:p>
    <w:p w:rsidR="00000000" w:rsidDel="00000000" w:rsidP="00000000" w:rsidRDefault="00000000" w:rsidRPr="00000000" w14:paraId="00000571">
      <w:pPr>
        <w:numPr>
          <w:ilvl w:val="0"/>
          <w:numId w:val="364"/>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Guided Meditation Apps</w:t>
      </w:r>
      <w:r w:rsidDel="00000000" w:rsidR="00000000" w:rsidRPr="00000000">
        <w:rPr>
          <w:sz w:val="24"/>
          <w:szCs w:val="24"/>
          <w:rtl w:val="0"/>
        </w:rPr>
        <w:t xml:space="preserve">: Calm, Headspace, Insight Timer—some have modules for "divorce stress" or "anxiety from DV."</w:t>
      </w:r>
    </w:p>
    <w:p w:rsidR="00000000" w:rsidDel="00000000" w:rsidP="00000000" w:rsidRDefault="00000000" w:rsidRPr="00000000" w14:paraId="00000572">
      <w:pPr>
        <w:numPr>
          <w:ilvl w:val="0"/>
          <w:numId w:val="364"/>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b w:val="1"/>
          <w:sz w:val="24"/>
          <w:szCs w:val="24"/>
          <w:rtl w:val="0"/>
        </w:rPr>
        <w:t xml:space="preserve">Walking Meditation</w:t>
      </w:r>
      <w:r w:rsidDel="00000000" w:rsidR="00000000" w:rsidRPr="00000000">
        <w:rPr>
          <w:sz w:val="24"/>
          <w:szCs w:val="24"/>
          <w:rtl w:val="0"/>
        </w:rPr>
        <w:t xml:space="preserve">: Focus on each footstep, your breath, the wind—anchoring yourself in the present moment.</w:t>
      </w:r>
    </w:p>
    <w:p w:rsidR="00000000" w:rsidDel="00000000" w:rsidP="00000000" w:rsidRDefault="00000000" w:rsidRPr="00000000" w14:paraId="00000573">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Even small pockets of 2–5 minutes can ground you before reading your ex's emails or entering a mediation session.</w:t>
      </w:r>
    </w:p>
    <w:p w:rsidR="00000000" w:rsidDel="00000000" w:rsidP="00000000" w:rsidRDefault="00000000" w:rsidRPr="00000000" w14:paraId="00000574">
      <w:pPr>
        <w:pStyle w:val="Heading2"/>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sz w:val="34"/>
          <w:szCs w:val="34"/>
        </w:rPr>
      </w:pPr>
      <w:bookmarkStart w:colFirst="0" w:colLast="0" w:name="_xxqvph74q16d" w:id="261"/>
      <w:bookmarkEnd w:id="261"/>
      <w:r w:rsidDel="00000000" w:rsidR="00000000" w:rsidRPr="00000000">
        <w:rPr>
          <w:b w:val="1"/>
          <w:sz w:val="34"/>
          <w:szCs w:val="34"/>
          <w:rtl w:val="0"/>
        </w:rPr>
        <w:t xml:space="preserve">4. Managing Anxiety, Depression, PTSD-like Symptoms</w:t>
      </w:r>
    </w:p>
    <w:p w:rsidR="00000000" w:rsidDel="00000000" w:rsidP="00000000" w:rsidRDefault="00000000" w:rsidRPr="00000000" w14:paraId="00000575">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26"/>
          <w:szCs w:val="26"/>
        </w:rPr>
      </w:pPr>
      <w:bookmarkStart w:colFirst="0" w:colLast="0" w:name="_59jgs47x96oa" w:id="262"/>
      <w:bookmarkEnd w:id="262"/>
      <w:r w:rsidDel="00000000" w:rsidR="00000000" w:rsidRPr="00000000">
        <w:rPr>
          <w:b w:val="1"/>
          <w:color w:val="000000"/>
          <w:sz w:val="26"/>
          <w:szCs w:val="26"/>
          <w:rtl w:val="0"/>
        </w:rPr>
        <w:t xml:space="preserve">Recognizing Signs</w:t>
      </w:r>
    </w:p>
    <w:p w:rsidR="00000000" w:rsidDel="00000000" w:rsidP="00000000" w:rsidRDefault="00000000" w:rsidRPr="00000000" w14:paraId="00000576">
      <w:pPr>
        <w:numPr>
          <w:ilvl w:val="0"/>
          <w:numId w:val="191"/>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Anxiety</w:t>
      </w:r>
      <w:r w:rsidDel="00000000" w:rsidR="00000000" w:rsidRPr="00000000">
        <w:rPr>
          <w:sz w:val="24"/>
          <w:szCs w:val="24"/>
          <w:rtl w:val="0"/>
        </w:rPr>
        <w:t xml:space="preserve">: Racing mind, insomnia, restlessness, constant worry.</w:t>
      </w:r>
    </w:p>
    <w:p w:rsidR="00000000" w:rsidDel="00000000" w:rsidP="00000000" w:rsidRDefault="00000000" w:rsidRPr="00000000" w14:paraId="00000577">
      <w:pPr>
        <w:numPr>
          <w:ilvl w:val="0"/>
          <w:numId w:val="191"/>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Depression</w:t>
      </w:r>
      <w:r w:rsidDel="00000000" w:rsidR="00000000" w:rsidRPr="00000000">
        <w:rPr>
          <w:sz w:val="24"/>
          <w:szCs w:val="24"/>
          <w:rtl w:val="0"/>
        </w:rPr>
        <w:t xml:space="preserve">: Persistent sadness, loss of pleasure in activities, changes in appetite/sleep, hopelessness.</w:t>
      </w:r>
    </w:p>
    <w:p w:rsidR="00000000" w:rsidDel="00000000" w:rsidP="00000000" w:rsidRDefault="00000000" w:rsidRPr="00000000" w14:paraId="00000578">
      <w:pPr>
        <w:numPr>
          <w:ilvl w:val="0"/>
          <w:numId w:val="191"/>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b w:val="1"/>
          <w:sz w:val="24"/>
          <w:szCs w:val="24"/>
          <w:rtl w:val="0"/>
        </w:rPr>
        <w:t xml:space="preserve">PTSD-like</w:t>
      </w:r>
      <w:r w:rsidDel="00000000" w:rsidR="00000000" w:rsidRPr="00000000">
        <w:rPr>
          <w:sz w:val="24"/>
          <w:szCs w:val="24"/>
          <w:rtl w:val="0"/>
        </w:rPr>
        <w:t xml:space="preserve">: Flashbacks, nightmares, hypervigilance (startling easily, scanning for threats), avoiding triggers (e.g., court, your ex's voice).</w:t>
      </w:r>
    </w:p>
    <w:p w:rsidR="00000000" w:rsidDel="00000000" w:rsidP="00000000" w:rsidRDefault="00000000" w:rsidRPr="00000000" w14:paraId="00000579">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Antagonistic separations or DV scenarios can induce trauma responses akin to PTSD. Don't trivialize recurring nightmares or startle reflexes.</w:t>
      </w:r>
    </w:p>
    <w:p w:rsidR="00000000" w:rsidDel="00000000" w:rsidP="00000000" w:rsidRDefault="00000000" w:rsidRPr="00000000" w14:paraId="0000057A">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26"/>
          <w:szCs w:val="26"/>
        </w:rPr>
      </w:pPr>
      <w:bookmarkStart w:colFirst="0" w:colLast="0" w:name="_poryllgq61tp" w:id="263"/>
      <w:bookmarkEnd w:id="263"/>
      <w:r w:rsidDel="00000000" w:rsidR="00000000" w:rsidRPr="00000000">
        <w:rPr>
          <w:b w:val="1"/>
          <w:color w:val="000000"/>
          <w:sz w:val="26"/>
          <w:szCs w:val="26"/>
          <w:rtl w:val="0"/>
        </w:rPr>
        <w:t xml:space="preserve">Seeking Professional Help</w:t>
      </w:r>
    </w:p>
    <w:p w:rsidR="00000000" w:rsidDel="00000000" w:rsidP="00000000" w:rsidRDefault="00000000" w:rsidRPr="00000000" w14:paraId="0000057B">
      <w:pPr>
        <w:numPr>
          <w:ilvl w:val="0"/>
          <w:numId w:val="144"/>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Psychiatrists</w:t>
      </w:r>
      <w:r w:rsidDel="00000000" w:rsidR="00000000" w:rsidRPr="00000000">
        <w:rPr>
          <w:sz w:val="24"/>
          <w:szCs w:val="24"/>
          <w:rtl w:val="0"/>
        </w:rPr>
        <w:t xml:space="preserve">: Assess if medications—anti-anxiety, antidepressants, sleep aids—are needed to stabilize you.</w:t>
      </w:r>
    </w:p>
    <w:p w:rsidR="00000000" w:rsidDel="00000000" w:rsidP="00000000" w:rsidRDefault="00000000" w:rsidRPr="00000000" w14:paraId="0000057C">
      <w:pPr>
        <w:numPr>
          <w:ilvl w:val="0"/>
          <w:numId w:val="144"/>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Trauma-Focused Therapists</w:t>
      </w:r>
      <w:r w:rsidDel="00000000" w:rsidR="00000000" w:rsidRPr="00000000">
        <w:rPr>
          <w:sz w:val="24"/>
          <w:szCs w:val="24"/>
          <w:rtl w:val="0"/>
        </w:rPr>
        <w:t xml:space="preserve">: EMDR, trauma-informed CBT, or somatic methods can reprocess abuse/trauma.</w:t>
      </w:r>
    </w:p>
    <w:p w:rsidR="00000000" w:rsidDel="00000000" w:rsidP="00000000" w:rsidRDefault="00000000" w:rsidRPr="00000000" w14:paraId="0000057D">
      <w:pPr>
        <w:numPr>
          <w:ilvl w:val="0"/>
          <w:numId w:val="144"/>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b w:val="1"/>
          <w:sz w:val="24"/>
          <w:szCs w:val="24"/>
          <w:rtl w:val="0"/>
        </w:rPr>
        <w:t xml:space="preserve">Community Clinics</w:t>
      </w:r>
      <w:r w:rsidDel="00000000" w:rsidR="00000000" w:rsidRPr="00000000">
        <w:rPr>
          <w:sz w:val="24"/>
          <w:szCs w:val="24"/>
          <w:rtl w:val="0"/>
        </w:rPr>
        <w:t xml:space="preserve">: These organizations offer low-cost or free services, which is vital if your budget is drained by legal bills.</w:t>
      </w:r>
    </w:p>
    <w:p w:rsidR="00000000" w:rsidDel="00000000" w:rsidP="00000000" w:rsidRDefault="00000000" w:rsidRPr="00000000" w14:paraId="0000057E">
      <w:pPr>
        <w:pBdr>
          <w:top w:color="auto" w:space="0" w:sz="0" w:val="none"/>
          <w:left w:color="auto" w:space="0" w:sz="0" w:val="none"/>
          <w:bottom w:color="auto" w:space="0" w:sz="0" w:val="none"/>
          <w:right w:color="auto" w:space="0" w:sz="0" w:val="none"/>
          <w:between w:color="auto" w:space="0" w:sz="0" w:val="none"/>
        </w:pBdr>
        <w:spacing w:after="280" w:line="360" w:lineRule="auto"/>
        <w:ind w:left="600" w:firstLine="0"/>
        <w:rPr>
          <w:i w:val="1"/>
          <w:sz w:val="24"/>
          <w:szCs w:val="24"/>
        </w:rPr>
      </w:pPr>
      <w:r w:rsidDel="00000000" w:rsidR="00000000" w:rsidRPr="00000000">
        <w:rPr>
          <w:b w:val="1"/>
          <w:sz w:val="24"/>
          <w:szCs w:val="24"/>
          <w:rtl w:val="0"/>
        </w:rPr>
        <w:t xml:space="preserve">Quote</w:t>
        <w:br w:type="textWrapping"/>
      </w:r>
      <w:r w:rsidDel="00000000" w:rsidR="00000000" w:rsidRPr="00000000">
        <w:rPr>
          <w:sz w:val="24"/>
          <w:szCs w:val="24"/>
          <w:rtl w:val="0"/>
        </w:rPr>
        <w:t xml:space="preserve">"You're in a war—nobody expects soldiers to fight without armor. Therapy is your emotional Kevlar."</w:t>
        <w:br w:type="textWrapping"/>
        <w:t xml:space="preserve">– </w:t>
      </w:r>
      <w:r w:rsidDel="00000000" w:rsidR="00000000" w:rsidRPr="00000000">
        <w:rPr>
          <w:i w:val="1"/>
          <w:sz w:val="24"/>
          <w:szCs w:val="24"/>
          <w:rtl w:val="0"/>
        </w:rPr>
        <w:t xml:space="preserve">Anonymous Mental Health Advocate</w:t>
      </w:r>
    </w:p>
    <w:p w:rsidR="00000000" w:rsidDel="00000000" w:rsidP="00000000" w:rsidRDefault="00000000" w:rsidRPr="00000000" w14:paraId="0000057F">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If panic or despair disrupts your ability to function—like missing custody deadlines or ignoring summons—medication plus therapy can restore enough calm to defend your interests.</w:t>
      </w:r>
    </w:p>
    <w:p w:rsidR="00000000" w:rsidDel="00000000" w:rsidP="00000000" w:rsidRDefault="00000000" w:rsidRPr="00000000" w14:paraId="00000580">
      <w:pPr>
        <w:pStyle w:val="Heading2"/>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sz w:val="34"/>
          <w:szCs w:val="34"/>
        </w:rPr>
      </w:pPr>
      <w:bookmarkStart w:colFirst="0" w:colLast="0" w:name="_mrc7o7d9nywx" w:id="264"/>
      <w:bookmarkEnd w:id="264"/>
      <w:r w:rsidDel="00000000" w:rsidR="00000000" w:rsidRPr="00000000">
        <w:rPr>
          <w:b w:val="1"/>
          <w:sz w:val="34"/>
          <w:szCs w:val="34"/>
          <w:rtl w:val="0"/>
        </w:rPr>
        <w:t xml:space="preserve">5. Building Resilience: Positive Routines—Exercise, Nutrition, Spiritual/Social Support</w:t>
      </w:r>
    </w:p>
    <w:p w:rsidR="00000000" w:rsidDel="00000000" w:rsidP="00000000" w:rsidRDefault="00000000" w:rsidRPr="00000000" w14:paraId="00000581">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26"/>
          <w:szCs w:val="26"/>
        </w:rPr>
      </w:pPr>
      <w:bookmarkStart w:colFirst="0" w:colLast="0" w:name="_7wpqqckkjq3f" w:id="265"/>
      <w:bookmarkEnd w:id="265"/>
      <w:r w:rsidDel="00000000" w:rsidR="00000000" w:rsidRPr="00000000">
        <w:rPr>
          <w:b w:val="1"/>
          <w:color w:val="000000"/>
          <w:sz w:val="26"/>
          <w:szCs w:val="26"/>
          <w:rtl w:val="0"/>
        </w:rPr>
        <w:t xml:space="preserve">Exercise</w:t>
      </w:r>
    </w:p>
    <w:p w:rsidR="00000000" w:rsidDel="00000000" w:rsidP="00000000" w:rsidRDefault="00000000" w:rsidRPr="00000000" w14:paraId="00000582">
      <w:pPr>
        <w:numPr>
          <w:ilvl w:val="0"/>
          <w:numId w:val="475"/>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sz w:val="24"/>
          <w:szCs w:val="24"/>
          <w:rtl w:val="0"/>
        </w:rPr>
        <w:t xml:space="preserve">Physical activity floods your system with endorphins, mitigating stress. Even 15-minute walks or gentle stretching help.</w:t>
      </w:r>
    </w:p>
    <w:p w:rsidR="00000000" w:rsidDel="00000000" w:rsidP="00000000" w:rsidRDefault="00000000" w:rsidRPr="00000000" w14:paraId="00000583">
      <w:pPr>
        <w:numPr>
          <w:ilvl w:val="0"/>
          <w:numId w:val="475"/>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b w:val="1"/>
          <w:sz w:val="24"/>
          <w:szCs w:val="24"/>
          <w:rtl w:val="0"/>
        </w:rPr>
        <w:t xml:space="preserve">Routine</w:t>
      </w:r>
      <w:r w:rsidDel="00000000" w:rsidR="00000000" w:rsidRPr="00000000">
        <w:rPr>
          <w:sz w:val="24"/>
          <w:szCs w:val="24"/>
          <w:rtl w:val="0"/>
        </w:rPr>
        <w:t xml:space="preserve">: Strive for 20–30 minutes daily. Consistency matters more than intensity.</w:t>
      </w:r>
    </w:p>
    <w:p w:rsidR="00000000" w:rsidDel="00000000" w:rsidP="00000000" w:rsidRDefault="00000000" w:rsidRPr="00000000" w14:paraId="00000584">
      <w:pPr>
        <w:pStyle w:val="Heading4"/>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22"/>
          <w:szCs w:val="22"/>
        </w:rPr>
      </w:pPr>
      <w:bookmarkStart w:colFirst="0" w:colLast="0" w:name="_nhpll9xc53v2" w:id="266"/>
      <w:bookmarkEnd w:id="266"/>
      <w:r w:rsidDel="00000000" w:rsidR="00000000" w:rsidRPr="00000000">
        <w:rPr>
          <w:b w:val="1"/>
          <w:color w:val="000000"/>
          <w:sz w:val="22"/>
          <w:szCs w:val="22"/>
          <w:rtl w:val="0"/>
        </w:rPr>
        <w:t xml:space="preserve">Additional Tips</w:t>
      </w:r>
    </w:p>
    <w:p w:rsidR="00000000" w:rsidDel="00000000" w:rsidP="00000000" w:rsidRDefault="00000000" w:rsidRPr="00000000" w14:paraId="00000585">
      <w:pPr>
        <w:numPr>
          <w:ilvl w:val="0"/>
          <w:numId w:val="392"/>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Buddy System</w:t>
      </w:r>
      <w:r w:rsidDel="00000000" w:rsidR="00000000" w:rsidRPr="00000000">
        <w:rPr>
          <w:sz w:val="24"/>
          <w:szCs w:val="24"/>
          <w:rtl w:val="0"/>
        </w:rPr>
        <w:t xml:space="preserve">: Exercise with a friend—boosting motivation and social connection.</w:t>
      </w:r>
    </w:p>
    <w:p w:rsidR="00000000" w:rsidDel="00000000" w:rsidP="00000000" w:rsidRDefault="00000000" w:rsidRPr="00000000" w14:paraId="00000586">
      <w:pPr>
        <w:numPr>
          <w:ilvl w:val="0"/>
          <w:numId w:val="392"/>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b w:val="1"/>
          <w:sz w:val="24"/>
          <w:szCs w:val="24"/>
          <w:rtl w:val="0"/>
        </w:rPr>
        <w:t xml:space="preserve">Walk-and-Talk</w:t>
      </w:r>
      <w:r w:rsidDel="00000000" w:rsidR="00000000" w:rsidRPr="00000000">
        <w:rPr>
          <w:sz w:val="24"/>
          <w:szCs w:val="24"/>
          <w:rtl w:val="0"/>
        </w:rPr>
        <w:t xml:space="preserve">: Combine supportive conversation with movement.</w:t>
      </w:r>
    </w:p>
    <w:p w:rsidR="00000000" w:rsidDel="00000000" w:rsidP="00000000" w:rsidRDefault="00000000" w:rsidRPr="00000000" w14:paraId="00000587">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26"/>
          <w:szCs w:val="26"/>
        </w:rPr>
      </w:pPr>
      <w:bookmarkStart w:colFirst="0" w:colLast="0" w:name="_ia1uv2ck73rl" w:id="267"/>
      <w:bookmarkEnd w:id="267"/>
      <w:r w:rsidDel="00000000" w:rsidR="00000000" w:rsidRPr="00000000">
        <w:rPr>
          <w:b w:val="1"/>
          <w:color w:val="000000"/>
          <w:sz w:val="26"/>
          <w:szCs w:val="26"/>
          <w:rtl w:val="0"/>
        </w:rPr>
        <w:t xml:space="preserve">Nutrition</w:t>
      </w:r>
    </w:p>
    <w:p w:rsidR="00000000" w:rsidDel="00000000" w:rsidP="00000000" w:rsidRDefault="00000000" w:rsidRPr="00000000" w14:paraId="00000588">
      <w:pPr>
        <w:numPr>
          <w:ilvl w:val="0"/>
          <w:numId w:val="452"/>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Why It Matters</w:t>
      </w:r>
      <w:r w:rsidDel="00000000" w:rsidR="00000000" w:rsidRPr="00000000">
        <w:rPr>
          <w:sz w:val="24"/>
          <w:szCs w:val="24"/>
          <w:rtl w:val="0"/>
        </w:rPr>
        <w:t xml:space="preserve">: Chronic stress triggers erratic eating or junk food binges, fueling mood swings.</w:t>
      </w:r>
    </w:p>
    <w:p w:rsidR="00000000" w:rsidDel="00000000" w:rsidP="00000000" w:rsidRDefault="00000000" w:rsidRPr="00000000" w14:paraId="00000589">
      <w:pPr>
        <w:numPr>
          <w:ilvl w:val="0"/>
          <w:numId w:val="452"/>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sz w:val="24"/>
          <w:szCs w:val="24"/>
          <w:rtl w:val="0"/>
        </w:rPr>
        <w:t xml:space="preserve">Favor balanced meals: Whole grains, lean proteins, fruits, veggies, and plenty of water.</w:t>
      </w:r>
    </w:p>
    <w:p w:rsidR="00000000" w:rsidDel="00000000" w:rsidP="00000000" w:rsidRDefault="00000000" w:rsidRPr="00000000" w14:paraId="0000058A">
      <w:pPr>
        <w:pStyle w:val="Heading4"/>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22"/>
          <w:szCs w:val="22"/>
        </w:rPr>
      </w:pPr>
      <w:bookmarkStart w:colFirst="0" w:colLast="0" w:name="_1zvwizky947f" w:id="268"/>
      <w:bookmarkEnd w:id="268"/>
      <w:r w:rsidDel="00000000" w:rsidR="00000000" w:rsidRPr="00000000">
        <w:rPr>
          <w:b w:val="1"/>
          <w:color w:val="000000"/>
          <w:sz w:val="22"/>
          <w:szCs w:val="22"/>
          <w:rtl w:val="0"/>
        </w:rPr>
        <w:t xml:space="preserve">Additional Suggestions</w:t>
      </w:r>
    </w:p>
    <w:p w:rsidR="00000000" w:rsidDel="00000000" w:rsidP="00000000" w:rsidRDefault="00000000" w:rsidRPr="00000000" w14:paraId="0000058B">
      <w:pPr>
        <w:numPr>
          <w:ilvl w:val="0"/>
          <w:numId w:val="199"/>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Meal Prep</w:t>
      </w:r>
      <w:r w:rsidDel="00000000" w:rsidR="00000000" w:rsidRPr="00000000">
        <w:rPr>
          <w:sz w:val="24"/>
          <w:szCs w:val="24"/>
          <w:rtl w:val="0"/>
        </w:rPr>
        <w:t xml:space="preserve">: If looming court dates or DV crises disrupt your routine, having quick, healthy options prevents mealtime chaos.</w:t>
      </w:r>
    </w:p>
    <w:p w:rsidR="00000000" w:rsidDel="00000000" w:rsidP="00000000" w:rsidRDefault="00000000" w:rsidRPr="00000000" w14:paraId="0000058C">
      <w:pPr>
        <w:numPr>
          <w:ilvl w:val="0"/>
          <w:numId w:val="199"/>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b w:val="1"/>
          <w:sz w:val="24"/>
          <w:szCs w:val="24"/>
          <w:rtl w:val="0"/>
        </w:rPr>
        <w:t xml:space="preserve">Multivitamins</w:t>
      </w:r>
      <w:r w:rsidDel="00000000" w:rsidR="00000000" w:rsidRPr="00000000">
        <w:rPr>
          <w:sz w:val="24"/>
          <w:szCs w:val="24"/>
          <w:rtl w:val="0"/>
        </w:rPr>
        <w:t xml:space="preserve"> or mild herbal teas: Always check with a medical professional, but some survivors find these reduce stress or aid sleep.</w:t>
      </w:r>
    </w:p>
    <w:p w:rsidR="00000000" w:rsidDel="00000000" w:rsidP="00000000" w:rsidRDefault="00000000" w:rsidRPr="00000000" w14:paraId="0000058D">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26"/>
          <w:szCs w:val="26"/>
        </w:rPr>
      </w:pPr>
      <w:bookmarkStart w:colFirst="0" w:colLast="0" w:name="_ri7yyd1t7eas" w:id="269"/>
      <w:bookmarkEnd w:id="269"/>
      <w:r w:rsidDel="00000000" w:rsidR="00000000" w:rsidRPr="00000000">
        <w:rPr>
          <w:b w:val="1"/>
          <w:color w:val="000000"/>
          <w:sz w:val="26"/>
          <w:szCs w:val="26"/>
          <w:rtl w:val="0"/>
        </w:rPr>
        <w:t xml:space="preserve">Spiritual or Religious Practices</w:t>
      </w:r>
    </w:p>
    <w:p w:rsidR="00000000" w:rsidDel="00000000" w:rsidP="00000000" w:rsidRDefault="00000000" w:rsidRPr="00000000" w14:paraId="0000058E">
      <w:pPr>
        <w:numPr>
          <w:ilvl w:val="0"/>
          <w:numId w:val="467"/>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If meaningful</w:t>
      </w:r>
      <w:r w:rsidDel="00000000" w:rsidR="00000000" w:rsidRPr="00000000">
        <w:rPr>
          <w:sz w:val="24"/>
          <w:szCs w:val="24"/>
          <w:rtl w:val="0"/>
        </w:rPr>
        <w:t xml:space="preserve">, prayer, community services, or meditation can anchor hope in dark times.</w:t>
      </w:r>
    </w:p>
    <w:p w:rsidR="00000000" w:rsidDel="00000000" w:rsidP="00000000" w:rsidRDefault="00000000" w:rsidRPr="00000000" w14:paraId="0000058F">
      <w:pPr>
        <w:numPr>
          <w:ilvl w:val="0"/>
          <w:numId w:val="467"/>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sz w:val="24"/>
          <w:szCs w:val="24"/>
          <w:rtl w:val="0"/>
        </w:rPr>
        <w:t xml:space="preserve">Many faith communities have specific DV programs or benevolence funds to help with counseling or short-term housing.</w:t>
      </w:r>
    </w:p>
    <w:p w:rsidR="00000000" w:rsidDel="00000000" w:rsidP="00000000" w:rsidRDefault="00000000" w:rsidRPr="00000000" w14:paraId="00000590">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26"/>
          <w:szCs w:val="26"/>
        </w:rPr>
      </w:pPr>
      <w:bookmarkStart w:colFirst="0" w:colLast="0" w:name="_5t6havaonmho" w:id="270"/>
      <w:bookmarkEnd w:id="270"/>
      <w:r w:rsidDel="00000000" w:rsidR="00000000" w:rsidRPr="00000000">
        <w:rPr>
          <w:b w:val="1"/>
          <w:color w:val="000000"/>
          <w:sz w:val="26"/>
          <w:szCs w:val="26"/>
          <w:rtl w:val="0"/>
        </w:rPr>
        <w:t xml:space="preserve">Social Support Networks</w:t>
      </w:r>
    </w:p>
    <w:p w:rsidR="00000000" w:rsidDel="00000000" w:rsidP="00000000" w:rsidRDefault="00000000" w:rsidRPr="00000000" w14:paraId="00000591">
      <w:pPr>
        <w:numPr>
          <w:ilvl w:val="0"/>
          <w:numId w:val="135"/>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Friends and Family</w:t>
      </w:r>
      <w:r w:rsidDel="00000000" w:rsidR="00000000" w:rsidRPr="00000000">
        <w:rPr>
          <w:sz w:val="24"/>
          <w:szCs w:val="24"/>
          <w:rtl w:val="0"/>
        </w:rPr>
        <w:t xml:space="preserve">: Lean on trustworthy individuals who listen without judging or pushing blame.</w:t>
      </w:r>
    </w:p>
    <w:p w:rsidR="00000000" w:rsidDel="00000000" w:rsidP="00000000" w:rsidRDefault="00000000" w:rsidRPr="00000000" w14:paraId="00000592">
      <w:pPr>
        <w:numPr>
          <w:ilvl w:val="0"/>
          <w:numId w:val="135"/>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b w:val="1"/>
          <w:sz w:val="24"/>
          <w:szCs w:val="24"/>
          <w:rtl w:val="0"/>
        </w:rPr>
        <w:t xml:space="preserve">DV or Divorce Support Groups</w:t>
      </w:r>
      <w:r w:rsidDel="00000000" w:rsidR="00000000" w:rsidRPr="00000000">
        <w:rPr>
          <w:sz w:val="24"/>
          <w:szCs w:val="24"/>
          <w:rtl w:val="0"/>
        </w:rPr>
        <w:t xml:space="preserve">: In-person or online communities offer validation, practical strategies, and a sense of solidarity.</w:t>
      </w:r>
    </w:p>
    <w:p w:rsidR="00000000" w:rsidDel="00000000" w:rsidP="00000000" w:rsidRDefault="00000000" w:rsidRPr="00000000" w14:paraId="00000593">
      <w:pPr>
        <w:pBdr>
          <w:top w:color="auto" w:space="0" w:sz="0" w:val="none"/>
          <w:left w:color="auto" w:space="0" w:sz="0" w:val="none"/>
          <w:bottom w:color="auto" w:space="0" w:sz="0" w:val="none"/>
          <w:right w:color="auto" w:space="0" w:sz="0" w:val="none"/>
          <w:between w:color="auto" w:space="0" w:sz="0" w:val="none"/>
        </w:pBdr>
        <w:spacing w:after="280" w:line="360" w:lineRule="auto"/>
        <w:ind w:left="600" w:firstLine="0"/>
        <w:rPr>
          <w:sz w:val="24"/>
          <w:szCs w:val="24"/>
        </w:rPr>
      </w:pPr>
      <w:r w:rsidDel="00000000" w:rsidR="00000000" w:rsidRPr="00000000">
        <w:rPr>
          <w:b w:val="1"/>
          <w:sz w:val="24"/>
          <w:szCs w:val="24"/>
          <w:rtl w:val="0"/>
        </w:rPr>
        <w:t xml:space="preserve">Statistic</w:t>
      </w:r>
      <w:r w:rsidDel="00000000" w:rsidR="00000000" w:rsidRPr="00000000">
        <w:rPr>
          <w:sz w:val="24"/>
          <w:szCs w:val="24"/>
          <w:rtl w:val="0"/>
        </w:rPr>
        <w:t xml:space="preserve">: A 2017 APA study reveals that consistent exercise plus social support effectively lowers cortisol in chronically stressed individuals, boosting clarity and resilience.</w:t>
      </w:r>
    </w:p>
    <w:p w:rsidR="00000000" w:rsidDel="00000000" w:rsidP="00000000" w:rsidRDefault="00000000" w:rsidRPr="00000000" w14:paraId="00000594">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Small, consistent steps—like swapping one soda for water or scheduling a 10-minute evening walk—can accumulate real mental health benefits amid high-conflict chaos.</w:t>
      </w:r>
    </w:p>
    <w:p w:rsidR="00000000" w:rsidDel="00000000" w:rsidP="00000000" w:rsidRDefault="00000000" w:rsidRPr="00000000" w14:paraId="00000595">
      <w:pPr>
        <w:pStyle w:val="Heading2"/>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sz w:val="34"/>
          <w:szCs w:val="34"/>
        </w:rPr>
      </w:pPr>
      <w:bookmarkStart w:colFirst="0" w:colLast="0" w:name="_vn10vpdmn4l3" w:id="271"/>
      <w:bookmarkEnd w:id="271"/>
      <w:r w:rsidDel="00000000" w:rsidR="00000000" w:rsidRPr="00000000">
        <w:rPr>
          <w:b w:val="1"/>
          <w:sz w:val="34"/>
          <w:szCs w:val="34"/>
          <w:rtl w:val="0"/>
        </w:rPr>
        <w:t xml:space="preserve">6. Additional Self-Care Tactics and "Quick Relief" Methods</w:t>
      </w:r>
    </w:p>
    <w:p w:rsidR="00000000" w:rsidDel="00000000" w:rsidP="00000000" w:rsidRDefault="00000000" w:rsidRPr="00000000" w14:paraId="00000596">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26"/>
          <w:szCs w:val="26"/>
        </w:rPr>
      </w:pPr>
      <w:bookmarkStart w:colFirst="0" w:colLast="0" w:name="_okg9cxvsq39i" w:id="272"/>
      <w:bookmarkEnd w:id="272"/>
      <w:r w:rsidDel="00000000" w:rsidR="00000000" w:rsidRPr="00000000">
        <w:rPr>
          <w:b w:val="1"/>
          <w:color w:val="000000"/>
          <w:sz w:val="26"/>
          <w:szCs w:val="26"/>
          <w:rtl w:val="0"/>
        </w:rPr>
        <w:t xml:space="preserve">Grounding Techniques</w:t>
      </w:r>
    </w:p>
    <w:p w:rsidR="00000000" w:rsidDel="00000000" w:rsidP="00000000" w:rsidRDefault="00000000" w:rsidRPr="00000000" w14:paraId="00000597">
      <w:pPr>
        <w:numPr>
          <w:ilvl w:val="0"/>
          <w:numId w:val="336"/>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5-4-3-2-1 Method</w:t>
      </w:r>
      <w:r w:rsidDel="00000000" w:rsidR="00000000" w:rsidRPr="00000000">
        <w:rPr>
          <w:sz w:val="24"/>
          <w:szCs w:val="24"/>
          <w:rtl w:val="0"/>
        </w:rPr>
        <w:t xml:space="preserve">: Identify five things you see, four you can touch, three you hear, two you smell, one you taste—doing this can interrupt anxiety cycles.</w:t>
      </w:r>
    </w:p>
    <w:p w:rsidR="00000000" w:rsidDel="00000000" w:rsidP="00000000" w:rsidRDefault="00000000" w:rsidRPr="00000000" w14:paraId="00000598">
      <w:pPr>
        <w:numPr>
          <w:ilvl w:val="0"/>
          <w:numId w:val="336"/>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b w:val="1"/>
          <w:sz w:val="24"/>
          <w:szCs w:val="24"/>
          <w:rtl w:val="0"/>
        </w:rPr>
        <w:t xml:space="preserve">Box Breathing</w:t>
      </w:r>
      <w:r w:rsidDel="00000000" w:rsidR="00000000" w:rsidRPr="00000000">
        <w:rPr>
          <w:sz w:val="24"/>
          <w:szCs w:val="24"/>
          <w:rtl w:val="0"/>
        </w:rPr>
        <w:t xml:space="preserve">: Inhale 4, hold 4, exhale 4, hold 4. A quick tension release.</w:t>
      </w:r>
    </w:p>
    <w:p w:rsidR="00000000" w:rsidDel="00000000" w:rsidP="00000000" w:rsidRDefault="00000000" w:rsidRPr="00000000" w14:paraId="00000599">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26"/>
          <w:szCs w:val="26"/>
        </w:rPr>
      </w:pPr>
      <w:bookmarkStart w:colFirst="0" w:colLast="0" w:name="_i7l9gdwcx7bz" w:id="273"/>
      <w:bookmarkEnd w:id="273"/>
      <w:r w:rsidDel="00000000" w:rsidR="00000000" w:rsidRPr="00000000">
        <w:rPr>
          <w:b w:val="1"/>
          <w:color w:val="000000"/>
          <w:sz w:val="26"/>
          <w:szCs w:val="26"/>
          <w:rtl w:val="0"/>
        </w:rPr>
        <w:t xml:space="preserve">Positive Affirmations</w:t>
      </w:r>
    </w:p>
    <w:p w:rsidR="00000000" w:rsidDel="00000000" w:rsidP="00000000" w:rsidRDefault="00000000" w:rsidRPr="00000000" w14:paraId="0000059A">
      <w:pPr>
        <w:numPr>
          <w:ilvl w:val="0"/>
          <w:numId w:val="159"/>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Recite to Yourself:</w:t>
      </w:r>
      <w:r w:rsidDel="00000000" w:rsidR="00000000" w:rsidRPr="00000000">
        <w:rPr>
          <w:sz w:val="24"/>
          <w:szCs w:val="24"/>
          <w:rtl w:val="0"/>
        </w:rPr>
        <w:t xml:space="preserve"> Tell yourself "I'm worthy of peace," "I am stronger than this moment," or "I deserve safety and happiness."</w:t>
      </w:r>
    </w:p>
    <w:p w:rsidR="00000000" w:rsidDel="00000000" w:rsidP="00000000" w:rsidRDefault="00000000" w:rsidRPr="00000000" w14:paraId="0000059B">
      <w:pPr>
        <w:numPr>
          <w:ilvl w:val="0"/>
          <w:numId w:val="159"/>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b w:val="1"/>
          <w:sz w:val="24"/>
          <w:szCs w:val="24"/>
          <w:rtl w:val="0"/>
        </w:rPr>
        <w:t xml:space="preserve">Why</w:t>
      </w:r>
      <w:r w:rsidDel="00000000" w:rsidR="00000000" w:rsidRPr="00000000">
        <w:rPr>
          <w:sz w:val="24"/>
          <w:szCs w:val="24"/>
          <w:rtl w:val="0"/>
        </w:rPr>
        <w:t xml:space="preserve">: Counters negative scripts from your ex or self-blame.</w:t>
      </w:r>
    </w:p>
    <w:p w:rsidR="00000000" w:rsidDel="00000000" w:rsidP="00000000" w:rsidRDefault="00000000" w:rsidRPr="00000000" w14:paraId="0000059C">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26"/>
          <w:szCs w:val="26"/>
        </w:rPr>
      </w:pPr>
      <w:bookmarkStart w:colFirst="0" w:colLast="0" w:name="_6s1r7ddylrhn" w:id="274"/>
      <w:bookmarkEnd w:id="274"/>
      <w:r w:rsidDel="00000000" w:rsidR="00000000" w:rsidRPr="00000000">
        <w:rPr>
          <w:b w:val="1"/>
          <w:color w:val="000000"/>
          <w:sz w:val="26"/>
          <w:szCs w:val="26"/>
          <w:rtl w:val="0"/>
        </w:rPr>
        <w:t xml:space="preserve">Mini-Escapes</w:t>
      </w:r>
    </w:p>
    <w:p w:rsidR="00000000" w:rsidDel="00000000" w:rsidP="00000000" w:rsidRDefault="00000000" w:rsidRPr="00000000" w14:paraId="0000059D">
      <w:pPr>
        <w:numPr>
          <w:ilvl w:val="0"/>
          <w:numId w:val="371"/>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Audio/Video</w:t>
      </w:r>
      <w:r w:rsidDel="00000000" w:rsidR="00000000" w:rsidRPr="00000000">
        <w:rPr>
          <w:sz w:val="24"/>
          <w:szCs w:val="24"/>
          <w:rtl w:val="0"/>
        </w:rPr>
        <w:t xml:space="preserve">: Comedy clips, upbeat music, nature documentaries—anything to shift your mental state.</w:t>
      </w:r>
    </w:p>
    <w:p w:rsidR="00000000" w:rsidDel="00000000" w:rsidP="00000000" w:rsidRDefault="00000000" w:rsidRPr="00000000" w14:paraId="0000059E">
      <w:pPr>
        <w:numPr>
          <w:ilvl w:val="0"/>
          <w:numId w:val="371"/>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b w:val="1"/>
          <w:sz w:val="24"/>
          <w:szCs w:val="24"/>
          <w:rtl w:val="0"/>
        </w:rPr>
        <w:t xml:space="preserve">Nature</w:t>
      </w:r>
      <w:r w:rsidDel="00000000" w:rsidR="00000000" w:rsidRPr="00000000">
        <w:rPr>
          <w:sz w:val="24"/>
          <w:szCs w:val="24"/>
          <w:rtl w:val="0"/>
        </w:rPr>
        <w:t xml:space="preserve">: Getting a few minutes outdoors, focusing on fresh air or sunlight, offers a fast mood lift.</w:t>
      </w:r>
    </w:p>
    <w:p w:rsidR="00000000" w:rsidDel="00000000" w:rsidP="00000000" w:rsidRDefault="00000000" w:rsidRPr="00000000" w14:paraId="0000059F">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26"/>
          <w:szCs w:val="26"/>
        </w:rPr>
      </w:pPr>
      <w:bookmarkStart w:colFirst="0" w:colLast="0" w:name="_x1daez31jrah" w:id="275"/>
      <w:bookmarkEnd w:id="275"/>
      <w:r w:rsidDel="00000000" w:rsidR="00000000" w:rsidRPr="00000000">
        <w:rPr>
          <w:b w:val="1"/>
          <w:color w:val="000000"/>
          <w:sz w:val="26"/>
          <w:szCs w:val="26"/>
          <w:rtl w:val="0"/>
        </w:rPr>
        <w:t xml:space="preserve">Safe Anger/Grief Expression</w:t>
      </w:r>
    </w:p>
    <w:p w:rsidR="00000000" w:rsidDel="00000000" w:rsidP="00000000" w:rsidRDefault="00000000" w:rsidRPr="00000000" w14:paraId="000005A0">
      <w:pPr>
        <w:numPr>
          <w:ilvl w:val="0"/>
          <w:numId w:val="192"/>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"Scream therapy"</w:t>
      </w:r>
      <w:r w:rsidDel="00000000" w:rsidR="00000000" w:rsidRPr="00000000">
        <w:rPr>
          <w:sz w:val="24"/>
          <w:szCs w:val="24"/>
          <w:rtl w:val="0"/>
        </w:rPr>
        <w:t xml:space="preserve"> (in private): Hitting a pillow or writing unsent letters to your ex or the court can vent pent-up emotions.</w:t>
      </w:r>
    </w:p>
    <w:p w:rsidR="00000000" w:rsidDel="00000000" w:rsidP="00000000" w:rsidRDefault="00000000" w:rsidRPr="00000000" w14:paraId="000005A1">
      <w:pPr>
        <w:numPr>
          <w:ilvl w:val="0"/>
          <w:numId w:val="192"/>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b w:val="1"/>
          <w:sz w:val="24"/>
          <w:szCs w:val="24"/>
          <w:rtl w:val="0"/>
        </w:rPr>
        <w:t xml:space="preserve">Letter Burning Ritual</w:t>
      </w:r>
      <w:r w:rsidDel="00000000" w:rsidR="00000000" w:rsidRPr="00000000">
        <w:rPr>
          <w:sz w:val="24"/>
          <w:szCs w:val="24"/>
          <w:rtl w:val="0"/>
        </w:rPr>
        <w:t xml:space="preserve">: Symbolically free yourself from emotional baggage by safely burning these unsent letters.</w:t>
      </w:r>
    </w:p>
    <w:p w:rsidR="00000000" w:rsidDel="00000000" w:rsidP="00000000" w:rsidRDefault="00000000" w:rsidRPr="00000000" w14:paraId="000005A2">
      <w:pPr>
        <w:pBdr>
          <w:top w:color="auto" w:space="0" w:sz="0" w:val="none"/>
          <w:left w:color="auto" w:space="0" w:sz="0" w:val="none"/>
          <w:bottom w:color="auto" w:space="0" w:sz="0" w:val="none"/>
          <w:right w:color="auto" w:space="0" w:sz="0" w:val="none"/>
          <w:between w:color="auto" w:space="0" w:sz="0" w:val="none"/>
        </w:pBdr>
        <w:spacing w:after="280" w:line="360" w:lineRule="auto"/>
        <w:ind w:left="600" w:firstLine="0"/>
        <w:rPr>
          <w:i w:val="1"/>
          <w:sz w:val="24"/>
          <w:szCs w:val="24"/>
        </w:rPr>
      </w:pPr>
      <w:r w:rsidDel="00000000" w:rsidR="00000000" w:rsidRPr="00000000">
        <w:rPr>
          <w:b w:val="1"/>
          <w:sz w:val="24"/>
          <w:szCs w:val="24"/>
          <w:rtl w:val="0"/>
        </w:rPr>
        <w:t xml:space="preserve">Quote</w:t>
        <w:br w:type="textWrapping"/>
      </w:r>
      <w:r w:rsidDel="00000000" w:rsidR="00000000" w:rsidRPr="00000000">
        <w:rPr>
          <w:sz w:val="24"/>
          <w:szCs w:val="24"/>
          <w:rtl w:val="0"/>
        </w:rPr>
        <w:t xml:space="preserve">"Self-care isn't indulgence; it's essential. Without it, you're trying to fight an unrelenting storm in flimsy clothing."</w:t>
        <w:br w:type="textWrapping"/>
        <w:t xml:space="preserve">– </w:t>
      </w:r>
      <w:r w:rsidDel="00000000" w:rsidR="00000000" w:rsidRPr="00000000">
        <w:rPr>
          <w:i w:val="1"/>
          <w:sz w:val="24"/>
          <w:szCs w:val="24"/>
          <w:rtl w:val="0"/>
        </w:rPr>
        <w:t xml:space="preserve">Anonymous Survivor</w:t>
      </w:r>
    </w:p>
    <w:p w:rsidR="00000000" w:rsidDel="00000000" w:rsidP="00000000" w:rsidRDefault="00000000" w:rsidRPr="00000000" w14:paraId="000005A3">
      <w:pPr>
        <w:pStyle w:val="Heading2"/>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sz w:val="34"/>
          <w:szCs w:val="34"/>
        </w:rPr>
      </w:pPr>
      <w:bookmarkStart w:colFirst="0" w:colLast="0" w:name="_izu2jwukoq48" w:id="276"/>
      <w:bookmarkEnd w:id="276"/>
      <w:r w:rsidDel="00000000" w:rsidR="00000000" w:rsidRPr="00000000">
        <w:rPr>
          <w:b w:val="1"/>
          <w:sz w:val="34"/>
          <w:szCs w:val="34"/>
          <w:rtl w:val="0"/>
        </w:rPr>
        <w:t xml:space="preserve">7. Maintaining Mental Health During Litigation</w:t>
      </w:r>
    </w:p>
    <w:p w:rsidR="00000000" w:rsidDel="00000000" w:rsidP="00000000" w:rsidRDefault="00000000" w:rsidRPr="00000000" w14:paraId="000005A4">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26"/>
          <w:szCs w:val="26"/>
        </w:rPr>
      </w:pPr>
      <w:bookmarkStart w:colFirst="0" w:colLast="0" w:name="_yq85iwuvqdos" w:id="277"/>
      <w:bookmarkEnd w:id="277"/>
      <w:r w:rsidDel="00000000" w:rsidR="00000000" w:rsidRPr="00000000">
        <w:rPr>
          <w:b w:val="1"/>
          <w:color w:val="000000"/>
          <w:sz w:val="26"/>
          <w:szCs w:val="26"/>
          <w:rtl w:val="0"/>
        </w:rPr>
        <w:t xml:space="preserve">Court Appearances</w:t>
      </w:r>
    </w:p>
    <w:p w:rsidR="00000000" w:rsidDel="00000000" w:rsidP="00000000" w:rsidRDefault="00000000" w:rsidRPr="00000000" w14:paraId="000005A5">
      <w:pPr>
        <w:numPr>
          <w:ilvl w:val="0"/>
          <w:numId w:val="4"/>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sz w:val="24"/>
          <w:szCs w:val="24"/>
          <w:rtl w:val="0"/>
        </w:rPr>
        <w:t xml:space="preserve">Anxiety spikes before/after hearings. Plan brief breathing exercises or grounding. If possible, bring a DV advocate or supportive friend for psychological stability.</w:t>
      </w:r>
    </w:p>
    <w:p w:rsidR="00000000" w:rsidDel="00000000" w:rsidP="00000000" w:rsidRDefault="00000000" w:rsidRPr="00000000" w14:paraId="000005A6">
      <w:pPr>
        <w:numPr>
          <w:ilvl w:val="0"/>
          <w:numId w:val="4"/>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sz w:val="24"/>
          <w:szCs w:val="24"/>
          <w:rtl w:val="0"/>
        </w:rPr>
        <w:t xml:space="preserve">Self-Talk: Remind yourself, "I've prepared, I can handle this," or "One step at a time."</w:t>
      </w:r>
    </w:p>
    <w:p w:rsidR="00000000" w:rsidDel="00000000" w:rsidP="00000000" w:rsidRDefault="00000000" w:rsidRPr="00000000" w14:paraId="000005A7">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26"/>
          <w:szCs w:val="26"/>
        </w:rPr>
      </w:pPr>
      <w:bookmarkStart w:colFirst="0" w:colLast="0" w:name="_5jaaca2yt0a5" w:id="278"/>
      <w:bookmarkEnd w:id="278"/>
      <w:r w:rsidDel="00000000" w:rsidR="00000000" w:rsidRPr="00000000">
        <w:rPr>
          <w:b w:val="1"/>
          <w:color w:val="000000"/>
          <w:sz w:val="26"/>
          <w:szCs w:val="26"/>
          <w:rtl w:val="0"/>
        </w:rPr>
        <w:t xml:space="preserve">Dealing with Opposing Counsel and Ex's Gaslighting</w:t>
      </w:r>
    </w:p>
    <w:p w:rsidR="00000000" w:rsidDel="00000000" w:rsidP="00000000" w:rsidRDefault="00000000" w:rsidRPr="00000000" w14:paraId="000005A8">
      <w:pPr>
        <w:numPr>
          <w:ilvl w:val="0"/>
          <w:numId w:val="320"/>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sz w:val="24"/>
          <w:szCs w:val="24"/>
          <w:rtl w:val="0"/>
        </w:rPr>
        <w:t xml:space="preserve">Stay Grounded: Use quick mantras ("I'm calm, I'm prepared") when the other party tries manipulative stunts.</w:t>
      </w:r>
    </w:p>
    <w:p w:rsidR="00000000" w:rsidDel="00000000" w:rsidP="00000000" w:rsidRDefault="00000000" w:rsidRPr="00000000" w14:paraId="000005A9">
      <w:pPr>
        <w:numPr>
          <w:ilvl w:val="0"/>
          <w:numId w:val="320"/>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sz w:val="24"/>
          <w:szCs w:val="24"/>
          <w:rtl w:val="0"/>
        </w:rPr>
        <w:t xml:space="preserve">Document post-hearing emotional reactions—patterns might show repeated triggers you can tackle in therapy.</w:t>
      </w:r>
    </w:p>
    <w:p w:rsidR="00000000" w:rsidDel="00000000" w:rsidP="00000000" w:rsidRDefault="00000000" w:rsidRPr="00000000" w14:paraId="000005AA">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26"/>
          <w:szCs w:val="26"/>
        </w:rPr>
      </w:pPr>
      <w:bookmarkStart w:colFirst="0" w:colLast="0" w:name="_buuggfwcrvgk" w:id="279"/>
      <w:bookmarkEnd w:id="279"/>
      <w:r w:rsidDel="00000000" w:rsidR="00000000" w:rsidRPr="00000000">
        <w:rPr>
          <w:b w:val="1"/>
          <w:color w:val="000000"/>
          <w:sz w:val="26"/>
          <w:szCs w:val="26"/>
          <w:rtl w:val="0"/>
        </w:rPr>
        <w:t xml:space="preserve">Communication Boundaries</w:t>
      </w:r>
    </w:p>
    <w:p w:rsidR="00000000" w:rsidDel="00000000" w:rsidP="00000000" w:rsidRDefault="00000000" w:rsidRPr="00000000" w14:paraId="000005AB">
      <w:pPr>
        <w:numPr>
          <w:ilvl w:val="0"/>
          <w:numId w:val="345"/>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sz w:val="24"/>
          <w:szCs w:val="24"/>
          <w:rtl w:val="0"/>
        </w:rPr>
        <w:t xml:space="preserve">Set windows to read or respond to ex's messages. Constant checking fosters perpetual stress.</w:t>
      </w:r>
    </w:p>
    <w:p w:rsidR="00000000" w:rsidDel="00000000" w:rsidP="00000000" w:rsidRDefault="00000000" w:rsidRPr="00000000" w14:paraId="000005AC">
      <w:pPr>
        <w:numPr>
          <w:ilvl w:val="0"/>
          <w:numId w:val="345"/>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sz w:val="24"/>
          <w:szCs w:val="24"/>
          <w:rtl w:val="0"/>
        </w:rPr>
        <w:t xml:space="preserve">Use co-parenting apps to reduce direct calls or texts that can become confrontational.</w:t>
      </w:r>
    </w:p>
    <w:p w:rsidR="00000000" w:rsidDel="00000000" w:rsidP="00000000" w:rsidRDefault="00000000" w:rsidRPr="00000000" w14:paraId="000005AD">
      <w:pPr>
        <w:pStyle w:val="Heading2"/>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sz w:val="34"/>
          <w:szCs w:val="34"/>
        </w:rPr>
      </w:pPr>
      <w:bookmarkStart w:colFirst="0" w:colLast="0" w:name="_lml9soj2m8wg" w:id="280"/>
      <w:bookmarkEnd w:id="280"/>
      <w:r w:rsidDel="00000000" w:rsidR="00000000" w:rsidRPr="00000000">
        <w:rPr>
          <w:b w:val="1"/>
          <w:sz w:val="34"/>
          <w:szCs w:val="34"/>
          <w:rtl w:val="0"/>
        </w:rPr>
        <w:t xml:space="preserve">8. Handling Boundary-Pushing from an Ex (or Others)</w:t>
      </w:r>
    </w:p>
    <w:p w:rsidR="00000000" w:rsidDel="00000000" w:rsidP="00000000" w:rsidRDefault="00000000" w:rsidRPr="00000000" w14:paraId="000005AE">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An ex might deliberately test or violate your boundaries—e.g., calling at odd hours, showing up uninvited, crossing property lines while claiming "I'm on the sidewalk," or repeatedly texting "urgent" requests that aren't urgent.</w:t>
      </w:r>
    </w:p>
    <w:p w:rsidR="00000000" w:rsidDel="00000000" w:rsidP="00000000" w:rsidRDefault="00000000" w:rsidRPr="00000000" w14:paraId="000005AF">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26"/>
          <w:szCs w:val="26"/>
        </w:rPr>
      </w:pPr>
      <w:bookmarkStart w:colFirst="0" w:colLast="0" w:name="_l46z18srawo9" w:id="281"/>
      <w:bookmarkEnd w:id="281"/>
      <w:r w:rsidDel="00000000" w:rsidR="00000000" w:rsidRPr="00000000">
        <w:rPr>
          <w:b w:val="1"/>
          <w:color w:val="000000"/>
          <w:sz w:val="26"/>
          <w:szCs w:val="26"/>
          <w:rtl w:val="0"/>
        </w:rPr>
        <w:t xml:space="preserve">Types of Boundary-Pushing</w:t>
      </w:r>
    </w:p>
    <w:p w:rsidR="00000000" w:rsidDel="00000000" w:rsidP="00000000" w:rsidRDefault="00000000" w:rsidRPr="00000000" w14:paraId="000005B0">
      <w:pPr>
        <w:numPr>
          <w:ilvl w:val="0"/>
          <w:numId w:val="213"/>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Frequent Late-Night Contact</w:t>
      </w:r>
      <w:r w:rsidDel="00000000" w:rsidR="00000000" w:rsidRPr="00000000">
        <w:rPr>
          <w:sz w:val="24"/>
          <w:szCs w:val="24"/>
          <w:rtl w:val="0"/>
        </w:rPr>
        <w:t xml:space="preserve">: They ignore your set communication hours, harassing you past midnight or bombarding your phone with calls.</w:t>
      </w:r>
    </w:p>
    <w:p w:rsidR="00000000" w:rsidDel="00000000" w:rsidP="00000000" w:rsidRDefault="00000000" w:rsidRPr="00000000" w14:paraId="000005B1">
      <w:pPr>
        <w:numPr>
          <w:ilvl w:val="0"/>
          <w:numId w:val="213"/>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Showing up at Your Home</w:t>
      </w:r>
      <w:r w:rsidDel="00000000" w:rsidR="00000000" w:rsidRPr="00000000">
        <w:rPr>
          <w:sz w:val="24"/>
          <w:szCs w:val="24"/>
          <w:rtl w:val="0"/>
        </w:rPr>
        <w:t xml:space="preserve">: They might remain outside on public property, photographing you while claiming "I'm not trespassing."</w:t>
      </w:r>
    </w:p>
    <w:p w:rsidR="00000000" w:rsidDel="00000000" w:rsidP="00000000" w:rsidRDefault="00000000" w:rsidRPr="00000000" w14:paraId="000005B2">
      <w:pPr>
        <w:numPr>
          <w:ilvl w:val="0"/>
          <w:numId w:val="213"/>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Psychological Guilt Trips</w:t>
      </w:r>
      <w:r w:rsidDel="00000000" w:rsidR="00000000" w:rsidRPr="00000000">
        <w:rPr>
          <w:sz w:val="24"/>
          <w:szCs w:val="24"/>
          <w:rtl w:val="0"/>
        </w:rPr>
        <w:t xml:space="preserve">: Insisting you "owe them" more discussion or mediation time, even though you've established a no-contact or limited-contact boundary.</w:t>
      </w:r>
    </w:p>
    <w:p w:rsidR="00000000" w:rsidDel="00000000" w:rsidP="00000000" w:rsidRDefault="00000000" w:rsidRPr="00000000" w14:paraId="000005B3">
      <w:pPr>
        <w:numPr>
          <w:ilvl w:val="0"/>
          <w:numId w:val="213"/>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b w:val="1"/>
          <w:sz w:val="24"/>
          <w:szCs w:val="24"/>
          <w:rtl w:val="0"/>
        </w:rPr>
        <w:t xml:space="preserve">Involving Mutual Friends</w:t>
      </w:r>
      <w:r w:rsidDel="00000000" w:rsidR="00000000" w:rsidRPr="00000000">
        <w:rPr>
          <w:sz w:val="24"/>
          <w:szCs w:val="24"/>
          <w:rtl w:val="0"/>
        </w:rPr>
        <w:t xml:space="preserve">: They get third parties to nudge, guilt, or pressure you to relax boundaries.</w:t>
      </w:r>
    </w:p>
    <w:p w:rsidR="00000000" w:rsidDel="00000000" w:rsidP="00000000" w:rsidRDefault="00000000" w:rsidRPr="00000000" w14:paraId="000005B4">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26"/>
          <w:szCs w:val="26"/>
        </w:rPr>
      </w:pPr>
      <w:bookmarkStart w:colFirst="0" w:colLast="0" w:name="_s5afvrv0p8b" w:id="282"/>
      <w:bookmarkEnd w:id="282"/>
      <w:r w:rsidDel="00000000" w:rsidR="00000000" w:rsidRPr="00000000">
        <w:rPr>
          <w:b w:val="1"/>
          <w:color w:val="000000"/>
          <w:sz w:val="26"/>
          <w:szCs w:val="26"/>
          <w:rtl w:val="0"/>
        </w:rPr>
        <w:t xml:space="preserve">Boundary Enforcement Techniques</w:t>
      </w:r>
    </w:p>
    <w:p w:rsidR="00000000" w:rsidDel="00000000" w:rsidP="00000000" w:rsidRDefault="00000000" w:rsidRPr="00000000" w14:paraId="000005B5">
      <w:pPr>
        <w:numPr>
          <w:ilvl w:val="0"/>
          <w:numId w:val="460"/>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Gray Rock Method:</w:t>
      </w:r>
      <w:r w:rsidDel="00000000" w:rsidR="00000000" w:rsidRPr="00000000">
        <w:rPr>
          <w:sz w:val="24"/>
          <w:szCs w:val="24"/>
          <w:rtl w:val="0"/>
        </w:rPr>
        <w:t xml:space="preserve"> Respond minimally and blandly—avoid details that fuel their manipulations.</w:t>
      </w:r>
    </w:p>
    <w:p w:rsidR="00000000" w:rsidDel="00000000" w:rsidP="00000000" w:rsidRDefault="00000000" w:rsidRPr="00000000" w14:paraId="000005B6">
      <w:pPr>
        <w:numPr>
          <w:ilvl w:val="0"/>
          <w:numId w:val="460"/>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Written Communication Only:</w:t>
      </w:r>
      <w:r w:rsidDel="00000000" w:rsidR="00000000" w:rsidRPr="00000000">
        <w:rPr>
          <w:sz w:val="24"/>
          <w:szCs w:val="24"/>
          <w:rtl w:val="0"/>
        </w:rPr>
        <w:t xml:space="preserve"> If phone calls stoke anxiety, insist on email or a co-parenting app, giving you a record of interactions.</w:t>
      </w:r>
    </w:p>
    <w:p w:rsidR="00000000" w:rsidDel="00000000" w:rsidP="00000000" w:rsidRDefault="00000000" w:rsidRPr="00000000" w14:paraId="000005B7">
      <w:pPr>
        <w:numPr>
          <w:ilvl w:val="0"/>
          <w:numId w:val="460"/>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Set Consequences</w:t>
      </w:r>
      <w:r w:rsidDel="00000000" w:rsidR="00000000" w:rsidRPr="00000000">
        <w:rPr>
          <w:sz w:val="24"/>
          <w:szCs w:val="24"/>
          <w:rtl w:val="0"/>
        </w:rPr>
        <w:t xml:space="preserve">: "If you call me after 8 p.m., I won't respond until the next morning." "If you show up unannounced, I'll contact law enforcement or my attorney."</w:t>
      </w:r>
    </w:p>
    <w:p w:rsidR="00000000" w:rsidDel="00000000" w:rsidP="00000000" w:rsidRDefault="00000000" w:rsidRPr="00000000" w14:paraId="000005B8">
      <w:pPr>
        <w:numPr>
          <w:ilvl w:val="0"/>
          <w:numId w:val="460"/>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b w:val="1"/>
          <w:sz w:val="24"/>
          <w:szCs w:val="24"/>
          <w:rtl w:val="0"/>
        </w:rPr>
        <w:t xml:space="preserve">Document Violations</w:t>
      </w:r>
      <w:r w:rsidDel="00000000" w:rsidR="00000000" w:rsidRPr="00000000">
        <w:rPr>
          <w:sz w:val="24"/>
          <w:szCs w:val="24"/>
          <w:rtl w:val="0"/>
        </w:rPr>
        <w:t xml:space="preserve">: Keep a log of each boundary breach—time, date, and nature of contact. This helps in protective order extensions or child custody arguments.</w:t>
      </w:r>
    </w:p>
    <w:p w:rsidR="00000000" w:rsidDel="00000000" w:rsidP="00000000" w:rsidRDefault="00000000" w:rsidRPr="00000000" w14:paraId="000005B9">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26"/>
          <w:szCs w:val="26"/>
        </w:rPr>
      </w:pPr>
      <w:bookmarkStart w:colFirst="0" w:colLast="0" w:name="_qcq7w3k3fayn" w:id="283"/>
      <w:bookmarkEnd w:id="283"/>
      <w:r w:rsidDel="00000000" w:rsidR="00000000" w:rsidRPr="00000000">
        <w:rPr>
          <w:b w:val="1"/>
          <w:color w:val="000000"/>
          <w:sz w:val="26"/>
          <w:szCs w:val="26"/>
          <w:rtl w:val="0"/>
        </w:rPr>
        <w:t xml:space="preserve">When They Skirt the Law</w:t>
      </w:r>
    </w:p>
    <w:p w:rsidR="00000000" w:rsidDel="00000000" w:rsidP="00000000" w:rsidRDefault="00000000" w:rsidRPr="00000000" w14:paraId="000005BA">
      <w:pPr>
        <w:numPr>
          <w:ilvl w:val="0"/>
          <w:numId w:val="296"/>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Public Property Loitering</w:t>
      </w:r>
      <w:r w:rsidDel="00000000" w:rsidR="00000000" w:rsidRPr="00000000">
        <w:rPr>
          <w:sz w:val="24"/>
          <w:szCs w:val="24"/>
          <w:rtl w:val="0"/>
        </w:rPr>
        <w:t xml:space="preserve">: They stand on the sidewalk snapping photos or driving by repeatedly.</w:t>
      </w:r>
    </w:p>
    <w:p w:rsidR="00000000" w:rsidDel="00000000" w:rsidP="00000000" w:rsidRDefault="00000000" w:rsidRPr="00000000" w14:paraId="000005BB">
      <w:pPr>
        <w:numPr>
          <w:ilvl w:val="0"/>
          <w:numId w:val="296"/>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sz w:val="24"/>
          <w:szCs w:val="24"/>
          <w:rtl w:val="0"/>
        </w:rPr>
        <w:t xml:space="preserve">If your restraining order prohibits them from coming within a certain distance, ensure the order includes "public areas" in front of your residence or your child's school.</w:t>
      </w:r>
    </w:p>
    <w:p w:rsidR="00000000" w:rsidDel="00000000" w:rsidP="00000000" w:rsidRDefault="00000000" w:rsidRPr="00000000" w14:paraId="000005BC">
      <w:pPr>
        <w:numPr>
          <w:ilvl w:val="0"/>
          <w:numId w:val="296"/>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b w:val="1"/>
          <w:sz w:val="24"/>
          <w:szCs w:val="24"/>
          <w:rtl w:val="0"/>
        </w:rPr>
        <w:t xml:space="preserve">Call Police</w:t>
      </w:r>
      <w:r w:rsidDel="00000000" w:rsidR="00000000" w:rsidRPr="00000000">
        <w:rPr>
          <w:sz w:val="24"/>
          <w:szCs w:val="24"/>
          <w:rtl w:val="0"/>
        </w:rPr>
        <w:t xml:space="preserve">: Even if they claim it's "lawful," repeated boundary-pushing can be deemed harassment or stalking.</w:t>
      </w:r>
    </w:p>
    <w:p w:rsidR="00000000" w:rsidDel="00000000" w:rsidP="00000000" w:rsidRDefault="00000000" w:rsidRPr="00000000" w14:paraId="000005BD">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Reaffirm your right to personal boundaries—"I'm not overreacting; this is about safety and mental well-being." If repeated boundary-pushing persists, consult your DV advocate or attorney for potential legal modifications or escalations.</w:t>
      </w:r>
    </w:p>
    <w:p w:rsidR="00000000" w:rsidDel="00000000" w:rsidP="00000000" w:rsidRDefault="00000000" w:rsidRPr="00000000" w14:paraId="000005BE">
      <w:pPr>
        <w:pStyle w:val="Heading2"/>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sz w:val="34"/>
          <w:szCs w:val="34"/>
        </w:rPr>
      </w:pPr>
      <w:bookmarkStart w:colFirst="0" w:colLast="0" w:name="_qr01vqvloirn" w:id="284"/>
      <w:bookmarkEnd w:id="284"/>
      <w:r w:rsidDel="00000000" w:rsidR="00000000" w:rsidRPr="00000000">
        <w:rPr>
          <w:b w:val="1"/>
          <w:sz w:val="34"/>
          <w:szCs w:val="34"/>
          <w:rtl w:val="0"/>
        </w:rPr>
        <w:t xml:space="preserve">9. Encouraging Healing After the War</w:t>
      </w:r>
    </w:p>
    <w:p w:rsidR="00000000" w:rsidDel="00000000" w:rsidP="00000000" w:rsidRDefault="00000000" w:rsidRPr="00000000" w14:paraId="000005BF">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When the divorce or DV crisis ends, psychological scars remain. True healing is a gradual, ongoing process.</w:t>
      </w:r>
    </w:p>
    <w:p w:rsidR="00000000" w:rsidDel="00000000" w:rsidP="00000000" w:rsidRDefault="00000000" w:rsidRPr="00000000" w14:paraId="000005C0">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26"/>
          <w:szCs w:val="26"/>
        </w:rPr>
      </w:pPr>
      <w:bookmarkStart w:colFirst="0" w:colLast="0" w:name="_m0ny7f2h4w9d" w:id="285"/>
      <w:bookmarkEnd w:id="285"/>
      <w:r w:rsidDel="00000000" w:rsidR="00000000" w:rsidRPr="00000000">
        <w:rPr>
          <w:b w:val="1"/>
          <w:color w:val="000000"/>
          <w:sz w:val="26"/>
          <w:szCs w:val="26"/>
          <w:rtl w:val="0"/>
        </w:rPr>
        <w:t xml:space="preserve">Trauma Counseling and EMDR</w:t>
      </w:r>
    </w:p>
    <w:p w:rsidR="00000000" w:rsidDel="00000000" w:rsidP="00000000" w:rsidRDefault="00000000" w:rsidRPr="00000000" w14:paraId="000005C1">
      <w:pPr>
        <w:numPr>
          <w:ilvl w:val="0"/>
          <w:numId w:val="44"/>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sz w:val="24"/>
          <w:szCs w:val="24"/>
          <w:rtl w:val="0"/>
        </w:rPr>
        <w:t xml:space="preserve">EMDR helps reprocess painful memories from the abuser's intimidation or boundary infractions.</w:t>
      </w:r>
    </w:p>
    <w:p w:rsidR="00000000" w:rsidDel="00000000" w:rsidP="00000000" w:rsidRDefault="00000000" w:rsidRPr="00000000" w14:paraId="000005C2">
      <w:pPr>
        <w:numPr>
          <w:ilvl w:val="0"/>
          <w:numId w:val="44"/>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sz w:val="24"/>
          <w:szCs w:val="24"/>
          <w:rtl w:val="0"/>
        </w:rPr>
        <w:t xml:space="preserve">Long-Term Therapy: Even after the legal dust settles, leftover trauma can emerge; sustained counseling prevents future crises.</w:t>
      </w:r>
    </w:p>
    <w:p w:rsidR="00000000" w:rsidDel="00000000" w:rsidP="00000000" w:rsidRDefault="00000000" w:rsidRPr="00000000" w14:paraId="000005C3">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26"/>
          <w:szCs w:val="26"/>
        </w:rPr>
      </w:pPr>
      <w:bookmarkStart w:colFirst="0" w:colLast="0" w:name="_wm0umlg9qfb8" w:id="286"/>
      <w:bookmarkEnd w:id="286"/>
      <w:r w:rsidDel="00000000" w:rsidR="00000000" w:rsidRPr="00000000">
        <w:rPr>
          <w:b w:val="1"/>
          <w:color w:val="000000"/>
          <w:sz w:val="26"/>
          <w:szCs w:val="26"/>
          <w:rtl w:val="0"/>
        </w:rPr>
        <w:t xml:space="preserve">Reclaiming Identity</w:t>
      </w:r>
    </w:p>
    <w:p w:rsidR="00000000" w:rsidDel="00000000" w:rsidP="00000000" w:rsidRDefault="00000000" w:rsidRPr="00000000" w14:paraId="000005C4">
      <w:pPr>
        <w:numPr>
          <w:ilvl w:val="0"/>
          <w:numId w:val="380"/>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Post-Abuse</w:t>
      </w:r>
      <w:r w:rsidDel="00000000" w:rsidR="00000000" w:rsidRPr="00000000">
        <w:rPr>
          <w:sz w:val="24"/>
          <w:szCs w:val="24"/>
          <w:rtl w:val="0"/>
        </w:rPr>
        <w:t xml:space="preserve">: Revisit old interests or develop new ones. Freed from your ex's control, explore fresh goals or adventures.</w:t>
      </w:r>
    </w:p>
    <w:p w:rsidR="00000000" w:rsidDel="00000000" w:rsidP="00000000" w:rsidRDefault="00000000" w:rsidRPr="00000000" w14:paraId="000005C5">
      <w:pPr>
        <w:numPr>
          <w:ilvl w:val="0"/>
          <w:numId w:val="380"/>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sz w:val="24"/>
          <w:szCs w:val="24"/>
          <w:rtl w:val="0"/>
        </w:rPr>
        <w:t xml:space="preserve">Reconnecting with lost friends/family—this fosters belonging, reversing isolation from the marriage's darkest days.</w:t>
      </w:r>
    </w:p>
    <w:p w:rsidR="00000000" w:rsidDel="00000000" w:rsidP="00000000" w:rsidRDefault="00000000" w:rsidRPr="00000000" w14:paraId="000005C6">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26"/>
          <w:szCs w:val="26"/>
        </w:rPr>
      </w:pPr>
      <w:bookmarkStart w:colFirst="0" w:colLast="0" w:name="_nnxcoa4t3vou" w:id="287"/>
      <w:bookmarkEnd w:id="287"/>
      <w:r w:rsidDel="00000000" w:rsidR="00000000" w:rsidRPr="00000000">
        <w:rPr>
          <w:b w:val="1"/>
          <w:color w:val="000000"/>
          <w:sz w:val="26"/>
          <w:szCs w:val="26"/>
          <w:rtl w:val="0"/>
        </w:rPr>
        <w:t xml:space="preserve">Celebrating Small Victories</w:t>
      </w:r>
    </w:p>
    <w:p w:rsidR="00000000" w:rsidDel="00000000" w:rsidP="00000000" w:rsidRDefault="00000000" w:rsidRPr="00000000" w14:paraId="000005C7">
      <w:pPr>
        <w:numPr>
          <w:ilvl w:val="0"/>
          <w:numId w:val="333"/>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Keep track</w:t>
      </w:r>
      <w:r w:rsidDel="00000000" w:rsidR="00000000" w:rsidRPr="00000000">
        <w:rPr>
          <w:sz w:val="24"/>
          <w:szCs w:val="24"/>
          <w:rtl w:val="0"/>
        </w:rPr>
        <w:t xml:space="preserve">: "No anxiety attack this week," "Stood firm on boundaries," "Enjoyed a hobby for an hour."</w:t>
      </w:r>
    </w:p>
    <w:p w:rsidR="00000000" w:rsidDel="00000000" w:rsidP="00000000" w:rsidRDefault="00000000" w:rsidRPr="00000000" w14:paraId="000005C8">
      <w:pPr>
        <w:numPr>
          <w:ilvl w:val="0"/>
          <w:numId w:val="333"/>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sz w:val="24"/>
          <w:szCs w:val="24"/>
          <w:rtl w:val="0"/>
        </w:rPr>
        <w:t xml:space="preserve">These micro-milestones reinforce hope, reminding you how far you've progressed.</w:t>
      </w:r>
    </w:p>
    <w:p w:rsidR="00000000" w:rsidDel="00000000" w:rsidP="00000000" w:rsidRDefault="00000000" w:rsidRPr="00000000" w14:paraId="000005C9">
      <w:pPr>
        <w:pBdr>
          <w:top w:color="auto" w:space="0" w:sz="0" w:val="none"/>
          <w:left w:color="auto" w:space="0" w:sz="0" w:val="none"/>
          <w:bottom w:color="auto" w:space="0" w:sz="0" w:val="none"/>
          <w:right w:color="auto" w:space="0" w:sz="0" w:val="none"/>
          <w:between w:color="auto" w:space="0" w:sz="0" w:val="none"/>
        </w:pBdr>
        <w:spacing w:after="280" w:line="360" w:lineRule="auto"/>
        <w:ind w:left="600" w:firstLine="0"/>
        <w:rPr>
          <w:sz w:val="24"/>
          <w:szCs w:val="24"/>
        </w:rPr>
      </w:pPr>
      <w:r w:rsidDel="00000000" w:rsidR="00000000" w:rsidRPr="00000000">
        <w:rPr>
          <w:b w:val="1"/>
          <w:sz w:val="24"/>
          <w:szCs w:val="24"/>
          <w:rtl w:val="0"/>
        </w:rPr>
        <w:t xml:space="preserve">Statistic</w:t>
      </w:r>
      <w:r w:rsidDel="00000000" w:rsidR="00000000" w:rsidRPr="00000000">
        <w:rPr>
          <w:sz w:val="24"/>
          <w:szCs w:val="24"/>
          <w:rtl w:val="0"/>
        </w:rPr>
        <w:t xml:space="preserve">: A </w:t>
      </w:r>
      <w:r w:rsidDel="00000000" w:rsidR="00000000" w:rsidRPr="00000000">
        <w:rPr>
          <w:i w:val="1"/>
          <w:sz w:val="24"/>
          <w:szCs w:val="24"/>
          <w:rtl w:val="0"/>
        </w:rPr>
        <w:t xml:space="preserve">2019 Journal of Traumatic Stress</w:t>
      </w:r>
      <w:r w:rsidDel="00000000" w:rsidR="00000000" w:rsidRPr="00000000">
        <w:rPr>
          <w:sz w:val="24"/>
          <w:szCs w:val="24"/>
          <w:rtl w:val="0"/>
        </w:rPr>
        <w:t xml:space="preserve"> study noted that when survivors acknowledged small daily gains, it reduced PTSD symptoms and improved resilience over 12 months.</w:t>
      </w:r>
    </w:p>
    <w:p w:rsidR="00000000" w:rsidDel="00000000" w:rsidP="00000000" w:rsidRDefault="00000000" w:rsidRPr="00000000" w14:paraId="000005CA">
      <w:pPr>
        <w:pStyle w:val="Heading2"/>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sz w:val="34"/>
          <w:szCs w:val="34"/>
        </w:rPr>
      </w:pPr>
      <w:bookmarkStart w:colFirst="0" w:colLast="0" w:name="_xo3r00nnu9qx" w:id="288"/>
      <w:bookmarkEnd w:id="288"/>
      <w:r w:rsidDel="00000000" w:rsidR="00000000" w:rsidRPr="00000000">
        <w:rPr>
          <w:b w:val="1"/>
          <w:sz w:val="34"/>
          <w:szCs w:val="34"/>
          <w:rtl w:val="0"/>
        </w:rPr>
        <w:t xml:space="preserve">10. Additional and Creative Self-Care Ideas</w:t>
      </w:r>
    </w:p>
    <w:p w:rsidR="00000000" w:rsidDel="00000000" w:rsidP="00000000" w:rsidRDefault="00000000" w:rsidRPr="00000000" w14:paraId="000005CB">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26"/>
          <w:szCs w:val="26"/>
        </w:rPr>
      </w:pPr>
      <w:bookmarkStart w:colFirst="0" w:colLast="0" w:name="_ives92q29595" w:id="289"/>
      <w:bookmarkEnd w:id="289"/>
      <w:r w:rsidDel="00000000" w:rsidR="00000000" w:rsidRPr="00000000">
        <w:rPr>
          <w:b w:val="1"/>
          <w:color w:val="000000"/>
          <w:sz w:val="26"/>
          <w:szCs w:val="26"/>
          <w:rtl w:val="0"/>
        </w:rPr>
        <w:t xml:space="preserve">Buddy System</w:t>
      </w:r>
    </w:p>
    <w:p w:rsidR="00000000" w:rsidDel="00000000" w:rsidP="00000000" w:rsidRDefault="00000000" w:rsidRPr="00000000" w14:paraId="000005CC">
      <w:pPr>
        <w:numPr>
          <w:ilvl w:val="0"/>
          <w:numId w:val="115"/>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sz w:val="24"/>
          <w:szCs w:val="24"/>
          <w:rtl w:val="0"/>
        </w:rPr>
        <w:t xml:space="preserve">Pair with a friend or co-survivor, checking in daily or weekly. Share your feelings and set self-care goals (e.g., "I walked 15 minutes"). Accountability fosters follow-through.</w:t>
      </w:r>
    </w:p>
    <w:p w:rsidR="00000000" w:rsidDel="00000000" w:rsidP="00000000" w:rsidRDefault="00000000" w:rsidRPr="00000000" w14:paraId="000005CD">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26"/>
          <w:szCs w:val="26"/>
        </w:rPr>
      </w:pPr>
      <w:bookmarkStart w:colFirst="0" w:colLast="0" w:name="_1f8k0a90j8x9" w:id="290"/>
      <w:bookmarkEnd w:id="290"/>
      <w:r w:rsidDel="00000000" w:rsidR="00000000" w:rsidRPr="00000000">
        <w:rPr>
          <w:b w:val="1"/>
          <w:color w:val="000000"/>
          <w:sz w:val="26"/>
          <w:szCs w:val="26"/>
          <w:rtl w:val="0"/>
        </w:rPr>
        <w:t xml:space="preserve">Support Circles</w:t>
      </w:r>
    </w:p>
    <w:p w:rsidR="00000000" w:rsidDel="00000000" w:rsidP="00000000" w:rsidRDefault="00000000" w:rsidRPr="00000000" w14:paraId="000005CE">
      <w:pPr>
        <w:numPr>
          <w:ilvl w:val="0"/>
          <w:numId w:val="37"/>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sz w:val="24"/>
          <w:szCs w:val="24"/>
          <w:rtl w:val="0"/>
        </w:rPr>
        <w:t xml:space="preserve">Form a group text or chat with a few trusted allies—vent frustrations or celebrate wins. Over time, the synergy breaks isolation and fosters problem-solving.</w:t>
      </w:r>
    </w:p>
    <w:p w:rsidR="00000000" w:rsidDel="00000000" w:rsidP="00000000" w:rsidRDefault="00000000" w:rsidRPr="00000000" w14:paraId="000005CF">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26"/>
          <w:szCs w:val="26"/>
        </w:rPr>
      </w:pPr>
      <w:bookmarkStart w:colFirst="0" w:colLast="0" w:name="_lu5g8iic3s4s" w:id="291"/>
      <w:bookmarkEnd w:id="291"/>
      <w:r w:rsidDel="00000000" w:rsidR="00000000" w:rsidRPr="00000000">
        <w:rPr>
          <w:b w:val="1"/>
          <w:color w:val="000000"/>
          <w:sz w:val="26"/>
          <w:szCs w:val="26"/>
          <w:rtl w:val="0"/>
        </w:rPr>
        <w:t xml:space="preserve">Happiness Jar</w:t>
      </w:r>
    </w:p>
    <w:p w:rsidR="00000000" w:rsidDel="00000000" w:rsidP="00000000" w:rsidRDefault="00000000" w:rsidRPr="00000000" w14:paraId="000005D0">
      <w:pPr>
        <w:numPr>
          <w:ilvl w:val="0"/>
          <w:numId w:val="108"/>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sz w:val="24"/>
          <w:szCs w:val="24"/>
          <w:rtl w:val="0"/>
        </w:rPr>
        <w:t xml:space="preserve">Write small joys or gratitude notes and drop them in a jar. On harsh days, draw a note to recall a glimmer of positivity.</w:t>
      </w:r>
    </w:p>
    <w:p w:rsidR="00000000" w:rsidDel="00000000" w:rsidP="00000000" w:rsidRDefault="00000000" w:rsidRPr="00000000" w14:paraId="000005D1">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26"/>
          <w:szCs w:val="26"/>
        </w:rPr>
      </w:pPr>
      <w:bookmarkStart w:colFirst="0" w:colLast="0" w:name="_4403eb9p1wlt" w:id="292"/>
      <w:bookmarkEnd w:id="292"/>
      <w:r w:rsidDel="00000000" w:rsidR="00000000" w:rsidRPr="00000000">
        <w:rPr>
          <w:b w:val="1"/>
          <w:color w:val="000000"/>
          <w:sz w:val="26"/>
          <w:szCs w:val="26"/>
          <w:rtl w:val="0"/>
        </w:rPr>
        <w:t xml:space="preserve">Therapeutic Hobbies</w:t>
      </w:r>
    </w:p>
    <w:p w:rsidR="00000000" w:rsidDel="00000000" w:rsidP="00000000" w:rsidRDefault="00000000" w:rsidRPr="00000000" w14:paraId="000005D2">
      <w:pPr>
        <w:numPr>
          <w:ilvl w:val="0"/>
          <w:numId w:val="24"/>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Art</w:t>
      </w:r>
      <w:r w:rsidDel="00000000" w:rsidR="00000000" w:rsidRPr="00000000">
        <w:rPr>
          <w:sz w:val="24"/>
          <w:szCs w:val="24"/>
          <w:rtl w:val="0"/>
        </w:rPr>
        <w:t xml:space="preserve">: Painting, collage, and photography channel unspoken feelings.</w:t>
      </w:r>
    </w:p>
    <w:p w:rsidR="00000000" w:rsidDel="00000000" w:rsidP="00000000" w:rsidRDefault="00000000" w:rsidRPr="00000000" w14:paraId="000005D3">
      <w:pPr>
        <w:numPr>
          <w:ilvl w:val="0"/>
          <w:numId w:val="24"/>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Music/Dance</w:t>
      </w:r>
      <w:r w:rsidDel="00000000" w:rsidR="00000000" w:rsidRPr="00000000">
        <w:rPr>
          <w:sz w:val="24"/>
          <w:szCs w:val="24"/>
          <w:rtl w:val="0"/>
        </w:rPr>
        <w:t xml:space="preserve">: Singing or dancing alone or with a safe group—releasing internalized tension physically.</w:t>
      </w:r>
    </w:p>
    <w:p w:rsidR="00000000" w:rsidDel="00000000" w:rsidP="00000000" w:rsidRDefault="00000000" w:rsidRPr="00000000" w14:paraId="000005D4">
      <w:pPr>
        <w:numPr>
          <w:ilvl w:val="0"/>
          <w:numId w:val="24"/>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b w:val="1"/>
          <w:sz w:val="24"/>
          <w:szCs w:val="24"/>
          <w:rtl w:val="0"/>
        </w:rPr>
        <w:t xml:space="preserve">Gardening</w:t>
      </w:r>
      <w:r w:rsidDel="00000000" w:rsidR="00000000" w:rsidRPr="00000000">
        <w:rPr>
          <w:sz w:val="24"/>
          <w:szCs w:val="24"/>
          <w:rtl w:val="0"/>
        </w:rPr>
        <w:t xml:space="preserve">: Tending plants can feel healing—each sprout symbolizes growth in adversity.</w:t>
      </w:r>
    </w:p>
    <w:p w:rsidR="00000000" w:rsidDel="00000000" w:rsidP="00000000" w:rsidRDefault="00000000" w:rsidRPr="00000000" w14:paraId="000005D5">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26"/>
          <w:szCs w:val="26"/>
        </w:rPr>
      </w:pPr>
      <w:bookmarkStart w:colFirst="0" w:colLast="0" w:name="_8ut71u2y4dlt" w:id="293"/>
      <w:bookmarkEnd w:id="293"/>
      <w:r w:rsidDel="00000000" w:rsidR="00000000" w:rsidRPr="00000000">
        <w:rPr>
          <w:b w:val="1"/>
          <w:color w:val="000000"/>
          <w:sz w:val="26"/>
          <w:szCs w:val="26"/>
          <w:rtl w:val="0"/>
        </w:rPr>
        <w:t xml:space="preserve">Support Animal or Pet Therapy</w:t>
      </w:r>
    </w:p>
    <w:p w:rsidR="00000000" w:rsidDel="00000000" w:rsidP="00000000" w:rsidRDefault="00000000" w:rsidRPr="00000000" w14:paraId="000005D6">
      <w:pPr>
        <w:numPr>
          <w:ilvl w:val="0"/>
          <w:numId w:val="448"/>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sz w:val="24"/>
          <w:szCs w:val="24"/>
          <w:rtl w:val="0"/>
        </w:rPr>
        <w:t xml:space="preserve">If feasible, adopt a pet or engage in equine/dog therapy to reduce anxiety, boost oxytocin, and restore psychological connection.</w:t>
      </w:r>
    </w:p>
    <w:p w:rsidR="00000000" w:rsidDel="00000000" w:rsidP="00000000" w:rsidRDefault="00000000" w:rsidRPr="00000000" w14:paraId="000005D7">
      <w:pPr>
        <w:numPr>
          <w:ilvl w:val="0"/>
          <w:numId w:val="448"/>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sz w:val="24"/>
          <w:szCs w:val="24"/>
          <w:rtl w:val="0"/>
        </w:rPr>
        <w:t xml:space="preserve">If the other party threatens your pets, ensure they're secure with a friend or a rescue group until you have stable, safe housing.</w:t>
      </w:r>
    </w:p>
    <w:p w:rsidR="00000000" w:rsidDel="00000000" w:rsidP="00000000" w:rsidRDefault="00000000" w:rsidRPr="00000000" w14:paraId="000005D8">
      <w:pPr>
        <w:rPr>
          <w:sz w:val="60"/>
          <w:szCs w:val="60"/>
        </w:rPr>
      </w:pPr>
      <w:r w:rsidDel="00000000" w:rsidR="00000000" w:rsidRPr="00000000">
        <w:rPr>
          <w:sz w:val="60"/>
          <w:szCs w:val="60"/>
          <w:rtl w:val="0"/>
        </w:rPr>
        <w:t xml:space="preserve">Chapter Takeaways</w:t>
      </w:r>
    </w:p>
    <w:p w:rsidR="00000000" w:rsidDel="00000000" w:rsidP="00000000" w:rsidRDefault="00000000" w:rsidRPr="00000000" w14:paraId="000005D9">
      <w:pPr>
        <w:numPr>
          <w:ilvl w:val="0"/>
          <w:numId w:val="119"/>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Self-care is Your Lifeline</w:t>
        <w:br w:type="textWrapping"/>
      </w:r>
      <w:r w:rsidDel="00000000" w:rsidR="00000000" w:rsidRPr="00000000">
        <w:rPr>
          <w:sz w:val="24"/>
          <w:szCs w:val="24"/>
          <w:rtl w:val="0"/>
        </w:rPr>
        <w:t xml:space="preserve">Volatile divorces or DV can crush you psychologically if you neglect your mental well-being.</w:t>
      </w:r>
    </w:p>
    <w:p w:rsidR="00000000" w:rsidDel="00000000" w:rsidP="00000000" w:rsidRDefault="00000000" w:rsidRPr="00000000" w14:paraId="000005DA">
      <w:pPr>
        <w:numPr>
          <w:ilvl w:val="0"/>
          <w:numId w:val="119"/>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Therapy and Support</w:t>
        <w:br w:type="textWrapping"/>
      </w:r>
      <w:r w:rsidDel="00000000" w:rsidR="00000000" w:rsidRPr="00000000">
        <w:rPr>
          <w:sz w:val="24"/>
          <w:szCs w:val="24"/>
          <w:rtl w:val="0"/>
        </w:rPr>
        <w:t xml:space="preserve">Individual or group counseling—especially DV-focused—provides vital coping tools. Telehealth adds flexibility.</w:t>
      </w:r>
    </w:p>
    <w:p w:rsidR="00000000" w:rsidDel="00000000" w:rsidP="00000000" w:rsidRDefault="00000000" w:rsidRPr="00000000" w14:paraId="000005DB">
      <w:pPr>
        <w:numPr>
          <w:ilvl w:val="0"/>
          <w:numId w:val="119"/>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Journaling and Mindfulness</w:t>
        <w:br w:type="textWrapping"/>
      </w:r>
      <w:r w:rsidDel="00000000" w:rsidR="00000000" w:rsidRPr="00000000">
        <w:rPr>
          <w:sz w:val="24"/>
          <w:szCs w:val="24"/>
          <w:rtl w:val="0"/>
        </w:rPr>
        <w:t xml:space="preserve">These mental "pit stops" calm anxiety, sharpen focus, and help you track patterns.</w:t>
      </w:r>
    </w:p>
    <w:p w:rsidR="00000000" w:rsidDel="00000000" w:rsidP="00000000" w:rsidRDefault="00000000" w:rsidRPr="00000000" w14:paraId="000005DC">
      <w:pPr>
        <w:numPr>
          <w:ilvl w:val="0"/>
          <w:numId w:val="119"/>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Handling Anxiety, Depression, PTSD</w:t>
        <w:br w:type="textWrapping"/>
      </w:r>
      <w:r w:rsidDel="00000000" w:rsidR="00000000" w:rsidRPr="00000000">
        <w:rPr>
          <w:sz w:val="24"/>
          <w:szCs w:val="24"/>
          <w:rtl w:val="0"/>
        </w:rPr>
        <w:t xml:space="preserve">Notice symptoms early—seek therapy or medical intervention to stay functional.</w:t>
      </w:r>
    </w:p>
    <w:p w:rsidR="00000000" w:rsidDel="00000000" w:rsidP="00000000" w:rsidRDefault="00000000" w:rsidRPr="00000000" w14:paraId="000005DD">
      <w:pPr>
        <w:numPr>
          <w:ilvl w:val="0"/>
          <w:numId w:val="119"/>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Resilience Through Routines</w:t>
        <w:br w:type="textWrapping"/>
      </w:r>
      <w:r w:rsidDel="00000000" w:rsidR="00000000" w:rsidRPr="00000000">
        <w:rPr>
          <w:sz w:val="24"/>
          <w:szCs w:val="24"/>
          <w:rtl w:val="0"/>
        </w:rPr>
        <w:t xml:space="preserve">Consistent exercise, balanced diet, spiritual or social networks, and brief "mini-escapes" can be transformative.</w:t>
      </w:r>
    </w:p>
    <w:p w:rsidR="00000000" w:rsidDel="00000000" w:rsidP="00000000" w:rsidRDefault="00000000" w:rsidRPr="00000000" w14:paraId="000005DE">
      <w:pPr>
        <w:numPr>
          <w:ilvl w:val="0"/>
          <w:numId w:val="119"/>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Managing Boundary Pushers</w:t>
        <w:br w:type="textWrapping"/>
      </w:r>
      <w:r w:rsidDel="00000000" w:rsidR="00000000" w:rsidRPr="00000000">
        <w:rPr>
          <w:sz w:val="24"/>
          <w:szCs w:val="24"/>
          <w:rtl w:val="0"/>
        </w:rPr>
        <w:t xml:space="preserve">Use clear consequences, minimal emotional reactions, documentation, and possibly police involvement if they skirt restraining orders or photograph you from sidewalks.</w:t>
      </w:r>
    </w:p>
    <w:p w:rsidR="00000000" w:rsidDel="00000000" w:rsidP="00000000" w:rsidRDefault="00000000" w:rsidRPr="00000000" w14:paraId="000005DF">
      <w:pPr>
        <w:numPr>
          <w:ilvl w:val="0"/>
          <w:numId w:val="119"/>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Mediation Challenges</w:t>
        <w:br w:type="textWrapping"/>
      </w:r>
      <w:r w:rsidDel="00000000" w:rsidR="00000000" w:rsidRPr="00000000">
        <w:rPr>
          <w:sz w:val="24"/>
          <w:szCs w:val="24"/>
          <w:rtl w:val="0"/>
        </w:rPr>
        <w:t xml:space="preserve">Power imbalances in DV divorces often render standard mediation unsafe or futile—request DV-trained mediators or exemptions.</w:t>
      </w:r>
    </w:p>
    <w:p w:rsidR="00000000" w:rsidDel="00000000" w:rsidP="00000000" w:rsidRDefault="00000000" w:rsidRPr="00000000" w14:paraId="000005E0">
      <w:pPr>
        <w:numPr>
          <w:ilvl w:val="0"/>
          <w:numId w:val="119"/>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Healing Post-Divorce</w:t>
        <w:br w:type="textWrapping"/>
      </w:r>
      <w:r w:rsidDel="00000000" w:rsidR="00000000" w:rsidRPr="00000000">
        <w:rPr>
          <w:sz w:val="24"/>
          <w:szCs w:val="24"/>
          <w:rtl w:val="0"/>
        </w:rPr>
        <w:t xml:space="preserve">Consider trauma-focused counseling, celebrating small wins, and forging new hobbies/identities.</w:t>
      </w:r>
    </w:p>
    <w:p w:rsidR="00000000" w:rsidDel="00000000" w:rsidP="00000000" w:rsidRDefault="00000000" w:rsidRPr="00000000" w14:paraId="000005E1">
      <w:pPr>
        <w:numPr>
          <w:ilvl w:val="0"/>
          <w:numId w:val="119"/>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Creative Self-Care</w:t>
        <w:br w:type="textWrapping"/>
      </w:r>
      <w:r w:rsidDel="00000000" w:rsidR="00000000" w:rsidRPr="00000000">
        <w:rPr>
          <w:sz w:val="24"/>
          <w:szCs w:val="24"/>
          <w:rtl w:val="0"/>
        </w:rPr>
        <w:t xml:space="preserve">Buddy systems, happiness jars, volunteering, or adopting a support animal can help keep hope alive in adversity.</w:t>
      </w:r>
    </w:p>
    <w:p w:rsidR="00000000" w:rsidDel="00000000" w:rsidP="00000000" w:rsidRDefault="00000000" w:rsidRPr="00000000" w14:paraId="000005E2">
      <w:pPr>
        <w:numPr>
          <w:ilvl w:val="0"/>
          <w:numId w:val="119"/>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b w:val="1"/>
          <w:sz w:val="24"/>
          <w:szCs w:val="24"/>
          <w:rtl w:val="0"/>
        </w:rPr>
        <w:t xml:space="preserve">Professional Support</w:t>
        <w:br w:type="textWrapping"/>
      </w:r>
      <w:r w:rsidDel="00000000" w:rsidR="00000000" w:rsidRPr="00000000">
        <w:rPr>
          <w:sz w:val="24"/>
          <w:szCs w:val="24"/>
          <w:rtl w:val="0"/>
        </w:rPr>
        <w:t xml:space="preserve">DV-trained therapists, legal clinics, and local resources can reduce both financial and emotional burdens.</w:t>
      </w:r>
    </w:p>
    <w:p w:rsidR="00000000" w:rsidDel="00000000" w:rsidP="00000000" w:rsidRDefault="00000000" w:rsidRPr="00000000" w14:paraId="000005E3">
      <w:pPr>
        <w:pStyle w:val="Heading2"/>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sz w:val="34"/>
          <w:szCs w:val="34"/>
        </w:rPr>
      </w:pPr>
      <w:bookmarkStart w:colFirst="0" w:colLast="0" w:name="_mzob7q3un9e3" w:id="294"/>
      <w:bookmarkEnd w:id="294"/>
      <w:r w:rsidDel="00000000" w:rsidR="00000000" w:rsidRPr="00000000">
        <w:rPr>
          <w:b w:val="1"/>
          <w:sz w:val="34"/>
          <w:szCs w:val="34"/>
          <w:rtl w:val="0"/>
        </w:rPr>
        <w:t xml:space="preserve">Looking Ahead: Financial Recovery and Psychological Resilience</w:t>
      </w:r>
    </w:p>
    <w:p w:rsidR="00000000" w:rsidDel="00000000" w:rsidP="00000000" w:rsidRDefault="00000000" w:rsidRPr="00000000" w14:paraId="000005E4">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Armed with robust mental health strategies, you're better equipped for the prolonged legal storms. Next, we tackle financial rebuilding—restoring credit, addressing hidden debts, and building an independent future.</w:t>
      </w:r>
    </w:p>
    <w:p w:rsidR="00000000" w:rsidDel="00000000" w:rsidP="00000000" w:rsidRDefault="00000000" w:rsidRPr="00000000" w14:paraId="000005E5">
      <w:pPr>
        <w:pBdr>
          <w:top w:color="auto" w:space="0" w:sz="0" w:val="none"/>
          <w:left w:color="auto" w:space="0" w:sz="0" w:val="none"/>
          <w:bottom w:color="auto" w:space="0" w:sz="0" w:val="none"/>
          <w:right w:color="auto" w:space="0" w:sz="0" w:val="none"/>
          <w:between w:color="auto" w:space="0" w:sz="0" w:val="none"/>
        </w:pBdr>
        <w:spacing w:after="280" w:line="360" w:lineRule="auto"/>
        <w:ind w:left="600" w:firstLine="0"/>
        <w:rPr>
          <w:i w:val="1"/>
          <w:sz w:val="24"/>
          <w:szCs w:val="24"/>
        </w:rPr>
      </w:pPr>
      <w:r w:rsidDel="00000000" w:rsidR="00000000" w:rsidRPr="00000000">
        <w:rPr>
          <w:b w:val="1"/>
          <w:sz w:val="24"/>
          <w:szCs w:val="24"/>
          <w:rtl w:val="0"/>
        </w:rPr>
        <w:t xml:space="preserve">Words of Encouragement</w:t>
        <w:br w:type="textWrapping"/>
      </w:r>
      <w:r w:rsidDel="00000000" w:rsidR="00000000" w:rsidRPr="00000000">
        <w:rPr>
          <w:sz w:val="24"/>
          <w:szCs w:val="24"/>
          <w:rtl w:val="0"/>
        </w:rPr>
        <w:t xml:space="preserve">"In a war of relentless demands, guarding your mental health is not a luxury—it's the compass keeping you from losing your path."</w:t>
        <w:br w:type="textWrapping"/>
        <w:t xml:space="preserve">– </w:t>
      </w:r>
      <w:r w:rsidDel="00000000" w:rsidR="00000000" w:rsidRPr="00000000">
        <w:rPr>
          <w:i w:val="1"/>
          <w:sz w:val="24"/>
          <w:szCs w:val="24"/>
          <w:rtl w:val="0"/>
        </w:rPr>
        <w:t xml:space="preserve">Anonymous Mental Health Professional</w:t>
      </w:r>
    </w:p>
    <w:p w:rsidR="00000000" w:rsidDel="00000000" w:rsidP="00000000" w:rsidRDefault="00000000" w:rsidRPr="00000000" w14:paraId="000005E6">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Each mindful act—a 5-minute meditation, a boundary statement enforced, a journaling session—builds your fortress of resilience. You deserve peace, and with these tools, you're forging the path toward it one self-care moment at a time.</w:t>
      </w:r>
    </w:p>
    <w:p w:rsidR="00000000" w:rsidDel="00000000" w:rsidP="00000000" w:rsidRDefault="00000000" w:rsidRPr="00000000" w14:paraId="000005E7">
      <w:pPr>
        <w:rPr>
          <w:sz w:val="60"/>
          <w:szCs w:val="60"/>
        </w:rPr>
      </w:pPr>
      <w:r w:rsidDel="00000000" w:rsidR="00000000" w:rsidRPr="00000000">
        <w:rPr>
          <w:sz w:val="60"/>
          <w:szCs w:val="60"/>
          <w:rtl w:val="0"/>
        </w:rPr>
        <w:t xml:space="preserve">Chapter 10: The Unexpected Financial Fallout and Road to Recovery</w:t>
      </w:r>
    </w:p>
    <w:p w:rsidR="00000000" w:rsidDel="00000000" w:rsidP="00000000" w:rsidRDefault="00000000" w:rsidRPr="00000000" w14:paraId="000005E8">
      <w:pPr>
        <w:pStyle w:val="Heading2"/>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sz w:val="22"/>
          <w:szCs w:val="22"/>
        </w:rPr>
      </w:pPr>
      <w:bookmarkStart w:colFirst="0" w:colLast="0" w:name="_sqldzp7i23h8" w:id="295"/>
      <w:bookmarkEnd w:id="295"/>
      <w:r w:rsidDel="00000000" w:rsidR="00000000" w:rsidRPr="00000000">
        <w:rPr>
          <w:b w:val="1"/>
          <w:sz w:val="22"/>
          <w:szCs w:val="22"/>
          <w:rtl w:val="0"/>
        </w:rPr>
        <w:t xml:space="preserve">Here, we'll explore the commonly overlooked challenges women face after divorce, particularly the disproportionate financial hardships and sudden social disconnection. Life can dramatically change beyond the courtroom. This chapter examines the emotional and practical repercussions of financial strain, betrayal by friends, and estrangement from in-laws. By providing data-driven insights and practical strategies, this chapter offers a roadmap for rebuilding finances, reestablishing social networks, and protecting mental well-being in this challenging new season of life.</w:t>
      </w:r>
    </w:p>
    <w:p w:rsidR="00000000" w:rsidDel="00000000" w:rsidP="00000000" w:rsidRDefault="00000000" w:rsidRPr="00000000" w14:paraId="000005E9">
      <w:pPr>
        <w:pStyle w:val="Heading2"/>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sz w:val="34"/>
          <w:szCs w:val="34"/>
        </w:rPr>
      </w:pPr>
      <w:bookmarkStart w:colFirst="0" w:colLast="0" w:name="_h99uj7hrkfwg" w:id="296"/>
      <w:bookmarkEnd w:id="296"/>
      <w:r w:rsidDel="00000000" w:rsidR="00000000" w:rsidRPr="00000000">
        <w:rPr>
          <w:b w:val="1"/>
          <w:sz w:val="34"/>
          <w:szCs w:val="34"/>
          <w:rtl w:val="0"/>
        </w:rPr>
        <w:t xml:space="preserve">1. Why "Unexpected" Consequences?</w:t>
      </w:r>
    </w:p>
    <w:p w:rsidR="00000000" w:rsidDel="00000000" w:rsidP="00000000" w:rsidRDefault="00000000" w:rsidRPr="00000000" w14:paraId="000005EA">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Most divorce resources center on immediate legal and psychological battles—filing paperwork, sorting custody, or contending with a manipulative ex. But even after the final decree or settlement, you might encounter unforeseen ripple effects in your life—particularly financial shocks and social isolation.</w:t>
      </w:r>
    </w:p>
    <w:p w:rsidR="00000000" w:rsidDel="00000000" w:rsidP="00000000" w:rsidRDefault="00000000" w:rsidRPr="00000000" w14:paraId="000005EB">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Many survivors feel relieved to escape a toxic marriage only to be slammed by financial struggles, betrayed by friends who choose sides, or distanced from ex-in-laws they once considered family. Gaining awareness of these pitfalls now can help you prepare—rather than being blindsided when you most need stability.</w:t>
      </w:r>
    </w:p>
    <w:p w:rsidR="00000000" w:rsidDel="00000000" w:rsidP="00000000" w:rsidRDefault="00000000" w:rsidRPr="00000000" w14:paraId="000005EC">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26"/>
          <w:szCs w:val="26"/>
        </w:rPr>
      </w:pPr>
      <w:bookmarkStart w:colFirst="0" w:colLast="0" w:name="_7ng04di599q7" w:id="297"/>
      <w:bookmarkEnd w:id="297"/>
      <w:r w:rsidDel="00000000" w:rsidR="00000000" w:rsidRPr="00000000">
        <w:rPr>
          <w:b w:val="1"/>
          <w:color w:val="000000"/>
          <w:sz w:val="26"/>
          <w:szCs w:val="26"/>
          <w:rtl w:val="0"/>
        </w:rPr>
        <w:t xml:space="preserve">Examples of Unexpected Consequences</w:t>
      </w:r>
    </w:p>
    <w:p w:rsidR="00000000" w:rsidDel="00000000" w:rsidP="00000000" w:rsidRDefault="00000000" w:rsidRPr="00000000" w14:paraId="000005ED">
      <w:pPr>
        <w:numPr>
          <w:ilvl w:val="0"/>
          <w:numId w:val="5"/>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Women's Disproportionate Financial Hits</w:t>
      </w:r>
      <w:r w:rsidDel="00000000" w:rsidR="00000000" w:rsidRPr="00000000">
        <w:rPr>
          <w:sz w:val="24"/>
          <w:szCs w:val="24"/>
          <w:rtl w:val="0"/>
        </w:rPr>
        <w:t xml:space="preserve">: Data shows that women experience a sharper decline in their standard of living post-divorce than men.</w:t>
      </w:r>
    </w:p>
    <w:p w:rsidR="00000000" w:rsidDel="00000000" w:rsidP="00000000" w:rsidRDefault="00000000" w:rsidRPr="00000000" w14:paraId="000005EE">
      <w:pPr>
        <w:numPr>
          <w:ilvl w:val="0"/>
          <w:numId w:val="5"/>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Loss of Friends</w:t>
      </w:r>
      <w:r w:rsidDel="00000000" w:rsidR="00000000" w:rsidRPr="00000000">
        <w:rPr>
          <w:sz w:val="24"/>
          <w:szCs w:val="24"/>
          <w:rtl w:val="0"/>
        </w:rPr>
        <w:t xml:space="preserve">: Mutual friends may vanish or clearly "pick sides," leaving you socially adrift.</w:t>
      </w:r>
    </w:p>
    <w:p w:rsidR="00000000" w:rsidDel="00000000" w:rsidP="00000000" w:rsidRDefault="00000000" w:rsidRPr="00000000" w14:paraId="000005EF">
      <w:pPr>
        <w:numPr>
          <w:ilvl w:val="0"/>
          <w:numId w:val="5"/>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Professional Setbacks</w:t>
      </w:r>
      <w:r w:rsidDel="00000000" w:rsidR="00000000" w:rsidRPr="00000000">
        <w:rPr>
          <w:sz w:val="24"/>
          <w:szCs w:val="24"/>
          <w:rtl w:val="0"/>
        </w:rPr>
        <w:t xml:space="preserve">: If you left the workforce to support the marriage or raise children, reentering is harder than you likely imagined.</w:t>
      </w:r>
    </w:p>
    <w:p w:rsidR="00000000" w:rsidDel="00000000" w:rsidP="00000000" w:rsidRDefault="00000000" w:rsidRPr="00000000" w14:paraId="000005F0">
      <w:pPr>
        <w:numPr>
          <w:ilvl w:val="0"/>
          <w:numId w:val="5"/>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b w:val="1"/>
          <w:sz w:val="24"/>
          <w:szCs w:val="24"/>
          <w:rtl w:val="0"/>
        </w:rPr>
        <w:t xml:space="preserve">New Hurdles</w:t>
      </w:r>
      <w:r w:rsidDel="00000000" w:rsidR="00000000" w:rsidRPr="00000000">
        <w:rPr>
          <w:sz w:val="24"/>
          <w:szCs w:val="24"/>
          <w:rtl w:val="0"/>
        </w:rPr>
        <w:t xml:space="preserve">: Grief over lost in-laws or family traditions; confusion around forging new social or romantic ties; unanticipated loneliness.</w:t>
      </w:r>
    </w:p>
    <w:p w:rsidR="00000000" w:rsidDel="00000000" w:rsidP="00000000" w:rsidRDefault="00000000" w:rsidRPr="00000000" w14:paraId="000005F1">
      <w:pPr>
        <w:pStyle w:val="Heading2"/>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sz w:val="34"/>
          <w:szCs w:val="34"/>
        </w:rPr>
      </w:pPr>
      <w:bookmarkStart w:colFirst="0" w:colLast="0" w:name="_ng0sj0ki8195" w:id="298"/>
      <w:bookmarkEnd w:id="298"/>
      <w:r w:rsidDel="00000000" w:rsidR="00000000" w:rsidRPr="00000000">
        <w:rPr>
          <w:b w:val="1"/>
          <w:sz w:val="34"/>
          <w:szCs w:val="34"/>
          <w:rtl w:val="0"/>
        </w:rPr>
        <w:t xml:space="preserve">2. The Financial Fallout for Women</w:t>
      </w:r>
    </w:p>
    <w:p w:rsidR="00000000" w:rsidDel="00000000" w:rsidP="00000000" w:rsidRDefault="00000000" w:rsidRPr="00000000" w14:paraId="000005F2">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26"/>
          <w:szCs w:val="26"/>
        </w:rPr>
      </w:pPr>
      <w:bookmarkStart w:colFirst="0" w:colLast="0" w:name="_xjkk9ophnes9" w:id="299"/>
      <w:bookmarkEnd w:id="299"/>
      <w:r w:rsidDel="00000000" w:rsidR="00000000" w:rsidRPr="00000000">
        <w:rPr>
          <w:b w:val="1"/>
          <w:color w:val="000000"/>
          <w:sz w:val="26"/>
          <w:szCs w:val="26"/>
          <w:rtl w:val="0"/>
        </w:rPr>
        <w:t xml:space="preserve">A Gendered Economic Reality</w:t>
      </w:r>
    </w:p>
    <w:p w:rsidR="00000000" w:rsidDel="00000000" w:rsidP="00000000" w:rsidRDefault="00000000" w:rsidRPr="00000000" w14:paraId="000005F3">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Multiple studies confirm that, on average, marital dissolution hits women's finances harder than men's due to factors like pay gaps, career breaks, and unpaid domestic duties.</w:t>
      </w:r>
    </w:p>
    <w:p w:rsidR="00000000" w:rsidDel="00000000" w:rsidP="00000000" w:rsidRDefault="00000000" w:rsidRPr="00000000" w14:paraId="000005F4">
      <w:pPr>
        <w:numPr>
          <w:ilvl w:val="0"/>
          <w:numId w:val="332"/>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Census Data and NBER Findings</w:t>
      </w:r>
      <w:r w:rsidDel="00000000" w:rsidR="00000000" w:rsidRPr="00000000">
        <w:rPr>
          <w:sz w:val="24"/>
          <w:szCs w:val="24"/>
          <w:rtl w:val="0"/>
        </w:rPr>
        <w:t xml:space="preserve">: A 2020 National Bureau of Economic Research report noted women's household incomes often drop 27% after divorce, while men's can see a slight increase (around 10%).</w:t>
      </w:r>
    </w:p>
    <w:p w:rsidR="00000000" w:rsidDel="00000000" w:rsidP="00000000" w:rsidRDefault="00000000" w:rsidRPr="00000000" w14:paraId="000005F5">
      <w:pPr>
        <w:numPr>
          <w:ilvl w:val="0"/>
          <w:numId w:val="332"/>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b w:val="1"/>
          <w:sz w:val="24"/>
          <w:szCs w:val="24"/>
          <w:rtl w:val="0"/>
        </w:rPr>
        <w:t xml:space="preserve">Wage Discrepancies</w:t>
      </w:r>
      <w:r w:rsidDel="00000000" w:rsidR="00000000" w:rsidRPr="00000000">
        <w:rPr>
          <w:sz w:val="24"/>
          <w:szCs w:val="24"/>
          <w:rtl w:val="0"/>
        </w:rPr>
        <w:t xml:space="preserve">: If you paused your career or became underemployed to cover childcare, stepping back into the market can mean a lower earning potential.</w:t>
      </w:r>
    </w:p>
    <w:p w:rsidR="00000000" w:rsidDel="00000000" w:rsidP="00000000" w:rsidRDefault="00000000" w:rsidRPr="00000000" w14:paraId="000005F6">
      <w:pPr>
        <w:pBdr>
          <w:top w:color="auto" w:space="0" w:sz="0" w:val="none"/>
          <w:left w:color="auto" w:space="0" w:sz="0" w:val="none"/>
          <w:bottom w:color="auto" w:space="0" w:sz="0" w:val="none"/>
          <w:right w:color="auto" w:space="0" w:sz="0" w:val="none"/>
          <w:between w:color="auto" w:space="0" w:sz="0" w:val="none"/>
        </w:pBdr>
        <w:spacing w:after="280" w:line="360" w:lineRule="auto"/>
        <w:ind w:left="600" w:firstLine="0"/>
        <w:rPr>
          <w:sz w:val="24"/>
          <w:szCs w:val="24"/>
        </w:rPr>
      </w:pPr>
      <w:r w:rsidDel="00000000" w:rsidR="00000000" w:rsidRPr="00000000">
        <w:rPr>
          <w:b w:val="1"/>
          <w:sz w:val="24"/>
          <w:szCs w:val="24"/>
          <w:rtl w:val="0"/>
        </w:rPr>
        <w:t xml:space="preserve">Statistic</w:t>
      </w:r>
      <w:r w:rsidDel="00000000" w:rsidR="00000000" w:rsidRPr="00000000">
        <w:rPr>
          <w:sz w:val="24"/>
          <w:szCs w:val="24"/>
          <w:rtl w:val="0"/>
        </w:rPr>
        <w:t xml:space="preserve">: A 2019 Women's Legal Institute study found over 60% of divorced mothers struggled to meet basic household bills within two years post-divorce, with minimal savings to buffer additional crises.</w:t>
      </w:r>
    </w:p>
    <w:p w:rsidR="00000000" w:rsidDel="00000000" w:rsidP="00000000" w:rsidRDefault="00000000" w:rsidRPr="00000000" w14:paraId="000005F7">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26"/>
          <w:szCs w:val="26"/>
        </w:rPr>
      </w:pPr>
      <w:bookmarkStart w:colFirst="0" w:colLast="0" w:name="_okhjl8hiphu1" w:id="300"/>
      <w:bookmarkEnd w:id="300"/>
      <w:r w:rsidDel="00000000" w:rsidR="00000000" w:rsidRPr="00000000">
        <w:rPr>
          <w:b w:val="1"/>
          <w:color w:val="000000"/>
          <w:sz w:val="26"/>
          <w:szCs w:val="26"/>
          <w:rtl w:val="0"/>
        </w:rPr>
        <w:t xml:space="preserve">Hidden or Unexpected Debt</w:t>
      </w:r>
    </w:p>
    <w:p w:rsidR="00000000" w:rsidDel="00000000" w:rsidP="00000000" w:rsidRDefault="00000000" w:rsidRPr="00000000" w14:paraId="000005F8">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Some women discover new or previously unknown debts post-split—like tax liabilities or secret credit card balances. An abusive or manipulative spouse might have borrowed against shared property or forged signatures.</w:t>
      </w:r>
    </w:p>
    <w:p w:rsidR="00000000" w:rsidDel="00000000" w:rsidP="00000000" w:rsidRDefault="00000000" w:rsidRPr="00000000" w14:paraId="000005F9">
      <w:pPr>
        <w:numPr>
          <w:ilvl w:val="0"/>
          <w:numId w:val="8"/>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Credit Score Damage</w:t>
      </w:r>
      <w:r w:rsidDel="00000000" w:rsidR="00000000" w:rsidRPr="00000000">
        <w:rPr>
          <w:sz w:val="24"/>
          <w:szCs w:val="24"/>
          <w:rtl w:val="0"/>
        </w:rPr>
        <w:t xml:space="preserve">: Late or defaulted payments on joint accounts can sink your credit, making it tough to secure housing or car loans.</w:t>
      </w:r>
    </w:p>
    <w:p w:rsidR="00000000" w:rsidDel="00000000" w:rsidP="00000000" w:rsidRDefault="00000000" w:rsidRPr="00000000" w14:paraId="000005FA">
      <w:pPr>
        <w:numPr>
          <w:ilvl w:val="0"/>
          <w:numId w:val="8"/>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b w:val="1"/>
          <w:sz w:val="24"/>
          <w:szCs w:val="24"/>
          <w:rtl w:val="0"/>
        </w:rPr>
        <w:t xml:space="preserve">Overpayment Tactics</w:t>
      </w:r>
      <w:r w:rsidDel="00000000" w:rsidR="00000000" w:rsidRPr="00000000">
        <w:rPr>
          <w:sz w:val="24"/>
          <w:szCs w:val="24"/>
          <w:rtl w:val="0"/>
        </w:rPr>
        <w:t xml:space="preserve">: Some exes overpay taxes or utilities to pocket refunds later, depriving you of rightful funds (see "Stealth Planning" chapters).</w:t>
      </w:r>
    </w:p>
    <w:p w:rsidR="00000000" w:rsidDel="00000000" w:rsidP="00000000" w:rsidRDefault="00000000" w:rsidRPr="00000000" w14:paraId="000005FB">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26"/>
          <w:szCs w:val="26"/>
        </w:rPr>
      </w:pPr>
      <w:bookmarkStart w:colFirst="0" w:colLast="0" w:name="_g8dpalavz1bh" w:id="301"/>
      <w:bookmarkEnd w:id="301"/>
      <w:r w:rsidDel="00000000" w:rsidR="00000000" w:rsidRPr="00000000">
        <w:rPr>
          <w:b w:val="1"/>
          <w:color w:val="000000"/>
          <w:sz w:val="26"/>
          <w:szCs w:val="26"/>
          <w:rtl w:val="0"/>
        </w:rPr>
        <w:t xml:space="preserve">Alimony and Child Support Gaps</w:t>
      </w:r>
    </w:p>
    <w:p w:rsidR="00000000" w:rsidDel="00000000" w:rsidP="00000000" w:rsidRDefault="00000000" w:rsidRPr="00000000" w14:paraId="000005FC">
      <w:pPr>
        <w:numPr>
          <w:ilvl w:val="0"/>
          <w:numId w:val="349"/>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Not Guaranteed</w:t>
      </w:r>
      <w:r w:rsidDel="00000000" w:rsidR="00000000" w:rsidRPr="00000000">
        <w:rPr>
          <w:sz w:val="24"/>
          <w:szCs w:val="24"/>
          <w:rtl w:val="0"/>
        </w:rPr>
        <w:t xml:space="preserve">: Court-ordered spousal support might be short-lived or hard to collect if your ex refuses to pay.</w:t>
      </w:r>
    </w:p>
    <w:p w:rsidR="00000000" w:rsidDel="00000000" w:rsidP="00000000" w:rsidRDefault="00000000" w:rsidRPr="00000000" w14:paraId="000005FD">
      <w:pPr>
        <w:numPr>
          <w:ilvl w:val="0"/>
          <w:numId w:val="349"/>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sz w:val="24"/>
          <w:szCs w:val="24"/>
          <w:rtl w:val="0"/>
        </w:rPr>
        <w:t xml:space="preserve">Child support rarely covers full child-rearing costs—especially if the other party sabotages or changes jobs to minimize obligations.</w:t>
      </w:r>
    </w:p>
    <w:p w:rsidR="00000000" w:rsidDel="00000000" w:rsidP="00000000" w:rsidRDefault="00000000" w:rsidRPr="00000000" w14:paraId="000005FE">
      <w:pPr>
        <w:pStyle w:val="Heading4"/>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22"/>
          <w:szCs w:val="22"/>
        </w:rPr>
      </w:pPr>
      <w:bookmarkStart w:colFirst="0" w:colLast="0" w:name="_7gkop9jr3c1v" w:id="302"/>
      <w:bookmarkEnd w:id="302"/>
      <w:r w:rsidDel="00000000" w:rsidR="00000000" w:rsidRPr="00000000">
        <w:rPr>
          <w:b w:val="1"/>
          <w:color w:val="000000"/>
          <w:sz w:val="22"/>
          <w:szCs w:val="22"/>
          <w:rtl w:val="0"/>
        </w:rPr>
        <w:t xml:space="preserve">Strategies for Financial Rebuilding</w:t>
      </w:r>
    </w:p>
    <w:p w:rsidR="00000000" w:rsidDel="00000000" w:rsidP="00000000" w:rsidRDefault="00000000" w:rsidRPr="00000000" w14:paraId="000005FF">
      <w:pPr>
        <w:numPr>
          <w:ilvl w:val="0"/>
          <w:numId w:val="260"/>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Immediate Budget Audit</w:t>
      </w:r>
      <w:r w:rsidDel="00000000" w:rsidR="00000000" w:rsidRPr="00000000">
        <w:rPr>
          <w:sz w:val="24"/>
          <w:szCs w:val="24"/>
          <w:rtl w:val="0"/>
        </w:rPr>
        <w:t xml:space="preserve">: Document every expense—rent, utilities, child costs—against your new income to avoid accruing more debt.</w:t>
      </w:r>
    </w:p>
    <w:p w:rsidR="00000000" w:rsidDel="00000000" w:rsidP="00000000" w:rsidRDefault="00000000" w:rsidRPr="00000000" w14:paraId="00000600">
      <w:pPr>
        <w:numPr>
          <w:ilvl w:val="0"/>
          <w:numId w:val="260"/>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Credit Recovery</w:t>
      </w:r>
      <w:r w:rsidDel="00000000" w:rsidR="00000000" w:rsidRPr="00000000">
        <w:rPr>
          <w:sz w:val="24"/>
          <w:szCs w:val="24"/>
          <w:rtl w:val="0"/>
        </w:rPr>
        <w:t xml:space="preserve">: Open a solo bank account, apply for a low-limit credit card, and make timely payments to rebuild credit.</w:t>
      </w:r>
    </w:p>
    <w:p w:rsidR="00000000" w:rsidDel="00000000" w:rsidP="00000000" w:rsidRDefault="00000000" w:rsidRPr="00000000" w14:paraId="00000601">
      <w:pPr>
        <w:numPr>
          <w:ilvl w:val="0"/>
          <w:numId w:val="260"/>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Career Advancement</w:t>
      </w:r>
      <w:r w:rsidDel="00000000" w:rsidR="00000000" w:rsidRPr="00000000">
        <w:rPr>
          <w:sz w:val="24"/>
          <w:szCs w:val="24"/>
          <w:rtl w:val="0"/>
        </w:rPr>
        <w:t xml:space="preserve">: Seek adult retraining, short certifications, or supportive nonprofits targeting women's reentry into the workforce.</w:t>
      </w:r>
    </w:p>
    <w:p w:rsidR="00000000" w:rsidDel="00000000" w:rsidP="00000000" w:rsidRDefault="00000000" w:rsidRPr="00000000" w14:paraId="00000602">
      <w:pPr>
        <w:numPr>
          <w:ilvl w:val="0"/>
          <w:numId w:val="260"/>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b w:val="1"/>
          <w:sz w:val="24"/>
          <w:szCs w:val="24"/>
          <w:rtl w:val="0"/>
        </w:rPr>
        <w:t xml:space="preserve">Legal Enforcement</w:t>
      </w:r>
      <w:r w:rsidDel="00000000" w:rsidR="00000000" w:rsidRPr="00000000">
        <w:rPr>
          <w:sz w:val="24"/>
          <w:szCs w:val="24"/>
          <w:rtl w:val="0"/>
        </w:rPr>
        <w:t xml:space="preserve">: If child support is unpaid, explore legal aid for enforcement. Don't passively endure your ex's financial neglect.</w:t>
      </w:r>
    </w:p>
    <w:p w:rsidR="00000000" w:rsidDel="00000000" w:rsidP="00000000" w:rsidRDefault="00000000" w:rsidRPr="00000000" w14:paraId="00000603">
      <w:pPr>
        <w:pBdr>
          <w:top w:color="auto" w:space="0" w:sz="0" w:val="none"/>
          <w:left w:color="auto" w:space="0" w:sz="0" w:val="none"/>
          <w:bottom w:color="auto" w:space="0" w:sz="0" w:val="none"/>
          <w:right w:color="auto" w:space="0" w:sz="0" w:val="none"/>
          <w:between w:color="auto" w:space="0" w:sz="0" w:val="none"/>
        </w:pBdr>
        <w:spacing w:after="280" w:line="360" w:lineRule="auto"/>
        <w:ind w:left="600" w:firstLine="0"/>
        <w:rPr>
          <w:sz w:val="24"/>
          <w:szCs w:val="24"/>
        </w:rPr>
      </w:pPr>
      <w:r w:rsidDel="00000000" w:rsidR="00000000" w:rsidRPr="00000000">
        <w:rPr>
          <w:sz w:val="24"/>
          <w:szCs w:val="24"/>
          <w:rtl w:val="0"/>
        </w:rPr>
        <w:t xml:space="preserve">A 2012 Survey by the Social Capital Project found that </w:t>
      </w:r>
      <w:r w:rsidDel="00000000" w:rsidR="00000000" w:rsidRPr="00000000">
        <w:rPr>
          <w:b w:val="1"/>
          <w:sz w:val="24"/>
          <w:szCs w:val="24"/>
          <w:rtl w:val="0"/>
        </w:rPr>
        <w:t xml:space="preserve">65%</w:t>
      </w:r>
      <w:r w:rsidDel="00000000" w:rsidR="00000000" w:rsidRPr="00000000">
        <w:rPr>
          <w:sz w:val="24"/>
          <w:szCs w:val="24"/>
          <w:rtl w:val="0"/>
        </w:rPr>
        <w:t xml:space="preserve"> of newly divorced women reported a "significant strain" on finances, with 38% calling it "catastrophic," leading to moves, downsizing, or job scrambling.</w:t>
      </w:r>
    </w:p>
    <w:p w:rsidR="00000000" w:rsidDel="00000000" w:rsidP="00000000" w:rsidRDefault="00000000" w:rsidRPr="00000000" w14:paraId="00000604">
      <w:pPr>
        <w:pStyle w:val="Heading2"/>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sz w:val="34"/>
          <w:szCs w:val="34"/>
        </w:rPr>
      </w:pPr>
      <w:bookmarkStart w:colFirst="0" w:colLast="0" w:name="_6se64it96yb5" w:id="303"/>
      <w:bookmarkEnd w:id="303"/>
      <w:r w:rsidDel="00000000" w:rsidR="00000000" w:rsidRPr="00000000">
        <w:rPr>
          <w:b w:val="1"/>
          <w:sz w:val="34"/>
          <w:szCs w:val="34"/>
          <w:rtl w:val="0"/>
        </w:rPr>
        <w:t xml:space="preserve">3. Social Network Collapse—Losing Friends, Extended Family, and More</w:t>
      </w:r>
    </w:p>
    <w:p w:rsidR="00000000" w:rsidDel="00000000" w:rsidP="00000000" w:rsidRDefault="00000000" w:rsidRPr="00000000" w14:paraId="00000605">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26"/>
          <w:szCs w:val="26"/>
        </w:rPr>
      </w:pPr>
      <w:bookmarkStart w:colFirst="0" w:colLast="0" w:name="_pp63nxlufsmd" w:id="304"/>
      <w:bookmarkEnd w:id="304"/>
      <w:r w:rsidDel="00000000" w:rsidR="00000000" w:rsidRPr="00000000">
        <w:rPr>
          <w:b w:val="1"/>
          <w:color w:val="000000"/>
          <w:sz w:val="26"/>
          <w:szCs w:val="26"/>
          <w:rtl w:val="0"/>
        </w:rPr>
        <w:t xml:space="preserve">When Friends Pick Sides</w:t>
      </w:r>
    </w:p>
    <w:p w:rsidR="00000000" w:rsidDel="00000000" w:rsidP="00000000" w:rsidRDefault="00000000" w:rsidRPr="00000000" w14:paraId="00000606">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You might expect your circle to remain neutral or supportive. The reality is often disappointing—some friends ghost you to avoid conflict; others ally with the other party, believing their narrative.</w:t>
      </w:r>
    </w:p>
    <w:p w:rsidR="00000000" w:rsidDel="00000000" w:rsidP="00000000" w:rsidRDefault="00000000" w:rsidRPr="00000000" w14:paraId="00000607">
      <w:pPr>
        <w:numPr>
          <w:ilvl w:val="0"/>
          <w:numId w:val="48"/>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Letdown</w:t>
      </w:r>
      <w:r w:rsidDel="00000000" w:rsidR="00000000" w:rsidRPr="00000000">
        <w:rPr>
          <w:sz w:val="24"/>
          <w:szCs w:val="24"/>
          <w:rtl w:val="0"/>
        </w:rPr>
        <w:t xml:space="preserve">: You feel betrayed by people who once praised your marriage or assured you, "We're always here for you."</w:t>
      </w:r>
    </w:p>
    <w:p w:rsidR="00000000" w:rsidDel="00000000" w:rsidP="00000000" w:rsidRDefault="00000000" w:rsidRPr="00000000" w14:paraId="00000608">
      <w:pPr>
        <w:numPr>
          <w:ilvl w:val="0"/>
          <w:numId w:val="48"/>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b w:val="1"/>
          <w:sz w:val="24"/>
          <w:szCs w:val="24"/>
          <w:rtl w:val="0"/>
        </w:rPr>
        <w:t xml:space="preserve">Awkward Group Gatherings</w:t>
      </w:r>
      <w:r w:rsidDel="00000000" w:rsidR="00000000" w:rsidRPr="00000000">
        <w:rPr>
          <w:sz w:val="24"/>
          <w:szCs w:val="24"/>
          <w:rtl w:val="0"/>
        </w:rPr>
        <w:t xml:space="preserve">: Invitations vanish, or you skip events to dodge your ex or negative gossip.</w:t>
      </w:r>
    </w:p>
    <w:p w:rsidR="00000000" w:rsidDel="00000000" w:rsidP="00000000" w:rsidRDefault="00000000" w:rsidRPr="00000000" w14:paraId="00000609">
      <w:pPr>
        <w:pBdr>
          <w:top w:color="auto" w:space="0" w:sz="0" w:val="none"/>
          <w:left w:color="auto" w:space="0" w:sz="0" w:val="none"/>
          <w:bottom w:color="auto" w:space="0" w:sz="0" w:val="none"/>
          <w:right w:color="auto" w:space="0" w:sz="0" w:val="none"/>
          <w:between w:color="auto" w:space="0" w:sz="0" w:val="none"/>
        </w:pBdr>
        <w:spacing w:after="280" w:line="360" w:lineRule="auto"/>
        <w:ind w:left="600" w:firstLine="0"/>
        <w:rPr>
          <w:sz w:val="24"/>
          <w:szCs w:val="24"/>
        </w:rPr>
      </w:pPr>
      <w:r w:rsidDel="00000000" w:rsidR="00000000" w:rsidRPr="00000000">
        <w:rPr>
          <w:b w:val="1"/>
          <w:sz w:val="24"/>
          <w:szCs w:val="24"/>
          <w:rtl w:val="0"/>
        </w:rPr>
        <w:t xml:space="preserve">Statistic</w:t>
      </w:r>
      <w:r w:rsidDel="00000000" w:rsidR="00000000" w:rsidRPr="00000000">
        <w:rPr>
          <w:sz w:val="24"/>
          <w:szCs w:val="24"/>
          <w:rtl w:val="0"/>
        </w:rPr>
        <w:t xml:space="preserve">: A 2021 study in the </w:t>
      </w:r>
      <w:r w:rsidDel="00000000" w:rsidR="00000000" w:rsidRPr="00000000">
        <w:rPr>
          <w:i w:val="1"/>
          <w:sz w:val="24"/>
          <w:szCs w:val="24"/>
          <w:rtl w:val="0"/>
        </w:rPr>
        <w:t xml:space="preserve">Journal of Divorce &amp; Remarriage</w:t>
      </w:r>
      <w:r w:rsidDel="00000000" w:rsidR="00000000" w:rsidRPr="00000000">
        <w:rPr>
          <w:sz w:val="24"/>
          <w:szCs w:val="24"/>
          <w:rtl w:val="0"/>
        </w:rPr>
        <w:t xml:space="preserve"> found that 60% of mutual couple-friends align with one spouse, leaving the other isolated or uninvited to social gatherings.</w:t>
      </w:r>
    </w:p>
    <w:p w:rsidR="00000000" w:rsidDel="00000000" w:rsidP="00000000" w:rsidRDefault="00000000" w:rsidRPr="00000000" w14:paraId="0000060A">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26"/>
          <w:szCs w:val="26"/>
        </w:rPr>
      </w:pPr>
      <w:bookmarkStart w:colFirst="0" w:colLast="0" w:name="_cpkc5pkflwe4" w:id="305"/>
      <w:bookmarkEnd w:id="305"/>
      <w:r w:rsidDel="00000000" w:rsidR="00000000" w:rsidRPr="00000000">
        <w:rPr>
          <w:b w:val="1"/>
          <w:color w:val="000000"/>
          <w:sz w:val="26"/>
          <w:szCs w:val="26"/>
          <w:rtl w:val="0"/>
        </w:rPr>
        <w:t xml:space="preserve">In-Laws Who Turn Away</w:t>
      </w:r>
    </w:p>
    <w:p w:rsidR="00000000" w:rsidDel="00000000" w:rsidP="00000000" w:rsidRDefault="00000000" w:rsidRPr="00000000" w14:paraId="0000060B">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While some in-laws remain cordial post-separation, often they side with your ex. If you had close bonds there—particularly for your kids—this emotional loss stings like a second breakup.</w:t>
      </w:r>
    </w:p>
    <w:p w:rsidR="00000000" w:rsidDel="00000000" w:rsidP="00000000" w:rsidRDefault="00000000" w:rsidRPr="00000000" w14:paraId="0000060C">
      <w:pPr>
        <w:numPr>
          <w:ilvl w:val="0"/>
          <w:numId w:val="139"/>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b w:val="1"/>
          <w:sz w:val="24"/>
          <w:szCs w:val="24"/>
          <w:rtl w:val="0"/>
        </w:rPr>
        <w:t xml:space="preserve">Children's Perspective</w:t>
      </w:r>
      <w:r w:rsidDel="00000000" w:rsidR="00000000" w:rsidRPr="00000000">
        <w:rPr>
          <w:sz w:val="24"/>
          <w:szCs w:val="24"/>
          <w:rtl w:val="0"/>
        </w:rPr>
        <w:t xml:space="preserve">: Kids may question why they rarely see grandparents or uncles/aunts, compounding guilt or sadness for you.</w:t>
      </w:r>
    </w:p>
    <w:p w:rsidR="00000000" w:rsidDel="00000000" w:rsidP="00000000" w:rsidRDefault="00000000" w:rsidRPr="00000000" w14:paraId="0000060D">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26"/>
          <w:szCs w:val="26"/>
        </w:rPr>
      </w:pPr>
      <w:bookmarkStart w:colFirst="0" w:colLast="0" w:name="_9kavli8q0hyx" w:id="306"/>
      <w:bookmarkEnd w:id="306"/>
      <w:r w:rsidDel="00000000" w:rsidR="00000000" w:rsidRPr="00000000">
        <w:rPr>
          <w:b w:val="1"/>
          <w:color w:val="000000"/>
          <w:sz w:val="26"/>
          <w:szCs w:val="26"/>
          <w:rtl w:val="0"/>
        </w:rPr>
        <w:t xml:space="preserve">Isolation and Psychological Toll</w:t>
      </w:r>
    </w:p>
    <w:p w:rsidR="00000000" w:rsidDel="00000000" w:rsidP="00000000" w:rsidRDefault="00000000" w:rsidRPr="00000000" w14:paraId="0000060E">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Loneliness post-divorce can be crushing—especially if you identified heavily as a couple. No more "couples' dinners" or friend group game nights.</w:t>
      </w:r>
    </w:p>
    <w:p w:rsidR="00000000" w:rsidDel="00000000" w:rsidP="00000000" w:rsidRDefault="00000000" w:rsidRPr="00000000" w14:paraId="0000060F">
      <w:pPr>
        <w:numPr>
          <w:ilvl w:val="0"/>
          <w:numId w:val="72"/>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Depression Risk</w:t>
      </w:r>
      <w:r w:rsidDel="00000000" w:rsidR="00000000" w:rsidRPr="00000000">
        <w:rPr>
          <w:sz w:val="24"/>
          <w:szCs w:val="24"/>
          <w:rtl w:val="0"/>
        </w:rPr>
        <w:t xml:space="preserve">: Disconnection can worsen mental health, intensifying feelings of abandonment or regret.</w:t>
      </w:r>
    </w:p>
    <w:p w:rsidR="00000000" w:rsidDel="00000000" w:rsidP="00000000" w:rsidRDefault="00000000" w:rsidRPr="00000000" w14:paraId="00000610">
      <w:pPr>
        <w:numPr>
          <w:ilvl w:val="0"/>
          <w:numId w:val="72"/>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b w:val="1"/>
          <w:sz w:val="24"/>
          <w:szCs w:val="24"/>
          <w:rtl w:val="0"/>
        </w:rPr>
        <w:t xml:space="preserve">Overcompensation</w:t>
      </w:r>
      <w:r w:rsidDel="00000000" w:rsidR="00000000" w:rsidRPr="00000000">
        <w:rPr>
          <w:sz w:val="24"/>
          <w:szCs w:val="24"/>
          <w:rtl w:val="0"/>
        </w:rPr>
        <w:t xml:space="preserve">: Some turn to rebound relationships or forced socializing, occasionally causing further heartbreak.</w:t>
      </w:r>
    </w:p>
    <w:p w:rsidR="00000000" w:rsidDel="00000000" w:rsidP="00000000" w:rsidRDefault="00000000" w:rsidRPr="00000000" w14:paraId="00000611">
      <w:pPr>
        <w:pStyle w:val="Heading4"/>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22"/>
          <w:szCs w:val="22"/>
        </w:rPr>
      </w:pPr>
      <w:bookmarkStart w:colFirst="0" w:colLast="0" w:name="_an0k0dn7zvt" w:id="307"/>
      <w:bookmarkEnd w:id="307"/>
      <w:r w:rsidDel="00000000" w:rsidR="00000000" w:rsidRPr="00000000">
        <w:rPr>
          <w:b w:val="1"/>
          <w:color w:val="000000"/>
          <w:sz w:val="22"/>
          <w:szCs w:val="22"/>
          <w:rtl w:val="0"/>
        </w:rPr>
        <w:t xml:space="preserve">Strategies to Rebuild Social Circles</w:t>
      </w:r>
    </w:p>
    <w:p w:rsidR="00000000" w:rsidDel="00000000" w:rsidP="00000000" w:rsidRDefault="00000000" w:rsidRPr="00000000" w14:paraId="00000612">
      <w:pPr>
        <w:numPr>
          <w:ilvl w:val="0"/>
          <w:numId w:val="45"/>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Targeted Reconnections</w:t>
      </w:r>
      <w:r w:rsidDel="00000000" w:rsidR="00000000" w:rsidRPr="00000000">
        <w:rPr>
          <w:sz w:val="24"/>
          <w:szCs w:val="24"/>
          <w:rtl w:val="0"/>
        </w:rPr>
        <w:t xml:space="preserve">: Approach a few steadfast friends or relatives to meet one-on-one, rebuilding genuine ties.</w:t>
      </w:r>
    </w:p>
    <w:p w:rsidR="00000000" w:rsidDel="00000000" w:rsidP="00000000" w:rsidRDefault="00000000" w:rsidRPr="00000000" w14:paraId="00000613">
      <w:pPr>
        <w:numPr>
          <w:ilvl w:val="0"/>
          <w:numId w:val="45"/>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Online Platforms</w:t>
      </w:r>
      <w:r w:rsidDel="00000000" w:rsidR="00000000" w:rsidRPr="00000000">
        <w:rPr>
          <w:sz w:val="24"/>
          <w:szCs w:val="24"/>
          <w:rtl w:val="0"/>
        </w:rPr>
        <w:t xml:space="preserve">: Join single-parent or marital conflict support groups (Facebook, Meetup) for fresh, empathetic faces.</w:t>
      </w:r>
    </w:p>
    <w:p w:rsidR="00000000" w:rsidDel="00000000" w:rsidP="00000000" w:rsidRDefault="00000000" w:rsidRPr="00000000" w14:paraId="00000614">
      <w:pPr>
        <w:numPr>
          <w:ilvl w:val="0"/>
          <w:numId w:val="45"/>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New Activities</w:t>
      </w:r>
      <w:r w:rsidDel="00000000" w:rsidR="00000000" w:rsidRPr="00000000">
        <w:rPr>
          <w:sz w:val="24"/>
          <w:szCs w:val="24"/>
          <w:rtl w:val="0"/>
        </w:rPr>
        <w:t xml:space="preserve">: Classes, hobby clubs, and volunteer programs to find friends unaffected by your ex's narrative.</w:t>
      </w:r>
    </w:p>
    <w:p w:rsidR="00000000" w:rsidDel="00000000" w:rsidP="00000000" w:rsidRDefault="00000000" w:rsidRPr="00000000" w14:paraId="00000615">
      <w:pPr>
        <w:numPr>
          <w:ilvl w:val="0"/>
          <w:numId w:val="45"/>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b w:val="1"/>
          <w:sz w:val="24"/>
          <w:szCs w:val="24"/>
          <w:rtl w:val="0"/>
        </w:rPr>
        <w:t xml:space="preserve">"Lunch &amp; Learn": </w:t>
      </w:r>
      <w:r w:rsidDel="00000000" w:rsidR="00000000" w:rsidRPr="00000000">
        <w:rPr>
          <w:sz w:val="24"/>
          <w:szCs w:val="24"/>
          <w:rtl w:val="0"/>
        </w:rPr>
        <w:t xml:space="preserve">Invite coworkers or neighbors to informal gatherings, a stepping stone to deeper friendships.</w:t>
      </w:r>
    </w:p>
    <w:p w:rsidR="00000000" w:rsidDel="00000000" w:rsidP="00000000" w:rsidRDefault="00000000" w:rsidRPr="00000000" w14:paraId="00000616">
      <w:pPr>
        <w:pBdr>
          <w:top w:color="auto" w:space="0" w:sz="0" w:val="none"/>
          <w:left w:color="auto" w:space="0" w:sz="0" w:val="none"/>
          <w:bottom w:color="auto" w:space="0" w:sz="0" w:val="none"/>
          <w:right w:color="auto" w:space="0" w:sz="0" w:val="none"/>
          <w:between w:color="auto" w:space="0" w:sz="0" w:val="none"/>
        </w:pBdr>
        <w:spacing w:after="280" w:line="360" w:lineRule="auto"/>
        <w:ind w:left="600" w:firstLine="0"/>
        <w:rPr>
          <w:sz w:val="24"/>
          <w:szCs w:val="24"/>
        </w:rPr>
      </w:pPr>
      <w:r w:rsidDel="00000000" w:rsidR="00000000" w:rsidRPr="00000000">
        <w:rPr>
          <w:sz w:val="24"/>
          <w:szCs w:val="24"/>
          <w:rtl w:val="0"/>
        </w:rPr>
        <w:t xml:space="preserve">A Social Capital Project survey indicated that 62% of divorced women cited a "major drop" in their social circle's size or closeness within a year of finalizing the marital conflict.</w:t>
      </w:r>
    </w:p>
    <w:p w:rsidR="00000000" w:rsidDel="00000000" w:rsidP="00000000" w:rsidRDefault="00000000" w:rsidRPr="00000000" w14:paraId="00000617">
      <w:pPr>
        <w:pStyle w:val="Heading2"/>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sz w:val="34"/>
          <w:szCs w:val="34"/>
        </w:rPr>
      </w:pPr>
      <w:bookmarkStart w:colFirst="0" w:colLast="0" w:name="_fyzhpjvwk8uv" w:id="308"/>
      <w:bookmarkEnd w:id="308"/>
      <w:r w:rsidDel="00000000" w:rsidR="00000000" w:rsidRPr="00000000">
        <w:rPr>
          <w:b w:val="1"/>
          <w:sz w:val="34"/>
          <w:szCs w:val="34"/>
          <w:rtl w:val="0"/>
        </w:rPr>
        <w:t xml:space="preserve">4. Professional and Career Setbacks</w:t>
      </w:r>
    </w:p>
    <w:p w:rsidR="00000000" w:rsidDel="00000000" w:rsidP="00000000" w:rsidRDefault="00000000" w:rsidRPr="00000000" w14:paraId="00000618">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26"/>
          <w:szCs w:val="26"/>
        </w:rPr>
      </w:pPr>
      <w:bookmarkStart w:colFirst="0" w:colLast="0" w:name="_muzo10z82ajp" w:id="309"/>
      <w:bookmarkEnd w:id="309"/>
      <w:r w:rsidDel="00000000" w:rsidR="00000000" w:rsidRPr="00000000">
        <w:rPr>
          <w:b w:val="1"/>
          <w:color w:val="000000"/>
          <w:sz w:val="26"/>
          <w:szCs w:val="26"/>
          <w:rtl w:val="0"/>
        </w:rPr>
        <w:t xml:space="preserve">Career Pauses</w:t>
      </w:r>
    </w:p>
    <w:p w:rsidR="00000000" w:rsidDel="00000000" w:rsidP="00000000" w:rsidRDefault="00000000" w:rsidRPr="00000000" w14:paraId="00000619">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Many women put careers on hold to rear children or follow a spouse's job relocation. Post-separation, returning to the workforce can be jarring:</w:t>
      </w:r>
    </w:p>
    <w:p w:rsidR="00000000" w:rsidDel="00000000" w:rsidP="00000000" w:rsidRDefault="00000000" w:rsidRPr="00000000" w14:paraId="0000061A">
      <w:pPr>
        <w:numPr>
          <w:ilvl w:val="0"/>
          <w:numId w:val="124"/>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Outdated Skills</w:t>
      </w:r>
      <w:r w:rsidDel="00000000" w:rsidR="00000000" w:rsidRPr="00000000">
        <w:rPr>
          <w:sz w:val="24"/>
          <w:szCs w:val="24"/>
          <w:rtl w:val="0"/>
        </w:rPr>
        <w:t xml:space="preserve">: Technology or industry shifts mean potential retraining is essential.</w:t>
      </w:r>
    </w:p>
    <w:p w:rsidR="00000000" w:rsidDel="00000000" w:rsidP="00000000" w:rsidRDefault="00000000" w:rsidRPr="00000000" w14:paraId="0000061B">
      <w:pPr>
        <w:numPr>
          <w:ilvl w:val="0"/>
          <w:numId w:val="124"/>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b w:val="1"/>
          <w:sz w:val="24"/>
          <w:szCs w:val="24"/>
          <w:rtl w:val="0"/>
        </w:rPr>
        <w:t xml:space="preserve">Lower Earning Power</w:t>
      </w:r>
      <w:r w:rsidDel="00000000" w:rsidR="00000000" w:rsidRPr="00000000">
        <w:rPr>
          <w:sz w:val="24"/>
          <w:szCs w:val="24"/>
          <w:rtl w:val="0"/>
        </w:rPr>
        <w:t xml:space="preserve">: Reentering at lower salary tiers than you once had or could have had.</w:t>
      </w:r>
    </w:p>
    <w:p w:rsidR="00000000" w:rsidDel="00000000" w:rsidP="00000000" w:rsidRDefault="00000000" w:rsidRPr="00000000" w14:paraId="0000061C">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26"/>
          <w:szCs w:val="26"/>
        </w:rPr>
      </w:pPr>
      <w:bookmarkStart w:colFirst="0" w:colLast="0" w:name="_egyoul7uiks0" w:id="310"/>
      <w:bookmarkEnd w:id="310"/>
      <w:r w:rsidDel="00000000" w:rsidR="00000000" w:rsidRPr="00000000">
        <w:rPr>
          <w:b w:val="1"/>
          <w:color w:val="000000"/>
          <w:sz w:val="26"/>
          <w:szCs w:val="26"/>
          <w:rtl w:val="0"/>
        </w:rPr>
        <w:t xml:space="preserve">Potential Solutions</w:t>
      </w:r>
    </w:p>
    <w:p w:rsidR="00000000" w:rsidDel="00000000" w:rsidP="00000000" w:rsidRDefault="00000000" w:rsidRPr="00000000" w14:paraId="0000061D">
      <w:pPr>
        <w:numPr>
          <w:ilvl w:val="0"/>
          <w:numId w:val="417"/>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Reskilling Programs</w:t>
      </w:r>
      <w:r w:rsidDel="00000000" w:rsidR="00000000" w:rsidRPr="00000000">
        <w:rPr>
          <w:sz w:val="24"/>
          <w:szCs w:val="24"/>
          <w:rtl w:val="0"/>
        </w:rPr>
        <w:t xml:space="preserve">: Short boot camps in coding, digital marketing, or medical assisting, for instance, can lead to quick job placement.</w:t>
      </w:r>
    </w:p>
    <w:p w:rsidR="00000000" w:rsidDel="00000000" w:rsidP="00000000" w:rsidRDefault="00000000" w:rsidRPr="00000000" w14:paraId="0000061E">
      <w:pPr>
        <w:numPr>
          <w:ilvl w:val="0"/>
          <w:numId w:val="417"/>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Adult Apprenticeships</w:t>
      </w:r>
      <w:r w:rsidDel="00000000" w:rsidR="00000000" w:rsidRPr="00000000">
        <w:rPr>
          <w:sz w:val="24"/>
          <w:szCs w:val="24"/>
          <w:rtl w:val="0"/>
        </w:rPr>
        <w:t xml:space="preserve">: Some industries welcome midlife "rookies" for hands-on training with decent pay.</w:t>
      </w:r>
    </w:p>
    <w:p w:rsidR="00000000" w:rsidDel="00000000" w:rsidP="00000000" w:rsidRDefault="00000000" w:rsidRPr="00000000" w14:paraId="0000061F">
      <w:pPr>
        <w:numPr>
          <w:ilvl w:val="0"/>
          <w:numId w:val="417"/>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b w:val="1"/>
          <w:sz w:val="24"/>
          <w:szCs w:val="24"/>
          <w:rtl w:val="0"/>
        </w:rPr>
        <w:t xml:space="preserve">Entrepreneurship:</w:t>
      </w:r>
      <w:r w:rsidDel="00000000" w:rsidR="00000000" w:rsidRPr="00000000">
        <w:rPr>
          <w:sz w:val="24"/>
          <w:szCs w:val="24"/>
          <w:rtl w:val="0"/>
        </w:rPr>
        <w:t xml:space="preserve"> Turn a hobby (baking, crafts, consulting) into a flexible income stream—be mindful of finances and realistic market demand.</w:t>
      </w:r>
    </w:p>
    <w:p w:rsidR="00000000" w:rsidDel="00000000" w:rsidP="00000000" w:rsidRDefault="00000000" w:rsidRPr="00000000" w14:paraId="00000620">
      <w:pPr>
        <w:pBdr>
          <w:top w:color="auto" w:space="0" w:sz="0" w:val="none"/>
          <w:left w:color="auto" w:space="0" w:sz="0" w:val="none"/>
          <w:bottom w:color="auto" w:space="0" w:sz="0" w:val="none"/>
          <w:right w:color="auto" w:space="0" w:sz="0" w:val="none"/>
          <w:between w:color="auto" w:space="0" w:sz="0" w:val="none"/>
        </w:pBdr>
        <w:spacing w:after="280" w:line="360" w:lineRule="auto"/>
        <w:ind w:left="600" w:firstLine="0"/>
        <w:rPr>
          <w:sz w:val="24"/>
          <w:szCs w:val="24"/>
        </w:rPr>
      </w:pPr>
      <w:r w:rsidDel="00000000" w:rsidR="00000000" w:rsidRPr="00000000">
        <w:rPr>
          <w:b w:val="1"/>
          <w:sz w:val="24"/>
          <w:szCs w:val="24"/>
          <w:rtl w:val="0"/>
        </w:rPr>
        <w:t xml:space="preserve">Statistic</w:t>
      </w:r>
      <w:r w:rsidDel="00000000" w:rsidR="00000000" w:rsidRPr="00000000">
        <w:rPr>
          <w:sz w:val="24"/>
          <w:szCs w:val="24"/>
          <w:rtl w:val="0"/>
        </w:rPr>
        <w:t xml:space="preserve">: The 2018 LeanIn.org study found that nearly 40% of women returning from a caregiving break never recaptured prior wage levels—some took 4–6 years to approach earlier salary benchmarks.</w:t>
      </w:r>
    </w:p>
    <w:p w:rsidR="00000000" w:rsidDel="00000000" w:rsidP="00000000" w:rsidRDefault="00000000" w:rsidRPr="00000000" w14:paraId="00000621">
      <w:pPr>
        <w:pStyle w:val="Heading2"/>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sz w:val="34"/>
          <w:szCs w:val="34"/>
        </w:rPr>
      </w:pPr>
      <w:bookmarkStart w:colFirst="0" w:colLast="0" w:name="_387cm7f6j9sn" w:id="311"/>
      <w:bookmarkEnd w:id="311"/>
      <w:r w:rsidDel="00000000" w:rsidR="00000000" w:rsidRPr="00000000">
        <w:rPr>
          <w:b w:val="1"/>
          <w:sz w:val="34"/>
          <w:szCs w:val="34"/>
          <w:rtl w:val="0"/>
        </w:rPr>
        <w:t xml:space="preserve">5. Emotional Whiplash Beyond the Courtroom</w:t>
      </w:r>
    </w:p>
    <w:p w:rsidR="00000000" w:rsidDel="00000000" w:rsidP="00000000" w:rsidRDefault="00000000" w:rsidRPr="00000000" w14:paraId="00000622">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26"/>
          <w:szCs w:val="26"/>
        </w:rPr>
      </w:pPr>
      <w:bookmarkStart w:colFirst="0" w:colLast="0" w:name="_xwgs0oymq4j" w:id="312"/>
      <w:bookmarkEnd w:id="312"/>
      <w:r w:rsidDel="00000000" w:rsidR="00000000" w:rsidRPr="00000000">
        <w:rPr>
          <w:b w:val="1"/>
          <w:color w:val="000000"/>
          <w:sz w:val="26"/>
          <w:szCs w:val="26"/>
          <w:rtl w:val="0"/>
        </w:rPr>
        <w:t xml:space="preserve">Guilt and Regret</w:t>
      </w:r>
    </w:p>
    <w:p w:rsidR="00000000" w:rsidDel="00000000" w:rsidP="00000000" w:rsidRDefault="00000000" w:rsidRPr="00000000" w14:paraId="00000623">
      <w:pPr>
        <w:numPr>
          <w:ilvl w:val="0"/>
          <w:numId w:val="205"/>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sz w:val="24"/>
          <w:szCs w:val="24"/>
          <w:rtl w:val="0"/>
        </w:rPr>
        <w:t xml:space="preserve">"Could I have saved the marriage?" or "Is this my fault?" can plague you, especially if your ex (or external voices) blames you.</w:t>
      </w:r>
    </w:p>
    <w:p w:rsidR="00000000" w:rsidDel="00000000" w:rsidP="00000000" w:rsidRDefault="00000000" w:rsidRPr="00000000" w14:paraId="00000624">
      <w:pPr>
        <w:numPr>
          <w:ilvl w:val="0"/>
          <w:numId w:val="205"/>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sz w:val="24"/>
          <w:szCs w:val="24"/>
          <w:rtl w:val="0"/>
        </w:rPr>
        <w:t xml:space="preserve">Combat: Therapy, self-talk, or DV support groups help reframe these toxic thoughts.</w:t>
      </w:r>
    </w:p>
    <w:p w:rsidR="00000000" w:rsidDel="00000000" w:rsidP="00000000" w:rsidRDefault="00000000" w:rsidRPr="00000000" w14:paraId="00000625">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26"/>
          <w:szCs w:val="26"/>
        </w:rPr>
      </w:pPr>
      <w:bookmarkStart w:colFirst="0" w:colLast="0" w:name="_i3hse5fep6u5" w:id="313"/>
      <w:bookmarkEnd w:id="313"/>
      <w:r w:rsidDel="00000000" w:rsidR="00000000" w:rsidRPr="00000000">
        <w:rPr>
          <w:b w:val="1"/>
          <w:color w:val="000000"/>
          <w:sz w:val="26"/>
          <w:szCs w:val="26"/>
          <w:rtl w:val="0"/>
        </w:rPr>
        <w:t xml:space="preserve">Post-Divorce Parenting Tensions</w:t>
      </w:r>
    </w:p>
    <w:p w:rsidR="00000000" w:rsidDel="00000000" w:rsidP="00000000" w:rsidRDefault="00000000" w:rsidRPr="00000000" w14:paraId="00000626">
      <w:pPr>
        <w:numPr>
          <w:ilvl w:val="0"/>
          <w:numId w:val="158"/>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Parallel Parenting</w:t>
      </w:r>
      <w:r w:rsidDel="00000000" w:rsidR="00000000" w:rsidRPr="00000000">
        <w:rPr>
          <w:sz w:val="24"/>
          <w:szCs w:val="24"/>
          <w:rtl w:val="0"/>
        </w:rPr>
        <w:t xml:space="preserve">: If co-parenting feels impossible with an uncooperative ex, parallel parenting reduces contact.</w:t>
      </w:r>
    </w:p>
    <w:p w:rsidR="00000000" w:rsidDel="00000000" w:rsidP="00000000" w:rsidRDefault="00000000" w:rsidRPr="00000000" w14:paraId="00000627">
      <w:pPr>
        <w:numPr>
          <w:ilvl w:val="0"/>
          <w:numId w:val="158"/>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b w:val="1"/>
          <w:sz w:val="24"/>
          <w:szCs w:val="24"/>
          <w:rtl w:val="0"/>
        </w:rPr>
        <w:t xml:space="preserve">Extra Load</w:t>
      </w:r>
      <w:r w:rsidDel="00000000" w:rsidR="00000000" w:rsidRPr="00000000">
        <w:rPr>
          <w:sz w:val="24"/>
          <w:szCs w:val="24"/>
          <w:rtl w:val="0"/>
        </w:rPr>
        <w:t xml:space="preserve">: Managing your children's heartbreak or confusion while processing your own is draining—professional child counseling can lighten that.</w:t>
      </w:r>
    </w:p>
    <w:p w:rsidR="00000000" w:rsidDel="00000000" w:rsidP="00000000" w:rsidRDefault="00000000" w:rsidRPr="00000000" w14:paraId="00000628">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26"/>
          <w:szCs w:val="26"/>
        </w:rPr>
      </w:pPr>
      <w:bookmarkStart w:colFirst="0" w:colLast="0" w:name="_onat40bsyrzh" w:id="314"/>
      <w:bookmarkEnd w:id="314"/>
      <w:r w:rsidDel="00000000" w:rsidR="00000000" w:rsidRPr="00000000">
        <w:rPr>
          <w:b w:val="1"/>
          <w:color w:val="000000"/>
          <w:sz w:val="26"/>
          <w:szCs w:val="26"/>
          <w:rtl w:val="0"/>
        </w:rPr>
        <w:t xml:space="preserve">Unexpected Trigger Points</w:t>
      </w:r>
    </w:p>
    <w:p w:rsidR="00000000" w:rsidDel="00000000" w:rsidP="00000000" w:rsidRDefault="00000000" w:rsidRPr="00000000" w14:paraId="00000629">
      <w:pPr>
        <w:numPr>
          <w:ilvl w:val="0"/>
          <w:numId w:val="342"/>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Memory Landmines</w:t>
      </w:r>
      <w:r w:rsidDel="00000000" w:rsidR="00000000" w:rsidRPr="00000000">
        <w:rPr>
          <w:sz w:val="24"/>
          <w:szCs w:val="24"/>
          <w:rtl w:val="0"/>
        </w:rPr>
        <w:t xml:space="preserve">: Wedding anniversaries, old songs, or past vacations might cause sudden grief or anger.</w:t>
      </w:r>
    </w:p>
    <w:p w:rsidR="00000000" w:rsidDel="00000000" w:rsidP="00000000" w:rsidRDefault="00000000" w:rsidRPr="00000000" w14:paraId="0000062A">
      <w:pPr>
        <w:numPr>
          <w:ilvl w:val="0"/>
          <w:numId w:val="342"/>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b w:val="1"/>
          <w:sz w:val="24"/>
          <w:szCs w:val="24"/>
          <w:rtl w:val="0"/>
        </w:rPr>
        <w:t xml:space="preserve">Holidays:</w:t>
      </w:r>
      <w:r w:rsidDel="00000000" w:rsidR="00000000" w:rsidRPr="00000000">
        <w:rPr>
          <w:sz w:val="24"/>
          <w:szCs w:val="24"/>
          <w:rtl w:val="0"/>
        </w:rPr>
        <w:t xml:space="preserve"> Handling holidays alone (or with less extended family) can magnify loneliness—plan alternative traditions or new holiday rituals.</w:t>
      </w:r>
    </w:p>
    <w:p w:rsidR="00000000" w:rsidDel="00000000" w:rsidP="00000000" w:rsidRDefault="00000000" w:rsidRPr="00000000" w14:paraId="0000062B">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b w:val="1"/>
          <w:sz w:val="24"/>
          <w:szCs w:val="24"/>
          <w:rtl w:val="0"/>
        </w:rPr>
        <w:t xml:space="preserve">Note</w:t>
      </w:r>
      <w:r w:rsidDel="00000000" w:rsidR="00000000" w:rsidRPr="00000000">
        <w:rPr>
          <w:sz w:val="24"/>
          <w:szCs w:val="24"/>
          <w:rtl w:val="0"/>
        </w:rPr>
        <w:t xml:space="preserve">: A post-divorce therapy "maintenance plan" can prevent you from feeling blindsided by these delayed aftershocks.</w:t>
      </w:r>
    </w:p>
    <w:p w:rsidR="00000000" w:rsidDel="00000000" w:rsidP="00000000" w:rsidRDefault="00000000" w:rsidRPr="00000000" w14:paraId="0000062C">
      <w:pPr>
        <w:pStyle w:val="Heading2"/>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sz w:val="34"/>
          <w:szCs w:val="34"/>
        </w:rPr>
      </w:pPr>
      <w:bookmarkStart w:colFirst="0" w:colLast="0" w:name="_m7e831xaes3i" w:id="315"/>
      <w:bookmarkEnd w:id="315"/>
      <w:r w:rsidDel="00000000" w:rsidR="00000000" w:rsidRPr="00000000">
        <w:rPr>
          <w:b w:val="1"/>
          <w:sz w:val="34"/>
          <w:szCs w:val="34"/>
          <w:rtl w:val="0"/>
        </w:rPr>
        <w:t xml:space="preserve">6. Solutions: Overcoming Unexpected Consequences</w:t>
      </w:r>
    </w:p>
    <w:p w:rsidR="00000000" w:rsidDel="00000000" w:rsidP="00000000" w:rsidRDefault="00000000" w:rsidRPr="00000000" w14:paraId="0000062D">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26"/>
          <w:szCs w:val="26"/>
        </w:rPr>
      </w:pPr>
      <w:bookmarkStart w:colFirst="0" w:colLast="0" w:name="_h8n3vphy0z8y" w:id="316"/>
      <w:bookmarkEnd w:id="316"/>
      <w:r w:rsidDel="00000000" w:rsidR="00000000" w:rsidRPr="00000000">
        <w:rPr>
          <w:b w:val="1"/>
          <w:color w:val="000000"/>
          <w:sz w:val="26"/>
          <w:szCs w:val="26"/>
          <w:rtl w:val="0"/>
        </w:rPr>
        <w:t xml:space="preserve">Reestablishing Financial Independence</w:t>
      </w:r>
    </w:p>
    <w:p w:rsidR="00000000" w:rsidDel="00000000" w:rsidP="00000000" w:rsidRDefault="00000000" w:rsidRPr="00000000" w14:paraId="0000062E">
      <w:pPr>
        <w:numPr>
          <w:ilvl w:val="0"/>
          <w:numId w:val="125"/>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Budget Reality Check</w:t>
      </w:r>
      <w:r w:rsidDel="00000000" w:rsidR="00000000" w:rsidRPr="00000000">
        <w:rPr>
          <w:sz w:val="24"/>
          <w:szCs w:val="24"/>
          <w:rtl w:val="0"/>
        </w:rPr>
        <w:t xml:space="preserve">: Document your new monthly income/expenses. Don't assume you'll seamlessly maintain your previous lifestyle.</w:t>
      </w:r>
    </w:p>
    <w:p w:rsidR="00000000" w:rsidDel="00000000" w:rsidP="00000000" w:rsidRDefault="00000000" w:rsidRPr="00000000" w14:paraId="0000062F">
      <w:pPr>
        <w:numPr>
          <w:ilvl w:val="0"/>
          <w:numId w:val="125"/>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Credit Repair</w:t>
      </w:r>
      <w:r w:rsidDel="00000000" w:rsidR="00000000" w:rsidRPr="00000000">
        <w:rPr>
          <w:sz w:val="24"/>
          <w:szCs w:val="24"/>
          <w:rtl w:val="0"/>
        </w:rPr>
        <w:t xml:space="preserve">: If your ex tanked joint accounts, consult financial counselors or nonprofits offering credit rehabilitation advice.</w:t>
      </w:r>
    </w:p>
    <w:p w:rsidR="00000000" w:rsidDel="00000000" w:rsidP="00000000" w:rsidRDefault="00000000" w:rsidRPr="00000000" w14:paraId="00000630">
      <w:pPr>
        <w:numPr>
          <w:ilvl w:val="0"/>
          <w:numId w:val="125"/>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Career Roadmap</w:t>
      </w:r>
      <w:r w:rsidDel="00000000" w:rsidR="00000000" w:rsidRPr="00000000">
        <w:rPr>
          <w:sz w:val="24"/>
          <w:szCs w:val="24"/>
          <w:rtl w:val="0"/>
        </w:rPr>
        <w:t xml:space="preserve">: Decide on short-term (basic income job) vs. long-term (upskilling, reentering a chosen field) strategies.</w:t>
      </w:r>
    </w:p>
    <w:p w:rsidR="00000000" w:rsidDel="00000000" w:rsidP="00000000" w:rsidRDefault="00000000" w:rsidRPr="00000000" w14:paraId="00000631">
      <w:pPr>
        <w:numPr>
          <w:ilvl w:val="0"/>
          <w:numId w:val="125"/>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b w:val="1"/>
          <w:sz w:val="24"/>
          <w:szCs w:val="24"/>
          <w:rtl w:val="0"/>
        </w:rPr>
        <w:t xml:space="preserve">Government/Nonprofit Aid:</w:t>
      </w:r>
      <w:r w:rsidDel="00000000" w:rsidR="00000000" w:rsidRPr="00000000">
        <w:rPr>
          <w:sz w:val="24"/>
          <w:szCs w:val="24"/>
          <w:rtl w:val="0"/>
        </w:rPr>
        <w:t xml:space="preserve"> Some DV agencies partner with local job placement or microloan programs for single mothers or survivors.</w:t>
      </w:r>
    </w:p>
    <w:p w:rsidR="00000000" w:rsidDel="00000000" w:rsidP="00000000" w:rsidRDefault="00000000" w:rsidRPr="00000000" w14:paraId="00000632">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26"/>
          <w:szCs w:val="26"/>
        </w:rPr>
      </w:pPr>
      <w:bookmarkStart w:colFirst="0" w:colLast="0" w:name="_qd9bnc03kp" w:id="317"/>
      <w:bookmarkEnd w:id="317"/>
      <w:r w:rsidDel="00000000" w:rsidR="00000000" w:rsidRPr="00000000">
        <w:rPr>
          <w:b w:val="1"/>
          <w:color w:val="000000"/>
          <w:sz w:val="26"/>
          <w:szCs w:val="26"/>
          <w:rtl w:val="0"/>
        </w:rPr>
        <w:t xml:space="preserve">Social Reboots</w:t>
      </w:r>
    </w:p>
    <w:p w:rsidR="00000000" w:rsidDel="00000000" w:rsidP="00000000" w:rsidRDefault="00000000" w:rsidRPr="00000000" w14:paraId="00000633">
      <w:pPr>
        <w:numPr>
          <w:ilvl w:val="0"/>
          <w:numId w:val="492"/>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Selective Reconnections</w:t>
      </w:r>
      <w:r w:rsidDel="00000000" w:rsidR="00000000" w:rsidRPr="00000000">
        <w:rPr>
          <w:sz w:val="24"/>
          <w:szCs w:val="24"/>
          <w:rtl w:val="0"/>
        </w:rPr>
        <w:t xml:space="preserve">: If some ex-friends approach you neutrally, you can gauge their sincerity. If they remain close to your ex, limit how much you share.</w:t>
      </w:r>
    </w:p>
    <w:p w:rsidR="00000000" w:rsidDel="00000000" w:rsidP="00000000" w:rsidRDefault="00000000" w:rsidRPr="00000000" w14:paraId="00000634">
      <w:pPr>
        <w:numPr>
          <w:ilvl w:val="0"/>
          <w:numId w:val="492"/>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Online Separation or DV Support</w:t>
      </w:r>
      <w:r w:rsidDel="00000000" w:rsidR="00000000" w:rsidRPr="00000000">
        <w:rPr>
          <w:sz w:val="24"/>
          <w:szCs w:val="24"/>
          <w:rtl w:val="0"/>
        </w:rPr>
        <w:t xml:space="preserve">: Virtual communities can fill immediate gaps, often leading to real-life meetups or friendships.</w:t>
      </w:r>
    </w:p>
    <w:p w:rsidR="00000000" w:rsidDel="00000000" w:rsidP="00000000" w:rsidRDefault="00000000" w:rsidRPr="00000000" w14:paraId="00000635">
      <w:pPr>
        <w:numPr>
          <w:ilvl w:val="0"/>
          <w:numId w:val="492"/>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Volunteering</w:t>
      </w:r>
      <w:r w:rsidDel="00000000" w:rsidR="00000000" w:rsidRPr="00000000">
        <w:rPr>
          <w:sz w:val="24"/>
          <w:szCs w:val="24"/>
          <w:rtl w:val="0"/>
        </w:rPr>
        <w:t xml:space="preserve">: Animal shelters, crisis hotlines, and local charities allow you to meet compassionate people and build a sense of renewed purpose.</w:t>
      </w:r>
    </w:p>
    <w:p w:rsidR="00000000" w:rsidDel="00000000" w:rsidP="00000000" w:rsidRDefault="00000000" w:rsidRPr="00000000" w14:paraId="00000636">
      <w:pPr>
        <w:numPr>
          <w:ilvl w:val="0"/>
          <w:numId w:val="492"/>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sz w:val="24"/>
          <w:szCs w:val="24"/>
          <w:rtl w:val="0"/>
        </w:rPr>
        <w:t xml:space="preserve">Single-Parent Groups: Real or virtual networks that empathize with daily struggles—childcare, job stress, or dealing with the other party's manipulations.</w:t>
      </w:r>
    </w:p>
    <w:p w:rsidR="00000000" w:rsidDel="00000000" w:rsidP="00000000" w:rsidRDefault="00000000" w:rsidRPr="00000000" w14:paraId="00000637">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26"/>
          <w:szCs w:val="26"/>
        </w:rPr>
      </w:pPr>
      <w:bookmarkStart w:colFirst="0" w:colLast="0" w:name="_y0j5iln12yu1" w:id="318"/>
      <w:bookmarkEnd w:id="318"/>
      <w:r w:rsidDel="00000000" w:rsidR="00000000" w:rsidRPr="00000000">
        <w:rPr>
          <w:b w:val="1"/>
          <w:color w:val="000000"/>
          <w:sz w:val="26"/>
          <w:szCs w:val="26"/>
          <w:rtl w:val="0"/>
        </w:rPr>
        <w:t xml:space="preserve">Self-Reflection and Empowerment</w:t>
      </w:r>
    </w:p>
    <w:p w:rsidR="00000000" w:rsidDel="00000000" w:rsidP="00000000" w:rsidRDefault="00000000" w:rsidRPr="00000000" w14:paraId="00000638">
      <w:pPr>
        <w:numPr>
          <w:ilvl w:val="0"/>
          <w:numId w:val="310"/>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Therapy Post-Divorce</w:t>
      </w:r>
      <w:r w:rsidDel="00000000" w:rsidR="00000000" w:rsidRPr="00000000">
        <w:rPr>
          <w:sz w:val="24"/>
          <w:szCs w:val="24"/>
          <w:rtl w:val="0"/>
        </w:rPr>
        <w:t xml:space="preserve">: Even if crisis therapy ends, keep periodic sessions to handle psychological ambushes, family transitions, or unexpected regrets.</w:t>
      </w:r>
    </w:p>
    <w:p w:rsidR="00000000" w:rsidDel="00000000" w:rsidP="00000000" w:rsidRDefault="00000000" w:rsidRPr="00000000" w14:paraId="00000639">
      <w:pPr>
        <w:numPr>
          <w:ilvl w:val="0"/>
          <w:numId w:val="310"/>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Mindful Identity</w:t>
      </w:r>
      <w:r w:rsidDel="00000000" w:rsidR="00000000" w:rsidRPr="00000000">
        <w:rPr>
          <w:sz w:val="24"/>
          <w:szCs w:val="24"/>
          <w:rtl w:val="0"/>
        </w:rPr>
        <w:t xml:space="preserve">: You are not just "the ex-wife/husband" or "the victim." You are forging a stronger, more self-aware chapter of life.</w:t>
      </w:r>
    </w:p>
    <w:p w:rsidR="00000000" w:rsidDel="00000000" w:rsidP="00000000" w:rsidRDefault="00000000" w:rsidRPr="00000000" w14:paraId="0000063A">
      <w:pPr>
        <w:numPr>
          <w:ilvl w:val="0"/>
          <w:numId w:val="310"/>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b w:val="1"/>
          <w:sz w:val="24"/>
          <w:szCs w:val="24"/>
          <w:rtl w:val="0"/>
        </w:rPr>
        <w:t xml:space="preserve">Goal Setting</w:t>
      </w:r>
      <w:r w:rsidDel="00000000" w:rsidR="00000000" w:rsidRPr="00000000">
        <w:rPr>
          <w:sz w:val="24"/>
          <w:szCs w:val="24"/>
          <w:rtl w:val="0"/>
        </w:rPr>
        <w:t xml:space="preserve">: Financial goals (saving $3,000 in an emergency fund), personal goals (completing a painting class), or social goals (attending two new group events a month).</w:t>
      </w:r>
    </w:p>
    <w:p w:rsidR="00000000" w:rsidDel="00000000" w:rsidP="00000000" w:rsidRDefault="00000000" w:rsidRPr="00000000" w14:paraId="0000063B">
      <w:pPr>
        <w:pStyle w:val="Heading2"/>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sz w:val="34"/>
          <w:szCs w:val="34"/>
        </w:rPr>
      </w:pPr>
      <w:bookmarkStart w:colFirst="0" w:colLast="0" w:name="_ldiste72rcxv" w:id="319"/>
      <w:bookmarkEnd w:id="319"/>
      <w:r w:rsidDel="00000000" w:rsidR="00000000" w:rsidRPr="00000000">
        <w:rPr>
          <w:b w:val="1"/>
          <w:sz w:val="34"/>
          <w:szCs w:val="34"/>
          <w:rtl w:val="0"/>
        </w:rPr>
        <w:t xml:space="preserve">7. Real-Life Anecdotes or Inspirational Insights</w:t>
      </w:r>
    </w:p>
    <w:p w:rsidR="00000000" w:rsidDel="00000000" w:rsidP="00000000" w:rsidRDefault="00000000" w:rsidRPr="00000000" w14:paraId="0000063C">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26"/>
          <w:szCs w:val="26"/>
        </w:rPr>
      </w:pPr>
      <w:bookmarkStart w:colFirst="0" w:colLast="0" w:name="_4wyw2k9d67na" w:id="320"/>
      <w:bookmarkEnd w:id="320"/>
      <w:r w:rsidDel="00000000" w:rsidR="00000000" w:rsidRPr="00000000">
        <w:rPr>
          <w:b w:val="1"/>
          <w:color w:val="000000"/>
          <w:sz w:val="26"/>
          <w:szCs w:val="26"/>
          <w:rtl w:val="0"/>
        </w:rPr>
        <w:t xml:space="preserve">"Mia's Financial Comeback"</w:t>
      </w:r>
    </w:p>
    <w:p w:rsidR="00000000" w:rsidDel="00000000" w:rsidP="00000000" w:rsidRDefault="00000000" w:rsidRPr="00000000" w14:paraId="0000063D">
      <w:pPr>
        <w:numPr>
          <w:ilvl w:val="0"/>
          <w:numId w:val="233"/>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sz w:val="24"/>
          <w:szCs w:val="24"/>
          <w:rtl w:val="0"/>
        </w:rPr>
        <w:t xml:space="preserve">After 15 years out of the workforce, Mia discovered her ex had accumulated $40,000 in secret credit card debt. Within a year, she was on the brink of homelessness.</w:t>
      </w:r>
    </w:p>
    <w:p w:rsidR="00000000" w:rsidDel="00000000" w:rsidP="00000000" w:rsidRDefault="00000000" w:rsidRPr="00000000" w14:paraId="0000063E">
      <w:pPr>
        <w:numPr>
          <w:ilvl w:val="0"/>
          <w:numId w:val="233"/>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b w:val="1"/>
          <w:sz w:val="24"/>
          <w:szCs w:val="24"/>
          <w:rtl w:val="0"/>
        </w:rPr>
        <w:t xml:space="preserve">Turning Point</w:t>
      </w:r>
      <w:r w:rsidDel="00000000" w:rsidR="00000000" w:rsidRPr="00000000">
        <w:rPr>
          <w:sz w:val="24"/>
          <w:szCs w:val="24"/>
          <w:rtl w:val="0"/>
        </w:rPr>
        <w:t xml:space="preserve">: A local DV center offered a free financial literacy course. She rebuilt her credit by steadily paying minimums on a plan, found a part-time receptionist job, and eventually moved into a modest but secure rental.</w:t>
      </w:r>
    </w:p>
    <w:p w:rsidR="00000000" w:rsidDel="00000000" w:rsidP="00000000" w:rsidRDefault="00000000" w:rsidRPr="00000000" w14:paraId="0000063F">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26"/>
          <w:szCs w:val="26"/>
        </w:rPr>
      </w:pPr>
      <w:bookmarkStart w:colFirst="0" w:colLast="0" w:name="_7q3hkj2fentq" w:id="321"/>
      <w:bookmarkEnd w:id="321"/>
      <w:r w:rsidDel="00000000" w:rsidR="00000000" w:rsidRPr="00000000">
        <w:rPr>
          <w:b w:val="1"/>
          <w:color w:val="000000"/>
          <w:sz w:val="26"/>
          <w:szCs w:val="26"/>
          <w:rtl w:val="0"/>
        </w:rPr>
        <w:t xml:space="preserve">"Sophia's Social Reawakening"</w:t>
      </w:r>
    </w:p>
    <w:p w:rsidR="00000000" w:rsidDel="00000000" w:rsidP="00000000" w:rsidRDefault="00000000" w:rsidRPr="00000000" w14:paraId="00000640">
      <w:pPr>
        <w:numPr>
          <w:ilvl w:val="0"/>
          <w:numId w:val="454"/>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sz w:val="24"/>
          <w:szCs w:val="24"/>
          <w:rtl w:val="0"/>
        </w:rPr>
        <w:t xml:space="preserve">Mutual friends vanished, siding with her charismatic ex, who spun a "she left me for no reason" tale. Sophia felt deeply isolated.</w:t>
      </w:r>
    </w:p>
    <w:p w:rsidR="00000000" w:rsidDel="00000000" w:rsidP="00000000" w:rsidRDefault="00000000" w:rsidRPr="00000000" w14:paraId="00000641">
      <w:pPr>
        <w:numPr>
          <w:ilvl w:val="0"/>
          <w:numId w:val="454"/>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sz w:val="24"/>
          <w:szCs w:val="24"/>
          <w:rtl w:val="0"/>
        </w:rPr>
        <w:t xml:space="preserve">She joined an online divorce support forum, formed local meetups, and discovered fulfilling new friendships "uncolored" by her ex's narrative.</w:t>
      </w:r>
    </w:p>
    <w:p w:rsidR="00000000" w:rsidDel="00000000" w:rsidP="00000000" w:rsidRDefault="00000000" w:rsidRPr="00000000" w14:paraId="00000642">
      <w:pPr>
        <w:pBdr>
          <w:top w:color="auto" w:space="0" w:sz="0" w:val="none"/>
          <w:left w:color="auto" w:space="0" w:sz="0" w:val="none"/>
          <w:bottom w:color="auto" w:space="0" w:sz="0" w:val="none"/>
          <w:right w:color="auto" w:space="0" w:sz="0" w:val="none"/>
          <w:between w:color="auto" w:space="0" w:sz="0" w:val="none"/>
        </w:pBdr>
        <w:spacing w:after="280" w:line="360" w:lineRule="auto"/>
        <w:ind w:left="600" w:firstLine="0"/>
        <w:rPr>
          <w:sz w:val="24"/>
          <w:szCs w:val="24"/>
        </w:rPr>
      </w:pPr>
      <w:r w:rsidDel="00000000" w:rsidR="00000000" w:rsidRPr="00000000">
        <w:rPr>
          <w:b w:val="1"/>
          <w:sz w:val="24"/>
          <w:szCs w:val="24"/>
          <w:rtl w:val="0"/>
        </w:rPr>
        <w:t xml:space="preserve">Extra Research</w:t>
      </w:r>
      <w:r w:rsidDel="00000000" w:rsidR="00000000" w:rsidRPr="00000000">
        <w:rPr>
          <w:sz w:val="24"/>
          <w:szCs w:val="24"/>
          <w:rtl w:val="0"/>
        </w:rPr>
        <w:t xml:space="preserve">: A 2012 Institute of Family Studies report concluded that </w:t>
      </w:r>
      <w:r w:rsidDel="00000000" w:rsidR="00000000" w:rsidRPr="00000000">
        <w:rPr>
          <w:b w:val="1"/>
          <w:sz w:val="24"/>
          <w:szCs w:val="24"/>
          <w:rtl w:val="0"/>
        </w:rPr>
        <w:t xml:space="preserve">56%</w:t>
      </w:r>
      <w:r w:rsidDel="00000000" w:rsidR="00000000" w:rsidRPr="00000000">
        <w:rPr>
          <w:sz w:val="24"/>
          <w:szCs w:val="24"/>
          <w:rtl w:val="0"/>
        </w:rPr>
        <w:t xml:space="preserve"> of divorced individuals considered "social disconnection" the biggest surprise post-divorce, outranking even unexpected legal or financial woes.</w:t>
      </w:r>
    </w:p>
    <w:p w:rsidR="00000000" w:rsidDel="00000000" w:rsidP="00000000" w:rsidRDefault="00000000" w:rsidRPr="00000000" w14:paraId="00000643">
      <w:pPr>
        <w:pStyle w:val="Heading2"/>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sz w:val="34"/>
          <w:szCs w:val="34"/>
        </w:rPr>
      </w:pPr>
      <w:bookmarkStart w:colFirst="0" w:colLast="0" w:name="_vcoygyrcb5d8" w:id="322"/>
      <w:bookmarkEnd w:id="322"/>
      <w:r w:rsidDel="00000000" w:rsidR="00000000" w:rsidRPr="00000000">
        <w:rPr>
          <w:b w:val="1"/>
          <w:sz w:val="34"/>
          <w:szCs w:val="34"/>
          <w:rtl w:val="0"/>
        </w:rPr>
        <w:t xml:space="preserve">8. Additional and Creative Self-Care Techniques</w:t>
      </w:r>
    </w:p>
    <w:p w:rsidR="00000000" w:rsidDel="00000000" w:rsidP="00000000" w:rsidRDefault="00000000" w:rsidRPr="00000000" w14:paraId="00000644">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26"/>
          <w:szCs w:val="26"/>
        </w:rPr>
      </w:pPr>
      <w:bookmarkStart w:colFirst="0" w:colLast="0" w:name="_210g3gl6vdq3" w:id="323"/>
      <w:bookmarkEnd w:id="323"/>
      <w:r w:rsidDel="00000000" w:rsidR="00000000" w:rsidRPr="00000000">
        <w:rPr>
          <w:b w:val="1"/>
          <w:color w:val="000000"/>
          <w:sz w:val="26"/>
          <w:szCs w:val="26"/>
          <w:rtl w:val="0"/>
        </w:rPr>
        <w:t xml:space="preserve">Buddy System and "Check-in" Partnerships</w:t>
      </w:r>
    </w:p>
    <w:p w:rsidR="00000000" w:rsidDel="00000000" w:rsidP="00000000" w:rsidRDefault="00000000" w:rsidRPr="00000000" w14:paraId="00000645">
      <w:pPr>
        <w:numPr>
          <w:ilvl w:val="0"/>
          <w:numId w:val="243"/>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sz w:val="24"/>
          <w:szCs w:val="24"/>
          <w:rtl w:val="0"/>
        </w:rPr>
        <w:t xml:space="preserve">Pair with a friend or co-survivor, exchanging daily texts about finances, job hunts, psychological states, or boundary enforcement. Accountability fosters real progress.</w:t>
      </w:r>
    </w:p>
    <w:p w:rsidR="00000000" w:rsidDel="00000000" w:rsidP="00000000" w:rsidRDefault="00000000" w:rsidRPr="00000000" w14:paraId="00000646">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26"/>
          <w:szCs w:val="26"/>
        </w:rPr>
      </w:pPr>
      <w:bookmarkStart w:colFirst="0" w:colLast="0" w:name="_fshqzv9x3ibg" w:id="324"/>
      <w:bookmarkEnd w:id="324"/>
      <w:r w:rsidDel="00000000" w:rsidR="00000000" w:rsidRPr="00000000">
        <w:rPr>
          <w:b w:val="1"/>
          <w:color w:val="000000"/>
          <w:sz w:val="26"/>
          <w:szCs w:val="26"/>
          <w:rtl w:val="0"/>
        </w:rPr>
        <w:t xml:space="preserve">Happiness Jar and Micro-Joy Lists</w:t>
      </w:r>
    </w:p>
    <w:p w:rsidR="00000000" w:rsidDel="00000000" w:rsidP="00000000" w:rsidRDefault="00000000" w:rsidRPr="00000000" w14:paraId="00000647">
      <w:pPr>
        <w:numPr>
          <w:ilvl w:val="0"/>
          <w:numId w:val="425"/>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b w:val="1"/>
          <w:sz w:val="24"/>
          <w:szCs w:val="24"/>
          <w:rtl w:val="0"/>
        </w:rPr>
        <w:t xml:space="preserve">Method</w:t>
      </w:r>
      <w:r w:rsidDel="00000000" w:rsidR="00000000" w:rsidRPr="00000000">
        <w:rPr>
          <w:sz w:val="24"/>
          <w:szCs w:val="24"/>
          <w:rtl w:val="0"/>
        </w:rPr>
        <w:t xml:space="preserve">: Jot a bright spot—like "laughter with kids" or "20 minutes of yoga"—on a slip of paper. Read them when feeling overwhelmed or lonely.</w:t>
      </w:r>
    </w:p>
    <w:p w:rsidR="00000000" w:rsidDel="00000000" w:rsidP="00000000" w:rsidRDefault="00000000" w:rsidRPr="00000000" w14:paraId="00000648">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26"/>
          <w:szCs w:val="26"/>
        </w:rPr>
      </w:pPr>
      <w:bookmarkStart w:colFirst="0" w:colLast="0" w:name="_fahtaep6x3b6" w:id="325"/>
      <w:bookmarkEnd w:id="325"/>
      <w:r w:rsidDel="00000000" w:rsidR="00000000" w:rsidRPr="00000000">
        <w:rPr>
          <w:b w:val="1"/>
          <w:color w:val="000000"/>
          <w:sz w:val="26"/>
          <w:szCs w:val="26"/>
          <w:rtl w:val="0"/>
        </w:rPr>
        <w:t xml:space="preserve">Therapeutic Hobbies and Pet Therapy</w:t>
      </w:r>
    </w:p>
    <w:p w:rsidR="00000000" w:rsidDel="00000000" w:rsidP="00000000" w:rsidRDefault="00000000" w:rsidRPr="00000000" w14:paraId="00000649">
      <w:pPr>
        <w:numPr>
          <w:ilvl w:val="0"/>
          <w:numId w:val="438"/>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Art</w:t>
      </w:r>
      <w:r w:rsidDel="00000000" w:rsidR="00000000" w:rsidRPr="00000000">
        <w:rPr>
          <w:sz w:val="24"/>
          <w:szCs w:val="24"/>
          <w:rtl w:val="0"/>
        </w:rPr>
        <w:t xml:space="preserve">: Collaging old pictures can help you reclaim your narrative—</w:t>
      </w:r>
      <w:r w:rsidDel="00000000" w:rsidR="00000000" w:rsidRPr="00000000">
        <w:rPr>
          <w:b w:val="1"/>
          <w:sz w:val="24"/>
          <w:szCs w:val="24"/>
          <w:rtl w:val="0"/>
        </w:rPr>
        <w:t xml:space="preserve">reframing</w:t>
      </w:r>
      <w:r w:rsidDel="00000000" w:rsidR="00000000" w:rsidRPr="00000000">
        <w:rPr>
          <w:sz w:val="24"/>
          <w:szCs w:val="24"/>
          <w:rtl w:val="0"/>
        </w:rPr>
        <w:t xml:space="preserve"> memories.</w:t>
      </w:r>
    </w:p>
    <w:p w:rsidR="00000000" w:rsidDel="00000000" w:rsidP="00000000" w:rsidRDefault="00000000" w:rsidRPr="00000000" w14:paraId="0000064A">
      <w:pPr>
        <w:numPr>
          <w:ilvl w:val="0"/>
          <w:numId w:val="438"/>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b w:val="1"/>
          <w:sz w:val="24"/>
          <w:szCs w:val="24"/>
          <w:rtl w:val="0"/>
        </w:rPr>
        <w:t xml:space="preserve">Pet Therapy</w:t>
      </w:r>
      <w:r w:rsidDel="00000000" w:rsidR="00000000" w:rsidRPr="00000000">
        <w:rPr>
          <w:sz w:val="24"/>
          <w:szCs w:val="24"/>
          <w:rtl w:val="0"/>
        </w:rPr>
        <w:t xml:space="preserve">: If you love animals, volunteering at a shelter or adopting a pet can reduce stress hormones and provide companionship.</w:t>
      </w:r>
    </w:p>
    <w:p w:rsidR="00000000" w:rsidDel="00000000" w:rsidP="00000000" w:rsidRDefault="00000000" w:rsidRPr="00000000" w14:paraId="0000064B">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26"/>
          <w:szCs w:val="26"/>
        </w:rPr>
      </w:pPr>
      <w:bookmarkStart w:colFirst="0" w:colLast="0" w:name="_m49r2gob4mnh" w:id="326"/>
      <w:bookmarkEnd w:id="326"/>
      <w:r w:rsidDel="00000000" w:rsidR="00000000" w:rsidRPr="00000000">
        <w:rPr>
          <w:b w:val="1"/>
          <w:color w:val="000000"/>
          <w:sz w:val="26"/>
          <w:szCs w:val="26"/>
          <w:rtl w:val="0"/>
        </w:rPr>
        <w:t xml:space="preserve">"Boundary Check" Reminders</w:t>
      </w:r>
    </w:p>
    <w:p w:rsidR="00000000" w:rsidDel="00000000" w:rsidP="00000000" w:rsidRDefault="00000000" w:rsidRPr="00000000" w14:paraId="0000064C">
      <w:pPr>
        <w:numPr>
          <w:ilvl w:val="0"/>
          <w:numId w:val="331"/>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sz w:val="24"/>
          <w:szCs w:val="24"/>
          <w:rtl w:val="0"/>
        </w:rPr>
        <w:t xml:space="preserve">Keep notes on your mirror: "I deserve respect. I won't tolerate harassment. I can say no." Reassure yourself daily of your right to autonomy.</w:t>
      </w:r>
    </w:p>
    <w:p w:rsidR="00000000" w:rsidDel="00000000" w:rsidP="00000000" w:rsidRDefault="00000000" w:rsidRPr="00000000" w14:paraId="0000064D">
      <w:pPr>
        <w:pStyle w:val="Heading2"/>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sz w:val="34"/>
          <w:szCs w:val="34"/>
        </w:rPr>
      </w:pPr>
      <w:bookmarkStart w:colFirst="0" w:colLast="0" w:name="_qcp3z7tu3y07" w:id="327"/>
      <w:bookmarkEnd w:id="327"/>
      <w:r w:rsidDel="00000000" w:rsidR="00000000" w:rsidRPr="00000000">
        <w:rPr>
          <w:b w:val="1"/>
          <w:sz w:val="34"/>
          <w:szCs w:val="34"/>
          <w:rtl w:val="0"/>
        </w:rPr>
        <w:t xml:space="preserve">9. A Note on Ongoing Legal Issues</w:t>
      </w:r>
    </w:p>
    <w:p w:rsidR="00000000" w:rsidDel="00000000" w:rsidP="00000000" w:rsidRDefault="00000000" w:rsidRPr="00000000" w14:paraId="0000064E">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Even if your main dissolution is done, you might face </w:t>
      </w:r>
      <w:r w:rsidDel="00000000" w:rsidR="00000000" w:rsidRPr="00000000">
        <w:rPr>
          <w:b w:val="1"/>
          <w:sz w:val="24"/>
          <w:szCs w:val="24"/>
          <w:rtl w:val="0"/>
        </w:rPr>
        <w:t xml:space="preserve">post-judgment modifications</w:t>
      </w:r>
      <w:r w:rsidDel="00000000" w:rsidR="00000000" w:rsidRPr="00000000">
        <w:rPr>
          <w:sz w:val="24"/>
          <w:szCs w:val="24"/>
          <w:rtl w:val="0"/>
        </w:rPr>
        <w:t xml:space="preserve"> or child support/custody changes. If your former spouse continues to:</w:t>
      </w:r>
    </w:p>
    <w:p w:rsidR="00000000" w:rsidDel="00000000" w:rsidP="00000000" w:rsidRDefault="00000000" w:rsidRPr="00000000" w14:paraId="0000064F">
      <w:pPr>
        <w:numPr>
          <w:ilvl w:val="0"/>
          <w:numId w:val="471"/>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Withhold support</w:t>
      </w:r>
    </w:p>
    <w:p w:rsidR="00000000" w:rsidDel="00000000" w:rsidP="00000000" w:rsidRDefault="00000000" w:rsidRPr="00000000" w14:paraId="00000650">
      <w:pPr>
        <w:numPr>
          <w:ilvl w:val="0"/>
          <w:numId w:val="471"/>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Violate boundaries</w:t>
      </w:r>
    </w:p>
    <w:p w:rsidR="00000000" w:rsidDel="00000000" w:rsidP="00000000" w:rsidRDefault="00000000" w:rsidRPr="00000000" w14:paraId="00000651">
      <w:pPr>
        <w:numPr>
          <w:ilvl w:val="0"/>
          <w:numId w:val="471"/>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b w:val="1"/>
          <w:sz w:val="24"/>
          <w:szCs w:val="24"/>
          <w:rtl w:val="0"/>
        </w:rPr>
        <w:t xml:space="preserve">File false allegations</w:t>
      </w:r>
    </w:p>
    <w:p w:rsidR="00000000" w:rsidDel="00000000" w:rsidP="00000000" w:rsidRDefault="00000000" w:rsidRPr="00000000" w14:paraId="00000652">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 . . you might return to court. Prepare with:</w:t>
      </w:r>
    </w:p>
    <w:p w:rsidR="00000000" w:rsidDel="00000000" w:rsidP="00000000" w:rsidRDefault="00000000" w:rsidRPr="00000000" w14:paraId="00000653">
      <w:pPr>
        <w:numPr>
          <w:ilvl w:val="0"/>
          <w:numId w:val="79"/>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Ongoing Self-Care</w:t>
      </w:r>
      <w:r w:rsidDel="00000000" w:rsidR="00000000" w:rsidRPr="00000000">
        <w:rPr>
          <w:sz w:val="24"/>
          <w:szCs w:val="24"/>
          <w:rtl w:val="0"/>
        </w:rPr>
        <w:t xml:space="preserve">: The unpredictability of further legal battles can re-trigger stress.</w:t>
      </w:r>
    </w:p>
    <w:p w:rsidR="00000000" w:rsidDel="00000000" w:rsidP="00000000" w:rsidRDefault="00000000" w:rsidRPr="00000000" w14:paraId="00000654">
      <w:pPr>
        <w:numPr>
          <w:ilvl w:val="0"/>
          <w:numId w:val="79"/>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Document Organization</w:t>
      </w:r>
      <w:r w:rsidDel="00000000" w:rsidR="00000000" w:rsidRPr="00000000">
        <w:rPr>
          <w:sz w:val="24"/>
          <w:szCs w:val="24"/>
          <w:rtl w:val="0"/>
        </w:rPr>
        <w:t xml:space="preserve">: Keep updated files on finances, child schedules, and any new harassing communications.</w:t>
      </w:r>
    </w:p>
    <w:p w:rsidR="00000000" w:rsidDel="00000000" w:rsidP="00000000" w:rsidRDefault="00000000" w:rsidRPr="00000000" w14:paraId="00000655">
      <w:pPr>
        <w:numPr>
          <w:ilvl w:val="0"/>
          <w:numId w:val="79"/>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b w:val="1"/>
          <w:sz w:val="24"/>
          <w:szCs w:val="24"/>
          <w:rtl w:val="0"/>
        </w:rPr>
        <w:t xml:space="preserve">Continued Therapy or DV Advocacy</w:t>
      </w:r>
      <w:r w:rsidDel="00000000" w:rsidR="00000000" w:rsidRPr="00000000">
        <w:rPr>
          <w:sz w:val="24"/>
          <w:szCs w:val="24"/>
          <w:rtl w:val="0"/>
        </w:rPr>
        <w:t xml:space="preserve">: This can stabilize you when new waves of conflict arise.</w:t>
      </w:r>
    </w:p>
    <w:p w:rsidR="00000000" w:rsidDel="00000000" w:rsidP="00000000" w:rsidRDefault="00000000" w:rsidRPr="00000000" w14:paraId="00000656">
      <w:pPr>
        <w:rPr>
          <w:sz w:val="60"/>
          <w:szCs w:val="60"/>
        </w:rPr>
      </w:pPr>
      <w:r w:rsidDel="00000000" w:rsidR="00000000" w:rsidRPr="00000000">
        <w:rPr>
          <w:sz w:val="60"/>
          <w:szCs w:val="60"/>
          <w:rtl w:val="0"/>
        </w:rPr>
        <w:t xml:space="preserve">Chapter Takeaways</w:t>
      </w:r>
    </w:p>
    <w:p w:rsidR="00000000" w:rsidDel="00000000" w:rsidP="00000000" w:rsidRDefault="00000000" w:rsidRPr="00000000" w14:paraId="00000657">
      <w:pPr>
        <w:numPr>
          <w:ilvl w:val="0"/>
          <w:numId w:val="95"/>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The Reality of Unexpected Consequences </w:t>
        <w:br w:type="textWrapping"/>
      </w:r>
      <w:r w:rsidDel="00000000" w:rsidR="00000000" w:rsidRPr="00000000">
        <w:rPr>
          <w:sz w:val="24"/>
          <w:szCs w:val="24"/>
          <w:rtl w:val="0"/>
        </w:rPr>
        <w:t xml:space="preserve">Women often bear sharper financial losses; many experience social isolation from vanished friends or in-laws.</w:t>
      </w:r>
    </w:p>
    <w:p w:rsidR="00000000" w:rsidDel="00000000" w:rsidP="00000000" w:rsidRDefault="00000000" w:rsidRPr="00000000" w14:paraId="00000658">
      <w:pPr>
        <w:numPr>
          <w:ilvl w:val="0"/>
          <w:numId w:val="95"/>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Financial Downturn</w:t>
        <w:br w:type="textWrapping"/>
      </w:r>
      <w:r w:rsidDel="00000000" w:rsidR="00000000" w:rsidRPr="00000000">
        <w:rPr>
          <w:sz w:val="24"/>
          <w:szCs w:val="24"/>
          <w:rtl w:val="0"/>
        </w:rPr>
        <w:t xml:space="preserve">Child support, spousal support, or joint debt issues can cripple your finances—plan for a career relaunch, budgeting, and credit restoration.</w:t>
      </w:r>
    </w:p>
    <w:p w:rsidR="00000000" w:rsidDel="00000000" w:rsidP="00000000" w:rsidRDefault="00000000" w:rsidRPr="00000000" w14:paraId="00000659">
      <w:pPr>
        <w:numPr>
          <w:ilvl w:val="0"/>
          <w:numId w:val="95"/>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Social Isolation</w:t>
        <w:br w:type="textWrapping"/>
      </w:r>
      <w:r w:rsidDel="00000000" w:rsidR="00000000" w:rsidRPr="00000000">
        <w:rPr>
          <w:sz w:val="24"/>
          <w:szCs w:val="24"/>
          <w:rtl w:val="0"/>
        </w:rPr>
        <w:t xml:space="preserve">Friends and in-laws may "choose sides," or you may find old social circles dissolve. Seek new connections through online groups, volunteering, or classes.</w:t>
      </w:r>
    </w:p>
    <w:p w:rsidR="00000000" w:rsidDel="00000000" w:rsidP="00000000" w:rsidRDefault="00000000" w:rsidRPr="00000000" w14:paraId="0000065A">
      <w:pPr>
        <w:numPr>
          <w:ilvl w:val="0"/>
          <w:numId w:val="95"/>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Psychological Whiplash</w:t>
        <w:br w:type="textWrapping"/>
      </w:r>
      <w:r w:rsidDel="00000000" w:rsidR="00000000" w:rsidRPr="00000000">
        <w:rPr>
          <w:sz w:val="24"/>
          <w:szCs w:val="24"/>
          <w:rtl w:val="0"/>
        </w:rPr>
        <w:t xml:space="preserve">Even after legal finality, triggers, regrets, or ongoing ex-manipulations can surface. Therapy or mindful coping remain crucial.</w:t>
      </w:r>
    </w:p>
    <w:p w:rsidR="00000000" w:rsidDel="00000000" w:rsidP="00000000" w:rsidRDefault="00000000" w:rsidRPr="00000000" w14:paraId="0000065B">
      <w:pPr>
        <w:numPr>
          <w:ilvl w:val="0"/>
          <w:numId w:val="95"/>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Rebuilding Strategies</w:t>
        <w:br w:type="textWrapping"/>
      </w:r>
      <w:r w:rsidDel="00000000" w:rsidR="00000000" w:rsidRPr="00000000">
        <w:rPr>
          <w:sz w:val="24"/>
          <w:szCs w:val="24"/>
          <w:rtl w:val="0"/>
        </w:rPr>
        <w:t xml:space="preserve">Carve out new social circles, reestablish finances, set personal goals—</w:t>
      </w:r>
      <w:r w:rsidDel="00000000" w:rsidR="00000000" w:rsidRPr="00000000">
        <w:rPr>
          <w:b w:val="1"/>
          <w:sz w:val="24"/>
          <w:szCs w:val="24"/>
          <w:rtl w:val="0"/>
        </w:rPr>
        <w:t xml:space="preserve">embrace</w:t>
      </w:r>
      <w:r w:rsidDel="00000000" w:rsidR="00000000" w:rsidRPr="00000000">
        <w:rPr>
          <w:sz w:val="24"/>
          <w:szCs w:val="24"/>
          <w:rtl w:val="0"/>
        </w:rPr>
        <w:t xml:space="preserve"> fresh opportunities for growth.</w:t>
      </w:r>
    </w:p>
    <w:p w:rsidR="00000000" w:rsidDel="00000000" w:rsidP="00000000" w:rsidRDefault="00000000" w:rsidRPr="00000000" w14:paraId="0000065C">
      <w:pPr>
        <w:numPr>
          <w:ilvl w:val="0"/>
          <w:numId w:val="95"/>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b w:val="1"/>
          <w:sz w:val="24"/>
          <w:szCs w:val="24"/>
          <w:rtl w:val="0"/>
        </w:rPr>
        <w:t xml:space="preserve">The Journey Persists</w:t>
        <w:br w:type="textWrapping"/>
      </w:r>
      <w:r w:rsidDel="00000000" w:rsidR="00000000" w:rsidRPr="00000000">
        <w:rPr>
          <w:sz w:val="24"/>
          <w:szCs w:val="24"/>
          <w:rtl w:val="0"/>
        </w:rPr>
        <w:t xml:space="preserve">Old ties or manipulative former spouse tactics may reappear. Keep practicing self-care, healthy boundaries, and, if needed, legal recourse.</w:t>
      </w:r>
    </w:p>
    <w:p w:rsidR="00000000" w:rsidDel="00000000" w:rsidP="00000000" w:rsidRDefault="00000000" w:rsidRPr="00000000" w14:paraId="0000065D">
      <w:pPr>
        <w:pStyle w:val="Heading2"/>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sz w:val="34"/>
          <w:szCs w:val="34"/>
        </w:rPr>
      </w:pPr>
      <w:bookmarkStart w:colFirst="0" w:colLast="0" w:name="_12xxo3akzonr" w:id="328"/>
      <w:bookmarkEnd w:id="328"/>
      <w:r w:rsidDel="00000000" w:rsidR="00000000" w:rsidRPr="00000000">
        <w:rPr>
          <w:b w:val="1"/>
          <w:sz w:val="34"/>
          <w:szCs w:val="34"/>
          <w:rtl w:val="0"/>
        </w:rPr>
        <w:t xml:space="preserve">Looking Ahead: Is it Best to Surrender?</w:t>
      </w:r>
    </w:p>
    <w:p w:rsidR="00000000" w:rsidDel="00000000" w:rsidP="00000000" w:rsidRDefault="00000000" w:rsidRPr="00000000" w14:paraId="0000065E">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Confronting these hidden challenges—severe financial hits for women, social isolation, ongoing friction—is crucial to breaking free from this conflict. As you address these pitfalls, you'll foster a stable foundation for both finances and personal growth. In the next chapter, we'll confront a critical question that many face: knowing when to lay down arms. Learning when and how to step back from conflict without surrendering your core needs can be the key to charting a future unburdened by endless war.</w:t>
      </w:r>
    </w:p>
    <w:p w:rsidR="00000000" w:rsidDel="00000000" w:rsidP="00000000" w:rsidRDefault="00000000" w:rsidRPr="00000000" w14:paraId="0000065F">
      <w:pPr>
        <w:pBdr>
          <w:top w:color="auto" w:space="0" w:sz="0" w:val="none"/>
          <w:left w:color="auto" w:space="0" w:sz="0" w:val="none"/>
          <w:bottom w:color="auto" w:space="0" w:sz="0" w:val="none"/>
          <w:right w:color="auto" w:space="0" w:sz="0" w:val="none"/>
          <w:between w:color="auto" w:space="0" w:sz="0" w:val="none"/>
        </w:pBdr>
        <w:spacing w:after="280" w:line="360" w:lineRule="auto"/>
        <w:rPr>
          <w:i w:val="1"/>
          <w:sz w:val="24"/>
          <w:szCs w:val="24"/>
        </w:rPr>
      </w:pPr>
      <w:r w:rsidDel="00000000" w:rsidR="00000000" w:rsidRPr="00000000">
        <w:rPr>
          <w:b w:val="1"/>
          <w:sz w:val="24"/>
          <w:szCs w:val="24"/>
          <w:rtl w:val="0"/>
        </w:rPr>
        <w:t xml:space="preserve">Words of Encouragement</w:t>
        <w:br w:type="textWrapping"/>
      </w:r>
      <w:r w:rsidDel="00000000" w:rsidR="00000000" w:rsidRPr="00000000">
        <w:rPr>
          <w:sz w:val="24"/>
          <w:szCs w:val="24"/>
          <w:rtl w:val="0"/>
        </w:rPr>
        <w:t xml:space="preserve">"The final divorce decree ends one chapter but doesn't guarantee freedom from unexpected hardships. Yet, with a proactive mindset, knowledge, and unwavering self-care, you'll face these challenges head-on—and emerge with a more authentic, empowered life."</w:t>
        <w:br w:type="textWrapping"/>
        <w:t xml:space="preserve">– </w:t>
      </w:r>
      <w:r w:rsidDel="00000000" w:rsidR="00000000" w:rsidRPr="00000000">
        <w:rPr>
          <w:i w:val="1"/>
          <w:sz w:val="24"/>
          <w:szCs w:val="24"/>
          <w:rtl w:val="0"/>
        </w:rPr>
        <w:t xml:space="preserve">Anonymous Survivor</w:t>
      </w:r>
    </w:p>
    <w:p w:rsidR="00000000" w:rsidDel="00000000" w:rsidP="00000000" w:rsidRDefault="00000000" w:rsidRPr="00000000" w14:paraId="00000660">
      <w:pPr>
        <w:rPr>
          <w:sz w:val="60"/>
          <w:szCs w:val="60"/>
        </w:rPr>
      </w:pPr>
      <w:r w:rsidDel="00000000" w:rsidR="00000000" w:rsidRPr="00000000">
        <w:rPr>
          <w:sz w:val="60"/>
          <w:szCs w:val="60"/>
          <w:rtl w:val="0"/>
        </w:rPr>
        <w:t xml:space="preserve">Chapter 11: Is it Best to Surrender?</w:t>
      </w:r>
    </w:p>
    <w:p w:rsidR="00000000" w:rsidDel="00000000" w:rsidP="00000000" w:rsidRDefault="00000000" w:rsidRPr="00000000" w14:paraId="00000661">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Friends might urge you, "Fight for every penny!" or "Don't give an inch!" And in a high-conflict or abusive marriage, your sense of indignation and justice can intensify that battle cry. Yet, as in actual warfare, there may come a moment when continuing to fight costs more—fiscally, psychologically, or in your child's well-being—than a courtroom "win" could ever repay. It's at that juncture that the idea of surrender, or a strategic retreat, emerges as a surprisingly wise and self-preserving decision.</w:t>
      </w:r>
    </w:p>
    <w:p w:rsidR="00000000" w:rsidDel="00000000" w:rsidP="00000000" w:rsidRDefault="00000000" w:rsidRPr="00000000" w14:paraId="00000662">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Not all marital dissolutions demand all-out court-related warfare. Some revolve around smaller financial issues or moral vindication, while the critical matters—such as child safety or ensuring you have enough to survive—have already been addressed or established. In these cases, pushing forward can mean pouring thousands more into attorney fees or perpetuating emotional strife for marginal gains. Still, "surrender" sounds loaded; it implies losing, giving in, or letting your ex off the hook. This chapter delves into why surrendering, or what we might more accurately call "choosing peace," may be the most strategic, empowering move for the long game, especially if it secures your mental health and your children's stability.</w:t>
      </w:r>
    </w:p>
    <w:p w:rsidR="00000000" w:rsidDel="00000000" w:rsidP="00000000" w:rsidRDefault="00000000" w:rsidRPr="00000000" w14:paraId="00000663">
      <w:pPr>
        <w:pBdr>
          <w:top w:color="auto" w:space="0" w:sz="0" w:val="none"/>
          <w:left w:color="auto" w:space="0" w:sz="0" w:val="none"/>
          <w:bottom w:color="auto" w:space="0" w:sz="0" w:val="none"/>
          <w:right w:color="auto" w:space="0" w:sz="0" w:val="none"/>
          <w:between w:color="auto" w:space="0" w:sz="0" w:val="none"/>
        </w:pBdr>
        <w:spacing w:after="280" w:line="360" w:lineRule="auto"/>
        <w:rPr>
          <w:b w:val="1"/>
          <w:sz w:val="24"/>
          <w:szCs w:val="24"/>
        </w:rPr>
      </w:pPr>
      <w:r w:rsidDel="00000000" w:rsidR="00000000" w:rsidRPr="00000000">
        <w:rPr>
          <w:b w:val="1"/>
          <w:sz w:val="24"/>
          <w:szCs w:val="24"/>
          <w:rtl w:val="0"/>
        </w:rPr>
        <w:t xml:space="preserve">Understanding Surrender Versus Strategic Retreat</w:t>
      </w:r>
    </w:p>
    <w:p w:rsidR="00000000" w:rsidDel="00000000" w:rsidP="00000000" w:rsidRDefault="00000000" w:rsidRPr="00000000" w14:paraId="00000664">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In the cultural imagination, to surrender is to let your ex "win." We're taught that if someone harmed us—especially in a manipulative, deceitful, or abusive way—fighting for justice is mandatory. The legal system, however, doesn't always yield moral retribution. Family court tends to focus on dividing assets, setting custody schedules, and encouraging resolution, not punishing wrongdoing. Many survivors push for absolute victory or the moral high ground only to discover that indefinite litigation drains their resources and erodes their emotional reserves.</w:t>
      </w:r>
    </w:p>
    <w:p w:rsidR="00000000" w:rsidDel="00000000" w:rsidP="00000000" w:rsidRDefault="00000000" w:rsidRPr="00000000" w14:paraId="00000665">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When we talk about "surrender," we're talking about stepping away from a fight that has become untenable or unproductive, not conceding your fundamental rights or safety. In domestic violence (DV) or antagonistic divorces, you might have to fight tooth and nail for protective orders or to ensure safe parenting rights terms. The point is not to give up on child protection or critical finances. Instead, it's about identifying battles that, if pursued, could cost more—in legal fees, mental distress, and child trauma—than they're worth.</w:t>
      </w:r>
    </w:p>
    <w:p w:rsidR="00000000" w:rsidDel="00000000" w:rsidP="00000000" w:rsidRDefault="00000000" w:rsidRPr="00000000" w14:paraId="00000666">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A 2022 study in the </w:t>
      </w:r>
      <w:r w:rsidDel="00000000" w:rsidR="00000000" w:rsidRPr="00000000">
        <w:rPr>
          <w:i w:val="1"/>
          <w:sz w:val="24"/>
          <w:szCs w:val="24"/>
          <w:rtl w:val="0"/>
        </w:rPr>
        <w:t xml:space="preserve">Journal of Marriage and Family Review</w:t>
      </w:r>
      <w:r w:rsidDel="00000000" w:rsidR="00000000" w:rsidRPr="00000000">
        <w:rPr>
          <w:sz w:val="24"/>
          <w:szCs w:val="24"/>
          <w:rtl w:val="0"/>
        </w:rPr>
        <w:t xml:space="preserve"> found that in high-stress divorces, about 40% of participants expressed ongoing regret at having continued litigation beyond the point of financial sense. Many noted their child's well-being declined as a result, and a significant portion expressed that their final gains in property or spousal support did not offset the emotional and monetary toll. Quotes from participants included statements like "I wanted him to pay, but my children were the ones who really paid" and "We ended up losing the house anyway because legal fees got out of control."</w:t>
      </w:r>
    </w:p>
    <w:p w:rsidR="00000000" w:rsidDel="00000000" w:rsidP="00000000" w:rsidRDefault="00000000" w:rsidRPr="00000000" w14:paraId="00000667">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These real-world consequences reveal a sobering truth: Sometimes, the moral or emotional satisfaction from a "last stand" does not outweigh the intangible cost of months or years more of litigation. Recognizing this shift is where strategic retreat—or letting go—can become a more genuine victory for your life moving forward.</w:t>
      </w:r>
    </w:p>
    <w:p w:rsidR="00000000" w:rsidDel="00000000" w:rsidP="00000000" w:rsidRDefault="00000000" w:rsidRPr="00000000" w14:paraId="00000668">
      <w:pPr>
        <w:pBdr>
          <w:top w:color="auto" w:space="0" w:sz="0" w:val="none"/>
          <w:left w:color="auto" w:space="0" w:sz="0" w:val="none"/>
          <w:bottom w:color="auto" w:space="0" w:sz="0" w:val="none"/>
          <w:right w:color="auto" w:space="0" w:sz="0" w:val="none"/>
          <w:between w:color="auto" w:space="0" w:sz="0" w:val="none"/>
        </w:pBdr>
        <w:spacing w:after="280" w:line="360" w:lineRule="auto"/>
        <w:rPr>
          <w:b w:val="1"/>
          <w:sz w:val="24"/>
          <w:szCs w:val="24"/>
        </w:rPr>
      </w:pPr>
      <w:r w:rsidDel="00000000" w:rsidR="00000000" w:rsidRPr="00000000">
        <w:rPr>
          <w:b w:val="1"/>
          <w:sz w:val="24"/>
          <w:szCs w:val="24"/>
          <w:rtl w:val="0"/>
        </w:rPr>
        <w:t xml:space="preserve">The Heavy Toll of Endless War</w:t>
      </w:r>
    </w:p>
    <w:p w:rsidR="00000000" w:rsidDel="00000000" w:rsidP="00000000" w:rsidRDefault="00000000" w:rsidRPr="00000000" w14:paraId="00000669">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Prolonged marital dissolution taxes you on multiple fronts: your finances, your mental health, and the delicate well-being of your children. Before you commit to that next hearing or set of depositions, it's essential to understand these potential costs.</w:t>
      </w:r>
    </w:p>
    <w:p w:rsidR="00000000" w:rsidDel="00000000" w:rsidP="00000000" w:rsidRDefault="00000000" w:rsidRPr="00000000" w14:paraId="0000066A">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b w:val="1"/>
          <w:sz w:val="24"/>
          <w:szCs w:val="24"/>
          <w:rtl w:val="0"/>
        </w:rPr>
        <w:t xml:space="preserve">Financial Burn.</w:t>
      </w:r>
      <w:r w:rsidDel="00000000" w:rsidR="00000000" w:rsidRPr="00000000">
        <w:rPr>
          <w:sz w:val="24"/>
          <w:szCs w:val="24"/>
          <w:rtl w:val="0"/>
        </w:rPr>
        <w:t xml:space="preserve"> Attorney fees can soar into the tens or even hundreds of thousands of dollars. Each motion, discovery request, or mediation attempt adds more billable hours, and unscrupulous lawyers (sometimes even those who claim to be on your side) may subtly encourage ongoing battles to increase their income. In the meantime, depositions might require you to miss work, lose wages, or risk career setbacks. Some folks deplete retirement savings or take out second mortgages just to pay legal fees. If the final property difference you're chasing is nominal compared to these mounting costs, the math is grimly clear. A therapist who works with divorcing women once noted, "I see too many who sacrificed their entire nest egg for what amounted to a symbolic victory, leaving them in financial straits at 50 or 60 years old."</w:t>
      </w:r>
    </w:p>
    <w:p w:rsidR="00000000" w:rsidDel="00000000" w:rsidP="00000000" w:rsidRDefault="00000000" w:rsidRPr="00000000" w14:paraId="0000066B">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b w:val="1"/>
          <w:sz w:val="24"/>
          <w:szCs w:val="24"/>
          <w:rtl w:val="0"/>
        </w:rPr>
        <w:t xml:space="preserve">Emotional Exhaustion.</w:t>
      </w:r>
      <w:r w:rsidDel="00000000" w:rsidR="00000000" w:rsidRPr="00000000">
        <w:rPr>
          <w:sz w:val="24"/>
          <w:szCs w:val="24"/>
          <w:rtl w:val="0"/>
        </w:rPr>
        <w:t xml:space="preserve"> Chronic legal pressure—constant phone calls with lawyers, repeated confrontations with your ex, nasty emails or texts—can erode your mental health. Anxiety, depression, insomnia, and even stress-related physical ailments like migraines or digestive disorders often emerge. A 2021 meta-analysis in </w:t>
      </w:r>
      <w:r w:rsidDel="00000000" w:rsidR="00000000" w:rsidRPr="00000000">
        <w:rPr>
          <w:i w:val="1"/>
          <w:sz w:val="24"/>
          <w:szCs w:val="24"/>
          <w:rtl w:val="0"/>
        </w:rPr>
        <w:t xml:space="preserve">Psychology, Public Policy, and Law</w:t>
      </w:r>
      <w:r w:rsidDel="00000000" w:rsidR="00000000" w:rsidRPr="00000000">
        <w:rPr>
          <w:sz w:val="24"/>
          <w:szCs w:val="24"/>
          <w:rtl w:val="0"/>
        </w:rPr>
        <w:t xml:space="preserve"> concluded that high-conflict separations lasting over two years increased the risk of clinical depression for both spouses, with an even higher rate for those who reported domestic violence or ongoing emotional abuse. Mentally drained parents may find it difficult to remain present and supportive of their children, ironically undermining the very child-centric goals that drove them to keep fighting.</w:t>
      </w:r>
    </w:p>
    <w:p w:rsidR="00000000" w:rsidDel="00000000" w:rsidP="00000000" w:rsidRDefault="00000000" w:rsidRPr="00000000" w14:paraId="0000066C">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b w:val="1"/>
          <w:sz w:val="24"/>
          <w:szCs w:val="24"/>
          <w:rtl w:val="0"/>
        </w:rPr>
        <w:t xml:space="preserve">Impact on Children.</w:t>
      </w:r>
      <w:r w:rsidDel="00000000" w:rsidR="00000000" w:rsidRPr="00000000">
        <w:rPr>
          <w:sz w:val="24"/>
          <w:szCs w:val="24"/>
          <w:rtl w:val="0"/>
        </w:rPr>
        <w:t xml:space="preserve"> Possibly the most compelling reason to consider letting go of lesser battles is your child's well-being. Kids pick up on parental hostility, whether it's passive tension or open warfare. Many experience academic decline, trouble sleeping, or behavior regressions (like sudden defiance or bed-wetting). Teens might rebel or sink into depression. Chronic conflict disrupts schedules, fosters uncertainty, and can leave a sense that the battle is endless. When asked years later, grown children frequently recall the lasting anxiety of living in a war zone. Sociologist Mary E. Kelly, in her 2020 survey on adolescent mental health in prolonged divorces, reported that about 30% of teens in multi-year litigation showed symptoms akin to PTSD—hypervigilance, fear of conflict, and difficulties forming trusting relationships.</w:t>
      </w:r>
    </w:p>
    <w:p w:rsidR="00000000" w:rsidDel="00000000" w:rsidP="00000000" w:rsidRDefault="00000000" w:rsidRPr="00000000" w14:paraId="0000066D">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b w:val="1"/>
          <w:sz w:val="24"/>
          <w:szCs w:val="24"/>
          <w:rtl w:val="0"/>
        </w:rPr>
        <w:t xml:space="preserve">Quoting Experts and Survivors</w:t>
      </w:r>
      <w:r w:rsidDel="00000000" w:rsidR="00000000" w:rsidRPr="00000000">
        <w:rPr>
          <w:sz w:val="24"/>
          <w:szCs w:val="24"/>
          <w:rtl w:val="0"/>
        </w:rPr>
        <w:t xml:space="preserve">:</w:t>
      </w:r>
    </w:p>
    <w:p w:rsidR="00000000" w:rsidDel="00000000" w:rsidP="00000000" w:rsidRDefault="00000000" w:rsidRPr="00000000" w14:paraId="0000066E">
      <w:pPr>
        <w:numPr>
          <w:ilvl w:val="0"/>
          <w:numId w:val="326"/>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sz w:val="24"/>
          <w:szCs w:val="24"/>
          <w:rtl w:val="0"/>
        </w:rPr>
        <w:t xml:space="preserve">"Legal battles that stretch on—especially over minor asset differences—can inadvertently victimize children the most. They see a parent consumed by bitterness or suffering the heartbreak of hearing negative remarks daily." (Dr. Julia Branford, Child Psychologist specializing in hostile family breakups)</w:t>
      </w:r>
    </w:p>
    <w:p w:rsidR="00000000" w:rsidDel="00000000" w:rsidP="00000000" w:rsidRDefault="00000000" w:rsidRPr="00000000" w14:paraId="0000066F">
      <w:pPr>
        <w:numPr>
          <w:ilvl w:val="0"/>
          <w:numId w:val="326"/>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sz w:val="24"/>
          <w:szCs w:val="24"/>
          <w:rtl w:val="0"/>
        </w:rPr>
        <w:t xml:space="preserve">"I was determined to show my ex couldn't get away with anything. Then I looked at my daughter's report card—her grades had plummeted. That's when I realized the real cost" (Anonymous Divorce Survivor, </w:t>
      </w:r>
      <w:r w:rsidDel="00000000" w:rsidR="00000000" w:rsidRPr="00000000">
        <w:rPr>
          <w:i w:val="1"/>
          <w:sz w:val="24"/>
          <w:szCs w:val="24"/>
          <w:rtl w:val="0"/>
        </w:rPr>
        <w:t xml:space="preserve">Women's Legal Institute Interview</w:t>
      </w:r>
      <w:r w:rsidDel="00000000" w:rsidR="00000000" w:rsidRPr="00000000">
        <w:rPr>
          <w:sz w:val="24"/>
          <w:szCs w:val="24"/>
          <w:rtl w:val="0"/>
        </w:rPr>
        <w:t xml:space="preserve">).</w:t>
      </w:r>
    </w:p>
    <w:p w:rsidR="00000000" w:rsidDel="00000000" w:rsidP="00000000" w:rsidRDefault="00000000" w:rsidRPr="00000000" w14:paraId="00000670">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Collectively, these realities paint a strong case for evaluating if your continuing war benefits you or your children.</w:t>
      </w:r>
    </w:p>
    <w:p w:rsidR="00000000" w:rsidDel="00000000" w:rsidP="00000000" w:rsidRDefault="00000000" w:rsidRPr="00000000" w14:paraId="00000671">
      <w:pPr>
        <w:pBdr>
          <w:top w:color="auto" w:space="0" w:sz="0" w:val="none"/>
          <w:left w:color="auto" w:space="0" w:sz="0" w:val="none"/>
          <w:bottom w:color="auto" w:space="0" w:sz="0" w:val="none"/>
          <w:right w:color="auto" w:space="0" w:sz="0" w:val="none"/>
          <w:between w:color="auto" w:space="0" w:sz="0" w:val="none"/>
        </w:pBdr>
        <w:spacing w:after="280" w:line="360" w:lineRule="auto"/>
        <w:rPr>
          <w:b w:val="1"/>
          <w:sz w:val="24"/>
          <w:szCs w:val="24"/>
        </w:rPr>
      </w:pPr>
      <w:r w:rsidDel="00000000" w:rsidR="00000000" w:rsidRPr="00000000">
        <w:rPr>
          <w:b w:val="1"/>
          <w:sz w:val="24"/>
          <w:szCs w:val="24"/>
          <w:rtl w:val="0"/>
        </w:rPr>
        <w:t xml:space="preserve">Choosing Mediation or Litigation: Balancing Justice with Reality</w:t>
      </w:r>
    </w:p>
    <w:p w:rsidR="00000000" w:rsidDel="00000000" w:rsidP="00000000" w:rsidRDefault="00000000" w:rsidRPr="00000000" w14:paraId="00000672">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When you stand at the crossroads—"Should I attempt mediation or press forward with a trial?"—the question of surrender often arises. Mediation can offer quicker, cheaper resolutions, especially if your ex is moderately cooperative. A neutral mediator helps each side see the other's perspective, occasionally revealing that a middle ground is acceptable to both. Court-imposed trials, by contrast, might be essential if child safety or large undisclosed assets are at stake and your ex won't negotiate fairly. Yet, trials can escalate court costs and hostility, and it can take a year or more just to reach the trial date.</w:t>
      </w:r>
    </w:p>
    <w:p w:rsidR="00000000" w:rsidDel="00000000" w:rsidP="00000000" w:rsidRDefault="00000000" w:rsidRPr="00000000" w14:paraId="00000673">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b w:val="1"/>
          <w:sz w:val="24"/>
          <w:szCs w:val="24"/>
          <w:rtl w:val="0"/>
        </w:rPr>
        <w:t xml:space="preserve">Weighing Dignity vs. Child's Best Interest.</w:t>
      </w:r>
      <w:r w:rsidDel="00000000" w:rsidR="00000000" w:rsidRPr="00000000">
        <w:rPr>
          <w:sz w:val="24"/>
          <w:szCs w:val="24"/>
          <w:rtl w:val="0"/>
        </w:rPr>
        <w:t xml:space="preserve"> If you believe your ex deserves a public reckoning for their lies or manipulations, you may want the emotional satisfaction of seeing them "found out." But if the end result is a child living in continuous tension and you hemorrhaging $20,000 more in legal fees, might that overshadow the moral victory? A 2022 </w:t>
      </w:r>
      <w:r w:rsidDel="00000000" w:rsidR="00000000" w:rsidRPr="00000000">
        <w:rPr>
          <w:i w:val="1"/>
          <w:sz w:val="24"/>
          <w:szCs w:val="24"/>
          <w:rtl w:val="0"/>
        </w:rPr>
        <w:t xml:space="preserve">Journal of Family and Economic Issues</w:t>
      </w:r>
      <w:r w:rsidDel="00000000" w:rsidR="00000000" w:rsidRPr="00000000">
        <w:rPr>
          <w:sz w:val="24"/>
          <w:szCs w:val="24"/>
          <w:rtl w:val="0"/>
        </w:rPr>
        <w:t xml:space="preserve"> study showed that nearly 70% of parents in extended litigation confessed they'd have accepted a lesser settlement had they known how damaging the conflict would become for their kids. The intangible sense of "I proved they lied" rarely offsets the heartbreak, stress, and financial strain.</w:t>
      </w:r>
    </w:p>
    <w:p w:rsidR="00000000" w:rsidDel="00000000" w:rsidP="00000000" w:rsidRDefault="00000000" w:rsidRPr="00000000" w14:paraId="00000674">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b w:val="1"/>
          <w:sz w:val="24"/>
          <w:szCs w:val="24"/>
          <w:rtl w:val="0"/>
        </w:rPr>
        <w:t xml:space="preserve">Caveat—Child Safety or Major Assets.</w:t>
      </w:r>
      <w:r w:rsidDel="00000000" w:rsidR="00000000" w:rsidRPr="00000000">
        <w:rPr>
          <w:sz w:val="24"/>
          <w:szCs w:val="24"/>
          <w:rtl w:val="0"/>
        </w:rPr>
        <w:t xml:space="preserve"> If you're dealing with an abusive partner, financial sabotage that leaves you destitute or involves child-endangering behaviors, then continuing the fight might be necessary. The same is true if you stand to lose significant marital property or if your ex is systematically hiding tens or hundreds of thousands. In those scenarios, your attorney or advocate might advise pushing onward for the sake of basic security or child protection. The concept of surrender in these critical areas is different. But if the stakes revolve around moderate amounts of money or moral vindication, surrender can ironically become a self-preserving choice.</w:t>
      </w:r>
    </w:p>
    <w:p w:rsidR="00000000" w:rsidDel="00000000" w:rsidP="00000000" w:rsidRDefault="00000000" w:rsidRPr="00000000" w14:paraId="00000675">
      <w:pPr>
        <w:pBdr>
          <w:top w:color="auto" w:space="0" w:sz="0" w:val="none"/>
          <w:left w:color="auto" w:space="0" w:sz="0" w:val="none"/>
          <w:bottom w:color="auto" w:space="0" w:sz="0" w:val="none"/>
          <w:right w:color="auto" w:space="0" w:sz="0" w:val="none"/>
          <w:between w:color="auto" w:space="0" w:sz="0" w:val="none"/>
        </w:pBdr>
        <w:spacing w:after="280" w:line="360" w:lineRule="auto"/>
        <w:rPr>
          <w:b w:val="1"/>
          <w:sz w:val="24"/>
          <w:szCs w:val="24"/>
        </w:rPr>
      </w:pPr>
      <w:r w:rsidDel="00000000" w:rsidR="00000000" w:rsidRPr="00000000">
        <w:rPr>
          <w:b w:val="1"/>
          <w:sz w:val="24"/>
          <w:szCs w:val="24"/>
          <w:rtl w:val="0"/>
        </w:rPr>
        <w:t xml:space="preserve">Kids' Psychological Health: Minimizing Toxic Conflict vs. The "Victory" Over Property</w:t>
      </w:r>
    </w:p>
    <w:p w:rsidR="00000000" w:rsidDel="00000000" w:rsidP="00000000" w:rsidRDefault="00000000" w:rsidRPr="00000000" w14:paraId="00000676">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The effect of marital dissolution on children cannot be overstated. Researchers at the National Institute of Child Development found that when parental hostility remains consistent for over a year, children often display heightened stress hormones, showing real physiological harm. In some separations, parents become so consumed by the quest for total "justice" that they forget how day after day of negativity seeps into the child's mental well-being.</w:t>
      </w:r>
    </w:p>
    <w:p w:rsidR="00000000" w:rsidDel="00000000" w:rsidP="00000000" w:rsidRDefault="00000000" w:rsidRPr="00000000" w14:paraId="00000677">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b w:val="1"/>
          <w:sz w:val="24"/>
          <w:szCs w:val="24"/>
          <w:rtl w:val="0"/>
        </w:rPr>
        <w:t xml:space="preserve">Real Price of a Big Win.</w:t>
      </w:r>
      <w:r w:rsidDel="00000000" w:rsidR="00000000" w:rsidRPr="00000000">
        <w:rPr>
          <w:sz w:val="24"/>
          <w:szCs w:val="24"/>
          <w:rtl w:val="0"/>
        </w:rPr>
        <w:t xml:space="preserve"> Possibly you've proven the other party was lying about a $10,000 account or stalling a property appraisal. Over months, you might recoup that money, but your child spent that entire time living with tension. Therapy bills for the child's anxiety or missed therapy for your own mental health might overshadow that monetary gain. Not to mention, you can't get back the precious time your child endured an atmosphere of war.</w:t>
      </w:r>
    </w:p>
    <w:p w:rsidR="00000000" w:rsidDel="00000000" w:rsidP="00000000" w:rsidRDefault="00000000" w:rsidRPr="00000000" w14:paraId="00000678">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b w:val="1"/>
          <w:sz w:val="24"/>
          <w:szCs w:val="24"/>
          <w:rtl w:val="0"/>
        </w:rPr>
        <w:t xml:space="preserve">A Child's Perspective</w:t>
      </w:r>
      <w:r w:rsidDel="00000000" w:rsidR="00000000" w:rsidRPr="00000000">
        <w:rPr>
          <w:sz w:val="24"/>
          <w:szCs w:val="24"/>
          <w:rtl w:val="0"/>
        </w:rPr>
        <w:t xml:space="preserve">. Children want normal routines—knowing which parent picks them up from school, the security of calm dinner times, or the ability to invite friends over without parental blowups overshadowing them. They are rarely comforted by the knowledge that one parent secured a moral or financial advantage after months of depositions. They want love, support, and reassurance that the tension is ending. Minimizing conflict, even at the cost of some settlement difference, can strengthen a child's resilience and stability.</w:t>
      </w:r>
    </w:p>
    <w:p w:rsidR="00000000" w:rsidDel="00000000" w:rsidP="00000000" w:rsidRDefault="00000000" w:rsidRPr="00000000" w14:paraId="00000679">
      <w:pPr>
        <w:pBdr>
          <w:top w:color="auto" w:space="0" w:sz="0" w:val="none"/>
          <w:left w:color="auto" w:space="0" w:sz="0" w:val="none"/>
          <w:bottom w:color="auto" w:space="0" w:sz="0" w:val="none"/>
          <w:right w:color="auto" w:space="0" w:sz="0" w:val="none"/>
          <w:between w:color="auto" w:space="0" w:sz="0" w:val="none"/>
        </w:pBdr>
        <w:spacing w:after="280" w:line="360" w:lineRule="auto"/>
        <w:rPr>
          <w:b w:val="1"/>
          <w:sz w:val="24"/>
          <w:szCs w:val="24"/>
        </w:rPr>
      </w:pPr>
      <w:r w:rsidDel="00000000" w:rsidR="00000000" w:rsidRPr="00000000">
        <w:rPr>
          <w:b w:val="1"/>
          <w:sz w:val="24"/>
          <w:szCs w:val="24"/>
          <w:rtl w:val="0"/>
        </w:rPr>
        <w:t xml:space="preserve">Knowing When to Quit: The Tipping Points</w:t>
      </w:r>
    </w:p>
    <w:p w:rsidR="00000000" w:rsidDel="00000000" w:rsidP="00000000" w:rsidRDefault="00000000" w:rsidRPr="00000000" w14:paraId="0000067A">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It's one thing to talk abstractly about the burdens of prolonged marital dissolutions; it's another to identify your personal limit. That limit might be a financial threshold (like $50k or $100k spent in legal fees), a severe health scare triggered by stress, or it might be seeing your child's meltdown. Each person's tipping point is unique, yet ignoring that point can lead to catastrophic outcomes—bankruptcy, mental breakdown, or long-term harm to your kids.</w:t>
      </w:r>
    </w:p>
    <w:p w:rsidR="00000000" w:rsidDel="00000000" w:rsidP="00000000" w:rsidRDefault="00000000" w:rsidRPr="00000000" w14:paraId="0000067B">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b w:val="1"/>
          <w:sz w:val="24"/>
          <w:szCs w:val="24"/>
          <w:rtl w:val="0"/>
        </w:rPr>
        <w:t xml:space="preserve">Financial Overload</w:t>
      </w:r>
      <w:r w:rsidDel="00000000" w:rsidR="00000000" w:rsidRPr="00000000">
        <w:rPr>
          <w:sz w:val="24"/>
          <w:szCs w:val="24"/>
          <w:rtl w:val="0"/>
        </w:rPr>
        <w:t xml:space="preserve">. If continuing litigation promises little extra settlement but definite new expenses, it's time to weigh a strategic retreat. Do you want to shell out another $20k in attorney fees to chase an extra $5k or to confirm your ex told a small lie? Similarly, if you've already raided retirement accounts, the risk is going deeper into debt for nominal gains. This can hamper your post-separation life far more than the ex's alleged "punishment" is worth.</w:t>
      </w:r>
    </w:p>
    <w:p w:rsidR="00000000" w:rsidDel="00000000" w:rsidP="00000000" w:rsidRDefault="00000000" w:rsidRPr="00000000" w14:paraId="0000067C">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b w:val="1"/>
          <w:sz w:val="24"/>
          <w:szCs w:val="24"/>
          <w:rtl w:val="0"/>
        </w:rPr>
        <w:t xml:space="preserve">Tipping Point</w:t>
      </w:r>
      <w:r w:rsidDel="00000000" w:rsidR="00000000" w:rsidRPr="00000000">
        <w:rPr>
          <w:sz w:val="24"/>
          <w:szCs w:val="24"/>
          <w:rtl w:val="0"/>
        </w:rPr>
        <w:t xml:space="preserve">. Indications of severe burnout include daily dread, constant tearfulness or anger, insomnia, or your entire life revolving around the split. Some find their personal relationships deteriorate because they can't talk about anything else. Children might say, "Mom, stop talking about court; I hate it." If the cost is your well-being or your child's emotional security, no extra property or moral satisfaction is worth that destruction. A 2021 Family Stress and Divorce Survey found that about 50% of participants in multi-year custody fights reported "critical mental health decline," citing anxiety disorders or depression that persisted even after final orders.</w:t>
      </w:r>
    </w:p>
    <w:p w:rsidR="00000000" w:rsidDel="00000000" w:rsidP="00000000" w:rsidRDefault="00000000" w:rsidRPr="00000000" w14:paraId="0000067D">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b w:val="1"/>
          <w:sz w:val="24"/>
          <w:szCs w:val="24"/>
          <w:rtl w:val="0"/>
        </w:rPr>
        <w:t xml:space="preserve">Putting a Price on Peace</w:t>
      </w:r>
      <w:r w:rsidDel="00000000" w:rsidR="00000000" w:rsidRPr="00000000">
        <w:rPr>
          <w:sz w:val="24"/>
          <w:szCs w:val="24"/>
          <w:rtl w:val="0"/>
        </w:rPr>
        <w:t xml:space="preserve">. If you find yourself repeatedly furious or overwhelmed by each step, imagine life six months or a year from now if you ended the legal war now. Could you be rebuilding finances, reestablishing a calmer routine, or focusing on healing with your child? That sense of peace might have a greater intrinsic value than any incremental legal victory. Pausing to reflect on that future often clarifies that continuing the fight is more about pride or moral vengeance than about genuine necessity.</w:t>
      </w:r>
    </w:p>
    <w:p w:rsidR="00000000" w:rsidDel="00000000" w:rsidP="00000000" w:rsidRDefault="00000000" w:rsidRPr="00000000" w14:paraId="0000067E">
      <w:pPr>
        <w:pBdr>
          <w:top w:color="auto" w:space="0" w:sz="0" w:val="none"/>
          <w:left w:color="auto" w:space="0" w:sz="0" w:val="none"/>
          <w:bottom w:color="auto" w:space="0" w:sz="0" w:val="none"/>
          <w:right w:color="auto" w:space="0" w:sz="0" w:val="none"/>
          <w:between w:color="auto" w:space="0" w:sz="0" w:val="none"/>
        </w:pBdr>
        <w:spacing w:after="280" w:line="360" w:lineRule="auto"/>
        <w:rPr>
          <w:b w:val="1"/>
          <w:sz w:val="24"/>
          <w:szCs w:val="24"/>
        </w:rPr>
      </w:pPr>
      <w:r w:rsidDel="00000000" w:rsidR="00000000" w:rsidRPr="00000000">
        <w:rPr>
          <w:b w:val="1"/>
          <w:sz w:val="24"/>
          <w:szCs w:val="24"/>
          <w:rtl w:val="0"/>
        </w:rPr>
        <w:t xml:space="preserve">The Psychological Aspect of Letting Go</w:t>
      </w:r>
    </w:p>
    <w:p w:rsidR="00000000" w:rsidDel="00000000" w:rsidP="00000000" w:rsidRDefault="00000000" w:rsidRPr="00000000" w14:paraId="0000067F">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Letting go can be complex. You might feel guilt like you "betrayed" your sense of justice or your child's best interest. Or you might fear that your ex "won" by not being exposed for their lies. Yet, many who do accept a lesser settlement find enormous relief. Freed from daily hostility, they focus on emotional repair, forging a stable environment for their child, or channeling energy into a new career path.</w:t>
      </w:r>
    </w:p>
    <w:p w:rsidR="00000000" w:rsidDel="00000000" w:rsidP="00000000" w:rsidRDefault="00000000" w:rsidRPr="00000000" w14:paraId="00000680">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b w:val="1"/>
          <w:sz w:val="24"/>
          <w:szCs w:val="24"/>
          <w:rtl w:val="0"/>
        </w:rPr>
        <w:t xml:space="preserve">Mourning the What-Ifs</w:t>
      </w:r>
      <w:r w:rsidDel="00000000" w:rsidR="00000000" w:rsidRPr="00000000">
        <w:rPr>
          <w:sz w:val="24"/>
          <w:szCs w:val="24"/>
          <w:rtl w:val="0"/>
        </w:rPr>
        <w:t xml:space="preserve">. You may wonder if one more push in court could have exposed hidden assets or forced your ex to pay more child support. It's natural to dwell on that "what if." But if you assess how many more thousands you might have paid in fees or how many more months your child endured tension, you might realize the net outcome wasn't worthwhile. Lean on a therapist or DV advocate to help reconcile these feelings, reminding yourself that your well-being and your child's mental health are paramount.</w:t>
      </w:r>
    </w:p>
    <w:p w:rsidR="00000000" w:rsidDel="00000000" w:rsidP="00000000" w:rsidRDefault="00000000" w:rsidRPr="00000000" w14:paraId="00000681">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b w:val="1"/>
          <w:sz w:val="24"/>
          <w:szCs w:val="24"/>
          <w:rtl w:val="0"/>
        </w:rPr>
        <w:t xml:space="preserve">Reframing "Surrender" as Empowerment</w:t>
      </w:r>
      <w:r w:rsidDel="00000000" w:rsidR="00000000" w:rsidRPr="00000000">
        <w:rPr>
          <w:sz w:val="24"/>
          <w:szCs w:val="24"/>
          <w:rtl w:val="0"/>
        </w:rPr>
        <w:t xml:space="preserve">. Instead of passively giving up, see yourself as actively choosing an outcome that secures your future stability. You are ending a war that threatened to bankrupt or burn you out. This is a statement of self-determination, not weakness. Freed from constant depositions or motions, you can pivot to forging a better life afterward. Many survivors describe a huge weight lifting once they finalize a settlement, surprising themselves at how quickly they can start healing or setting positive goals.</w:t>
      </w:r>
    </w:p>
    <w:p w:rsidR="00000000" w:rsidDel="00000000" w:rsidP="00000000" w:rsidRDefault="00000000" w:rsidRPr="00000000" w14:paraId="00000682">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b w:val="1"/>
          <w:sz w:val="24"/>
          <w:szCs w:val="24"/>
          <w:rtl w:val="0"/>
        </w:rPr>
        <w:t xml:space="preserve">Visualizing Life Post-Conflict</w:t>
      </w:r>
      <w:r w:rsidDel="00000000" w:rsidR="00000000" w:rsidRPr="00000000">
        <w:rPr>
          <w:sz w:val="24"/>
          <w:szCs w:val="24"/>
          <w:rtl w:val="0"/>
        </w:rPr>
        <w:t xml:space="preserve">. Once you sign that settlement and the daily barrage of legal battles halts, you may rediscover joys—seeing a child's soccer game without checking your phone for motions, enjoying a social outing without rehashing the latest court drama, or sleeping soundly without anxiety gnawing at your mind. That sense of normalcy can open pathways to building a more fulfilling future, psychologically and monetarily.</w:t>
      </w:r>
    </w:p>
    <w:p w:rsidR="00000000" w:rsidDel="00000000" w:rsidP="00000000" w:rsidRDefault="00000000" w:rsidRPr="00000000" w14:paraId="00000683">
      <w:pPr>
        <w:pBdr>
          <w:top w:color="auto" w:space="0" w:sz="0" w:val="none"/>
          <w:left w:color="auto" w:space="0" w:sz="0" w:val="none"/>
          <w:bottom w:color="auto" w:space="0" w:sz="0" w:val="none"/>
          <w:right w:color="auto" w:space="0" w:sz="0" w:val="none"/>
          <w:between w:color="auto" w:space="0" w:sz="0" w:val="none"/>
        </w:pBdr>
        <w:spacing w:after="280" w:line="360" w:lineRule="auto"/>
        <w:rPr>
          <w:b w:val="1"/>
          <w:sz w:val="24"/>
          <w:szCs w:val="24"/>
        </w:rPr>
      </w:pPr>
      <w:r w:rsidDel="00000000" w:rsidR="00000000" w:rsidRPr="00000000">
        <w:rPr>
          <w:b w:val="1"/>
          <w:sz w:val="24"/>
          <w:szCs w:val="24"/>
          <w:rtl w:val="0"/>
        </w:rPr>
        <w:t xml:space="preserve">Realistic Illustrations of Strategic Retreat</w:t>
      </w:r>
    </w:p>
    <w:p w:rsidR="00000000" w:rsidDel="00000000" w:rsidP="00000000" w:rsidRDefault="00000000" w:rsidRPr="00000000" w14:paraId="00000684">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Marie spent $90,000 chasing an extra $15,000 in spousal support, certain that her ex was deceiving the court about his business income. She had some evidence but lacked the funds for a full forensic audit. In the meantime, her teenagers expressed growing anxiety each time she had a new hearing, worried about losing the house or losing more parent time. Marie eventually compromised, accepting less monthly support in exchange for a swift conclusion. A year later, she admits she disliked giving her ex any advantage but cherishes how she brought peace to her children's lives and reclaimed her daily life.</w:t>
      </w:r>
    </w:p>
    <w:p w:rsidR="00000000" w:rsidDel="00000000" w:rsidP="00000000" w:rsidRDefault="00000000" w:rsidRPr="00000000" w14:paraId="00000685">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Tania faced psychological abuse and overcame it by securing a solid protective order. Her ex relentlessly contested property valuations, presumably to keep controlling her. Tania realized another year of litigation would cost perhaps $25,000 more. By surrendering a portion of property equity, she locked in final orders, limiting her ex's ability to file new claims. Tania has since used her energy to focus on therapy for her kids rather than depositions about minor property disputes. She calls it a "necessary letting go to preserve what matters."</w:t>
      </w:r>
    </w:p>
    <w:p w:rsidR="00000000" w:rsidDel="00000000" w:rsidP="00000000" w:rsidRDefault="00000000" w:rsidRPr="00000000" w14:paraId="00000686">
      <w:pPr>
        <w:pBdr>
          <w:top w:color="auto" w:space="0" w:sz="0" w:val="none"/>
          <w:left w:color="auto" w:space="0" w:sz="0" w:val="none"/>
          <w:bottom w:color="auto" w:space="0" w:sz="0" w:val="none"/>
          <w:right w:color="auto" w:space="0" w:sz="0" w:val="none"/>
          <w:between w:color="auto" w:space="0" w:sz="0" w:val="none"/>
        </w:pBdr>
        <w:spacing w:after="280" w:line="360" w:lineRule="auto"/>
        <w:rPr>
          <w:b w:val="1"/>
          <w:sz w:val="24"/>
          <w:szCs w:val="24"/>
        </w:rPr>
      </w:pPr>
      <w:r w:rsidDel="00000000" w:rsidR="00000000" w:rsidRPr="00000000">
        <w:rPr>
          <w:b w:val="1"/>
          <w:sz w:val="24"/>
          <w:szCs w:val="24"/>
          <w:rtl w:val="0"/>
        </w:rPr>
        <w:t xml:space="preserve">Practical Steps if You're Deciding to Quit or Settle</w:t>
      </w:r>
    </w:p>
    <w:p w:rsidR="00000000" w:rsidDel="00000000" w:rsidP="00000000" w:rsidRDefault="00000000" w:rsidRPr="00000000" w14:paraId="00000687">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It's one thing to sense you're done fighting; it's another to ensure you exit responsibly. Here's how:</w:t>
      </w:r>
    </w:p>
    <w:p w:rsidR="00000000" w:rsidDel="00000000" w:rsidP="00000000" w:rsidRDefault="00000000" w:rsidRPr="00000000" w14:paraId="00000688">
      <w:pPr>
        <w:numPr>
          <w:ilvl w:val="0"/>
          <w:numId w:val="157"/>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Reflect Thoroughly.</w:t>
      </w:r>
      <w:r w:rsidDel="00000000" w:rsidR="00000000" w:rsidRPr="00000000">
        <w:rPr>
          <w:sz w:val="24"/>
          <w:szCs w:val="24"/>
          <w:rtl w:val="0"/>
        </w:rPr>
        <w:t xml:space="preserve"> Sit with a trusted friend or advocate. Summarize your legal expenses so far, and estimate potential new costs if you continue. Weigh that against the property or support differences in question. Factor intangible tolls: your child's stress, your mental health, your personal relationships.</w:t>
      </w:r>
    </w:p>
    <w:p w:rsidR="00000000" w:rsidDel="00000000" w:rsidP="00000000" w:rsidRDefault="00000000" w:rsidRPr="00000000" w14:paraId="00000689">
      <w:pPr>
        <w:numPr>
          <w:ilvl w:val="0"/>
          <w:numId w:val="157"/>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Gather Evidence Anyway.</w:t>
      </w:r>
      <w:r w:rsidDel="00000000" w:rsidR="00000000" w:rsidRPr="00000000">
        <w:rPr>
          <w:sz w:val="24"/>
          <w:szCs w:val="24"/>
          <w:rtl w:val="0"/>
        </w:rPr>
        <w:t xml:space="preserve"> Even if you plan to settle, keep your documents—financial records, contradictory statements, or child-related receipts. A strong position in negotiations can push your ex (and their attorney) to accept a more balanced settlement. This also prevents them from seeing you as an easy mark.</w:t>
      </w:r>
    </w:p>
    <w:p w:rsidR="00000000" w:rsidDel="00000000" w:rsidP="00000000" w:rsidRDefault="00000000" w:rsidRPr="00000000" w14:paraId="0000068A">
      <w:pPr>
        <w:numPr>
          <w:ilvl w:val="0"/>
          <w:numId w:val="157"/>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Craft a Protective Settlement.</w:t>
      </w:r>
      <w:r w:rsidDel="00000000" w:rsidR="00000000" w:rsidRPr="00000000">
        <w:rPr>
          <w:sz w:val="24"/>
          <w:szCs w:val="24"/>
          <w:rtl w:val="0"/>
        </w:rPr>
        <w:t xml:space="preserve"> Every term should be spelled out: custody schedules, holiday splits, child support amounts, property divisions, and specific enforcement clauses. The clearer it is, the less room your ex has to exploit ambiguities. If safety is relevant, you can embed special conditions, such as supervised visits or communication limited to specified channels.</w:t>
      </w:r>
    </w:p>
    <w:p w:rsidR="00000000" w:rsidDel="00000000" w:rsidP="00000000" w:rsidRDefault="00000000" w:rsidRPr="00000000" w14:paraId="0000068B">
      <w:pPr>
        <w:numPr>
          <w:ilvl w:val="0"/>
          <w:numId w:val="157"/>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b w:val="1"/>
          <w:sz w:val="24"/>
          <w:szCs w:val="24"/>
          <w:rtl w:val="0"/>
        </w:rPr>
        <w:t xml:space="preserve">Mentally Prepare for Letting Go.</w:t>
      </w:r>
      <w:r w:rsidDel="00000000" w:rsidR="00000000" w:rsidRPr="00000000">
        <w:rPr>
          <w:sz w:val="24"/>
          <w:szCs w:val="24"/>
          <w:rtl w:val="0"/>
        </w:rPr>
        <w:t xml:space="preserve"> This may involve therapy, journaling, or supportive conversations with friends. You may feel guilt or disappointment. Reassure yourself—and possibly explain to worried relatives—that your child's mental health and your own sanity are priorities. Freed from daily hostility, you can put energy into healing, your career, or parenting.</w:t>
      </w:r>
    </w:p>
    <w:p w:rsidR="00000000" w:rsidDel="00000000" w:rsidP="00000000" w:rsidRDefault="00000000" w:rsidRPr="00000000" w14:paraId="0000068C">
      <w:pPr>
        <w:pBdr>
          <w:top w:color="auto" w:space="0" w:sz="0" w:val="none"/>
          <w:left w:color="auto" w:space="0" w:sz="0" w:val="none"/>
          <w:bottom w:color="auto" w:space="0" w:sz="0" w:val="none"/>
          <w:right w:color="auto" w:space="0" w:sz="0" w:val="none"/>
          <w:between w:color="auto" w:space="0" w:sz="0" w:val="none"/>
        </w:pBdr>
        <w:spacing w:after="280" w:line="360" w:lineRule="auto"/>
        <w:rPr>
          <w:b w:val="1"/>
          <w:sz w:val="24"/>
          <w:szCs w:val="24"/>
        </w:rPr>
      </w:pPr>
      <w:r w:rsidDel="00000000" w:rsidR="00000000" w:rsidRPr="00000000">
        <w:rPr>
          <w:b w:val="1"/>
          <w:sz w:val="24"/>
          <w:szCs w:val="24"/>
          <w:rtl w:val="0"/>
        </w:rPr>
        <w:t xml:space="preserve">Additional Considerations and Future Realities</w:t>
      </w:r>
    </w:p>
    <w:p w:rsidR="00000000" w:rsidDel="00000000" w:rsidP="00000000" w:rsidRDefault="00000000" w:rsidRPr="00000000" w14:paraId="0000068D">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After the final settlement, some exes attempt post-decree harassment or small violations. Keep records in case you need to file a contempt motion. Child support or custody can often be modified if significant changes arise—like major income shifts or relocations—so you're not locked into an unfair deal forever, as long as your agreement is carefully written.</w:t>
      </w:r>
    </w:p>
    <w:p w:rsidR="00000000" w:rsidDel="00000000" w:rsidP="00000000" w:rsidRDefault="00000000" w:rsidRPr="00000000" w14:paraId="0000068E">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Cultural, religious, or extended family pressures may complicate your ex's willingness to accept a final settlement or might push you to fight longer than is wise. If you have reason to suspect your ex's or in-laws' motivations are fueled by revenge or humiliation, weigh whether you want to keep fueling their drama by responding to every tactic. Sometimes, letting them claim a shallow "victory" ends the torment.</w:t>
      </w:r>
    </w:p>
    <w:p w:rsidR="00000000" w:rsidDel="00000000" w:rsidP="00000000" w:rsidRDefault="00000000" w:rsidRPr="00000000" w14:paraId="0000068F">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If genuine domestic violence or child safety concerns remain unresolved, partial compromise on finances can expedite escaping your abuser's legal hold. But child safety is never a disposable factor. Surrendering minor property claims or a small portion of spousal support might be prudent if it keeps your ex from continuing harassing motions, but supervised visitation or similar child protections should remain non-negotiable if the child's well-being demands it.</w:t>
      </w:r>
    </w:p>
    <w:p w:rsidR="00000000" w:rsidDel="00000000" w:rsidP="00000000" w:rsidRDefault="00000000" w:rsidRPr="00000000" w14:paraId="00000690">
      <w:pPr>
        <w:pBdr>
          <w:top w:color="auto" w:space="0" w:sz="0" w:val="none"/>
          <w:left w:color="auto" w:space="0" w:sz="0" w:val="none"/>
          <w:bottom w:color="auto" w:space="0" w:sz="0" w:val="none"/>
          <w:right w:color="auto" w:space="0" w:sz="0" w:val="none"/>
          <w:between w:color="auto" w:space="0" w:sz="0" w:val="none"/>
        </w:pBdr>
        <w:spacing w:after="280" w:line="360" w:lineRule="auto"/>
        <w:rPr>
          <w:b w:val="1"/>
          <w:sz w:val="24"/>
          <w:szCs w:val="24"/>
        </w:rPr>
      </w:pPr>
      <w:r w:rsidDel="00000000" w:rsidR="00000000" w:rsidRPr="00000000">
        <w:rPr>
          <w:b w:val="1"/>
          <w:sz w:val="24"/>
          <w:szCs w:val="24"/>
          <w:rtl w:val="0"/>
        </w:rPr>
        <w:t xml:space="preserve">Conclusion: Choosing Peace Over Hollow Victories</w:t>
      </w:r>
    </w:p>
    <w:p w:rsidR="00000000" w:rsidDel="00000000" w:rsidP="00000000" w:rsidRDefault="00000000" w:rsidRPr="00000000" w14:paraId="00000691">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In conclusion, divorce courts rarely provide pure moral justice. The system prioritizes resolution over condemnation. It's understandable to want "just desserts" if your ex manipulated or mistreated you. Yet, you risk draining your final resources and your mental capacity for a "win" that might be dwarfed by the intangible toll. More litigation rarely unravels a manipulative ex's entire wrongdoing; it often just reopens conflict month after month, dragging you and your children along for the painful ride.</w:t>
      </w:r>
    </w:p>
    <w:p w:rsidR="00000000" w:rsidDel="00000000" w:rsidP="00000000" w:rsidRDefault="00000000" w:rsidRPr="00000000" w14:paraId="00000692">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Surrender, in this context, is less about capitulation and more about </w:t>
      </w:r>
      <w:r w:rsidDel="00000000" w:rsidR="00000000" w:rsidRPr="00000000">
        <w:rPr>
          <w:b w:val="1"/>
          <w:sz w:val="24"/>
          <w:szCs w:val="24"/>
          <w:rtl w:val="0"/>
        </w:rPr>
        <w:t xml:space="preserve">recognizing your limit</w:t>
      </w:r>
      <w:r w:rsidDel="00000000" w:rsidR="00000000" w:rsidRPr="00000000">
        <w:rPr>
          <w:sz w:val="24"/>
          <w:szCs w:val="24"/>
          <w:rtl w:val="0"/>
        </w:rPr>
        <w:t xml:space="preserve">—the financial, mental, or child-centered threshold beyond which every day of war yields diminishing returns. It's stepping away not because you condone your ex's behavior but because you choose your own mental health and your child's peace over indefinite conflict. For many, this strategic retreat is the true victory, allowing them to exit the battlefield with enough hope, stability, and resources to build a meaningful life afterward.</w:t>
      </w:r>
    </w:p>
    <w:p w:rsidR="00000000" w:rsidDel="00000000" w:rsidP="00000000" w:rsidRDefault="00000000" w:rsidRPr="00000000" w14:paraId="00000693">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As you reflect, ask: Will continuing the fight yield the genuine improvement in finances, parenting rights, or moral satisfaction I seek, or will it trap me deeper in anxiety, debt, and negativity? If the latter, "surrendering" can become a radical act of self-preservation—granting you a cleaner slate to embrace the next phase of life free from daily legal combat. It takes courage to let go, but it can be the most liberating decision you'll make in this entire process, securing what matters: your well-being, your child's sense of security, and the chance for a peaceful, authentic future.</w:t>
      </w:r>
    </w:p>
    <w:p w:rsidR="00000000" w:rsidDel="00000000" w:rsidP="00000000" w:rsidRDefault="00000000" w:rsidRPr="00000000" w14:paraId="00000694">
      <w:pPr>
        <w:pBdr>
          <w:top w:color="auto" w:space="0" w:sz="0" w:val="none"/>
          <w:left w:color="auto" w:space="0" w:sz="0" w:val="none"/>
          <w:bottom w:color="auto" w:space="0" w:sz="0" w:val="none"/>
          <w:right w:color="auto" w:space="0" w:sz="0" w:val="none"/>
          <w:between w:color="auto" w:space="0" w:sz="0" w:val="none"/>
        </w:pBdr>
        <w:spacing w:after="280" w:line="360" w:lineRule="auto"/>
        <w:rPr>
          <w:b w:val="1"/>
          <w:sz w:val="34"/>
          <w:szCs w:val="34"/>
        </w:rPr>
      </w:pPr>
      <w:r w:rsidDel="00000000" w:rsidR="00000000" w:rsidRPr="00000000">
        <w:rPr>
          <w:b w:val="1"/>
          <w:sz w:val="34"/>
          <w:szCs w:val="34"/>
          <w:rtl w:val="0"/>
        </w:rPr>
        <w:t xml:space="preserve">Looking Ahead: Building Your Team</w:t>
      </w:r>
    </w:p>
    <w:p w:rsidR="00000000" w:rsidDel="00000000" w:rsidP="00000000" w:rsidRDefault="00000000" w:rsidRPr="00000000" w14:paraId="00000695">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However, if you believe it's best to move forward, don't go it alone. What seems manageable—legal paperwork, negotiations, finances, child support—quickly becomes overwhelming. With domestic violence or high conflict, the stakes are even higher. A strategic support team can provide crucial expertise and emotional care, letting you focus your energy where it matters most. The next chapter will explore building your optimal support network.</w:t>
      </w:r>
    </w:p>
    <w:p w:rsidR="00000000" w:rsidDel="00000000" w:rsidP="00000000" w:rsidRDefault="00000000" w:rsidRPr="00000000" w14:paraId="00000696">
      <w:pPr>
        <w:rPr>
          <w:sz w:val="60"/>
          <w:szCs w:val="60"/>
        </w:rPr>
      </w:pPr>
      <w:r w:rsidDel="00000000" w:rsidR="00000000" w:rsidRPr="00000000">
        <w:rPr>
          <w:sz w:val="60"/>
          <w:szCs w:val="60"/>
          <w:rtl w:val="0"/>
        </w:rPr>
        <w:t xml:space="preserve">Chapter 12: Building Your Team</w:t>
      </w:r>
    </w:p>
    <w:p w:rsidR="00000000" w:rsidDel="00000000" w:rsidP="00000000" w:rsidRDefault="00000000" w:rsidRPr="00000000" w14:paraId="00000697">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Divorce is not a journey you want to undertake alone, especially if the conflict is high or you face complexities like hidden assets or emotional abuse. You may be wrestling with the opposing party who denies child support, stashes away money, manipulates custody, or leverages every legal trick to wear you down. The good news is: </w:t>
      </w:r>
      <w:r w:rsidDel="00000000" w:rsidR="00000000" w:rsidRPr="00000000">
        <w:rPr>
          <w:b w:val="1"/>
          <w:sz w:val="24"/>
          <w:szCs w:val="24"/>
          <w:rtl w:val="0"/>
        </w:rPr>
        <w:t xml:space="preserve">you don't have to do this alone</w:t>
      </w:r>
      <w:r w:rsidDel="00000000" w:rsidR="00000000" w:rsidRPr="00000000">
        <w:rPr>
          <w:sz w:val="24"/>
          <w:szCs w:val="24"/>
          <w:rtl w:val="0"/>
        </w:rPr>
        <w:t xml:space="preserve">. By assembling a network of qualified, ethical professionals—and choosing your personal allies wisely—you fortify yourself with resources, knowledge, and psychological backing that can make all the difference between prolonged misery and a more efficient, secure transition.</w:t>
      </w:r>
    </w:p>
    <w:p w:rsidR="00000000" w:rsidDel="00000000" w:rsidP="00000000" w:rsidRDefault="00000000" w:rsidRPr="00000000" w14:paraId="00000698">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This chapter highlights the crucial elements of "building your team": how to find an attorney who "gets" your case (and is not out to exploit you), where to find therapists specializing in divorce trauma or DV, the role of financial experts (forensic accountants, CPAs, or investigators) in uncovering hidden assets, and the indispensable value of supportive friends or family who can assist with everything from child logistics to emotional pep talks. In a high-conflict split, that support system is not a luxury; it's a key pillar of your survival and eventual victory.</w:t>
      </w:r>
    </w:p>
    <w:p w:rsidR="00000000" w:rsidDel="00000000" w:rsidP="00000000" w:rsidRDefault="00000000" w:rsidRPr="00000000" w14:paraId="00000699">
      <w:pPr>
        <w:pStyle w:val="Heading2"/>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sz w:val="34"/>
          <w:szCs w:val="34"/>
        </w:rPr>
      </w:pPr>
      <w:bookmarkStart w:colFirst="0" w:colLast="0" w:name="_m6suvjydjq2x" w:id="329"/>
      <w:bookmarkEnd w:id="329"/>
      <w:r w:rsidDel="00000000" w:rsidR="00000000" w:rsidRPr="00000000">
        <w:rPr>
          <w:b w:val="1"/>
          <w:sz w:val="34"/>
          <w:szCs w:val="34"/>
          <w:rtl w:val="0"/>
        </w:rPr>
        <w:t xml:space="preserve">Understanding the Need for a Team</w:t>
      </w:r>
    </w:p>
    <w:p w:rsidR="00000000" w:rsidDel="00000000" w:rsidP="00000000" w:rsidRDefault="00000000" w:rsidRPr="00000000" w14:paraId="0000069A">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Many people believe they can manage everything alone: filing forms, negotiating, addressing finances, comforting children, and so forth. But once the process starts, they realize it's far more than signing some papers. This process can be a labyrinth of legal procedures, financial mysteries, and potential manipulations from the other party or their attorney. If you're juggling children, it adds a new dimension of stress and moral obligation. If domestic violence or heavy conflict is in the mix, the stakes are higher still. A well-chosen team provides expertise, emotional care, and practical help, allowing you to focus your energy where it matters most instead of depleting yourself in every domain.</w:t>
      </w:r>
    </w:p>
    <w:p w:rsidR="00000000" w:rsidDel="00000000" w:rsidP="00000000" w:rsidRDefault="00000000" w:rsidRPr="00000000" w14:paraId="0000069B">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26"/>
          <w:szCs w:val="26"/>
        </w:rPr>
      </w:pPr>
      <w:bookmarkStart w:colFirst="0" w:colLast="0" w:name="_vez3rwvj7vd" w:id="330"/>
      <w:bookmarkEnd w:id="330"/>
      <w:r w:rsidDel="00000000" w:rsidR="00000000" w:rsidRPr="00000000">
        <w:rPr>
          <w:b w:val="1"/>
          <w:color w:val="000000"/>
          <w:sz w:val="26"/>
          <w:szCs w:val="26"/>
          <w:rtl w:val="0"/>
        </w:rPr>
        <w:t xml:space="preserve">The Dangers of Going Solo</w:t>
      </w:r>
    </w:p>
    <w:p w:rsidR="00000000" w:rsidDel="00000000" w:rsidP="00000000" w:rsidRDefault="00000000" w:rsidRPr="00000000" w14:paraId="0000069C">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A do-it-yourself separation might seem cheaper or simpler at first. Maybe you think, "I'll just use online forms or show up in court by myself." In uncontested, low-asset, amicable separations, that can be feasible. But once hidden accounts, child custody disputes, or emotionally manipulative ex-partners come into play, a DIY approach can backfire. You could end up:</w:t>
      </w:r>
    </w:p>
    <w:p w:rsidR="00000000" w:rsidDel="00000000" w:rsidP="00000000" w:rsidRDefault="00000000" w:rsidRPr="00000000" w14:paraId="0000069D">
      <w:pPr>
        <w:numPr>
          <w:ilvl w:val="0"/>
          <w:numId w:val="25"/>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sz w:val="24"/>
          <w:szCs w:val="24"/>
          <w:rtl w:val="0"/>
        </w:rPr>
        <w:t xml:space="preserve">Missing critical filing deadlines or not following precise procedures, giving the other partner's attorney an edge.</w:t>
      </w:r>
    </w:p>
    <w:p w:rsidR="00000000" w:rsidDel="00000000" w:rsidP="00000000" w:rsidRDefault="00000000" w:rsidRPr="00000000" w14:paraId="0000069E">
      <w:pPr>
        <w:numPr>
          <w:ilvl w:val="0"/>
          <w:numId w:val="25"/>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sz w:val="24"/>
          <w:szCs w:val="24"/>
          <w:rtl w:val="0"/>
        </w:rPr>
        <w:t xml:space="preserve">Failing to spot unscrupulous financial tactics that leave you burdened with post-divorce debts.</w:t>
      </w:r>
    </w:p>
    <w:p w:rsidR="00000000" w:rsidDel="00000000" w:rsidP="00000000" w:rsidRDefault="00000000" w:rsidRPr="00000000" w14:paraId="0000069F">
      <w:pPr>
        <w:numPr>
          <w:ilvl w:val="0"/>
          <w:numId w:val="25"/>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sz w:val="24"/>
          <w:szCs w:val="24"/>
          <w:rtl w:val="0"/>
        </w:rPr>
        <w:t xml:space="preserve">Undervaluing property or letting your ex propose a woefully unfair settlement.</w:t>
      </w:r>
    </w:p>
    <w:p w:rsidR="00000000" w:rsidDel="00000000" w:rsidP="00000000" w:rsidRDefault="00000000" w:rsidRPr="00000000" w14:paraId="000006A0">
      <w:pPr>
        <w:numPr>
          <w:ilvl w:val="0"/>
          <w:numId w:val="25"/>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sz w:val="24"/>
          <w:szCs w:val="24"/>
          <w:rtl w:val="0"/>
        </w:rPr>
        <w:t xml:space="preserve">Succumbing to mental exhaustion with no specialized therapist or advocate to help you cope.</w:t>
      </w:r>
    </w:p>
    <w:p w:rsidR="00000000" w:rsidDel="00000000" w:rsidP="00000000" w:rsidRDefault="00000000" w:rsidRPr="00000000" w14:paraId="000006A1">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You're not required to do this by yourself, and a skilled team can save you from costly mistakes and unending stress. The ultimate goal is to assemble professionals and personal allies who act in your best interest, ensuring you're not exploited or left vulnerable.</w:t>
      </w:r>
    </w:p>
    <w:p w:rsidR="00000000" w:rsidDel="00000000" w:rsidP="00000000" w:rsidRDefault="00000000" w:rsidRPr="00000000" w14:paraId="000006A2">
      <w:pPr>
        <w:pStyle w:val="Heading2"/>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sz w:val="34"/>
          <w:szCs w:val="34"/>
        </w:rPr>
      </w:pPr>
      <w:bookmarkStart w:colFirst="0" w:colLast="0" w:name="_u6otrbi1j09p" w:id="331"/>
      <w:bookmarkEnd w:id="331"/>
      <w:r w:rsidDel="00000000" w:rsidR="00000000" w:rsidRPr="00000000">
        <w:rPr>
          <w:b w:val="1"/>
          <w:sz w:val="34"/>
          <w:szCs w:val="34"/>
          <w:rtl w:val="0"/>
        </w:rPr>
        <w:t xml:space="preserve">1: Finding the Right Attorney</w:t>
      </w:r>
    </w:p>
    <w:p w:rsidR="00000000" w:rsidDel="00000000" w:rsidP="00000000" w:rsidRDefault="00000000" w:rsidRPr="00000000" w14:paraId="000006A3">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Your attorney is often the linchpin of this process. They're your voice in negotiations, your defender in court, and typically the professional you interact with most frequently. That's why choosing an attorney who understands your needs—and who isn't out to exploit the situation for inflated bills—is crucial.</w:t>
      </w:r>
    </w:p>
    <w:p w:rsidR="00000000" w:rsidDel="00000000" w:rsidP="00000000" w:rsidRDefault="00000000" w:rsidRPr="00000000" w14:paraId="000006A4">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26"/>
          <w:szCs w:val="26"/>
        </w:rPr>
      </w:pPr>
      <w:bookmarkStart w:colFirst="0" w:colLast="0" w:name="_67jw2pzfxbrx" w:id="332"/>
      <w:bookmarkEnd w:id="332"/>
      <w:r w:rsidDel="00000000" w:rsidR="00000000" w:rsidRPr="00000000">
        <w:rPr>
          <w:b w:val="1"/>
          <w:color w:val="000000"/>
          <w:sz w:val="26"/>
          <w:szCs w:val="26"/>
          <w:rtl w:val="0"/>
        </w:rPr>
        <w:t xml:space="preserve">Identifying Red Flags in Potential Attorneys</w:t>
      </w:r>
    </w:p>
    <w:p w:rsidR="00000000" w:rsidDel="00000000" w:rsidP="00000000" w:rsidRDefault="00000000" w:rsidRPr="00000000" w14:paraId="000006A5">
      <w:pPr>
        <w:numPr>
          <w:ilvl w:val="0"/>
          <w:numId w:val="35"/>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Lack of Domestic Violence (DV) Awareness</w:t>
      </w:r>
      <w:r w:rsidDel="00000000" w:rsidR="00000000" w:rsidRPr="00000000">
        <w:rPr>
          <w:sz w:val="24"/>
          <w:szCs w:val="24"/>
          <w:rtl w:val="0"/>
        </w:rPr>
        <w:t xml:space="preserve">: If you mention abuse or manipulative behaviors and your attorney dismisses it or implies "it won't matter," that's a significant red flag. In hostile or DV cases, specialized knowledge is vital. A lawyer unfamiliar with protective orders, ongoing harassment, or the psychological dynamics of abuse may do more harm than good.</w:t>
      </w:r>
    </w:p>
    <w:p w:rsidR="00000000" w:rsidDel="00000000" w:rsidP="00000000" w:rsidRDefault="00000000" w:rsidRPr="00000000" w14:paraId="000006A6">
      <w:pPr>
        <w:numPr>
          <w:ilvl w:val="0"/>
          <w:numId w:val="35"/>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Ignoring Your Priorities</w:t>
      </w:r>
      <w:r w:rsidDel="00000000" w:rsidR="00000000" w:rsidRPr="00000000">
        <w:rPr>
          <w:sz w:val="24"/>
          <w:szCs w:val="24"/>
          <w:rtl w:val="0"/>
        </w:rPr>
        <w:t xml:space="preserve">: Some attorneys prefer a standard approach or push for a big fight to rack up hours. If you repeatedly emphasize wanting child stability or a quick settlement, but your lawyer heads straight for the jugular (filing multiple motions or refusing to explore mediation), they might be prioritizing their billing over your personal goals.</w:t>
      </w:r>
    </w:p>
    <w:p w:rsidR="00000000" w:rsidDel="00000000" w:rsidP="00000000" w:rsidRDefault="00000000" w:rsidRPr="00000000" w14:paraId="000006A7">
      <w:pPr>
        <w:numPr>
          <w:ilvl w:val="0"/>
          <w:numId w:val="35"/>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Excessive Billing or Minimal Progress</w:t>
      </w:r>
      <w:r w:rsidDel="00000000" w:rsidR="00000000" w:rsidRPr="00000000">
        <w:rPr>
          <w:sz w:val="24"/>
          <w:szCs w:val="24"/>
          <w:rtl w:val="0"/>
        </w:rPr>
        <w:t xml:space="preserve">: Check if each monthly statement charges for unnecessary tasks, brief phone calls you didn't request, or email "reviews" that feel inflated. Lawyers can ethically bill for each six-minute increment, but unscrupulous ones can pad hours. If you're hemorrhaging money while seeing minimal case advancement, talk to them about clearer billing or consider changing representation.</w:t>
      </w:r>
    </w:p>
    <w:p w:rsidR="00000000" w:rsidDel="00000000" w:rsidP="00000000" w:rsidRDefault="00000000" w:rsidRPr="00000000" w14:paraId="000006A8">
      <w:pPr>
        <w:numPr>
          <w:ilvl w:val="0"/>
          <w:numId w:val="35"/>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b w:val="1"/>
          <w:sz w:val="24"/>
          <w:szCs w:val="24"/>
          <w:rtl w:val="0"/>
        </w:rPr>
        <w:t xml:space="preserve">Unprofessional Office Moves</w:t>
      </w:r>
      <w:r w:rsidDel="00000000" w:rsidR="00000000" w:rsidRPr="00000000">
        <w:rPr>
          <w:sz w:val="24"/>
          <w:szCs w:val="24"/>
          <w:rtl w:val="0"/>
        </w:rPr>
        <w:t xml:space="preserve">: Attorneys who constantly switch offices, have chaotic staff turnover, or create a paranoid environment with locked doors and security cameras might hint at deeper instability. Some divorcing clients note suspiciously high-security measures that appear designed to keep out angry ex-clients. If you sense something's amiss, trust that instinct.</w:t>
      </w:r>
    </w:p>
    <w:p w:rsidR="00000000" w:rsidDel="00000000" w:rsidP="00000000" w:rsidRDefault="00000000" w:rsidRPr="00000000" w14:paraId="000006A9">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Seek a second opinion if your gut says your attorney's approach is harming more than helping. You deserve counsel that aligns with your boundaries, finances, and child's well-being.</w:t>
      </w:r>
    </w:p>
    <w:p w:rsidR="00000000" w:rsidDel="00000000" w:rsidP="00000000" w:rsidRDefault="00000000" w:rsidRPr="00000000" w14:paraId="000006AA">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26"/>
          <w:szCs w:val="26"/>
        </w:rPr>
      </w:pPr>
      <w:bookmarkStart w:colFirst="0" w:colLast="0" w:name="_1l1zcqq5d79b" w:id="333"/>
      <w:bookmarkEnd w:id="333"/>
      <w:r w:rsidDel="00000000" w:rsidR="00000000" w:rsidRPr="00000000">
        <w:rPr>
          <w:b w:val="1"/>
          <w:color w:val="000000"/>
          <w:sz w:val="26"/>
          <w:szCs w:val="26"/>
          <w:rtl w:val="0"/>
        </w:rPr>
        <w:t xml:space="preserve">Aligning with a Lawyer Who "Gets" Your Case</w:t>
      </w:r>
    </w:p>
    <w:p w:rsidR="00000000" w:rsidDel="00000000" w:rsidP="00000000" w:rsidRDefault="00000000" w:rsidRPr="00000000" w14:paraId="000006AB">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Your attorney should do more than file forms. They should strategize based on your unique situation—especially if DV or complex finances are involved. A good divorce attorney:</w:t>
      </w:r>
    </w:p>
    <w:p w:rsidR="00000000" w:rsidDel="00000000" w:rsidP="00000000" w:rsidRDefault="00000000" w:rsidRPr="00000000" w14:paraId="000006AC">
      <w:pPr>
        <w:numPr>
          <w:ilvl w:val="0"/>
          <w:numId w:val="198"/>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Respects DV Concerns</w:t>
      </w:r>
      <w:r w:rsidDel="00000000" w:rsidR="00000000" w:rsidRPr="00000000">
        <w:rPr>
          <w:sz w:val="24"/>
          <w:szCs w:val="24"/>
          <w:rtl w:val="0"/>
        </w:rPr>
        <w:t xml:space="preserve">: They grasp that standard mediation might not work if your ex is abusive and push for protective orders or parallel parenting if needed.</w:t>
      </w:r>
    </w:p>
    <w:p w:rsidR="00000000" w:rsidDel="00000000" w:rsidP="00000000" w:rsidRDefault="00000000" w:rsidRPr="00000000" w14:paraId="000006AD">
      <w:pPr>
        <w:numPr>
          <w:ilvl w:val="0"/>
          <w:numId w:val="198"/>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Supports Child Focus</w:t>
      </w:r>
      <w:r w:rsidDel="00000000" w:rsidR="00000000" w:rsidRPr="00000000">
        <w:rPr>
          <w:sz w:val="24"/>
          <w:szCs w:val="24"/>
          <w:rtl w:val="0"/>
        </w:rPr>
        <w:t xml:space="preserve">: They keep children's best interests at heart, discouraging manipulative tactics that harm kids.</w:t>
      </w:r>
    </w:p>
    <w:p w:rsidR="00000000" w:rsidDel="00000000" w:rsidP="00000000" w:rsidRDefault="00000000" w:rsidRPr="00000000" w14:paraId="000006AE">
      <w:pPr>
        <w:numPr>
          <w:ilvl w:val="0"/>
          <w:numId w:val="198"/>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Communicates Clearly</w:t>
      </w:r>
      <w:r w:rsidDel="00000000" w:rsidR="00000000" w:rsidRPr="00000000">
        <w:rPr>
          <w:sz w:val="24"/>
          <w:szCs w:val="24"/>
          <w:rtl w:val="0"/>
        </w:rPr>
        <w:t xml:space="preserve">: You receive updates on your case promptly, with answers you can understand.</w:t>
      </w:r>
    </w:p>
    <w:p w:rsidR="00000000" w:rsidDel="00000000" w:rsidP="00000000" w:rsidRDefault="00000000" w:rsidRPr="00000000" w14:paraId="000006AF">
      <w:pPr>
        <w:numPr>
          <w:ilvl w:val="0"/>
          <w:numId w:val="198"/>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b w:val="1"/>
          <w:sz w:val="24"/>
          <w:szCs w:val="24"/>
          <w:rtl w:val="0"/>
        </w:rPr>
        <w:t xml:space="preserve">Recognizes Financial Realities</w:t>
      </w:r>
      <w:r w:rsidDel="00000000" w:rsidR="00000000" w:rsidRPr="00000000">
        <w:rPr>
          <w:sz w:val="24"/>
          <w:szCs w:val="24"/>
          <w:rtl w:val="0"/>
        </w:rPr>
        <w:t xml:space="preserve">: They don't push you into a war that dwarfs the assets at stake or bankrupts your future.</w:t>
      </w:r>
    </w:p>
    <w:p w:rsidR="00000000" w:rsidDel="00000000" w:rsidP="00000000" w:rsidRDefault="00000000" w:rsidRPr="00000000" w14:paraId="000006B0">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It's also acceptable to hire attorneys on a limited-scope or consultation basis if you can't afford full representation. They might draft documents or guide you for specific hearings. If you switch attorneys, don't feel guilty. It's your right to find someone who advocates for you well.</w:t>
      </w:r>
    </w:p>
    <w:p w:rsidR="00000000" w:rsidDel="00000000" w:rsidP="00000000" w:rsidRDefault="00000000" w:rsidRPr="00000000" w14:paraId="000006B1">
      <w:pPr>
        <w:pStyle w:val="Heading2"/>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sz w:val="34"/>
          <w:szCs w:val="34"/>
        </w:rPr>
      </w:pPr>
      <w:bookmarkStart w:colFirst="0" w:colLast="0" w:name="_glerav9xmozl" w:id="334"/>
      <w:bookmarkEnd w:id="334"/>
      <w:r w:rsidDel="00000000" w:rsidR="00000000" w:rsidRPr="00000000">
        <w:rPr>
          <w:b w:val="1"/>
          <w:sz w:val="34"/>
          <w:szCs w:val="34"/>
          <w:rtl w:val="0"/>
        </w:rPr>
        <w:t xml:space="preserve">2: Therapists and Mental Health Professionals</w:t>
      </w:r>
    </w:p>
    <w:p w:rsidR="00000000" w:rsidDel="00000000" w:rsidP="00000000" w:rsidRDefault="00000000" w:rsidRPr="00000000" w14:paraId="000006B2">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Divorce is as much a psychological battle as a legal one. If you're enduring manipulative ex behaviors, DV trauma, or just the heartbreak of a collapsing marriage, having a mental health professional is not optional—it's essential for coping and eventual recovery.</w:t>
      </w:r>
    </w:p>
    <w:p w:rsidR="00000000" w:rsidDel="00000000" w:rsidP="00000000" w:rsidRDefault="00000000" w:rsidRPr="00000000" w14:paraId="000006B3">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26"/>
          <w:szCs w:val="26"/>
        </w:rPr>
      </w:pPr>
      <w:bookmarkStart w:colFirst="0" w:colLast="0" w:name="_k5kid3kmcvrn" w:id="335"/>
      <w:bookmarkEnd w:id="335"/>
      <w:r w:rsidDel="00000000" w:rsidR="00000000" w:rsidRPr="00000000">
        <w:rPr>
          <w:b w:val="1"/>
          <w:color w:val="000000"/>
          <w:sz w:val="26"/>
          <w:szCs w:val="26"/>
          <w:rtl w:val="0"/>
        </w:rPr>
        <w:t xml:space="preserve">Why You Need Therapeutic Support</w:t>
      </w:r>
    </w:p>
    <w:p w:rsidR="00000000" w:rsidDel="00000000" w:rsidP="00000000" w:rsidRDefault="00000000" w:rsidRPr="00000000" w14:paraId="000006B4">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When daily life revolves around legal filings or custody schedules, you risk neglecting your mental health. Chronic stress, anxiety, depression, or PTSD-like symptoms can hinder your decision-making, potentially harming your legal posture. A therapist or counselor provides:</w:t>
      </w:r>
    </w:p>
    <w:p w:rsidR="00000000" w:rsidDel="00000000" w:rsidP="00000000" w:rsidRDefault="00000000" w:rsidRPr="00000000" w14:paraId="000006B5">
      <w:pPr>
        <w:numPr>
          <w:ilvl w:val="0"/>
          <w:numId w:val="445"/>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Psychological Processing</w:t>
      </w:r>
      <w:r w:rsidDel="00000000" w:rsidR="00000000" w:rsidRPr="00000000">
        <w:rPr>
          <w:sz w:val="24"/>
          <w:szCs w:val="24"/>
          <w:rtl w:val="0"/>
        </w:rPr>
        <w:t xml:space="preserve">: You can safely vent anger, sadness, or confusion without burdening friends or family who might also be reeling.</w:t>
      </w:r>
    </w:p>
    <w:p w:rsidR="00000000" w:rsidDel="00000000" w:rsidP="00000000" w:rsidRDefault="00000000" w:rsidRPr="00000000" w14:paraId="000006B6">
      <w:pPr>
        <w:numPr>
          <w:ilvl w:val="0"/>
          <w:numId w:val="445"/>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Strategic Coping Skills</w:t>
      </w:r>
      <w:r w:rsidDel="00000000" w:rsidR="00000000" w:rsidRPr="00000000">
        <w:rPr>
          <w:sz w:val="24"/>
          <w:szCs w:val="24"/>
          <w:rtl w:val="0"/>
        </w:rPr>
        <w:t xml:space="preserve">: They might teach breathing exercises, mindfulness, or stress management tactics that stabilize you through depositions or court appearances.</w:t>
      </w:r>
    </w:p>
    <w:p w:rsidR="00000000" w:rsidDel="00000000" w:rsidP="00000000" w:rsidRDefault="00000000" w:rsidRPr="00000000" w14:paraId="000006B7">
      <w:pPr>
        <w:numPr>
          <w:ilvl w:val="0"/>
          <w:numId w:val="445"/>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b w:val="1"/>
          <w:sz w:val="24"/>
          <w:szCs w:val="24"/>
          <w:rtl w:val="0"/>
        </w:rPr>
        <w:t xml:space="preserve">Focus on Future Goals</w:t>
      </w:r>
      <w:r w:rsidDel="00000000" w:rsidR="00000000" w:rsidRPr="00000000">
        <w:rPr>
          <w:sz w:val="24"/>
          <w:szCs w:val="24"/>
          <w:rtl w:val="0"/>
        </w:rPr>
        <w:t xml:space="preserve">: Once the process ends, you'll need to rebuild. A therapist can help shape a vision for a new life.</w:t>
      </w:r>
    </w:p>
    <w:p w:rsidR="00000000" w:rsidDel="00000000" w:rsidP="00000000" w:rsidRDefault="00000000" w:rsidRPr="00000000" w14:paraId="000006B8">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If your split includes DV or emotional abuse, specialized trauma or domestic violence counselors can be a lifeline. They understand the psychological warfare abusers wield, helping you break free mentally as well as legally.</w:t>
      </w:r>
    </w:p>
    <w:p w:rsidR="00000000" w:rsidDel="00000000" w:rsidP="00000000" w:rsidRDefault="00000000" w:rsidRPr="00000000" w14:paraId="000006B9">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26"/>
          <w:szCs w:val="26"/>
        </w:rPr>
      </w:pPr>
      <w:bookmarkStart w:colFirst="0" w:colLast="0" w:name="_9pz3ajysis4p" w:id="336"/>
      <w:bookmarkEnd w:id="336"/>
      <w:r w:rsidDel="00000000" w:rsidR="00000000" w:rsidRPr="00000000">
        <w:rPr>
          <w:b w:val="1"/>
          <w:color w:val="000000"/>
          <w:sz w:val="26"/>
          <w:szCs w:val="26"/>
          <w:rtl w:val="0"/>
        </w:rPr>
        <w:t xml:space="preserve">Finding the Right Therapist</w:t>
      </w:r>
    </w:p>
    <w:p w:rsidR="00000000" w:rsidDel="00000000" w:rsidP="00000000" w:rsidRDefault="00000000" w:rsidRPr="00000000" w14:paraId="000006BA">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Look for a professional experienced in high-conflict marital dissolution or DV. Not all counselors "get" the manipulative tactics some exes use. Some therapy professionals might attempt standard "couples therapy" approaches that inadvertently re-traumatize survivors. Instead, you want someone who:</w:t>
      </w:r>
    </w:p>
    <w:p w:rsidR="00000000" w:rsidDel="00000000" w:rsidP="00000000" w:rsidRDefault="00000000" w:rsidRPr="00000000" w14:paraId="000006BB">
      <w:pPr>
        <w:numPr>
          <w:ilvl w:val="0"/>
          <w:numId w:val="140"/>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sz w:val="24"/>
          <w:szCs w:val="24"/>
          <w:rtl w:val="0"/>
        </w:rPr>
        <w:t xml:space="preserve">Specializes in family or divorce-related trauma, DV, or parenting rights disputes.</w:t>
      </w:r>
    </w:p>
    <w:p w:rsidR="00000000" w:rsidDel="00000000" w:rsidP="00000000" w:rsidRDefault="00000000" w:rsidRPr="00000000" w14:paraId="000006BC">
      <w:pPr>
        <w:numPr>
          <w:ilvl w:val="0"/>
          <w:numId w:val="140"/>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sz w:val="24"/>
          <w:szCs w:val="24"/>
          <w:rtl w:val="0"/>
        </w:rPr>
        <w:t xml:space="preserve">Provides practical coping tools for anxiety, depression, or PTSD-like experiences.</w:t>
      </w:r>
    </w:p>
    <w:p w:rsidR="00000000" w:rsidDel="00000000" w:rsidP="00000000" w:rsidRDefault="00000000" w:rsidRPr="00000000" w14:paraId="000006BD">
      <w:pPr>
        <w:numPr>
          <w:ilvl w:val="0"/>
          <w:numId w:val="140"/>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sz w:val="24"/>
          <w:szCs w:val="24"/>
          <w:rtl w:val="0"/>
        </w:rPr>
        <w:t xml:space="preserve">Respects your boundaries if your ex is manipulative or tries to contact your therapist for information.</w:t>
      </w:r>
    </w:p>
    <w:p w:rsidR="00000000" w:rsidDel="00000000" w:rsidP="00000000" w:rsidRDefault="00000000" w:rsidRPr="00000000" w14:paraId="000006BE">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Check if your local DV shelters or family resource centers can refer you to no-cost or low-cost specialized counselors if finances are tight. Telehealth sessions are also an option, offering convenience and privacy—helpful if you fear running into acquaintances at a local clinic or your ex monitoring your movements.</w:t>
      </w:r>
    </w:p>
    <w:p w:rsidR="00000000" w:rsidDel="00000000" w:rsidP="00000000" w:rsidRDefault="00000000" w:rsidRPr="00000000" w14:paraId="000006BF">
      <w:pPr>
        <w:pStyle w:val="Heading2"/>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sz w:val="34"/>
          <w:szCs w:val="34"/>
        </w:rPr>
      </w:pPr>
      <w:bookmarkStart w:colFirst="0" w:colLast="0" w:name="_co0j8w3aze6n" w:id="337"/>
      <w:bookmarkEnd w:id="337"/>
      <w:r w:rsidDel="00000000" w:rsidR="00000000" w:rsidRPr="00000000">
        <w:rPr>
          <w:b w:val="1"/>
          <w:sz w:val="34"/>
          <w:szCs w:val="34"/>
          <w:rtl w:val="0"/>
        </w:rPr>
        <w:t xml:space="preserve">3: Financial Experts, Forensic Accountants, and Investigators</w:t>
      </w:r>
    </w:p>
    <w:p w:rsidR="00000000" w:rsidDel="00000000" w:rsidP="00000000" w:rsidRDefault="00000000" w:rsidRPr="00000000" w14:paraId="000006C0">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In many dissolutions, hidden assets or suspicious debts surface, especially if your former partner has historically controlled the finances. A strong financial specialist can detect manipulations, ensuring you don't end up with less property or paying for a joint debt you never agreed to.</w:t>
      </w:r>
    </w:p>
    <w:p w:rsidR="00000000" w:rsidDel="00000000" w:rsidP="00000000" w:rsidRDefault="00000000" w:rsidRPr="00000000" w14:paraId="000006C1">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26"/>
          <w:szCs w:val="26"/>
        </w:rPr>
      </w:pPr>
      <w:bookmarkStart w:colFirst="0" w:colLast="0" w:name="_qhzxd15pl1qv" w:id="338"/>
      <w:bookmarkEnd w:id="338"/>
      <w:r w:rsidDel="00000000" w:rsidR="00000000" w:rsidRPr="00000000">
        <w:rPr>
          <w:b w:val="1"/>
          <w:color w:val="000000"/>
          <w:sz w:val="26"/>
          <w:szCs w:val="26"/>
          <w:rtl w:val="0"/>
        </w:rPr>
        <w:t xml:space="preserve">Role of Financial Experts</w:t>
      </w:r>
    </w:p>
    <w:p w:rsidR="00000000" w:rsidDel="00000000" w:rsidP="00000000" w:rsidRDefault="00000000" w:rsidRPr="00000000" w14:paraId="000006C2">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If you suspect your ex is understating their income, funneling money to offshore accounts, or forging financial documents, a </w:t>
      </w:r>
      <w:r w:rsidDel="00000000" w:rsidR="00000000" w:rsidRPr="00000000">
        <w:rPr>
          <w:b w:val="1"/>
          <w:sz w:val="24"/>
          <w:szCs w:val="24"/>
          <w:rtl w:val="0"/>
        </w:rPr>
        <w:t xml:space="preserve">forensic accountant</w:t>
      </w:r>
      <w:r w:rsidDel="00000000" w:rsidR="00000000" w:rsidRPr="00000000">
        <w:rPr>
          <w:sz w:val="24"/>
          <w:szCs w:val="24"/>
          <w:rtl w:val="0"/>
        </w:rPr>
        <w:t xml:space="preserve"> can systematically analyze bank statements, payroll records, business ledgers, and even track digital transactions. Their reports often carry significant weight in court, giving you leverage to claim what's rightfully yours.</w:t>
      </w:r>
    </w:p>
    <w:p w:rsidR="00000000" w:rsidDel="00000000" w:rsidP="00000000" w:rsidRDefault="00000000" w:rsidRPr="00000000" w14:paraId="000006C3">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Some unscrupulous attorneys might also bury you in irrelevant financial data, hoping you can't parse out the real story. A forensic accountant cuts through the noise, identifying real discrepancies.</w:t>
      </w:r>
    </w:p>
    <w:p w:rsidR="00000000" w:rsidDel="00000000" w:rsidP="00000000" w:rsidRDefault="00000000" w:rsidRPr="00000000" w14:paraId="000006C4">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b w:val="1"/>
          <w:sz w:val="24"/>
          <w:szCs w:val="24"/>
          <w:rtl w:val="0"/>
        </w:rPr>
        <w:t xml:space="preserve">Private Investigators</w:t>
      </w:r>
      <w:r w:rsidDel="00000000" w:rsidR="00000000" w:rsidRPr="00000000">
        <w:rPr>
          <w:sz w:val="24"/>
          <w:szCs w:val="24"/>
          <w:rtl w:val="0"/>
        </w:rPr>
        <w:t xml:space="preserve"> sometimes come into play if your ex is lying about residences, business activities, or child-related matters (like ignoring custody terms). Investigators can gather evidence—photos, timestamps, or witness statements—useful in legal parenting rights or support disputes. They're exceptional valuable if your ex is living lavishly while claiming poverty or denies living with a new partner who shares expenses.</w:t>
      </w:r>
    </w:p>
    <w:p w:rsidR="00000000" w:rsidDel="00000000" w:rsidP="00000000" w:rsidRDefault="00000000" w:rsidRPr="00000000" w14:paraId="000006C5">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26"/>
          <w:szCs w:val="26"/>
        </w:rPr>
      </w:pPr>
      <w:bookmarkStart w:colFirst="0" w:colLast="0" w:name="_piz7ug6jmsdl" w:id="339"/>
      <w:bookmarkEnd w:id="339"/>
      <w:r w:rsidDel="00000000" w:rsidR="00000000" w:rsidRPr="00000000">
        <w:rPr>
          <w:b w:val="1"/>
          <w:color w:val="000000"/>
          <w:sz w:val="26"/>
          <w:szCs w:val="26"/>
          <w:rtl w:val="0"/>
        </w:rPr>
        <w:t xml:space="preserve">Avoiding Scams or Unnecessary Hires</w:t>
      </w:r>
    </w:p>
    <w:p w:rsidR="00000000" w:rsidDel="00000000" w:rsidP="00000000" w:rsidRDefault="00000000" w:rsidRPr="00000000" w14:paraId="000006C6">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Not everyone needs a forensic accountant or private investigator. If your assets are modest and your ex doesn't appear to be hiding accounts, you can likely skip it. Some professionals might push their services even if your case is too small to justify the cost. Assess your situation:</w:t>
      </w:r>
    </w:p>
    <w:p w:rsidR="00000000" w:rsidDel="00000000" w:rsidP="00000000" w:rsidRDefault="00000000" w:rsidRPr="00000000" w14:paraId="000006C7">
      <w:pPr>
        <w:numPr>
          <w:ilvl w:val="0"/>
          <w:numId w:val="298"/>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sz w:val="24"/>
          <w:szCs w:val="24"/>
          <w:rtl w:val="0"/>
        </w:rPr>
        <w:t xml:space="preserve">Has your ex suddenly changed jobs, delayed bonuses, or claimed huge business losses?</w:t>
      </w:r>
    </w:p>
    <w:p w:rsidR="00000000" w:rsidDel="00000000" w:rsidP="00000000" w:rsidRDefault="00000000" w:rsidRPr="00000000" w14:paraId="000006C8">
      <w:pPr>
        <w:numPr>
          <w:ilvl w:val="0"/>
          <w:numId w:val="298"/>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sz w:val="24"/>
          <w:szCs w:val="24"/>
          <w:rtl w:val="0"/>
        </w:rPr>
        <w:t xml:space="preserve">Do you see repeated large ATM withdrawals or suspicious property transfers?</w:t>
      </w:r>
    </w:p>
    <w:p w:rsidR="00000000" w:rsidDel="00000000" w:rsidP="00000000" w:rsidRDefault="00000000" w:rsidRPr="00000000" w14:paraId="000006C9">
      <w:pPr>
        <w:numPr>
          <w:ilvl w:val="0"/>
          <w:numId w:val="298"/>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sz w:val="24"/>
          <w:szCs w:val="24"/>
          <w:rtl w:val="0"/>
        </w:rPr>
        <w:t xml:space="preserve">Is the marital estate large enough that unearthing hidden money is worth the potential additional fees to investigate?</w:t>
      </w:r>
    </w:p>
    <w:p w:rsidR="00000000" w:rsidDel="00000000" w:rsidP="00000000" w:rsidRDefault="00000000" w:rsidRPr="00000000" w14:paraId="000006CA">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If the answer to these questions is yes, hiring experts is likely prudent. If not, a simple CPA consultation or thorough document review might suffice. Also, note the range of fees: forensic accountants can cost $100–$500/hour, so ensure the potential gain surpasses that outlay.</w:t>
      </w:r>
    </w:p>
    <w:p w:rsidR="00000000" w:rsidDel="00000000" w:rsidP="00000000" w:rsidRDefault="00000000" w:rsidRPr="00000000" w14:paraId="000006CB">
      <w:pPr>
        <w:pStyle w:val="Heading2"/>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sz w:val="34"/>
          <w:szCs w:val="34"/>
        </w:rPr>
      </w:pPr>
      <w:bookmarkStart w:colFirst="0" w:colLast="0" w:name="_4kdvx7m8ksew" w:id="340"/>
      <w:bookmarkEnd w:id="340"/>
      <w:r w:rsidDel="00000000" w:rsidR="00000000" w:rsidRPr="00000000">
        <w:rPr>
          <w:b w:val="1"/>
          <w:sz w:val="34"/>
          <w:szCs w:val="34"/>
          <w:rtl w:val="0"/>
        </w:rPr>
        <w:t xml:space="preserve">4: The Value of Personal Allies—Friends, Family, and "Ride-or-Die" Support</w:t>
      </w:r>
    </w:p>
    <w:p w:rsidR="00000000" w:rsidDel="00000000" w:rsidP="00000000" w:rsidRDefault="00000000" w:rsidRPr="00000000" w14:paraId="000006CC">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Professionals like attorneys or therapists are vital, but they occupy formal roles. Equally essential is the </w:t>
      </w:r>
      <w:r w:rsidDel="00000000" w:rsidR="00000000" w:rsidRPr="00000000">
        <w:rPr>
          <w:b w:val="1"/>
          <w:sz w:val="24"/>
          <w:szCs w:val="24"/>
          <w:rtl w:val="0"/>
        </w:rPr>
        <w:t xml:space="preserve">personal</w:t>
      </w:r>
      <w:r w:rsidDel="00000000" w:rsidR="00000000" w:rsidRPr="00000000">
        <w:rPr>
          <w:sz w:val="24"/>
          <w:szCs w:val="24"/>
          <w:rtl w:val="0"/>
        </w:rPr>
        <w:t xml:space="preserve"> circle that helps you manage day-to-day challenges, listens to your frustrations, or steps in when you're overwhelmed. A well-chosen personal support system often prevents burnout and can step in with practical assistance—like handling child logistics while you attend court or providing a safe place to decompress after depositions.</w:t>
      </w:r>
    </w:p>
    <w:p w:rsidR="00000000" w:rsidDel="00000000" w:rsidP="00000000" w:rsidRDefault="00000000" w:rsidRPr="00000000" w14:paraId="000006CD">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26"/>
          <w:szCs w:val="26"/>
        </w:rPr>
      </w:pPr>
      <w:bookmarkStart w:colFirst="0" w:colLast="0" w:name="_nlru1sfiur1l" w:id="341"/>
      <w:bookmarkEnd w:id="341"/>
      <w:r w:rsidDel="00000000" w:rsidR="00000000" w:rsidRPr="00000000">
        <w:rPr>
          <w:b w:val="1"/>
          <w:color w:val="000000"/>
          <w:sz w:val="26"/>
          <w:szCs w:val="26"/>
          <w:rtl w:val="0"/>
        </w:rPr>
        <w:t xml:space="preserve">The Right Kind of Friend or Family Member</w:t>
      </w:r>
    </w:p>
    <w:p w:rsidR="00000000" w:rsidDel="00000000" w:rsidP="00000000" w:rsidRDefault="00000000" w:rsidRPr="00000000" w14:paraId="000006CE">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Not all friends or relatives are helpful. Some might thrive on drama, fueling negativity or encouraging you to escalate conflicts rather than find a resolution. Others might unwittingly side with your ex or shame you for "not fighting enough." The best allies are those who:</w:t>
      </w:r>
    </w:p>
    <w:p w:rsidR="00000000" w:rsidDel="00000000" w:rsidP="00000000" w:rsidRDefault="00000000" w:rsidRPr="00000000" w14:paraId="000006CF">
      <w:pPr>
        <w:numPr>
          <w:ilvl w:val="0"/>
          <w:numId w:val="323"/>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Validate</w:t>
      </w:r>
      <w:r w:rsidDel="00000000" w:rsidR="00000000" w:rsidRPr="00000000">
        <w:rPr>
          <w:sz w:val="24"/>
          <w:szCs w:val="24"/>
          <w:rtl w:val="0"/>
        </w:rPr>
        <w:t xml:space="preserve"> your experiences—especially if DV or complex manipulations are involved.</w:t>
      </w:r>
    </w:p>
    <w:p w:rsidR="00000000" w:rsidDel="00000000" w:rsidP="00000000" w:rsidRDefault="00000000" w:rsidRPr="00000000" w14:paraId="000006D0">
      <w:pPr>
        <w:numPr>
          <w:ilvl w:val="0"/>
          <w:numId w:val="323"/>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Respect</w:t>
      </w:r>
      <w:r w:rsidDel="00000000" w:rsidR="00000000" w:rsidRPr="00000000">
        <w:rPr>
          <w:sz w:val="24"/>
          <w:szCs w:val="24"/>
          <w:rtl w:val="0"/>
        </w:rPr>
        <w:t xml:space="preserve"> boundaries, confidentiality, and your choices, not pressuring you into excessive confrontation.</w:t>
      </w:r>
    </w:p>
    <w:p w:rsidR="00000000" w:rsidDel="00000000" w:rsidP="00000000" w:rsidRDefault="00000000" w:rsidRPr="00000000" w14:paraId="000006D1">
      <w:pPr>
        <w:numPr>
          <w:ilvl w:val="0"/>
          <w:numId w:val="323"/>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b w:val="1"/>
          <w:sz w:val="24"/>
          <w:szCs w:val="24"/>
          <w:rtl w:val="0"/>
        </w:rPr>
        <w:t xml:space="preserve">Offer</w:t>
      </w:r>
      <w:r w:rsidDel="00000000" w:rsidR="00000000" w:rsidRPr="00000000">
        <w:rPr>
          <w:sz w:val="24"/>
          <w:szCs w:val="24"/>
          <w:rtl w:val="0"/>
        </w:rPr>
        <w:t xml:space="preserve"> tangible help, whether babysitting during court days, cooking a meal when you're exhausted, or simply checking in with kind words.</w:t>
      </w:r>
    </w:p>
    <w:p w:rsidR="00000000" w:rsidDel="00000000" w:rsidP="00000000" w:rsidRDefault="00000000" w:rsidRPr="00000000" w14:paraId="000006D2">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In high-conflict or DV scenarios, you want at least one "ride-or-die" ally—a trusted friend or relative who can accompany you to stressful appointments or help keep you calm and organized. This ally might step in if your ex tries intimidation in public settings or stand up for you if mutual acquaintances gossip or side with your ex's narrative.</w:t>
      </w:r>
    </w:p>
    <w:p w:rsidR="00000000" w:rsidDel="00000000" w:rsidP="00000000" w:rsidRDefault="00000000" w:rsidRPr="00000000" w14:paraId="000006D3">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26"/>
          <w:szCs w:val="26"/>
        </w:rPr>
      </w:pPr>
      <w:bookmarkStart w:colFirst="0" w:colLast="0" w:name="_75ernuyrr9ug" w:id="342"/>
      <w:bookmarkEnd w:id="342"/>
      <w:r w:rsidDel="00000000" w:rsidR="00000000" w:rsidRPr="00000000">
        <w:rPr>
          <w:b w:val="1"/>
          <w:color w:val="000000"/>
          <w:sz w:val="26"/>
          <w:szCs w:val="26"/>
          <w:rtl w:val="0"/>
        </w:rPr>
        <w:t xml:space="preserve">Avoiding Drama Creators</w:t>
      </w:r>
    </w:p>
    <w:p w:rsidR="00000000" w:rsidDel="00000000" w:rsidP="00000000" w:rsidRDefault="00000000" w:rsidRPr="00000000" w14:paraId="000006D4">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Some individuals, even those who are well-intentioned, bring more drama than support. They might constantly ask about your former spouse's moves, fueling your stress or encouraging combative tactics that lengthen your legal war. If you find yourself feeling more anxious after talking to certain people, consider limiting contact. Your psychological bandwidth is precious—surround yourself with those who genuinely uplift and support rational problem-solving.</w:t>
      </w:r>
    </w:p>
    <w:p w:rsidR="00000000" w:rsidDel="00000000" w:rsidP="00000000" w:rsidRDefault="00000000" w:rsidRPr="00000000" w14:paraId="000006D5">
      <w:pPr>
        <w:pStyle w:val="Heading2"/>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sz w:val="34"/>
          <w:szCs w:val="34"/>
        </w:rPr>
      </w:pPr>
      <w:bookmarkStart w:colFirst="0" w:colLast="0" w:name="_7jiobt8s5awf" w:id="343"/>
      <w:bookmarkEnd w:id="343"/>
      <w:r w:rsidDel="00000000" w:rsidR="00000000" w:rsidRPr="00000000">
        <w:rPr>
          <w:b w:val="1"/>
          <w:sz w:val="34"/>
          <w:szCs w:val="34"/>
          <w:rtl w:val="0"/>
        </w:rPr>
        <w:t xml:space="preserve">Staying Vigilant for Unscrupulous Professionals</w:t>
      </w:r>
    </w:p>
    <w:p w:rsidR="00000000" w:rsidDel="00000000" w:rsidP="00000000" w:rsidRDefault="00000000" w:rsidRPr="00000000" w14:paraId="000006D6">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Marital dissolution can attract unethical practitioners who see your vulnerability or the potential for hefty fees. While building your team, watch for these red flags:</w:t>
      </w:r>
    </w:p>
    <w:p w:rsidR="00000000" w:rsidDel="00000000" w:rsidP="00000000" w:rsidRDefault="00000000" w:rsidRPr="00000000" w14:paraId="000006D7">
      <w:pPr>
        <w:numPr>
          <w:ilvl w:val="0"/>
          <w:numId w:val="85"/>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Attorney Nudges</w:t>
      </w:r>
      <w:r w:rsidDel="00000000" w:rsidR="00000000" w:rsidRPr="00000000">
        <w:rPr>
          <w:sz w:val="24"/>
          <w:szCs w:val="24"/>
          <w:rtl w:val="0"/>
        </w:rPr>
        <w:t xml:space="preserve">: "It's best we file this new motion that might reveal more bank accounts," repeated every few weeks without showing results.</w:t>
      </w:r>
    </w:p>
    <w:p w:rsidR="00000000" w:rsidDel="00000000" w:rsidP="00000000" w:rsidRDefault="00000000" w:rsidRPr="00000000" w14:paraId="000006D8">
      <w:pPr>
        <w:numPr>
          <w:ilvl w:val="0"/>
          <w:numId w:val="85"/>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Therapists </w:t>
      </w:r>
      <w:r w:rsidDel="00000000" w:rsidR="00000000" w:rsidRPr="00000000">
        <w:rPr>
          <w:sz w:val="24"/>
          <w:szCs w:val="24"/>
          <w:rtl w:val="0"/>
        </w:rPr>
        <w:t xml:space="preserve">who degrade your experiences, blame you for your ex's abuse, or dismiss your DV concerns.</w:t>
      </w:r>
    </w:p>
    <w:p w:rsidR="00000000" w:rsidDel="00000000" w:rsidP="00000000" w:rsidRDefault="00000000" w:rsidRPr="00000000" w14:paraId="000006D9">
      <w:pPr>
        <w:numPr>
          <w:ilvl w:val="0"/>
          <w:numId w:val="85"/>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b w:val="1"/>
          <w:sz w:val="24"/>
          <w:szCs w:val="24"/>
          <w:rtl w:val="0"/>
        </w:rPr>
        <w:t xml:space="preserve">Accountants</w:t>
      </w:r>
      <w:r w:rsidDel="00000000" w:rsidR="00000000" w:rsidRPr="00000000">
        <w:rPr>
          <w:sz w:val="24"/>
          <w:szCs w:val="24"/>
          <w:rtl w:val="0"/>
        </w:rPr>
        <w:t xml:space="preserve"> or private investigators who promise guaranteed outcomes or press you to pay large retainers with no clear plan or cost breakdown.</w:t>
      </w:r>
    </w:p>
    <w:p w:rsidR="00000000" w:rsidDel="00000000" w:rsidP="00000000" w:rsidRDefault="00000000" w:rsidRPr="00000000" w14:paraId="000006DA">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A supportive, ethical professional acknowledges your finances, tailors their approach to your case, and is transparent about fees and expected timelines. You should never feel railroaded into endless tasks that produce minimal progress or like you're a meal ticket for unscrupulous attorneys.</w:t>
      </w:r>
    </w:p>
    <w:p w:rsidR="00000000" w:rsidDel="00000000" w:rsidP="00000000" w:rsidRDefault="00000000" w:rsidRPr="00000000" w14:paraId="000006DB">
      <w:pPr>
        <w:pStyle w:val="Heading2"/>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sz w:val="34"/>
          <w:szCs w:val="34"/>
        </w:rPr>
      </w:pPr>
      <w:bookmarkStart w:colFirst="0" w:colLast="0" w:name="_usbm3zca80bi" w:id="344"/>
      <w:bookmarkEnd w:id="344"/>
      <w:r w:rsidDel="00000000" w:rsidR="00000000" w:rsidRPr="00000000">
        <w:rPr>
          <w:b w:val="1"/>
          <w:sz w:val="34"/>
          <w:szCs w:val="34"/>
          <w:rtl w:val="0"/>
        </w:rPr>
        <w:t xml:space="preserve">Putting it All Together: The Cohesive Team</w:t>
      </w:r>
    </w:p>
    <w:p w:rsidR="00000000" w:rsidDel="00000000" w:rsidP="00000000" w:rsidRDefault="00000000" w:rsidRPr="00000000" w14:paraId="000006DC">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No single person can fulfill every role you need in a contentious or complicated separation. By assembling a well-rounded "team," you distribute the load and gain expertise in multiple areas. For instance:</w:t>
      </w:r>
    </w:p>
    <w:p w:rsidR="00000000" w:rsidDel="00000000" w:rsidP="00000000" w:rsidRDefault="00000000" w:rsidRPr="00000000" w14:paraId="000006DD">
      <w:pPr>
        <w:numPr>
          <w:ilvl w:val="0"/>
          <w:numId w:val="469"/>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Attorney</w:t>
      </w:r>
      <w:r w:rsidDel="00000000" w:rsidR="00000000" w:rsidRPr="00000000">
        <w:rPr>
          <w:sz w:val="24"/>
          <w:szCs w:val="24"/>
          <w:rtl w:val="0"/>
        </w:rPr>
        <w:t xml:space="preserve">: Coordinates legal strategy, negotiations, or trial if needed.</w:t>
      </w:r>
    </w:p>
    <w:p w:rsidR="00000000" w:rsidDel="00000000" w:rsidP="00000000" w:rsidRDefault="00000000" w:rsidRPr="00000000" w14:paraId="000006DE">
      <w:pPr>
        <w:numPr>
          <w:ilvl w:val="0"/>
          <w:numId w:val="469"/>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Therapist</w:t>
      </w:r>
      <w:r w:rsidDel="00000000" w:rsidR="00000000" w:rsidRPr="00000000">
        <w:rPr>
          <w:sz w:val="24"/>
          <w:szCs w:val="24"/>
          <w:rtl w:val="0"/>
        </w:rPr>
        <w:t xml:space="preserve">: Helps you manage stress, handle triggers, and maintain psychological resilience.</w:t>
      </w:r>
    </w:p>
    <w:p w:rsidR="00000000" w:rsidDel="00000000" w:rsidP="00000000" w:rsidRDefault="00000000" w:rsidRPr="00000000" w14:paraId="000006DF">
      <w:pPr>
        <w:numPr>
          <w:ilvl w:val="0"/>
          <w:numId w:val="469"/>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Forensic Accountant</w:t>
      </w:r>
      <w:r w:rsidDel="00000000" w:rsidR="00000000" w:rsidRPr="00000000">
        <w:rPr>
          <w:sz w:val="24"/>
          <w:szCs w:val="24"/>
          <w:rtl w:val="0"/>
        </w:rPr>
        <w:t xml:space="preserve"> (if large assets or hidden finances are suspected): Uncovers undisclosed accounts or questionable transfers.</w:t>
      </w:r>
    </w:p>
    <w:p w:rsidR="00000000" w:rsidDel="00000000" w:rsidP="00000000" w:rsidRDefault="00000000" w:rsidRPr="00000000" w14:paraId="000006E0">
      <w:pPr>
        <w:numPr>
          <w:ilvl w:val="0"/>
          <w:numId w:val="469"/>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Friends/Family</w:t>
      </w:r>
      <w:r w:rsidDel="00000000" w:rsidR="00000000" w:rsidRPr="00000000">
        <w:rPr>
          <w:sz w:val="24"/>
          <w:szCs w:val="24"/>
          <w:rtl w:val="0"/>
        </w:rPr>
        <w:t xml:space="preserve">: Provides logistic and psychological aid—child pickups, moral support, and a comforting ear.</w:t>
      </w:r>
    </w:p>
    <w:p w:rsidR="00000000" w:rsidDel="00000000" w:rsidP="00000000" w:rsidRDefault="00000000" w:rsidRPr="00000000" w14:paraId="000006E1">
      <w:pPr>
        <w:numPr>
          <w:ilvl w:val="0"/>
          <w:numId w:val="469"/>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b w:val="1"/>
          <w:sz w:val="24"/>
          <w:szCs w:val="24"/>
          <w:rtl w:val="0"/>
        </w:rPr>
        <w:t xml:space="preserve">DV Advocate</w:t>
      </w:r>
      <w:r w:rsidDel="00000000" w:rsidR="00000000" w:rsidRPr="00000000">
        <w:rPr>
          <w:sz w:val="24"/>
          <w:szCs w:val="24"/>
          <w:rtl w:val="0"/>
        </w:rPr>
        <w:t xml:space="preserve"> (if relevant): In hostile or abusive relationships, an advocate can guide you through protection orders, safe housing, or specialized legal referrals.</w:t>
      </w:r>
    </w:p>
    <w:p w:rsidR="00000000" w:rsidDel="00000000" w:rsidP="00000000" w:rsidRDefault="00000000" w:rsidRPr="00000000" w14:paraId="000006E2">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This synergy ensures you're not isolated. It ensures you are not forced to rely solely on your counsel's sometimes costly hours for venting or minor clarifications. With a supportive circle, you can approach your separation from a place of empowerment rather than desperation.</w:t>
      </w:r>
    </w:p>
    <w:p w:rsidR="00000000" w:rsidDel="00000000" w:rsidP="00000000" w:rsidRDefault="00000000" w:rsidRPr="00000000" w14:paraId="000006E3">
      <w:pPr>
        <w:pStyle w:val="Heading2"/>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sz w:val="34"/>
          <w:szCs w:val="34"/>
        </w:rPr>
      </w:pPr>
      <w:bookmarkStart w:colFirst="0" w:colLast="0" w:name="_mtqqfewf4ou8" w:id="345"/>
      <w:bookmarkEnd w:id="345"/>
      <w:r w:rsidDel="00000000" w:rsidR="00000000" w:rsidRPr="00000000">
        <w:rPr>
          <w:b w:val="1"/>
          <w:sz w:val="34"/>
          <w:szCs w:val="34"/>
          <w:rtl w:val="0"/>
        </w:rPr>
        <w:t xml:space="preserve">Stories Illustrating a Strong Team</w:t>
      </w:r>
    </w:p>
    <w:p w:rsidR="00000000" w:rsidDel="00000000" w:rsidP="00000000" w:rsidRDefault="00000000" w:rsidRPr="00000000" w14:paraId="000006E4">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Consider these brief examples:</w:t>
      </w:r>
    </w:p>
    <w:p w:rsidR="00000000" w:rsidDel="00000000" w:rsidP="00000000" w:rsidRDefault="00000000" w:rsidRPr="00000000" w14:paraId="000006E5">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b w:val="1"/>
          <w:sz w:val="24"/>
          <w:szCs w:val="24"/>
          <w:rtl w:val="0"/>
        </w:rPr>
        <w:t xml:space="preserve">A. Nancy's Approach</w:t>
        <w:br w:type="textWrapping"/>
      </w:r>
      <w:r w:rsidDel="00000000" w:rsidR="00000000" w:rsidRPr="00000000">
        <w:rPr>
          <w:sz w:val="24"/>
          <w:szCs w:val="24"/>
          <w:rtl w:val="0"/>
        </w:rPr>
        <w:t xml:space="preserve">Nancy felt overwhelmed by her ex's cunning financial stunts. She found an attorney recommended by a DV shelter, a therapist skilled in trauma, and a volunteer from her church who offered to babysit her kids on court days. She also connected with a forensic accountant after noticing suspicious business records. This "team" pinned down her former partner's hidden revenue, giving Nancy a rightful settlement. During all of this, her therapist helped her stay levelheaded, and her babysitter served as an ally who helped prevent child stress during the hectic legal steps.</w:t>
      </w:r>
    </w:p>
    <w:p w:rsidR="00000000" w:rsidDel="00000000" w:rsidP="00000000" w:rsidRDefault="00000000" w:rsidRPr="00000000" w14:paraId="000006E6">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b w:val="1"/>
          <w:sz w:val="24"/>
          <w:szCs w:val="24"/>
          <w:rtl w:val="0"/>
        </w:rPr>
        <w:t xml:space="preserve">B. Lionel's Realization</w:t>
        <w:br w:type="textWrapping"/>
      </w:r>
      <w:r w:rsidDel="00000000" w:rsidR="00000000" w:rsidRPr="00000000">
        <w:rPr>
          <w:sz w:val="24"/>
          <w:szCs w:val="24"/>
          <w:rtl w:val="0"/>
        </w:rPr>
        <w:t xml:space="preserve">Lionel started with a cheap attorney who dismissed his concerns about the ex forging credit lines in his name. When Lionel's bills soared and the attorney repeatedly missed discovery deadlines, a friend insisted he consult with a reputable family lawyer. Lionel switched and hired a part-time forensic accountant who spotted $40,000 in unaccounted income. In the meantime, Lionel confided in a longtime pal whenever stress peaked. That friend drove Lionel to depositions, helped him maintain a calm mindset, and recommended a mental health counselor for coping with panic attacks. Lionel concluded the dissolution with a far better outcome than if he'd stayed with the initial unscrupulous attorney.</w:t>
      </w:r>
    </w:p>
    <w:p w:rsidR="00000000" w:rsidDel="00000000" w:rsidP="00000000" w:rsidRDefault="00000000" w:rsidRPr="00000000" w14:paraId="000006E7">
      <w:pPr>
        <w:pStyle w:val="Heading2"/>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sz w:val="34"/>
          <w:szCs w:val="34"/>
        </w:rPr>
      </w:pPr>
      <w:bookmarkStart w:colFirst="0" w:colLast="0" w:name="_3pglc1ydv4iu" w:id="346"/>
      <w:bookmarkEnd w:id="346"/>
      <w:r w:rsidDel="00000000" w:rsidR="00000000" w:rsidRPr="00000000">
        <w:rPr>
          <w:b w:val="1"/>
          <w:sz w:val="34"/>
          <w:szCs w:val="34"/>
          <w:rtl w:val="0"/>
        </w:rPr>
        <w:t xml:space="preserve">Addressing Doubts and Barriers</w:t>
      </w:r>
    </w:p>
    <w:p w:rsidR="00000000" w:rsidDel="00000000" w:rsidP="00000000" w:rsidRDefault="00000000" w:rsidRPr="00000000" w14:paraId="000006E8">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Some might hesitate to build a broad support team, worrying about costs, privacy, or pride. Here are ways to overcome common doubts:</w:t>
      </w:r>
    </w:p>
    <w:p w:rsidR="00000000" w:rsidDel="00000000" w:rsidP="00000000" w:rsidRDefault="00000000" w:rsidRPr="00000000" w14:paraId="000006E9">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b w:val="1"/>
          <w:sz w:val="24"/>
          <w:szCs w:val="24"/>
          <w:rtl w:val="0"/>
        </w:rPr>
        <w:t xml:space="preserve">Cost</w:t>
      </w:r>
      <w:r w:rsidDel="00000000" w:rsidR="00000000" w:rsidRPr="00000000">
        <w:rPr>
          <w:sz w:val="24"/>
          <w:szCs w:val="24"/>
          <w:rtl w:val="0"/>
        </w:rPr>
        <w:t xml:space="preserve">. Yes, counsel, forensic experts, and therapy each add bills. But weigh these targeted expenditures against the risk of being monetarily exploited by your partner or meltdown if you lack support. If money is tight, investigate free or discounted DV resources, therapy sliding scales, or pro bono legal clinics.</w:t>
      </w:r>
    </w:p>
    <w:p w:rsidR="00000000" w:rsidDel="00000000" w:rsidP="00000000" w:rsidRDefault="00000000" w:rsidRPr="00000000" w14:paraId="000006EA">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b w:val="1"/>
          <w:sz w:val="24"/>
          <w:szCs w:val="24"/>
          <w:rtl w:val="0"/>
        </w:rPr>
        <w:t xml:space="preserve">Privacy</w:t>
      </w:r>
      <w:r w:rsidDel="00000000" w:rsidR="00000000" w:rsidRPr="00000000">
        <w:rPr>
          <w:sz w:val="24"/>
          <w:szCs w:val="24"/>
          <w:rtl w:val="0"/>
        </w:rPr>
        <w:t xml:space="preserve">. Many worry about sharing personal details. Reputable professionals maintain confidentiality, and a trusted friend stands by you without broadcasting your issues, as specialized group therapy or DV support circles uphold privacy rules to foster safe spaces.</w:t>
      </w:r>
    </w:p>
    <w:p w:rsidR="00000000" w:rsidDel="00000000" w:rsidP="00000000" w:rsidRDefault="00000000" w:rsidRPr="00000000" w14:paraId="000006EB">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b w:val="1"/>
          <w:sz w:val="24"/>
          <w:szCs w:val="24"/>
          <w:rtl w:val="0"/>
        </w:rPr>
        <w:t xml:space="preserve">Pride</w:t>
      </w:r>
      <w:r w:rsidDel="00000000" w:rsidR="00000000" w:rsidRPr="00000000">
        <w:rPr>
          <w:sz w:val="24"/>
          <w:szCs w:val="24"/>
          <w:rtl w:val="0"/>
        </w:rPr>
        <w:t xml:space="preserve">. Admitting you need help can be tough. But remember that a crisis like divorce is beyond normal, markedly if high-conflict or kids are involved. A well-curated team is not a sign of weakness but a sign of wisdom in navigating an extreme transition.</w:t>
      </w:r>
    </w:p>
    <w:p w:rsidR="00000000" w:rsidDel="00000000" w:rsidP="00000000" w:rsidRDefault="00000000" w:rsidRPr="00000000" w14:paraId="000006EC">
      <w:pPr>
        <w:pStyle w:val="Heading2"/>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sz w:val="34"/>
          <w:szCs w:val="34"/>
        </w:rPr>
      </w:pPr>
      <w:bookmarkStart w:colFirst="0" w:colLast="0" w:name="_mtbcinrsk9j3" w:id="347"/>
      <w:bookmarkEnd w:id="347"/>
      <w:r w:rsidDel="00000000" w:rsidR="00000000" w:rsidRPr="00000000">
        <w:rPr>
          <w:b w:val="1"/>
          <w:sz w:val="34"/>
          <w:szCs w:val="34"/>
          <w:rtl w:val="0"/>
        </w:rPr>
        <w:t xml:space="preserve">The Long-Term Value of a Strong Team</w:t>
      </w:r>
    </w:p>
    <w:p w:rsidR="00000000" w:rsidDel="00000000" w:rsidP="00000000" w:rsidRDefault="00000000" w:rsidRPr="00000000" w14:paraId="000006ED">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When the separation eventually ends, people often reflect on who helped them and who merely profited or caused drama. A well-chosen group of professionals and personal allies can:</w:t>
      </w:r>
    </w:p>
    <w:p w:rsidR="00000000" w:rsidDel="00000000" w:rsidP="00000000" w:rsidRDefault="00000000" w:rsidRPr="00000000" w14:paraId="000006EE">
      <w:pPr>
        <w:numPr>
          <w:ilvl w:val="0"/>
          <w:numId w:val="122"/>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sz w:val="24"/>
          <w:szCs w:val="24"/>
          <w:rtl w:val="0"/>
        </w:rPr>
        <w:t xml:space="preserve">Bolster your internal resilience, ensuring you remain an effective parent and stable individual during storms of conflict.</w:t>
      </w:r>
    </w:p>
    <w:p w:rsidR="00000000" w:rsidDel="00000000" w:rsidP="00000000" w:rsidRDefault="00000000" w:rsidRPr="00000000" w14:paraId="000006EF">
      <w:pPr>
        <w:numPr>
          <w:ilvl w:val="0"/>
          <w:numId w:val="122"/>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sz w:val="24"/>
          <w:szCs w:val="24"/>
          <w:rtl w:val="0"/>
        </w:rPr>
        <w:t xml:space="preserve">Uncover or protect your finances, letting you emerge with a fair share of assets and minimal debt sabotage.</w:t>
      </w:r>
    </w:p>
    <w:p w:rsidR="00000000" w:rsidDel="00000000" w:rsidP="00000000" w:rsidRDefault="00000000" w:rsidRPr="00000000" w14:paraId="000006F0">
      <w:pPr>
        <w:numPr>
          <w:ilvl w:val="0"/>
          <w:numId w:val="122"/>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sz w:val="24"/>
          <w:szCs w:val="24"/>
          <w:rtl w:val="0"/>
        </w:rPr>
        <w:t xml:space="preserve">Mitigate your child's exposure to adult hostility, offering them a calmer environment to grow and recover.</w:t>
      </w:r>
    </w:p>
    <w:p w:rsidR="00000000" w:rsidDel="00000000" w:rsidP="00000000" w:rsidRDefault="00000000" w:rsidRPr="00000000" w14:paraId="000006F1">
      <w:pPr>
        <w:numPr>
          <w:ilvl w:val="0"/>
          <w:numId w:val="122"/>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sz w:val="24"/>
          <w:szCs w:val="24"/>
          <w:rtl w:val="0"/>
        </w:rPr>
        <w:t xml:space="preserve">Prevent regrets over missed legal opportunities or overshadowed mental health needs as your team catches issues you'd have missed alone.</w:t>
      </w:r>
    </w:p>
    <w:p w:rsidR="00000000" w:rsidDel="00000000" w:rsidP="00000000" w:rsidRDefault="00000000" w:rsidRPr="00000000" w14:paraId="000006F2">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Freed from "survival mode," you can pivot into rebuilding a new life—crafting new career plans, stable housing, or psychological healing. In time, you might even look back and be grateful that you didn't attempt an impossible solo mission in the face of your ex's manipulations.</w:t>
      </w:r>
    </w:p>
    <w:p w:rsidR="00000000" w:rsidDel="00000000" w:rsidP="00000000" w:rsidRDefault="00000000" w:rsidRPr="00000000" w14:paraId="000006F3">
      <w:pPr>
        <w:pStyle w:val="Heading2"/>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sz w:val="34"/>
          <w:szCs w:val="34"/>
        </w:rPr>
      </w:pPr>
      <w:bookmarkStart w:colFirst="0" w:colLast="0" w:name="_jblmvfu7uytc" w:id="348"/>
      <w:bookmarkEnd w:id="348"/>
      <w:r w:rsidDel="00000000" w:rsidR="00000000" w:rsidRPr="00000000">
        <w:rPr>
          <w:b w:val="1"/>
          <w:sz w:val="34"/>
          <w:szCs w:val="34"/>
          <w:rtl w:val="0"/>
        </w:rPr>
        <w:t xml:space="preserve">Encouragement to Build Confidently</w:t>
      </w:r>
    </w:p>
    <w:p w:rsidR="00000000" w:rsidDel="00000000" w:rsidP="00000000" w:rsidRDefault="00000000" w:rsidRPr="00000000" w14:paraId="000006F4">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If you're at the start of this process and uncertain which professionals you need, begin with the basics: a trustworthy attorney (especially if DV or child matters are in play), a supportive counselor, and at least one reliable personal ally. As the case unfolds, see if a forensic accountant or specialized investigator is warranted. If you feel overshadowed by your attorney or drained by unhelpful acquaintances, it's your right to switch or limit contact. This is your life, your future. Building the best team means forging alliances that serve your genuine interests and don't drain you further.</w:t>
      </w:r>
    </w:p>
    <w:p w:rsidR="00000000" w:rsidDel="00000000" w:rsidP="00000000" w:rsidRDefault="00000000" w:rsidRPr="00000000" w14:paraId="000006F5">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The final result is synergy—</w:t>
      </w:r>
      <w:r w:rsidDel="00000000" w:rsidR="00000000" w:rsidRPr="00000000">
        <w:rPr>
          <w:b w:val="1"/>
          <w:sz w:val="24"/>
          <w:szCs w:val="24"/>
          <w:rtl w:val="0"/>
        </w:rPr>
        <w:t xml:space="preserve">like an orchestra</w:t>
      </w:r>
      <w:r w:rsidDel="00000000" w:rsidR="00000000" w:rsidRPr="00000000">
        <w:rPr>
          <w:sz w:val="24"/>
          <w:szCs w:val="24"/>
          <w:rtl w:val="0"/>
        </w:rPr>
        <w:t xml:space="preserve"> where each instrument contributes to creating a harmonious outcome instead of chaotic dissonance. You remain the conductor, guiding how these professionals help secure your stability and peace.</w:t>
      </w:r>
    </w:p>
    <w:p w:rsidR="00000000" w:rsidDel="00000000" w:rsidP="00000000" w:rsidRDefault="00000000" w:rsidRPr="00000000" w14:paraId="000006F6">
      <w:pPr>
        <w:pStyle w:val="Heading2"/>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sz w:val="34"/>
          <w:szCs w:val="34"/>
        </w:rPr>
      </w:pPr>
      <w:bookmarkStart w:colFirst="0" w:colLast="0" w:name="_95kythkrq2ei" w:id="349"/>
      <w:bookmarkEnd w:id="349"/>
      <w:r w:rsidDel="00000000" w:rsidR="00000000" w:rsidRPr="00000000">
        <w:rPr>
          <w:b w:val="1"/>
          <w:sz w:val="34"/>
          <w:szCs w:val="34"/>
          <w:rtl w:val="0"/>
        </w:rPr>
        <w:t xml:space="preserve">Final Thoughts: Embracing the Strength of Community and Expertise</w:t>
      </w:r>
    </w:p>
    <w:p w:rsidR="00000000" w:rsidDel="00000000" w:rsidP="00000000" w:rsidRDefault="00000000" w:rsidRPr="00000000" w14:paraId="000006F7">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This process can be a fierce battleground, but a supportive network can drastically reduce casualties—monetarily, emotionally, and for your children. By choosing an attorney who respects your boundaries, a therapist who understands DV or high-conflict trauma, financial experts who track potential hidden tricks, and personal allies who stand by you through child pickups or meltdowns, you ensure you're not alone in the trenches.</w:t>
      </w:r>
    </w:p>
    <w:p w:rsidR="00000000" w:rsidDel="00000000" w:rsidP="00000000" w:rsidRDefault="00000000" w:rsidRPr="00000000" w14:paraId="000006F8">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This carefully assembled "dream team" can block unscrupulous tactics from the other party or their lawyer, validate your experiences, and share the load so you aren't drowning in every detail. In the throes of a high-stress separation, that's how you retain your sense of self and emerge from the final decree not as a broken shell but as a resilient parent or individual ready to rebuild.</w:t>
      </w:r>
    </w:p>
    <w:p w:rsidR="00000000" w:rsidDel="00000000" w:rsidP="00000000" w:rsidRDefault="00000000" w:rsidRPr="00000000" w14:paraId="000006F9">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As you progress, remember that some professionals might not align perfectly. You can course-correct—replacing an attorney who overspends your retainer or politely limiting contact with a friend who adds drama. In the end, your mental health, your child's feelings, and your financial future remain paramount. A well-crafted team upholds these priorities, helping you navigate the storm and find calmer waters on the other side.</w:t>
      </w:r>
    </w:p>
    <w:p w:rsidR="00000000" w:rsidDel="00000000" w:rsidP="00000000" w:rsidRDefault="00000000" w:rsidRPr="00000000" w14:paraId="000006FA">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You </w:t>
      </w:r>
      <w:r w:rsidDel="00000000" w:rsidR="00000000" w:rsidRPr="00000000">
        <w:rPr>
          <w:i w:val="1"/>
          <w:sz w:val="24"/>
          <w:szCs w:val="24"/>
          <w:rtl w:val="0"/>
        </w:rPr>
        <w:t xml:space="preserve">deserve</w:t>
      </w:r>
      <w:r w:rsidDel="00000000" w:rsidR="00000000" w:rsidRPr="00000000">
        <w:rPr>
          <w:sz w:val="24"/>
          <w:szCs w:val="24"/>
          <w:rtl w:val="0"/>
        </w:rPr>
        <w:t xml:space="preserve"> ethical, knowledgeable, and compassionate allies during this process. Let them share the burden. Let them champion your cause. Let them free you from the trap of solitary struggle. By building your team wisely, you step forward with confidence that you're protected and guided—no longer facing the battle alone.</w:t>
      </w:r>
    </w:p>
    <w:p w:rsidR="00000000" w:rsidDel="00000000" w:rsidP="00000000" w:rsidRDefault="00000000" w:rsidRPr="00000000" w14:paraId="000006FB">
      <w:pPr>
        <w:rPr>
          <w:sz w:val="60"/>
          <w:szCs w:val="60"/>
        </w:rPr>
      </w:pPr>
      <w:r w:rsidDel="00000000" w:rsidR="00000000" w:rsidRPr="00000000">
        <w:rPr>
          <w:sz w:val="60"/>
          <w:szCs w:val="60"/>
          <w:rtl w:val="0"/>
        </w:rPr>
        <w:t xml:space="preserve">Chapter 13: Rebuilding Your Life – A Roadmap to Your New Chapter</w:t>
      </w:r>
    </w:p>
    <w:p w:rsidR="00000000" w:rsidDel="00000000" w:rsidP="00000000" w:rsidRDefault="00000000" w:rsidRPr="00000000" w14:paraId="000006FC">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60"/>
          <w:szCs w:val="60"/>
          <w:rtl w:val="0"/>
        </w:rPr>
        <w:br w:type="textWrapping"/>
        <w:br w:type="textWrapping"/>
      </w:r>
      <w:r w:rsidDel="00000000" w:rsidR="00000000" w:rsidRPr="00000000">
        <w:rPr>
          <w:sz w:val="24"/>
          <w:szCs w:val="24"/>
          <w:rtl w:val="0"/>
        </w:rPr>
        <w:t xml:space="preserve">This chapter focuses on the post-separation phase—exploring psychological recovery, financial stability, personal identity, and forging a healthier, more peaceful future. Rebuilding life can feel daunting; court-related battles may have drained resources and energy, leaving you exhausted. However, it's precisely in this aftermath that you have the opportunity to create a new narrative—one where you reclaim your sense of self, protect your children's well-being, and lay the foundations for genuine stability.</w:t>
      </w:r>
    </w:p>
    <w:p w:rsidR="00000000" w:rsidDel="00000000" w:rsidP="00000000" w:rsidRDefault="00000000" w:rsidRPr="00000000" w14:paraId="000006FD">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"Every moment is a fresh beginning." – </w:t>
      </w:r>
      <w:r w:rsidDel="00000000" w:rsidR="00000000" w:rsidRPr="00000000">
        <w:rPr>
          <w:i w:val="1"/>
          <w:sz w:val="24"/>
          <w:szCs w:val="24"/>
          <w:rtl w:val="0"/>
        </w:rPr>
        <w:t xml:space="preserve">T.S. Eliot</w:t>
      </w:r>
      <w:r w:rsidDel="00000000" w:rsidR="00000000" w:rsidRPr="00000000">
        <w:rPr>
          <w:sz w:val="24"/>
          <w:szCs w:val="24"/>
          <w:rtl w:val="0"/>
        </w:rPr>
        <w:t xml:space="preserve"> (Poet)</w:t>
      </w:r>
    </w:p>
    <w:p w:rsidR="00000000" w:rsidDel="00000000" w:rsidP="00000000" w:rsidRDefault="00000000" w:rsidRPr="00000000" w14:paraId="000006FE">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The dissolution of a marriage is often likened to a war, and by the time the final judgment is signed, you may feel battle-scarred. Yet after the official "end," many find the trauma lingers like an echo, demanding intentional efforts to heal, reorganize finances, re-establish social networks, and figure out who you are beyond the role of a spouse locked in conflict. This chapter offers a step-by-step roadmap for that journey, addressing acceptance, financial renewal, redefinition of family and social circles, and strategies for embracing single life with hope and autonomy.</w:t>
      </w:r>
    </w:p>
    <w:p w:rsidR="00000000" w:rsidDel="00000000" w:rsidP="00000000" w:rsidRDefault="00000000" w:rsidRPr="00000000" w14:paraId="000006FF">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Finally, we'll discuss an important caveat for those with shared property or debt: verifying that all liens, mortgages, and divisions are actually executed. Far too often, final divorce paperwork references property divisions or lien releases that never get followed through, only to resurface years later, preventing a clean financial break. Ensuring you finalize these details is integral to your overall plan.</w:t>
      </w:r>
    </w:p>
    <w:p w:rsidR="00000000" w:rsidDel="00000000" w:rsidP="00000000" w:rsidRDefault="00000000" w:rsidRPr="00000000" w14:paraId="00000700">
      <w:pPr>
        <w:pStyle w:val="Heading2"/>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sz w:val="34"/>
          <w:szCs w:val="34"/>
        </w:rPr>
      </w:pPr>
      <w:bookmarkStart w:colFirst="0" w:colLast="0" w:name="_8oyk6llozyor" w:id="350"/>
      <w:bookmarkEnd w:id="350"/>
      <w:r w:rsidDel="00000000" w:rsidR="00000000" w:rsidRPr="00000000">
        <w:rPr>
          <w:b w:val="1"/>
          <w:sz w:val="34"/>
          <w:szCs w:val="34"/>
          <w:rtl w:val="0"/>
        </w:rPr>
        <w:t xml:space="preserve">Acceptance and Healing</w:t>
      </w:r>
    </w:p>
    <w:p w:rsidR="00000000" w:rsidDel="00000000" w:rsidP="00000000" w:rsidRDefault="00000000" w:rsidRPr="00000000" w14:paraId="00000701">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26"/>
          <w:szCs w:val="26"/>
        </w:rPr>
      </w:pPr>
      <w:bookmarkStart w:colFirst="0" w:colLast="0" w:name="_kocrc1acfca0" w:id="351"/>
      <w:bookmarkEnd w:id="351"/>
      <w:r w:rsidDel="00000000" w:rsidR="00000000" w:rsidRPr="00000000">
        <w:rPr>
          <w:b w:val="1"/>
          <w:color w:val="000000"/>
          <w:sz w:val="26"/>
          <w:szCs w:val="26"/>
          <w:rtl w:val="0"/>
        </w:rPr>
        <w:t xml:space="preserve">1. Acknowledging the Aftermath</w:t>
      </w:r>
    </w:p>
    <w:p w:rsidR="00000000" w:rsidDel="00000000" w:rsidP="00000000" w:rsidRDefault="00000000" w:rsidRPr="00000000" w14:paraId="00000702">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You're "free" on paper, yet the psychological fallout persists. It's normal to experience a contradictory mix of relief, grief, anger, emptiness, or even guilt.</w:t>
      </w:r>
    </w:p>
    <w:p w:rsidR="00000000" w:rsidDel="00000000" w:rsidP="00000000" w:rsidRDefault="00000000" w:rsidRPr="00000000" w14:paraId="00000703">
      <w:pPr>
        <w:numPr>
          <w:ilvl w:val="0"/>
          <w:numId w:val="399"/>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Relief</w:t>
      </w:r>
      <w:r w:rsidDel="00000000" w:rsidR="00000000" w:rsidRPr="00000000">
        <w:rPr>
          <w:sz w:val="24"/>
          <w:szCs w:val="24"/>
          <w:rtl w:val="0"/>
        </w:rPr>
        <w:t xml:space="preserve">: You might relish the quiet, no longer dreading calls from the other party's attorney or the next court hearing. But relief can be tempered by the reality that the world around you has changed, sometimes irrevocably.</w:t>
      </w:r>
    </w:p>
    <w:p w:rsidR="00000000" w:rsidDel="00000000" w:rsidP="00000000" w:rsidRDefault="00000000" w:rsidRPr="00000000" w14:paraId="00000704">
      <w:pPr>
        <w:numPr>
          <w:ilvl w:val="0"/>
          <w:numId w:val="399"/>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Grief and Anger</w:t>
      </w:r>
      <w:r w:rsidDel="00000000" w:rsidR="00000000" w:rsidRPr="00000000">
        <w:rPr>
          <w:sz w:val="24"/>
          <w:szCs w:val="24"/>
          <w:rtl w:val="0"/>
        </w:rPr>
        <w:t xml:space="preserve">: If you survived emotional or physical abuse, parental alienation, or relentless sabotage, you may be furious at the injustice. You can grieve the loss of what you once hoped your marriage would be—and the reality of how it actually ended.</w:t>
      </w:r>
    </w:p>
    <w:p w:rsidR="00000000" w:rsidDel="00000000" w:rsidP="00000000" w:rsidRDefault="00000000" w:rsidRPr="00000000" w14:paraId="00000705">
      <w:pPr>
        <w:numPr>
          <w:ilvl w:val="0"/>
          <w:numId w:val="399"/>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b w:val="1"/>
          <w:sz w:val="24"/>
          <w:szCs w:val="24"/>
          <w:rtl w:val="0"/>
        </w:rPr>
        <w:t xml:space="preserve">Exhaustion</w:t>
      </w:r>
      <w:r w:rsidDel="00000000" w:rsidR="00000000" w:rsidRPr="00000000">
        <w:rPr>
          <w:sz w:val="24"/>
          <w:szCs w:val="24"/>
          <w:rtl w:val="0"/>
        </w:rPr>
        <w:t xml:space="preserve">: This process can be mentally and physically draining, leaving you fatigued and with minimal energy to tackle the next phase.</w:t>
      </w:r>
    </w:p>
    <w:p w:rsidR="00000000" w:rsidDel="00000000" w:rsidP="00000000" w:rsidRDefault="00000000" w:rsidRPr="00000000" w14:paraId="00000706">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An essential first step is to recognize these signs without judgment. Even if others around you expect immediate happiness—"It's over, you should celebrate!"—the healing process rarely follows a tidy schedule. A University of Arizona study once suggested that individuals in high-conflict separations may exhibit PTSD-like symptoms triggered by repeated legal and emotional confrontations. Accepting that you're not "instantly okay" is key to real healing.</w:t>
      </w:r>
    </w:p>
    <w:p w:rsidR="00000000" w:rsidDel="00000000" w:rsidP="00000000" w:rsidRDefault="00000000" w:rsidRPr="00000000" w14:paraId="00000707">
      <w:pPr>
        <w:pStyle w:val="Heading4"/>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22"/>
          <w:szCs w:val="22"/>
        </w:rPr>
      </w:pPr>
      <w:bookmarkStart w:colFirst="0" w:colLast="0" w:name="_2oa3uyr6zj8m" w:id="352"/>
      <w:bookmarkEnd w:id="352"/>
      <w:r w:rsidDel="00000000" w:rsidR="00000000" w:rsidRPr="00000000">
        <w:rPr>
          <w:b w:val="1"/>
          <w:color w:val="000000"/>
          <w:sz w:val="22"/>
          <w:szCs w:val="22"/>
          <w:rtl w:val="0"/>
        </w:rPr>
        <w:t xml:space="preserve">Practical Tips for Acknowledging the Aftermath</w:t>
      </w:r>
    </w:p>
    <w:p w:rsidR="00000000" w:rsidDel="00000000" w:rsidP="00000000" w:rsidRDefault="00000000" w:rsidRPr="00000000" w14:paraId="00000708">
      <w:pPr>
        <w:numPr>
          <w:ilvl w:val="0"/>
          <w:numId w:val="435"/>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Name Your Feelings</w:t>
      </w:r>
      <w:r w:rsidDel="00000000" w:rsidR="00000000" w:rsidRPr="00000000">
        <w:rPr>
          <w:sz w:val="24"/>
          <w:szCs w:val="24"/>
          <w:rtl w:val="0"/>
        </w:rPr>
        <w:t xml:space="preserve">: Use a daily journal. Write, "Today, I felt rage at the system," or "I'm unexpectedly sad about old memories." Labeling these emotions can reduce their power.</w:t>
      </w:r>
    </w:p>
    <w:p w:rsidR="00000000" w:rsidDel="00000000" w:rsidP="00000000" w:rsidRDefault="00000000" w:rsidRPr="00000000" w14:paraId="00000709">
      <w:pPr>
        <w:numPr>
          <w:ilvl w:val="0"/>
          <w:numId w:val="435"/>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Confide in a Trusted Person</w:t>
      </w:r>
      <w:r w:rsidDel="00000000" w:rsidR="00000000" w:rsidRPr="00000000">
        <w:rPr>
          <w:sz w:val="24"/>
          <w:szCs w:val="24"/>
          <w:rtl w:val="0"/>
        </w:rPr>
        <w:t xml:space="preserve">: Whether it's a therapist, a spiritual advisor, or a close friend who's empathetic, sharing your story aloud fosters acknowledgment. If you keep everything internal, the distress may linger unprocessed.</w:t>
      </w:r>
    </w:p>
    <w:p w:rsidR="00000000" w:rsidDel="00000000" w:rsidP="00000000" w:rsidRDefault="00000000" w:rsidRPr="00000000" w14:paraId="0000070A">
      <w:pPr>
        <w:numPr>
          <w:ilvl w:val="0"/>
          <w:numId w:val="435"/>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b w:val="1"/>
          <w:sz w:val="24"/>
          <w:szCs w:val="24"/>
          <w:rtl w:val="0"/>
        </w:rPr>
        <w:t xml:space="preserve">Self-Compassion Exercises</w:t>
      </w:r>
      <w:r w:rsidDel="00000000" w:rsidR="00000000" w:rsidRPr="00000000">
        <w:rPr>
          <w:sz w:val="24"/>
          <w:szCs w:val="24"/>
          <w:rtl w:val="0"/>
        </w:rPr>
        <w:t xml:space="preserve">: Remind yourself, "I did the best I could under brutal conditions," or "I survived to protect my children's future." Even if you made mistakes, self-blame undermines recovery.</w:t>
      </w:r>
    </w:p>
    <w:p w:rsidR="00000000" w:rsidDel="00000000" w:rsidP="00000000" w:rsidRDefault="00000000" w:rsidRPr="00000000" w14:paraId="0000070B">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26"/>
          <w:szCs w:val="26"/>
        </w:rPr>
      </w:pPr>
      <w:bookmarkStart w:colFirst="0" w:colLast="0" w:name="_lidqcw2z9pf7" w:id="353"/>
      <w:bookmarkEnd w:id="353"/>
      <w:r w:rsidDel="00000000" w:rsidR="00000000" w:rsidRPr="00000000">
        <w:rPr>
          <w:b w:val="1"/>
          <w:color w:val="000000"/>
          <w:sz w:val="26"/>
          <w:szCs w:val="26"/>
          <w:rtl w:val="0"/>
        </w:rPr>
        <w:t xml:space="preserve">2. Self-Forgiveness</w:t>
      </w:r>
    </w:p>
    <w:p w:rsidR="00000000" w:rsidDel="00000000" w:rsidP="00000000" w:rsidRDefault="00000000" w:rsidRPr="00000000" w14:paraId="0000070C">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One of the hardest parts of healing can be forgiving yourself for perceived missteps. Perhaps you regret not leaving sooner, or you feel guilty about how your children were exposed to conflict. Maybe you feel ashamed for trusting your former spouse's lies for too long.</w:t>
      </w:r>
    </w:p>
    <w:p w:rsidR="00000000" w:rsidDel="00000000" w:rsidP="00000000" w:rsidRDefault="00000000" w:rsidRPr="00000000" w14:paraId="0000070D">
      <w:pPr>
        <w:numPr>
          <w:ilvl w:val="0"/>
          <w:numId w:val="34"/>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Staying Too Long</w:t>
      </w:r>
      <w:r w:rsidDel="00000000" w:rsidR="00000000" w:rsidRPr="00000000">
        <w:rPr>
          <w:sz w:val="24"/>
          <w:szCs w:val="24"/>
          <w:rtl w:val="0"/>
        </w:rPr>
        <w:t xml:space="preserve">: In many hostile marriages, primarily those involving domestic violence or manipulation, partners often remain for years, hoping love or time will fix the problems. Acknowledge that leaving is often not simple—fear, finances, or manipulated beliefs can lock you in. Understanding that your decision was shaped by survival instincts can ease self-reproach.</w:t>
      </w:r>
    </w:p>
    <w:p w:rsidR="00000000" w:rsidDel="00000000" w:rsidP="00000000" w:rsidRDefault="00000000" w:rsidRPr="00000000" w14:paraId="0000070E">
      <w:pPr>
        <w:numPr>
          <w:ilvl w:val="0"/>
          <w:numId w:val="34"/>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Missing Red Flags</w:t>
      </w:r>
      <w:r w:rsidDel="00000000" w:rsidR="00000000" w:rsidRPr="00000000">
        <w:rPr>
          <w:sz w:val="24"/>
          <w:szCs w:val="24"/>
          <w:rtl w:val="0"/>
        </w:rPr>
        <w:t xml:space="preserve">: Looking back, you might see glaring signals the other party was manipulative—hidden bank statements, controlling behaviors, repeated "small" humiliations. Hindsight can magnify guilt. Self-forgiveness is essential so these regrets don't sabotage your forward momentum.</w:t>
      </w:r>
    </w:p>
    <w:p w:rsidR="00000000" w:rsidDel="00000000" w:rsidP="00000000" w:rsidRDefault="00000000" w:rsidRPr="00000000" w14:paraId="0000070F">
      <w:pPr>
        <w:numPr>
          <w:ilvl w:val="0"/>
          <w:numId w:val="34"/>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b w:val="1"/>
          <w:sz w:val="24"/>
          <w:szCs w:val="24"/>
          <w:rtl w:val="0"/>
        </w:rPr>
        <w:t xml:space="preserve">Failing to "Win" Every Motion</w:t>
      </w:r>
      <w:r w:rsidDel="00000000" w:rsidR="00000000" w:rsidRPr="00000000">
        <w:rPr>
          <w:sz w:val="24"/>
          <w:szCs w:val="24"/>
          <w:rtl w:val="0"/>
        </w:rPr>
        <w:t xml:space="preserve">: If your former spouse "got away" with certain manipulations—like draining accounts, tricking child evaluators, or dragging DCFS into your life—that sense of injustice can haunt you. But blaming yourself for not achieving legal perfection is counterproductive. The legal system can be messy, primarily with cunning exes.</w:t>
      </w:r>
    </w:p>
    <w:p w:rsidR="00000000" w:rsidDel="00000000" w:rsidP="00000000" w:rsidRDefault="00000000" w:rsidRPr="00000000" w14:paraId="00000710">
      <w:pPr>
        <w:pStyle w:val="Heading4"/>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22"/>
          <w:szCs w:val="22"/>
        </w:rPr>
      </w:pPr>
      <w:bookmarkStart w:colFirst="0" w:colLast="0" w:name="_gbv2nuf7wfu6" w:id="354"/>
      <w:bookmarkEnd w:id="354"/>
      <w:r w:rsidDel="00000000" w:rsidR="00000000" w:rsidRPr="00000000">
        <w:rPr>
          <w:b w:val="1"/>
          <w:color w:val="000000"/>
          <w:sz w:val="22"/>
          <w:szCs w:val="22"/>
          <w:rtl w:val="0"/>
        </w:rPr>
        <w:t xml:space="preserve">Strategies for Self-Forgiveness</w:t>
      </w:r>
    </w:p>
    <w:p w:rsidR="00000000" w:rsidDel="00000000" w:rsidP="00000000" w:rsidRDefault="00000000" w:rsidRPr="00000000" w14:paraId="00000711">
      <w:pPr>
        <w:numPr>
          <w:ilvl w:val="0"/>
          <w:numId w:val="344"/>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Therapeutic Support</w:t>
      </w:r>
      <w:r w:rsidDel="00000000" w:rsidR="00000000" w:rsidRPr="00000000">
        <w:rPr>
          <w:sz w:val="24"/>
          <w:szCs w:val="24"/>
          <w:rtl w:val="0"/>
        </w:rPr>
        <w:t xml:space="preserve">: A counselor specialized in trauma or DV can guide you through guilt, reframing it into acceptance and lessons learned.</w:t>
      </w:r>
    </w:p>
    <w:p w:rsidR="00000000" w:rsidDel="00000000" w:rsidP="00000000" w:rsidRDefault="00000000" w:rsidRPr="00000000" w14:paraId="00000712">
      <w:pPr>
        <w:numPr>
          <w:ilvl w:val="0"/>
          <w:numId w:val="344"/>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Letter to Your Past Self</w:t>
      </w:r>
      <w:r w:rsidDel="00000000" w:rsidR="00000000" w:rsidRPr="00000000">
        <w:rPr>
          <w:sz w:val="24"/>
          <w:szCs w:val="24"/>
          <w:rtl w:val="0"/>
        </w:rPr>
        <w:t xml:space="preserve">: Write a letter detailing what you understand now that you didn't then—express compassion to that younger self who tried their best.</w:t>
      </w:r>
    </w:p>
    <w:p w:rsidR="00000000" w:rsidDel="00000000" w:rsidP="00000000" w:rsidRDefault="00000000" w:rsidRPr="00000000" w14:paraId="00000713">
      <w:pPr>
        <w:numPr>
          <w:ilvl w:val="0"/>
          <w:numId w:val="344"/>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b w:val="1"/>
          <w:sz w:val="24"/>
          <w:szCs w:val="24"/>
          <w:rtl w:val="0"/>
        </w:rPr>
        <w:t xml:space="preserve">Reframing Guilt as Growth</w:t>
      </w:r>
      <w:r w:rsidDel="00000000" w:rsidR="00000000" w:rsidRPr="00000000">
        <w:rPr>
          <w:sz w:val="24"/>
          <w:szCs w:val="24"/>
          <w:rtl w:val="0"/>
        </w:rPr>
        <w:t xml:space="preserve">: Each regret can be reframed: "I learned X about boundaries," or "I will notice manipulative red flags sooner next time." Guilt transforms into an impetus for healthier decisions.</w:t>
      </w:r>
    </w:p>
    <w:p w:rsidR="00000000" w:rsidDel="00000000" w:rsidP="00000000" w:rsidRDefault="00000000" w:rsidRPr="00000000" w14:paraId="00000714">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26"/>
          <w:szCs w:val="26"/>
        </w:rPr>
      </w:pPr>
      <w:bookmarkStart w:colFirst="0" w:colLast="0" w:name="_s3svb7w8ibiy" w:id="355"/>
      <w:bookmarkEnd w:id="355"/>
      <w:r w:rsidDel="00000000" w:rsidR="00000000" w:rsidRPr="00000000">
        <w:rPr>
          <w:b w:val="1"/>
          <w:color w:val="000000"/>
          <w:sz w:val="26"/>
          <w:szCs w:val="26"/>
          <w:rtl w:val="0"/>
        </w:rPr>
        <w:t xml:space="preserve">3. Therapeutic Outlets</w:t>
      </w:r>
    </w:p>
    <w:p w:rsidR="00000000" w:rsidDel="00000000" w:rsidP="00000000" w:rsidRDefault="00000000" w:rsidRPr="00000000" w14:paraId="00000715">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b w:val="1"/>
          <w:sz w:val="24"/>
          <w:szCs w:val="24"/>
          <w:rtl w:val="0"/>
        </w:rPr>
        <w:t xml:space="preserve">Therapy</w:t>
      </w:r>
      <w:r w:rsidDel="00000000" w:rsidR="00000000" w:rsidRPr="00000000">
        <w:rPr>
          <w:sz w:val="24"/>
          <w:szCs w:val="24"/>
          <w:rtl w:val="0"/>
        </w:rPr>
        <w:t xml:space="preserve">: Seeking professional help, whether individual or group therapy, is pivotal if you have faced repeated false accusations, domestic violence, or soul-crushing legal battles. Psychologists or counselors can help you process trauma, address anxiety or depression, and rebuild self-esteem. If finances are tight, explore local nonprofits or sliding-scale clinics.</w:t>
      </w:r>
    </w:p>
    <w:p w:rsidR="00000000" w:rsidDel="00000000" w:rsidP="00000000" w:rsidRDefault="00000000" w:rsidRPr="00000000" w14:paraId="00000716">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b w:val="1"/>
          <w:sz w:val="24"/>
          <w:szCs w:val="24"/>
          <w:rtl w:val="0"/>
        </w:rPr>
        <w:t xml:space="preserve">Journaling</w:t>
      </w:r>
      <w:r w:rsidDel="00000000" w:rsidR="00000000" w:rsidRPr="00000000">
        <w:rPr>
          <w:sz w:val="24"/>
          <w:szCs w:val="24"/>
          <w:rtl w:val="0"/>
        </w:rPr>
        <w:t xml:space="preserve">: Daily writing offers a direct channel for emotional expression. Some individuals keep a bullet journal of triggers, noticing patterns. Others prefer free-form writing about dreams, flashbacks, or anger. Re-reading journals later can reveal progress in healing.</w:t>
      </w:r>
    </w:p>
    <w:p w:rsidR="00000000" w:rsidDel="00000000" w:rsidP="00000000" w:rsidRDefault="00000000" w:rsidRPr="00000000" w14:paraId="00000717">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b w:val="1"/>
          <w:sz w:val="24"/>
          <w:szCs w:val="24"/>
          <w:rtl w:val="0"/>
        </w:rPr>
        <w:t xml:space="preserve">Support Groups</w:t>
      </w:r>
      <w:r w:rsidDel="00000000" w:rsidR="00000000" w:rsidRPr="00000000">
        <w:rPr>
          <w:sz w:val="24"/>
          <w:szCs w:val="24"/>
          <w:rtl w:val="0"/>
        </w:rPr>
        <w:t xml:space="preserve">: Group settings—like a local domestic violence survivors circle or an online community for divorcees—allow you to share experiences without judgment. Listening to others with parallel struggles normalizes your feelings, reducing isolation. Ensure the group is well-moderated, especially if discussing sensitive details like DV or suicidal ideation.</w:t>
      </w:r>
    </w:p>
    <w:p w:rsidR="00000000" w:rsidDel="00000000" w:rsidP="00000000" w:rsidRDefault="00000000" w:rsidRPr="00000000" w14:paraId="00000718">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b w:val="1"/>
          <w:sz w:val="24"/>
          <w:szCs w:val="24"/>
          <w:rtl w:val="0"/>
        </w:rPr>
        <w:t xml:space="preserve">Mindfulness and Somatic Techniques</w:t>
      </w:r>
      <w:r w:rsidDel="00000000" w:rsidR="00000000" w:rsidRPr="00000000">
        <w:rPr>
          <w:sz w:val="24"/>
          <w:szCs w:val="24"/>
          <w:rtl w:val="0"/>
        </w:rPr>
        <w:t xml:space="preserve">: Body-based approaches (yoga, tai chi) and mindfulness meditation can reduce hypervigilance. Stressful splits often keep you in "fight or flight"; grounding exercises (like focusing on breath or sensations) rewire stress responses. If you experience nightmares or flashbacks, guided relaxation audio helps calm the nervous system.</w:t>
      </w:r>
    </w:p>
    <w:p w:rsidR="00000000" w:rsidDel="00000000" w:rsidP="00000000" w:rsidRDefault="00000000" w:rsidRPr="00000000" w14:paraId="00000719">
      <w:pPr>
        <w:pStyle w:val="Heading2"/>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sz w:val="34"/>
          <w:szCs w:val="34"/>
        </w:rPr>
      </w:pPr>
      <w:bookmarkStart w:colFirst="0" w:colLast="0" w:name="_6q8k04s84o12" w:id="356"/>
      <w:bookmarkEnd w:id="356"/>
      <w:r w:rsidDel="00000000" w:rsidR="00000000" w:rsidRPr="00000000">
        <w:rPr>
          <w:b w:val="1"/>
          <w:sz w:val="34"/>
          <w:szCs w:val="34"/>
          <w:rtl w:val="0"/>
        </w:rPr>
        <w:t xml:space="preserve">Financial Recovery and Budgeting Post-Divorce</w:t>
      </w:r>
    </w:p>
    <w:p w:rsidR="00000000" w:rsidDel="00000000" w:rsidP="00000000" w:rsidRDefault="00000000" w:rsidRPr="00000000" w14:paraId="0000071A">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26"/>
          <w:szCs w:val="26"/>
        </w:rPr>
      </w:pPr>
      <w:bookmarkStart w:colFirst="0" w:colLast="0" w:name="_byek1nxtshqz" w:id="357"/>
      <w:bookmarkEnd w:id="357"/>
      <w:r w:rsidDel="00000000" w:rsidR="00000000" w:rsidRPr="00000000">
        <w:rPr>
          <w:b w:val="1"/>
          <w:color w:val="000000"/>
          <w:sz w:val="26"/>
          <w:szCs w:val="26"/>
          <w:rtl w:val="0"/>
        </w:rPr>
        <w:t xml:space="preserve">1. Assessing Debts and Outstanding Liabilities</w:t>
      </w:r>
    </w:p>
    <w:p w:rsidR="00000000" w:rsidDel="00000000" w:rsidP="00000000" w:rsidRDefault="00000000" w:rsidRPr="00000000" w14:paraId="0000071B">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As you move forward with your fresh start, gather a comprehensive view of your finances:</w:t>
      </w:r>
    </w:p>
    <w:p w:rsidR="00000000" w:rsidDel="00000000" w:rsidP="00000000" w:rsidRDefault="00000000" w:rsidRPr="00000000" w14:paraId="0000071C">
      <w:pPr>
        <w:numPr>
          <w:ilvl w:val="0"/>
          <w:numId w:val="365"/>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Attorney and Court Debts</w:t>
      </w:r>
      <w:r w:rsidDel="00000000" w:rsidR="00000000" w:rsidRPr="00000000">
        <w:rPr>
          <w:sz w:val="24"/>
          <w:szCs w:val="24"/>
          <w:rtl w:val="0"/>
        </w:rPr>
        <w:t xml:space="preserve">: If you owe thousands to your lawyer, attempt to negotiate a payment plan or a partial reduction. Some attorneys accept monthly installments.</w:t>
      </w:r>
    </w:p>
    <w:p w:rsidR="00000000" w:rsidDel="00000000" w:rsidP="00000000" w:rsidRDefault="00000000" w:rsidRPr="00000000" w14:paraId="0000071D">
      <w:pPr>
        <w:numPr>
          <w:ilvl w:val="0"/>
          <w:numId w:val="365"/>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Unreleased Liens</w:t>
      </w:r>
      <w:r w:rsidDel="00000000" w:rsidR="00000000" w:rsidRPr="00000000">
        <w:rPr>
          <w:sz w:val="24"/>
          <w:szCs w:val="24"/>
          <w:rtl w:val="0"/>
        </w:rPr>
        <w:t xml:space="preserve">: Perhaps the court ordered your former husband or wife to remove a lien, but it never got properly executed. Confirm that the clerk's office or land registry has updated the records. If not, you risk discovering the lien years later when trying to refinance or sell.</w:t>
      </w:r>
    </w:p>
    <w:p w:rsidR="00000000" w:rsidDel="00000000" w:rsidP="00000000" w:rsidRDefault="00000000" w:rsidRPr="00000000" w14:paraId="0000071E">
      <w:pPr>
        <w:numPr>
          <w:ilvl w:val="0"/>
          <w:numId w:val="365"/>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b w:val="1"/>
          <w:sz w:val="24"/>
          <w:szCs w:val="24"/>
          <w:rtl w:val="0"/>
        </w:rPr>
        <w:t xml:space="preserve">Credit Score Damage</w:t>
      </w:r>
      <w:r w:rsidDel="00000000" w:rsidR="00000000" w:rsidRPr="00000000">
        <w:rPr>
          <w:sz w:val="24"/>
          <w:szCs w:val="24"/>
          <w:rtl w:val="0"/>
        </w:rPr>
        <w:t xml:space="preserve">: Late payments or unauthorized credit lines might appear on your report. Obtain a full credit report from all three major bureaus to identify errors or fraudulent accounts.</w:t>
      </w:r>
    </w:p>
    <w:p w:rsidR="00000000" w:rsidDel="00000000" w:rsidP="00000000" w:rsidRDefault="00000000" w:rsidRPr="00000000" w14:paraId="0000071F">
      <w:pPr>
        <w:pBdr>
          <w:top w:color="auto" w:space="0" w:sz="0" w:val="none"/>
          <w:left w:color="auto" w:space="0" w:sz="0" w:val="none"/>
          <w:bottom w:color="auto" w:space="0" w:sz="0" w:val="none"/>
          <w:right w:color="auto" w:space="0" w:sz="0" w:val="none"/>
          <w:between w:color="auto" w:space="0" w:sz="0" w:val="none"/>
        </w:pBdr>
        <w:spacing w:after="280" w:line="360" w:lineRule="auto"/>
        <w:rPr>
          <w:b w:val="1"/>
          <w:sz w:val="24"/>
          <w:szCs w:val="24"/>
        </w:rPr>
      </w:pPr>
      <w:r w:rsidDel="00000000" w:rsidR="00000000" w:rsidRPr="00000000">
        <w:rPr>
          <w:b w:val="1"/>
          <w:sz w:val="24"/>
          <w:szCs w:val="24"/>
          <w:rtl w:val="0"/>
        </w:rPr>
        <w:t xml:space="preserve">Action Steps</w:t>
      </w:r>
    </w:p>
    <w:p w:rsidR="00000000" w:rsidDel="00000000" w:rsidP="00000000" w:rsidRDefault="00000000" w:rsidRPr="00000000" w14:paraId="00000720">
      <w:pPr>
        <w:numPr>
          <w:ilvl w:val="0"/>
          <w:numId w:val="462"/>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List All Debts</w:t>
      </w:r>
      <w:r w:rsidDel="00000000" w:rsidR="00000000" w:rsidRPr="00000000">
        <w:rPr>
          <w:sz w:val="24"/>
          <w:szCs w:val="24"/>
          <w:rtl w:val="0"/>
        </w:rPr>
        <w:t xml:space="preserve">: Include mortgage, car loans, leftover medical bills, credit cards, and attorney fees.</w:t>
      </w:r>
    </w:p>
    <w:p w:rsidR="00000000" w:rsidDel="00000000" w:rsidP="00000000" w:rsidRDefault="00000000" w:rsidRPr="00000000" w14:paraId="00000721">
      <w:pPr>
        <w:numPr>
          <w:ilvl w:val="0"/>
          <w:numId w:val="462"/>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Check Court Orders</w:t>
      </w:r>
      <w:r w:rsidDel="00000000" w:rsidR="00000000" w:rsidRPr="00000000">
        <w:rPr>
          <w:sz w:val="24"/>
          <w:szCs w:val="24"/>
          <w:rtl w:val="0"/>
        </w:rPr>
        <w:t xml:space="preserve">: If the divorce decree states: "Mortgage to be refinanced within 60 days," confirm that it happened. Some exes stall, hoping you forget until interest and penalties accumulate.</w:t>
      </w:r>
    </w:p>
    <w:p w:rsidR="00000000" w:rsidDel="00000000" w:rsidP="00000000" w:rsidRDefault="00000000" w:rsidRPr="00000000" w14:paraId="00000722">
      <w:pPr>
        <w:numPr>
          <w:ilvl w:val="0"/>
          <w:numId w:val="462"/>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b w:val="1"/>
          <w:sz w:val="24"/>
          <w:szCs w:val="24"/>
          <w:rtl w:val="0"/>
        </w:rPr>
        <w:t xml:space="preserve">Contact Lenders</w:t>
      </w:r>
      <w:r w:rsidDel="00000000" w:rsidR="00000000" w:rsidRPr="00000000">
        <w:rPr>
          <w:sz w:val="24"/>
          <w:szCs w:val="24"/>
          <w:rtl w:val="0"/>
        </w:rPr>
        <w:t xml:space="preserve">: If your name remains on a joint debt that your former partner was supposed to assume, request that your name be removed or obtain legal enforcement.</w:t>
      </w:r>
    </w:p>
    <w:p w:rsidR="00000000" w:rsidDel="00000000" w:rsidP="00000000" w:rsidRDefault="00000000" w:rsidRPr="00000000" w14:paraId="00000723">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26"/>
          <w:szCs w:val="26"/>
        </w:rPr>
      </w:pPr>
      <w:bookmarkStart w:colFirst="0" w:colLast="0" w:name="_qddfet6wv0bj" w:id="358"/>
      <w:bookmarkEnd w:id="358"/>
      <w:r w:rsidDel="00000000" w:rsidR="00000000" w:rsidRPr="00000000">
        <w:rPr>
          <w:b w:val="1"/>
          <w:color w:val="000000"/>
          <w:sz w:val="26"/>
          <w:szCs w:val="26"/>
          <w:rtl w:val="0"/>
        </w:rPr>
        <w:t xml:space="preserve">2. Rebuilding Credit</w:t>
      </w:r>
    </w:p>
    <w:p w:rsidR="00000000" w:rsidDel="00000000" w:rsidP="00000000" w:rsidRDefault="00000000" w:rsidRPr="00000000" w14:paraId="00000724">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If your former partner sabotaged finances, hid debts, or ran up credit in your name, you might be starting from near zero. Rebuilding credit is a gradual process:</w:t>
      </w:r>
    </w:p>
    <w:p w:rsidR="00000000" w:rsidDel="00000000" w:rsidP="00000000" w:rsidRDefault="00000000" w:rsidRPr="00000000" w14:paraId="00000725">
      <w:pPr>
        <w:numPr>
          <w:ilvl w:val="0"/>
          <w:numId w:val="32"/>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Review and Dispute Errors</w:t>
      </w:r>
      <w:r w:rsidDel="00000000" w:rsidR="00000000" w:rsidRPr="00000000">
        <w:rPr>
          <w:sz w:val="24"/>
          <w:szCs w:val="24"/>
          <w:rtl w:val="0"/>
        </w:rPr>
        <w:t xml:space="preserve">: If you see unfamiliar charges or your former partner used your info to open accounts, file disputes with the credit bureaus. Provide documentation from your dissolution or any police reports if fraud was involved.</w:t>
      </w:r>
    </w:p>
    <w:p w:rsidR="00000000" w:rsidDel="00000000" w:rsidP="00000000" w:rsidRDefault="00000000" w:rsidRPr="00000000" w14:paraId="00000726">
      <w:pPr>
        <w:numPr>
          <w:ilvl w:val="0"/>
          <w:numId w:val="32"/>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Set Up Payment Plans</w:t>
      </w:r>
      <w:r w:rsidDel="00000000" w:rsidR="00000000" w:rsidRPr="00000000">
        <w:rPr>
          <w:sz w:val="24"/>
          <w:szCs w:val="24"/>
          <w:rtl w:val="0"/>
        </w:rPr>
        <w:t xml:space="preserve">: If legitimate debts remain, consistent payments over months or years help restore good standing.</w:t>
      </w:r>
    </w:p>
    <w:p w:rsidR="00000000" w:rsidDel="00000000" w:rsidP="00000000" w:rsidRDefault="00000000" w:rsidRPr="00000000" w14:paraId="00000727">
      <w:pPr>
        <w:numPr>
          <w:ilvl w:val="0"/>
          <w:numId w:val="32"/>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b w:val="1"/>
          <w:sz w:val="24"/>
          <w:szCs w:val="24"/>
          <w:rtl w:val="0"/>
        </w:rPr>
        <w:t xml:space="preserve">Use a Secured Credit Card</w:t>
      </w:r>
      <w:r w:rsidDel="00000000" w:rsidR="00000000" w:rsidRPr="00000000">
        <w:rPr>
          <w:sz w:val="24"/>
          <w:szCs w:val="24"/>
          <w:rtl w:val="0"/>
        </w:rPr>
        <w:t xml:space="preserve">: Putting a small deposit (e.g., $200–$500) down can help you obtain a secured credit card. Once you show you can manage a low-limit card responsibly, it will boost your score with timely payments.</w:t>
      </w:r>
    </w:p>
    <w:p w:rsidR="00000000" w:rsidDel="00000000" w:rsidP="00000000" w:rsidRDefault="00000000" w:rsidRPr="00000000" w14:paraId="00000728">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b w:val="1"/>
          <w:sz w:val="24"/>
          <w:szCs w:val="24"/>
          <w:rtl w:val="0"/>
        </w:rPr>
        <w:t xml:space="preserve">Tip</w:t>
      </w:r>
      <w:r w:rsidDel="00000000" w:rsidR="00000000" w:rsidRPr="00000000">
        <w:rPr>
          <w:sz w:val="24"/>
          <w:szCs w:val="24"/>
          <w:rtl w:val="0"/>
        </w:rPr>
        <w:t xml:space="preserve">: Regularly track your credit through free online monitoring tools. If your former spouse does something under your name, you'll catch it right away.</w:t>
      </w:r>
    </w:p>
    <w:p w:rsidR="00000000" w:rsidDel="00000000" w:rsidP="00000000" w:rsidRDefault="00000000" w:rsidRPr="00000000" w14:paraId="00000729">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26"/>
          <w:szCs w:val="26"/>
        </w:rPr>
      </w:pPr>
      <w:bookmarkStart w:colFirst="0" w:colLast="0" w:name="_9y3n7272j78n" w:id="359"/>
      <w:bookmarkEnd w:id="359"/>
      <w:r w:rsidDel="00000000" w:rsidR="00000000" w:rsidRPr="00000000">
        <w:rPr>
          <w:b w:val="1"/>
          <w:color w:val="000000"/>
          <w:sz w:val="26"/>
          <w:szCs w:val="26"/>
          <w:rtl w:val="0"/>
        </w:rPr>
        <w:t xml:space="preserve">3. Employment and Career Advancement</w:t>
      </w:r>
    </w:p>
    <w:p w:rsidR="00000000" w:rsidDel="00000000" w:rsidP="00000000" w:rsidRDefault="00000000" w:rsidRPr="00000000" w14:paraId="0000072A">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Some individuals paused their careers to raise their children or deal with the crisis of a high-conflict divorce. Now is the time to reimagine your professional path:</w:t>
      </w:r>
    </w:p>
    <w:p w:rsidR="00000000" w:rsidDel="00000000" w:rsidP="00000000" w:rsidRDefault="00000000" w:rsidRPr="00000000" w14:paraId="0000072B">
      <w:pPr>
        <w:numPr>
          <w:ilvl w:val="0"/>
          <w:numId w:val="36"/>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Job Retraining Programs</w:t>
      </w:r>
      <w:r w:rsidDel="00000000" w:rsidR="00000000" w:rsidRPr="00000000">
        <w:rPr>
          <w:sz w:val="24"/>
          <w:szCs w:val="24"/>
          <w:rtl w:val="0"/>
        </w:rPr>
        <w:t xml:space="preserve">: Look for community college courses, workforce re-entry programs, or nonprofit offerings. They can help modernize skills, mainly needed if you've been out of the job market.</w:t>
      </w:r>
    </w:p>
    <w:p w:rsidR="00000000" w:rsidDel="00000000" w:rsidP="00000000" w:rsidRDefault="00000000" w:rsidRPr="00000000" w14:paraId="0000072C">
      <w:pPr>
        <w:numPr>
          <w:ilvl w:val="0"/>
          <w:numId w:val="36"/>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Resume Revamp</w:t>
      </w:r>
      <w:r w:rsidDel="00000000" w:rsidR="00000000" w:rsidRPr="00000000">
        <w:rPr>
          <w:sz w:val="24"/>
          <w:szCs w:val="24"/>
          <w:rtl w:val="0"/>
        </w:rPr>
        <w:t xml:space="preserve">: Emphasize transferable skills—managing a household, budgeting under stress, or volunteer experiences that demonstrate leadership.</w:t>
      </w:r>
    </w:p>
    <w:p w:rsidR="00000000" w:rsidDel="00000000" w:rsidP="00000000" w:rsidRDefault="00000000" w:rsidRPr="00000000" w14:paraId="0000072D">
      <w:pPr>
        <w:numPr>
          <w:ilvl w:val="0"/>
          <w:numId w:val="36"/>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b w:val="1"/>
          <w:sz w:val="24"/>
          <w:szCs w:val="24"/>
          <w:rtl w:val="0"/>
        </w:rPr>
        <w:t xml:space="preserve">Networking</w:t>
      </w:r>
      <w:r w:rsidDel="00000000" w:rsidR="00000000" w:rsidRPr="00000000">
        <w:rPr>
          <w:sz w:val="24"/>
          <w:szCs w:val="24"/>
          <w:rtl w:val="0"/>
        </w:rPr>
        <w:t xml:space="preserve">: Attend local events, job fairs, or even alumni gatherings. Overcoming the stigma and isolation from a toxic marriage can be easier if you push yourself to meet supportive professionals.</w:t>
      </w:r>
    </w:p>
    <w:p w:rsidR="00000000" w:rsidDel="00000000" w:rsidP="00000000" w:rsidRDefault="00000000" w:rsidRPr="00000000" w14:paraId="0000072E">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b w:val="1"/>
          <w:sz w:val="24"/>
          <w:szCs w:val="24"/>
          <w:rtl w:val="0"/>
        </w:rPr>
        <w:t xml:space="preserve">Note</w:t>
      </w:r>
      <w:r w:rsidDel="00000000" w:rsidR="00000000" w:rsidRPr="00000000">
        <w:rPr>
          <w:sz w:val="24"/>
          <w:szCs w:val="24"/>
          <w:rtl w:val="0"/>
        </w:rPr>
        <w:t xml:space="preserve">: Don't underestimate the psychological shift of rejoining the workforce or changing careers in your 30s, 40s, or 50s. Anxiety or impostor syndrome might flare up. A therapy or a career coach can help you navigate these transitions.</w:t>
      </w:r>
    </w:p>
    <w:p w:rsidR="00000000" w:rsidDel="00000000" w:rsidP="00000000" w:rsidRDefault="00000000" w:rsidRPr="00000000" w14:paraId="0000072F">
      <w:pPr>
        <w:pStyle w:val="Heading2"/>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sz w:val="34"/>
          <w:szCs w:val="34"/>
        </w:rPr>
      </w:pPr>
      <w:bookmarkStart w:colFirst="0" w:colLast="0" w:name="_dlv2rrw6l6bg" w:id="360"/>
      <w:bookmarkEnd w:id="360"/>
      <w:r w:rsidDel="00000000" w:rsidR="00000000" w:rsidRPr="00000000">
        <w:rPr>
          <w:b w:val="1"/>
          <w:sz w:val="34"/>
          <w:szCs w:val="34"/>
          <w:rtl w:val="0"/>
        </w:rPr>
        <w:t xml:space="preserve">Redefining Family and Social Circles</w:t>
      </w:r>
    </w:p>
    <w:p w:rsidR="00000000" w:rsidDel="00000000" w:rsidP="00000000" w:rsidRDefault="00000000" w:rsidRPr="00000000" w14:paraId="00000730">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26"/>
          <w:szCs w:val="26"/>
        </w:rPr>
      </w:pPr>
      <w:bookmarkStart w:colFirst="0" w:colLast="0" w:name="_c9vk3vbizk9e" w:id="361"/>
      <w:bookmarkEnd w:id="361"/>
      <w:r w:rsidDel="00000000" w:rsidR="00000000" w:rsidRPr="00000000">
        <w:rPr>
          <w:b w:val="1"/>
          <w:color w:val="000000"/>
          <w:sz w:val="26"/>
          <w:szCs w:val="26"/>
          <w:rtl w:val="0"/>
        </w:rPr>
        <w:t xml:space="preserve">1. Healing with Children</w:t>
      </w:r>
    </w:p>
    <w:p w:rsidR="00000000" w:rsidDel="00000000" w:rsidP="00000000" w:rsidRDefault="00000000" w:rsidRPr="00000000" w14:paraId="00000731">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For parents who overcame manipulative exes, parental alienation, or even forced custody concessions, repairing the parent-child bond can be challenging yet deeply rewarding. Children might have internalized false narratives about you or carry trauma from witnessing conflict.</w:t>
      </w:r>
    </w:p>
    <w:p w:rsidR="00000000" w:rsidDel="00000000" w:rsidP="00000000" w:rsidRDefault="00000000" w:rsidRPr="00000000" w14:paraId="00000732">
      <w:pPr>
        <w:numPr>
          <w:ilvl w:val="0"/>
          <w:numId w:val="324"/>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Rebuilding Trust</w:t>
      </w:r>
      <w:r w:rsidDel="00000000" w:rsidR="00000000" w:rsidRPr="00000000">
        <w:rPr>
          <w:sz w:val="24"/>
          <w:szCs w:val="24"/>
          <w:rtl w:val="0"/>
        </w:rPr>
        <w:t xml:space="preserve">: Begin by fostering predictability. If you promise to pick them up at 4 p.m., never be late if you can avoid it. Offer small rituals (like a bedtime reading) that convey safety and consistency.</w:t>
      </w:r>
    </w:p>
    <w:p w:rsidR="00000000" w:rsidDel="00000000" w:rsidP="00000000" w:rsidRDefault="00000000" w:rsidRPr="00000000" w14:paraId="00000733">
      <w:pPr>
        <w:numPr>
          <w:ilvl w:val="0"/>
          <w:numId w:val="324"/>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Therapy for Kids</w:t>
      </w:r>
      <w:r w:rsidDel="00000000" w:rsidR="00000000" w:rsidRPr="00000000">
        <w:rPr>
          <w:sz w:val="24"/>
          <w:szCs w:val="24"/>
          <w:rtl w:val="0"/>
        </w:rPr>
        <w:t xml:space="preserve">: If they were told you're dangerous or incompetent, a qualified child therapist can help them process confusion, fear, or anger. The neutral setting is safer for them to voice concerns.</w:t>
      </w:r>
    </w:p>
    <w:p w:rsidR="00000000" w:rsidDel="00000000" w:rsidP="00000000" w:rsidRDefault="00000000" w:rsidRPr="00000000" w14:paraId="00000734">
      <w:pPr>
        <w:numPr>
          <w:ilvl w:val="0"/>
          <w:numId w:val="324"/>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b w:val="1"/>
          <w:sz w:val="24"/>
          <w:szCs w:val="24"/>
          <w:rtl w:val="0"/>
        </w:rPr>
        <w:t xml:space="preserve">Gentle Conversations</w:t>
      </w:r>
      <w:r w:rsidDel="00000000" w:rsidR="00000000" w:rsidRPr="00000000">
        <w:rPr>
          <w:sz w:val="24"/>
          <w:szCs w:val="24"/>
          <w:rtl w:val="0"/>
        </w:rPr>
        <w:t xml:space="preserve">: Without criticizing the other parent, clarify basic truths: "I know Dad said I might hurt you, but I want you to know I would never harm you. I'm sorry you felt scared. How can we make you feel safe here?"</w:t>
      </w:r>
    </w:p>
    <w:p w:rsidR="00000000" w:rsidDel="00000000" w:rsidP="00000000" w:rsidRDefault="00000000" w:rsidRPr="00000000" w14:paraId="00000735">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b w:val="1"/>
          <w:sz w:val="24"/>
          <w:szCs w:val="24"/>
          <w:rtl w:val="0"/>
        </w:rPr>
        <w:t xml:space="preserve">Caution</w:t>
      </w:r>
      <w:r w:rsidDel="00000000" w:rsidR="00000000" w:rsidRPr="00000000">
        <w:rPr>
          <w:sz w:val="24"/>
          <w:szCs w:val="24"/>
          <w:rtl w:val="0"/>
        </w:rPr>
        <w:t xml:space="preserve">: Resist the urge to bombard them with your side of the story or proof of your ex's lies. Let them come to trust you organically. Over time, consistent love and honesty can outweigh months or years of alienation.</w:t>
      </w:r>
    </w:p>
    <w:p w:rsidR="00000000" w:rsidDel="00000000" w:rsidP="00000000" w:rsidRDefault="00000000" w:rsidRPr="00000000" w14:paraId="00000736">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26"/>
          <w:szCs w:val="26"/>
        </w:rPr>
      </w:pPr>
      <w:bookmarkStart w:colFirst="0" w:colLast="0" w:name="_tznpu4jhp6cw" w:id="362"/>
      <w:bookmarkEnd w:id="362"/>
      <w:r w:rsidDel="00000000" w:rsidR="00000000" w:rsidRPr="00000000">
        <w:rPr>
          <w:b w:val="1"/>
          <w:color w:val="000000"/>
          <w:sz w:val="26"/>
          <w:szCs w:val="26"/>
          <w:rtl w:val="0"/>
        </w:rPr>
        <w:t xml:space="preserve">2. Extended Family and Friends</w:t>
      </w:r>
    </w:p>
    <w:p w:rsidR="00000000" w:rsidDel="00000000" w:rsidP="00000000" w:rsidRDefault="00000000" w:rsidRPr="00000000" w14:paraId="00000737">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b w:val="1"/>
          <w:sz w:val="24"/>
          <w:szCs w:val="24"/>
          <w:rtl w:val="0"/>
        </w:rPr>
        <w:t xml:space="preserve">Sorting Who Supported You</w:t>
      </w:r>
      <w:r w:rsidDel="00000000" w:rsidR="00000000" w:rsidRPr="00000000">
        <w:rPr>
          <w:sz w:val="24"/>
          <w:szCs w:val="24"/>
          <w:rtl w:val="0"/>
        </w:rPr>
        <w:t xml:space="preserve">: Some relatives or friends took your side, while others sided with your ex or stayed "neutral" in a way that felt like a betrayal. Deciding how to handle these relationships is part of redefining your social sphere.</w:t>
      </w:r>
    </w:p>
    <w:p w:rsidR="00000000" w:rsidDel="00000000" w:rsidP="00000000" w:rsidRDefault="00000000" w:rsidRPr="00000000" w14:paraId="00000738">
      <w:pPr>
        <w:numPr>
          <w:ilvl w:val="0"/>
          <w:numId w:val="416"/>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Boundaries</w:t>
      </w:r>
      <w:r w:rsidDel="00000000" w:rsidR="00000000" w:rsidRPr="00000000">
        <w:rPr>
          <w:sz w:val="24"/>
          <w:szCs w:val="24"/>
          <w:rtl w:val="0"/>
        </w:rPr>
        <w:t xml:space="preserve">: If certain family members repeated the other party's false claims or contributed to your psychological harm, you might decide to limit contact or set rules about how/when they see your children.</w:t>
      </w:r>
    </w:p>
    <w:p w:rsidR="00000000" w:rsidDel="00000000" w:rsidP="00000000" w:rsidRDefault="00000000" w:rsidRPr="00000000" w14:paraId="00000739">
      <w:pPr>
        <w:numPr>
          <w:ilvl w:val="0"/>
          <w:numId w:val="416"/>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b w:val="1"/>
          <w:sz w:val="24"/>
          <w:szCs w:val="24"/>
          <w:rtl w:val="0"/>
        </w:rPr>
        <w:t xml:space="preserve">Re-Establishing Bonds</w:t>
      </w:r>
      <w:r w:rsidDel="00000000" w:rsidR="00000000" w:rsidRPr="00000000">
        <w:rPr>
          <w:sz w:val="24"/>
          <w:szCs w:val="24"/>
          <w:rtl w:val="0"/>
        </w:rPr>
        <w:t xml:space="preserve">: Conversely, if old friends withdrew because they didn't know how to handle the drama, you might consider reconnecting—provided they're respectful of your boundaries now.</w:t>
      </w:r>
    </w:p>
    <w:p w:rsidR="00000000" w:rsidDel="00000000" w:rsidP="00000000" w:rsidRDefault="00000000" w:rsidRPr="00000000" w14:paraId="0000073A">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b w:val="1"/>
          <w:sz w:val="24"/>
          <w:szCs w:val="24"/>
          <w:rtl w:val="0"/>
        </w:rPr>
        <w:t xml:space="preserve">Building New Social Ties</w:t>
      </w:r>
      <w:r w:rsidDel="00000000" w:rsidR="00000000" w:rsidRPr="00000000">
        <w:rPr>
          <w:sz w:val="24"/>
          <w:szCs w:val="24"/>
          <w:rtl w:val="0"/>
        </w:rPr>
        <w:t xml:space="preserve">: Some separations prompt a total reset of your social life. Maybe you left a shared hometown, or your former spouse's manipulations turned neighbors against you. Seek out communities aligned with your interests—like a church group, hiking club, or local volunteer program. Replacing or supplementing old circles allows for a fresh start.</w:t>
      </w:r>
    </w:p>
    <w:p w:rsidR="00000000" w:rsidDel="00000000" w:rsidP="00000000" w:rsidRDefault="00000000" w:rsidRPr="00000000" w14:paraId="0000073B">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26"/>
          <w:szCs w:val="26"/>
        </w:rPr>
      </w:pPr>
      <w:bookmarkStart w:colFirst="0" w:colLast="0" w:name="_4j41oxit4v4w" w:id="363"/>
      <w:bookmarkEnd w:id="363"/>
      <w:r w:rsidDel="00000000" w:rsidR="00000000" w:rsidRPr="00000000">
        <w:rPr>
          <w:b w:val="1"/>
          <w:color w:val="000000"/>
          <w:sz w:val="26"/>
          <w:szCs w:val="26"/>
          <w:rtl w:val="0"/>
        </w:rPr>
        <w:t xml:space="preserve">3. Setting Healthy Boundaries</w:t>
      </w:r>
    </w:p>
    <w:p w:rsidR="00000000" w:rsidDel="00000000" w:rsidP="00000000" w:rsidRDefault="00000000" w:rsidRPr="00000000" w14:paraId="0000073C">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b w:val="1"/>
          <w:sz w:val="24"/>
          <w:szCs w:val="24"/>
          <w:rtl w:val="0"/>
        </w:rPr>
        <w:t xml:space="preserve">When People Ask</w:t>
      </w:r>
      <w:r w:rsidDel="00000000" w:rsidR="00000000" w:rsidRPr="00000000">
        <w:rPr>
          <w:sz w:val="24"/>
          <w:szCs w:val="24"/>
          <w:rtl w:val="0"/>
        </w:rPr>
        <w:t xml:space="preserve">: People can be curious or prying. You might choose a polite, minimal script: "It was a challenging time, but I'm focusing on the future now." Share details only with those you trust.</w:t>
      </w:r>
    </w:p>
    <w:p w:rsidR="00000000" w:rsidDel="00000000" w:rsidP="00000000" w:rsidRDefault="00000000" w:rsidRPr="00000000" w14:paraId="0000073D">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b w:val="1"/>
          <w:sz w:val="24"/>
          <w:szCs w:val="24"/>
          <w:rtl w:val="0"/>
        </w:rPr>
        <w:t xml:space="preserve">Protecting Your Children's Privacy</w:t>
      </w:r>
      <w:r w:rsidDel="00000000" w:rsidR="00000000" w:rsidRPr="00000000">
        <w:rPr>
          <w:sz w:val="24"/>
          <w:szCs w:val="24"/>
          <w:rtl w:val="0"/>
        </w:rPr>
        <w:t xml:space="preserve">: If your ex's attorney publicly filed your kids' medical or therapy records, you know how intrusive that can feel. Going forward, redacting names or using initials in official documents helps. Also, ensure teachers and babysitters understand not to disclose personal info about your child to random inquirers.</w:t>
      </w:r>
    </w:p>
    <w:p w:rsidR="00000000" w:rsidDel="00000000" w:rsidP="00000000" w:rsidRDefault="00000000" w:rsidRPr="00000000" w14:paraId="0000073E">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b w:val="1"/>
          <w:sz w:val="24"/>
          <w:szCs w:val="24"/>
          <w:rtl w:val="0"/>
        </w:rPr>
        <w:t xml:space="preserve">Navigating Family Events</w:t>
      </w:r>
      <w:r w:rsidDel="00000000" w:rsidR="00000000" w:rsidRPr="00000000">
        <w:rPr>
          <w:sz w:val="24"/>
          <w:szCs w:val="24"/>
          <w:rtl w:val="0"/>
        </w:rPr>
        <w:t xml:space="preserve">: If you're invited to a wedding or holiday where your ex or in-laws attend, plan how to manage interactions. Sometimes, a quick "hello" and then remaining across the room is best. Boundaries help avoid re-triggering old trauma.</w:t>
      </w:r>
    </w:p>
    <w:p w:rsidR="00000000" w:rsidDel="00000000" w:rsidP="00000000" w:rsidRDefault="00000000" w:rsidRPr="00000000" w14:paraId="0000073F">
      <w:pPr>
        <w:pStyle w:val="Heading2"/>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sz w:val="34"/>
          <w:szCs w:val="34"/>
        </w:rPr>
      </w:pPr>
      <w:bookmarkStart w:colFirst="0" w:colLast="0" w:name="_oqin2bn2nb68" w:id="364"/>
      <w:bookmarkEnd w:id="364"/>
      <w:r w:rsidDel="00000000" w:rsidR="00000000" w:rsidRPr="00000000">
        <w:rPr>
          <w:b w:val="1"/>
          <w:sz w:val="34"/>
          <w:szCs w:val="34"/>
          <w:rtl w:val="0"/>
        </w:rPr>
        <w:t xml:space="preserve">Embracing Single Life and Future Possibilities</w:t>
      </w:r>
    </w:p>
    <w:p w:rsidR="00000000" w:rsidDel="00000000" w:rsidP="00000000" w:rsidRDefault="00000000" w:rsidRPr="00000000" w14:paraId="00000740">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26"/>
          <w:szCs w:val="26"/>
        </w:rPr>
      </w:pPr>
      <w:bookmarkStart w:colFirst="0" w:colLast="0" w:name="_stktcdpsyj2o" w:id="365"/>
      <w:bookmarkEnd w:id="365"/>
      <w:r w:rsidDel="00000000" w:rsidR="00000000" w:rsidRPr="00000000">
        <w:rPr>
          <w:b w:val="1"/>
          <w:color w:val="000000"/>
          <w:sz w:val="26"/>
          <w:szCs w:val="26"/>
          <w:rtl w:val="0"/>
        </w:rPr>
        <w:t xml:space="preserve">1. Dating Again</w:t>
      </w:r>
    </w:p>
    <w:p w:rsidR="00000000" w:rsidDel="00000000" w:rsidP="00000000" w:rsidRDefault="00000000" w:rsidRPr="00000000" w14:paraId="00000741">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Though not everyone chooses to date right away, the possibility will arise. Re-entering a romantic partnership can bring excitement, fear, or both.</w:t>
      </w:r>
    </w:p>
    <w:p w:rsidR="00000000" w:rsidDel="00000000" w:rsidP="00000000" w:rsidRDefault="00000000" w:rsidRPr="00000000" w14:paraId="00000742">
      <w:pPr>
        <w:numPr>
          <w:ilvl w:val="0"/>
          <w:numId w:val="146"/>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Mental Resilience</w:t>
      </w:r>
      <w:r w:rsidDel="00000000" w:rsidR="00000000" w:rsidRPr="00000000">
        <w:rPr>
          <w:sz w:val="24"/>
          <w:szCs w:val="24"/>
          <w:rtl w:val="0"/>
        </w:rPr>
        <w:t xml:space="preserve">: Ask yourself if you've processed enough grief and anger to date without transferring that onto a new partner. Therapy or introspection can help determine readiness.</w:t>
      </w:r>
    </w:p>
    <w:p w:rsidR="00000000" w:rsidDel="00000000" w:rsidP="00000000" w:rsidRDefault="00000000" w:rsidRPr="00000000" w14:paraId="00000743">
      <w:pPr>
        <w:numPr>
          <w:ilvl w:val="0"/>
          <w:numId w:val="146"/>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Healthy Relationship Signs</w:t>
      </w:r>
      <w:r w:rsidDel="00000000" w:rsidR="00000000" w:rsidRPr="00000000">
        <w:rPr>
          <w:sz w:val="24"/>
          <w:szCs w:val="24"/>
          <w:rtl w:val="0"/>
        </w:rPr>
        <w:t xml:space="preserve">: Watch for red flags reminiscent of your past relationships, such as controlling behaviors or love-bombing. Conversely, look for green flags—respect for your boundaries, genuine empathy, and consistent follow-through.</w:t>
      </w:r>
    </w:p>
    <w:p w:rsidR="00000000" w:rsidDel="00000000" w:rsidP="00000000" w:rsidRDefault="00000000" w:rsidRPr="00000000" w14:paraId="00000744">
      <w:pPr>
        <w:numPr>
          <w:ilvl w:val="0"/>
          <w:numId w:val="146"/>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b w:val="1"/>
          <w:sz w:val="24"/>
          <w:szCs w:val="24"/>
          <w:rtl w:val="0"/>
        </w:rPr>
        <w:t xml:space="preserve">Safety Considerations</w:t>
      </w:r>
      <w:r w:rsidDel="00000000" w:rsidR="00000000" w:rsidRPr="00000000">
        <w:rPr>
          <w:sz w:val="24"/>
          <w:szCs w:val="24"/>
          <w:rtl w:val="0"/>
        </w:rPr>
        <w:t xml:space="preserve">: If the other party is still volatile or controlling, you might keep your dating life private initially, avoiding drama or infiltration. Possibly talk to a DV advocate about how to discreetly meet new people.</w:t>
      </w:r>
    </w:p>
    <w:p w:rsidR="00000000" w:rsidDel="00000000" w:rsidP="00000000" w:rsidRDefault="00000000" w:rsidRPr="00000000" w14:paraId="00000745">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26"/>
          <w:szCs w:val="26"/>
        </w:rPr>
      </w:pPr>
      <w:bookmarkStart w:colFirst="0" w:colLast="0" w:name="_21v6aohj93yi" w:id="366"/>
      <w:bookmarkEnd w:id="366"/>
      <w:r w:rsidDel="00000000" w:rsidR="00000000" w:rsidRPr="00000000">
        <w:rPr>
          <w:b w:val="1"/>
          <w:color w:val="000000"/>
          <w:sz w:val="26"/>
          <w:szCs w:val="26"/>
          <w:rtl w:val="0"/>
        </w:rPr>
        <w:t xml:space="preserve">2. Self-Discovery</w:t>
      </w:r>
    </w:p>
    <w:p w:rsidR="00000000" w:rsidDel="00000000" w:rsidP="00000000" w:rsidRDefault="00000000" w:rsidRPr="00000000" w14:paraId="00000746">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b w:val="1"/>
          <w:sz w:val="24"/>
          <w:szCs w:val="24"/>
          <w:rtl w:val="0"/>
        </w:rPr>
        <w:t xml:space="preserve">New Hobbies or Classes</w:t>
      </w:r>
      <w:r w:rsidDel="00000000" w:rsidR="00000000" w:rsidRPr="00000000">
        <w:rPr>
          <w:sz w:val="24"/>
          <w:szCs w:val="24"/>
          <w:rtl w:val="0"/>
        </w:rPr>
        <w:t xml:space="preserve">: The time once spent battling depositions or meltdown phone calls can now be devoted to pursuits that enrich your spirit. Explore painting, dance, or even a coding course. You may discover talents or passions suppressed during an oppressive marriage.</w:t>
      </w:r>
    </w:p>
    <w:p w:rsidR="00000000" w:rsidDel="00000000" w:rsidP="00000000" w:rsidRDefault="00000000" w:rsidRPr="00000000" w14:paraId="00000747">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b w:val="1"/>
          <w:sz w:val="24"/>
          <w:szCs w:val="24"/>
          <w:rtl w:val="0"/>
        </w:rPr>
        <w:t xml:space="preserve">Volunteering</w:t>
      </w:r>
      <w:r w:rsidDel="00000000" w:rsidR="00000000" w:rsidRPr="00000000">
        <w:rPr>
          <w:sz w:val="24"/>
          <w:szCs w:val="24"/>
          <w:rtl w:val="0"/>
        </w:rPr>
        <w:t xml:space="preserve">: Contributing to a cause—like an animal shelter, local charity, or community center—often boosts self-esteem and provides social connections. Surviving a tumultuous divorce can sharpen your compassion; volunteering channels that empathy productively.</w:t>
      </w:r>
    </w:p>
    <w:p w:rsidR="00000000" w:rsidDel="00000000" w:rsidP="00000000" w:rsidRDefault="00000000" w:rsidRPr="00000000" w14:paraId="00000748">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b w:val="1"/>
          <w:sz w:val="24"/>
          <w:szCs w:val="24"/>
          <w:rtl w:val="0"/>
        </w:rPr>
        <w:t xml:space="preserve">Personal Growth Projects</w:t>
      </w:r>
      <w:r w:rsidDel="00000000" w:rsidR="00000000" w:rsidRPr="00000000">
        <w:rPr>
          <w:sz w:val="24"/>
          <w:szCs w:val="24"/>
          <w:rtl w:val="0"/>
        </w:rPr>
        <w:t xml:space="preserve">: Maybe you want to run a 5K or learn a language. Setting tangible goals fosters forward momentum. Every new skill or interest builds confidence you might have lost in the divorce war.</w:t>
      </w:r>
    </w:p>
    <w:p w:rsidR="00000000" w:rsidDel="00000000" w:rsidP="00000000" w:rsidRDefault="00000000" w:rsidRPr="00000000" w14:paraId="00000749">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26"/>
          <w:szCs w:val="26"/>
        </w:rPr>
      </w:pPr>
      <w:bookmarkStart w:colFirst="0" w:colLast="0" w:name="_q0nb8d95hmbn" w:id="367"/>
      <w:bookmarkEnd w:id="367"/>
      <w:r w:rsidDel="00000000" w:rsidR="00000000" w:rsidRPr="00000000">
        <w:rPr>
          <w:b w:val="1"/>
          <w:color w:val="000000"/>
          <w:sz w:val="26"/>
          <w:szCs w:val="26"/>
          <w:rtl w:val="0"/>
        </w:rPr>
        <w:t xml:space="preserve">3. Milestones and Rituals</w:t>
      </w:r>
    </w:p>
    <w:p w:rsidR="00000000" w:rsidDel="00000000" w:rsidP="00000000" w:rsidRDefault="00000000" w:rsidRPr="00000000" w14:paraId="0000074A">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Symbols can help you let go of the past and celebrate new beginnings:</w:t>
      </w:r>
    </w:p>
    <w:p w:rsidR="00000000" w:rsidDel="00000000" w:rsidP="00000000" w:rsidRDefault="00000000" w:rsidRPr="00000000" w14:paraId="0000074B">
      <w:pPr>
        <w:numPr>
          <w:ilvl w:val="0"/>
          <w:numId w:val="252"/>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Burning Old Documents</w:t>
      </w:r>
      <w:r w:rsidDel="00000000" w:rsidR="00000000" w:rsidRPr="00000000">
        <w:rPr>
          <w:sz w:val="24"/>
          <w:szCs w:val="24"/>
          <w:rtl w:val="0"/>
        </w:rPr>
        <w:t xml:space="preserve">: Some find closure by ceremonially shredding or burning photocopies of old legal filings (while, of course, preserving official copies you might still need). The gesture can be cathartic, signifying you won't let those papers define you anymore.</w:t>
      </w:r>
    </w:p>
    <w:p w:rsidR="00000000" w:rsidDel="00000000" w:rsidP="00000000" w:rsidRDefault="00000000" w:rsidRPr="00000000" w14:paraId="0000074C">
      <w:pPr>
        <w:numPr>
          <w:ilvl w:val="0"/>
          <w:numId w:val="252"/>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Letter to Your Future Self</w:t>
      </w:r>
      <w:r w:rsidDel="00000000" w:rsidR="00000000" w:rsidRPr="00000000">
        <w:rPr>
          <w:sz w:val="24"/>
          <w:szCs w:val="24"/>
          <w:rtl w:val="0"/>
        </w:rPr>
        <w:t xml:space="preserve">: Write a letter describing how you envision your life in one year. Revisit it periodically to check your progress.</w:t>
      </w:r>
    </w:p>
    <w:p w:rsidR="00000000" w:rsidDel="00000000" w:rsidP="00000000" w:rsidRDefault="00000000" w:rsidRPr="00000000" w14:paraId="0000074D">
      <w:pPr>
        <w:numPr>
          <w:ilvl w:val="0"/>
          <w:numId w:val="252"/>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b w:val="1"/>
          <w:sz w:val="24"/>
          <w:szCs w:val="24"/>
          <w:rtl w:val="0"/>
        </w:rPr>
        <w:t xml:space="preserve">Celebratory or Healing Trips</w:t>
      </w:r>
      <w:r w:rsidDel="00000000" w:rsidR="00000000" w:rsidRPr="00000000">
        <w:rPr>
          <w:sz w:val="24"/>
          <w:szCs w:val="24"/>
          <w:rtl w:val="0"/>
        </w:rPr>
        <w:t xml:space="preserve">: If finances allow, consider a short getaway or "healing retreat." This might be as simple as a hiking weekend or as elaborate as an international trip. The goal is to step out of your environment and breathe.</w:t>
      </w:r>
    </w:p>
    <w:p w:rsidR="00000000" w:rsidDel="00000000" w:rsidP="00000000" w:rsidRDefault="00000000" w:rsidRPr="00000000" w14:paraId="0000074E">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26"/>
          <w:szCs w:val="26"/>
        </w:rPr>
      </w:pPr>
      <w:bookmarkStart w:colFirst="0" w:colLast="0" w:name="_khy6n7fw8bkg" w:id="368"/>
      <w:bookmarkEnd w:id="368"/>
      <w:r w:rsidDel="00000000" w:rsidR="00000000" w:rsidRPr="00000000">
        <w:rPr>
          <w:b w:val="1"/>
          <w:color w:val="000000"/>
          <w:sz w:val="26"/>
          <w:szCs w:val="26"/>
          <w:rtl w:val="0"/>
        </w:rPr>
        <w:t xml:space="preserve">4. Confirming Final Property and Financial Executions</w:t>
      </w:r>
    </w:p>
    <w:p w:rsidR="00000000" w:rsidDel="00000000" w:rsidP="00000000" w:rsidRDefault="00000000" w:rsidRPr="00000000" w14:paraId="0000074F">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Before finalizing this new chapter, ensure all legal directives from your divorce decree have been carried out:</w:t>
      </w:r>
    </w:p>
    <w:p w:rsidR="00000000" w:rsidDel="00000000" w:rsidP="00000000" w:rsidRDefault="00000000" w:rsidRPr="00000000" w14:paraId="00000750">
      <w:pPr>
        <w:numPr>
          <w:ilvl w:val="0"/>
          <w:numId w:val="14"/>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Check Liens</w:t>
      </w:r>
      <w:r w:rsidDel="00000000" w:rsidR="00000000" w:rsidRPr="00000000">
        <w:rPr>
          <w:sz w:val="24"/>
          <w:szCs w:val="24"/>
          <w:rtl w:val="0"/>
        </w:rPr>
        <w:t xml:space="preserve">: If the decree says your spouse must remove a lien from your shared property, confirm it with the county recorder or relevant registry. Failure to do so can haunt you years later.</w:t>
      </w:r>
    </w:p>
    <w:p w:rsidR="00000000" w:rsidDel="00000000" w:rsidP="00000000" w:rsidRDefault="00000000" w:rsidRPr="00000000" w14:paraId="00000751">
      <w:pPr>
        <w:numPr>
          <w:ilvl w:val="0"/>
          <w:numId w:val="14"/>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Mortgage Transfers</w:t>
      </w:r>
      <w:r w:rsidDel="00000000" w:rsidR="00000000" w:rsidRPr="00000000">
        <w:rPr>
          <w:sz w:val="24"/>
          <w:szCs w:val="24"/>
          <w:rtl w:val="0"/>
        </w:rPr>
        <w:t xml:space="preserve">: If the divorce states your former spouse must refinance the mortgage solely in their name, verify that it happened. Otherwise, a default can hurt your credit.</w:t>
      </w:r>
    </w:p>
    <w:p w:rsidR="00000000" w:rsidDel="00000000" w:rsidP="00000000" w:rsidRDefault="00000000" w:rsidRPr="00000000" w14:paraId="00000752">
      <w:pPr>
        <w:numPr>
          <w:ilvl w:val="0"/>
          <w:numId w:val="14"/>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Retirement or Account Splits</w:t>
      </w:r>
      <w:r w:rsidDel="00000000" w:rsidR="00000000" w:rsidRPr="00000000">
        <w:rPr>
          <w:sz w:val="24"/>
          <w:szCs w:val="24"/>
          <w:rtl w:val="0"/>
        </w:rPr>
        <w:t xml:space="preserve">: If you were supposed to receive part of a 401(k) or other asset, get official statements or QDRO (qualified domestic relations order) documentation. Sometimes, exes stall or ignore the paperwork.</w:t>
      </w:r>
    </w:p>
    <w:p w:rsidR="00000000" w:rsidDel="00000000" w:rsidP="00000000" w:rsidRDefault="00000000" w:rsidRPr="00000000" w14:paraId="00000753">
      <w:pPr>
        <w:numPr>
          <w:ilvl w:val="0"/>
          <w:numId w:val="14"/>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b w:val="1"/>
          <w:sz w:val="24"/>
          <w:szCs w:val="24"/>
          <w:rtl w:val="0"/>
        </w:rPr>
        <w:t xml:space="preserve">Tax Liabilities</w:t>
      </w:r>
      <w:r w:rsidDel="00000000" w:rsidR="00000000" w:rsidRPr="00000000">
        <w:rPr>
          <w:sz w:val="24"/>
          <w:szCs w:val="24"/>
          <w:rtl w:val="0"/>
        </w:rPr>
        <w:t xml:space="preserve">: Make sure any joint tax debt is settled or transferred as ordered. Also, confirm who can claim the children as dependents on future returns.</w:t>
      </w:r>
    </w:p>
    <w:p w:rsidR="00000000" w:rsidDel="00000000" w:rsidP="00000000" w:rsidRDefault="00000000" w:rsidRPr="00000000" w14:paraId="00000754">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Handling these tasks promptly prevents future financial entanglements. Think of it as tying up all the loose ends so your life's restart isn't derailed by an old property or debt bomb waiting to explode.</w:t>
      </w:r>
    </w:p>
    <w:p w:rsidR="00000000" w:rsidDel="00000000" w:rsidP="00000000" w:rsidRDefault="00000000" w:rsidRPr="00000000" w14:paraId="00000755">
      <w:pPr>
        <w:pStyle w:val="Heading1"/>
        <w:keepNext w:val="0"/>
        <w:keepLines w:val="0"/>
        <w:pBdr>
          <w:top w:color="auto" w:space="0" w:sz="0" w:val="none"/>
          <w:left w:color="auto" w:space="0" w:sz="0" w:val="none"/>
          <w:bottom w:color="auto" w:space="0" w:sz="0" w:val="none"/>
          <w:right w:color="auto" w:space="0" w:sz="0" w:val="none"/>
          <w:between w:color="auto" w:space="0" w:sz="0" w:val="none"/>
        </w:pBdr>
        <w:spacing w:after="240" w:before="0" w:line="360" w:lineRule="auto"/>
        <w:rPr>
          <w:b w:val="1"/>
          <w:sz w:val="34"/>
          <w:szCs w:val="34"/>
        </w:rPr>
      </w:pPr>
      <w:bookmarkStart w:colFirst="0" w:colLast="0" w:name="_47r6y2v0lafn" w:id="369"/>
      <w:bookmarkEnd w:id="369"/>
      <w:r w:rsidDel="00000000" w:rsidR="00000000" w:rsidRPr="00000000">
        <w:rPr>
          <w:b w:val="1"/>
          <w:sz w:val="34"/>
          <w:szCs w:val="34"/>
          <w:rtl w:val="0"/>
        </w:rPr>
        <w:t xml:space="preserve">Conclusion: Embracing the Journey to Wholeness</w:t>
      </w:r>
    </w:p>
    <w:p w:rsidR="00000000" w:rsidDel="00000000" w:rsidP="00000000" w:rsidRDefault="00000000" w:rsidRPr="00000000" w14:paraId="00000756">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Rebuilding after a chaotic dissolution can be an arduous quest, but it also symbolizes liberation. Each section—acceptance, financial renewal, family redefinition, discovering new horizons, verifying final property or debt closures—represents a piece of the puzzle that reconstructs your life. If you overcame sabotage, repeated DCFS calls, or manipulative attorneys brandishing your child's private records, the post-divorce phase may carry lingering fear or anger. Yet, this stage also brims with potential for healing, deeper self-awareness, and forging a more stable path.</w:t>
      </w:r>
    </w:p>
    <w:p w:rsidR="00000000" w:rsidDel="00000000" w:rsidP="00000000" w:rsidRDefault="00000000" w:rsidRPr="00000000" w14:paraId="00000757">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Sometimes, you'll have setbacks—flashbacks of the other party's cruelty, a last-minute property snag, or a meltdown when your child asks tough questions. That's normal. The journey to wholeness isn't a linear staircase but a winding road with dips and turns. The key is to keep moving forward, leaning on professional and personal support networks as needed.</w:t>
      </w:r>
    </w:p>
    <w:p w:rsidR="00000000" w:rsidDel="00000000" w:rsidP="00000000" w:rsidRDefault="00000000" w:rsidRPr="00000000" w14:paraId="00000758">
      <w:pPr>
        <w:numPr>
          <w:ilvl w:val="0"/>
          <w:numId w:val="353"/>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Reflect</w:t>
      </w:r>
      <w:r w:rsidDel="00000000" w:rsidR="00000000" w:rsidRPr="00000000">
        <w:rPr>
          <w:sz w:val="24"/>
          <w:szCs w:val="24"/>
          <w:rtl w:val="0"/>
        </w:rPr>
        <w:t xml:space="preserve">: Recognize how far you've come. Surviving a stressful or abusive split demonstrates tenacity.</w:t>
      </w:r>
    </w:p>
    <w:p w:rsidR="00000000" w:rsidDel="00000000" w:rsidP="00000000" w:rsidRDefault="00000000" w:rsidRPr="00000000" w14:paraId="00000759">
      <w:pPr>
        <w:numPr>
          <w:ilvl w:val="0"/>
          <w:numId w:val="353"/>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Reinvest in Yourself</w:t>
      </w:r>
      <w:r w:rsidDel="00000000" w:rsidR="00000000" w:rsidRPr="00000000">
        <w:rPr>
          <w:sz w:val="24"/>
          <w:szCs w:val="24"/>
          <w:rtl w:val="0"/>
        </w:rPr>
        <w:t xml:space="preserve">: Whether it's therapy, career-building, or new friendships, you have the right to invest energy in your own growth and joy.</w:t>
      </w:r>
    </w:p>
    <w:p w:rsidR="00000000" w:rsidDel="00000000" w:rsidP="00000000" w:rsidRDefault="00000000" w:rsidRPr="00000000" w14:paraId="0000075A">
      <w:pPr>
        <w:numPr>
          <w:ilvl w:val="0"/>
          <w:numId w:val="353"/>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Reinforce Boundaries</w:t>
      </w:r>
      <w:r w:rsidDel="00000000" w:rsidR="00000000" w:rsidRPr="00000000">
        <w:rPr>
          <w:sz w:val="24"/>
          <w:szCs w:val="24"/>
          <w:rtl w:val="0"/>
        </w:rPr>
        <w:t xml:space="preserve">: Keep negative influences at bay. Shield your child from manipulative tactics or unhealthy relationships.</w:t>
      </w:r>
    </w:p>
    <w:p w:rsidR="00000000" w:rsidDel="00000000" w:rsidP="00000000" w:rsidRDefault="00000000" w:rsidRPr="00000000" w14:paraId="0000075B">
      <w:pPr>
        <w:numPr>
          <w:ilvl w:val="0"/>
          <w:numId w:val="353"/>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b w:val="1"/>
          <w:sz w:val="24"/>
          <w:szCs w:val="24"/>
          <w:rtl w:val="0"/>
        </w:rPr>
        <w:t xml:space="preserve">Revisit Goals</w:t>
      </w:r>
      <w:r w:rsidDel="00000000" w:rsidR="00000000" w:rsidRPr="00000000">
        <w:rPr>
          <w:sz w:val="24"/>
          <w:szCs w:val="24"/>
          <w:rtl w:val="0"/>
        </w:rPr>
        <w:t xml:space="preserve">: Periodically check your personal and financial goals. Are you regaining stability? Are your children thriving? Adjust as needed.</w:t>
      </w:r>
    </w:p>
    <w:p w:rsidR="00000000" w:rsidDel="00000000" w:rsidP="00000000" w:rsidRDefault="00000000" w:rsidRPr="00000000" w14:paraId="0000075C">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Remember that your story doesn't end with the final decree or the last meltdown. You're now the architect of a new life chapter, free to shape a world that allows for healing, independence, and genuine happiness. Yes, it can be terrifying to step into the unknown, but it can also be exhilarating to discover you are capable of so much more than you once believed.</w:t>
      </w:r>
    </w:p>
    <w:p w:rsidR="00000000" w:rsidDel="00000000" w:rsidP="00000000" w:rsidRDefault="00000000" w:rsidRPr="00000000" w14:paraId="0000075D">
      <w:pPr>
        <w:pBdr>
          <w:top w:color="auto" w:space="0" w:sz="0" w:val="none"/>
          <w:left w:color="auto" w:space="0" w:sz="0" w:val="none"/>
          <w:bottom w:color="auto" w:space="0" w:sz="0" w:val="none"/>
          <w:right w:color="auto" w:space="0" w:sz="0" w:val="none"/>
          <w:between w:color="auto" w:space="0" w:sz="0" w:val="none"/>
        </w:pBdr>
        <w:spacing w:after="280" w:line="360" w:lineRule="auto"/>
        <w:ind w:left="600" w:firstLine="0"/>
        <w:rPr>
          <w:sz w:val="24"/>
          <w:szCs w:val="24"/>
        </w:rPr>
      </w:pPr>
      <w:r w:rsidDel="00000000" w:rsidR="00000000" w:rsidRPr="00000000">
        <w:rPr>
          <w:sz w:val="24"/>
          <w:szCs w:val="24"/>
          <w:rtl w:val="0"/>
        </w:rPr>
        <w:t xml:space="preserve">"One day, in retrospect, the years of struggle will strike you as the most beautiful."</w:t>
        <w:br w:type="textWrapping"/>
        <w:t xml:space="preserve">– Sigmund Freud</w:t>
      </w:r>
    </w:p>
    <w:p w:rsidR="00000000" w:rsidDel="00000000" w:rsidP="00000000" w:rsidRDefault="00000000" w:rsidRPr="00000000" w14:paraId="0000075E">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While Freud's words might feel extreme when you recall the heartbreak and legal chaos you have experienced, they hint at a hopeful future: You can emerge stronger, wiser, and more empathic, having navigated storms that would overwhelm many. Let that possibility guide you as you rebuild, step by step, forging a life that belongs to you and your children—unburdened, at long last, by the weight of war.</w:t>
      </w:r>
    </w:p>
    <w:p w:rsidR="00000000" w:rsidDel="00000000" w:rsidP="00000000" w:rsidRDefault="00000000" w:rsidRPr="00000000" w14:paraId="0000075F">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26"/>
          <w:szCs w:val="26"/>
        </w:rPr>
      </w:pPr>
      <w:bookmarkStart w:colFirst="0" w:colLast="0" w:name="_vqa1c22pu3l4" w:id="370"/>
      <w:bookmarkEnd w:id="370"/>
      <w:r w:rsidDel="00000000" w:rsidR="00000000" w:rsidRPr="00000000">
        <w:rPr>
          <w:b w:val="1"/>
          <w:color w:val="000000"/>
          <w:sz w:val="26"/>
          <w:szCs w:val="26"/>
          <w:rtl w:val="0"/>
        </w:rPr>
        <w:t xml:space="preserve">Final Words of Encouragement</w:t>
      </w:r>
    </w:p>
    <w:p w:rsidR="00000000" w:rsidDel="00000000" w:rsidP="00000000" w:rsidRDefault="00000000" w:rsidRPr="00000000" w14:paraId="00000760">
      <w:pPr>
        <w:numPr>
          <w:ilvl w:val="0"/>
          <w:numId w:val="389"/>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Acknowledge</w:t>
      </w:r>
      <w:r w:rsidDel="00000000" w:rsidR="00000000" w:rsidRPr="00000000">
        <w:rPr>
          <w:sz w:val="24"/>
          <w:szCs w:val="24"/>
          <w:rtl w:val="0"/>
        </w:rPr>
        <w:t xml:space="preserve">: The end of a tumultuous divorce can leave scars, but scars often signify healing.</w:t>
      </w:r>
    </w:p>
    <w:p w:rsidR="00000000" w:rsidDel="00000000" w:rsidP="00000000" w:rsidRDefault="00000000" w:rsidRPr="00000000" w14:paraId="00000761">
      <w:pPr>
        <w:numPr>
          <w:ilvl w:val="0"/>
          <w:numId w:val="389"/>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Allow</w:t>
      </w:r>
      <w:r w:rsidDel="00000000" w:rsidR="00000000" w:rsidRPr="00000000">
        <w:rPr>
          <w:sz w:val="24"/>
          <w:szCs w:val="24"/>
          <w:rtl w:val="0"/>
        </w:rPr>
        <w:t xml:space="preserve">: Give yourself permission to feel relief, sadness, anger, and hope. Emotions are valid.</w:t>
      </w:r>
    </w:p>
    <w:p w:rsidR="00000000" w:rsidDel="00000000" w:rsidP="00000000" w:rsidRDefault="00000000" w:rsidRPr="00000000" w14:paraId="00000762">
      <w:pPr>
        <w:numPr>
          <w:ilvl w:val="0"/>
          <w:numId w:val="389"/>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Act</w:t>
      </w:r>
      <w:r w:rsidDel="00000000" w:rsidR="00000000" w:rsidRPr="00000000">
        <w:rPr>
          <w:sz w:val="24"/>
          <w:szCs w:val="24"/>
          <w:rtl w:val="0"/>
        </w:rPr>
        <w:t xml:space="preserve">: Convert regrets into lessons, forging a new identity that transcends the turmoil.</w:t>
      </w:r>
    </w:p>
    <w:p w:rsidR="00000000" w:rsidDel="00000000" w:rsidP="00000000" w:rsidRDefault="00000000" w:rsidRPr="00000000" w14:paraId="00000763">
      <w:pPr>
        <w:numPr>
          <w:ilvl w:val="0"/>
          <w:numId w:val="389"/>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b w:val="1"/>
          <w:sz w:val="24"/>
          <w:szCs w:val="24"/>
          <w:rtl w:val="0"/>
        </w:rPr>
        <w:t xml:space="preserve">Affirm</w:t>
      </w:r>
      <w:r w:rsidDel="00000000" w:rsidR="00000000" w:rsidRPr="00000000">
        <w:rPr>
          <w:sz w:val="24"/>
          <w:szCs w:val="24"/>
          <w:rtl w:val="0"/>
        </w:rPr>
        <w:t xml:space="preserve">: You are worthy of peace, security, and joy, no matter what manipulations you endured.</w:t>
      </w:r>
    </w:p>
    <w:p w:rsidR="00000000" w:rsidDel="00000000" w:rsidP="00000000" w:rsidRDefault="00000000" w:rsidRPr="00000000" w14:paraId="00000764">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Through acceptance, financial reorganization, redefinition of family ties, and the choice to embrace new possibilities, you move beyond the battlefield and into a world where you dictate your narrative—not your ex, not the courts, and not the trauma. You shape your destiny from here on with courage and clarity born of hard-won experience.</w:t>
      </w:r>
    </w:p>
    <w:p w:rsidR="00000000" w:rsidDel="00000000" w:rsidP="00000000" w:rsidRDefault="00000000" w:rsidRPr="00000000" w14:paraId="00000765">
      <w:pPr>
        <w:pBdr>
          <w:top w:color="auto" w:space="0" w:sz="0" w:val="none"/>
          <w:left w:color="auto" w:space="0" w:sz="0" w:val="none"/>
          <w:bottom w:color="auto" w:space="0" w:sz="0" w:val="none"/>
          <w:right w:color="auto" w:space="0" w:sz="0" w:val="none"/>
          <w:between w:color="auto" w:space="0" w:sz="0" w:val="none"/>
        </w:pBdr>
        <w:spacing w:after="280" w:line="360" w:lineRule="auto"/>
        <w:ind w:left="720" w:firstLine="0"/>
        <w:rPr>
          <w:b w:val="1"/>
          <w:sz w:val="24"/>
          <w:szCs w:val="24"/>
        </w:rPr>
      </w:pPr>
      <w:r w:rsidDel="00000000" w:rsidR="00000000" w:rsidRPr="00000000">
        <w:rPr>
          <w:i w:val="1"/>
          <w:sz w:val="24"/>
          <w:szCs w:val="24"/>
          <w:rtl w:val="0"/>
        </w:rPr>
        <w:t xml:space="preserve">"Sometimes good things fall apart, so better things can fall together." – </w:t>
      </w:r>
      <w:r w:rsidDel="00000000" w:rsidR="00000000" w:rsidRPr="00000000">
        <w:rPr>
          <w:sz w:val="24"/>
          <w:szCs w:val="24"/>
          <w:rtl w:val="0"/>
        </w:rPr>
        <w:t xml:space="preserve">Marilyn Monroe</w:t>
      </w:r>
      <w:r w:rsidDel="00000000" w:rsidR="00000000" w:rsidRPr="00000000">
        <w:rPr>
          <w:b w:val="1"/>
          <w:sz w:val="24"/>
          <w:szCs w:val="24"/>
          <w:rtl w:val="0"/>
        </w:rPr>
        <w:t xml:space="preserve"> </w:t>
      </w:r>
    </w:p>
    <w:p w:rsidR="00000000" w:rsidDel="00000000" w:rsidP="00000000" w:rsidRDefault="00000000" w:rsidRPr="00000000" w14:paraId="00000766">
      <w:pPr>
        <w:rPr>
          <w:sz w:val="60"/>
          <w:szCs w:val="60"/>
        </w:rPr>
      </w:pPr>
      <w:r w:rsidDel="00000000" w:rsidR="00000000" w:rsidRPr="00000000">
        <w:rPr>
          <w:sz w:val="60"/>
          <w:szCs w:val="60"/>
          <w:rtl w:val="0"/>
        </w:rPr>
        <w:t xml:space="preserve">Chapter 14: Survivors' War Stories </w:t>
      </w:r>
    </w:p>
    <w:p w:rsidR="00000000" w:rsidDel="00000000" w:rsidP="00000000" w:rsidRDefault="00000000" w:rsidRPr="00000000" w14:paraId="00000767">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This chapter offers a space for real-life anecdotes or "case studies" shared by those who have survived harrowing separations—often rife with deception, legal intimidation, parental alienation, or domestic violence. Through hearing these stories, readers gain validation for their own experiences, recognize repeating patterns or tactics, and take heart in how others overcame (or are still confronting) similar challenges.</w:t>
      </w:r>
    </w:p>
    <w:p w:rsidR="00000000" w:rsidDel="00000000" w:rsidP="00000000" w:rsidRDefault="00000000" w:rsidRPr="00000000" w14:paraId="00000768">
      <w:pPr>
        <w:pBdr>
          <w:top w:color="auto" w:space="0" w:sz="0" w:val="none"/>
          <w:left w:color="auto" w:space="0" w:sz="0" w:val="none"/>
          <w:bottom w:color="auto" w:space="0" w:sz="0" w:val="none"/>
          <w:right w:color="auto" w:space="0" w:sz="0" w:val="none"/>
          <w:between w:color="auto" w:space="0" w:sz="0" w:val="none"/>
        </w:pBdr>
        <w:spacing w:after="280" w:line="360" w:lineRule="auto"/>
        <w:ind w:left="600" w:firstLine="0"/>
        <w:rPr>
          <w:sz w:val="24"/>
          <w:szCs w:val="24"/>
        </w:rPr>
      </w:pPr>
      <w:r w:rsidDel="00000000" w:rsidR="00000000" w:rsidRPr="00000000">
        <w:rPr>
          <w:i w:val="1"/>
          <w:sz w:val="24"/>
          <w:szCs w:val="24"/>
          <w:rtl w:val="0"/>
        </w:rPr>
        <w:t xml:space="preserve">"There is no greater agony than bearing an untold story inside you."</w:t>
        <w:br w:type="textWrapping"/>
      </w:r>
      <w:r w:rsidDel="00000000" w:rsidR="00000000" w:rsidRPr="00000000">
        <w:rPr>
          <w:sz w:val="24"/>
          <w:szCs w:val="24"/>
          <w:rtl w:val="0"/>
        </w:rPr>
        <w:t xml:space="preserve">– Maya Angelou</w:t>
      </w:r>
    </w:p>
    <w:p w:rsidR="00000000" w:rsidDel="00000000" w:rsidP="00000000" w:rsidRDefault="00000000" w:rsidRPr="00000000" w14:paraId="00000769">
      <w:pPr>
        <w:pBdr>
          <w:top w:color="auto" w:space="0" w:sz="0" w:val="none"/>
          <w:left w:color="auto" w:space="0" w:sz="0" w:val="none"/>
          <w:bottom w:color="auto" w:space="0" w:sz="0" w:val="none"/>
          <w:right w:color="auto" w:space="0" w:sz="0" w:val="none"/>
          <w:between w:color="auto" w:space="0" w:sz="0" w:val="none"/>
        </w:pBdr>
        <w:spacing w:after="280" w:line="360" w:lineRule="auto"/>
        <w:ind w:left="600" w:firstLine="0"/>
        <w:rPr>
          <w:sz w:val="24"/>
          <w:szCs w:val="24"/>
        </w:rPr>
      </w:pPr>
      <w:r w:rsidDel="00000000" w:rsidR="00000000" w:rsidRPr="00000000">
        <w:rPr>
          <w:i w:val="1"/>
          <w:sz w:val="24"/>
          <w:szCs w:val="24"/>
          <w:rtl w:val="0"/>
        </w:rPr>
        <w:t xml:space="preserve">"What is most personal is most universal."</w:t>
        <w:br w:type="textWrapping"/>
      </w:r>
      <w:r w:rsidDel="00000000" w:rsidR="00000000" w:rsidRPr="00000000">
        <w:rPr>
          <w:sz w:val="24"/>
          <w:szCs w:val="24"/>
          <w:rtl w:val="0"/>
        </w:rPr>
        <w:t xml:space="preserve">– Carl Rogers</w:t>
      </w:r>
    </w:p>
    <w:p w:rsidR="00000000" w:rsidDel="00000000" w:rsidP="00000000" w:rsidRDefault="00000000" w:rsidRPr="00000000" w14:paraId="0000076A">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While these accounts cannot be all-encompassing, the raw honesty they exhibit may illuminate paths forward for you or someone you know. In the end, the power of storytelling lies in forging solidarity across isolation—a collective of survivors who, even if they never meet each other, discover they share the same scars and the same irrepressible hope.</w:t>
      </w:r>
    </w:p>
    <w:p w:rsidR="00000000" w:rsidDel="00000000" w:rsidP="00000000" w:rsidRDefault="00000000" w:rsidRPr="00000000" w14:paraId="0000076B">
      <w:pPr>
        <w:pStyle w:val="Heading2"/>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ind w:left="720" w:firstLine="0"/>
        <w:rPr>
          <w:b w:val="1"/>
          <w:sz w:val="34"/>
          <w:szCs w:val="34"/>
        </w:rPr>
      </w:pPr>
      <w:bookmarkStart w:colFirst="0" w:colLast="0" w:name="_lu9pdxnmxw2s" w:id="371"/>
      <w:bookmarkEnd w:id="371"/>
      <w:r w:rsidDel="00000000" w:rsidR="00000000" w:rsidRPr="00000000">
        <w:rPr>
          <w:b w:val="1"/>
          <w:sz w:val="34"/>
          <w:szCs w:val="34"/>
          <w:rtl w:val="0"/>
        </w:rPr>
        <w:t xml:space="preserve">Introduction to Shared Experiences</w:t>
      </w:r>
    </w:p>
    <w:p w:rsidR="00000000" w:rsidDel="00000000" w:rsidP="00000000" w:rsidRDefault="00000000" w:rsidRPr="00000000" w14:paraId="0000076C">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ind w:left="720" w:firstLine="0"/>
        <w:rPr>
          <w:b w:val="1"/>
          <w:color w:val="000000"/>
          <w:sz w:val="26"/>
          <w:szCs w:val="26"/>
        </w:rPr>
      </w:pPr>
      <w:bookmarkStart w:colFirst="0" w:colLast="0" w:name="_seu5ylv3fw45" w:id="372"/>
      <w:bookmarkEnd w:id="372"/>
      <w:r w:rsidDel="00000000" w:rsidR="00000000" w:rsidRPr="00000000">
        <w:rPr>
          <w:b w:val="1"/>
          <w:color w:val="000000"/>
          <w:sz w:val="26"/>
          <w:szCs w:val="26"/>
          <w:rtl w:val="0"/>
        </w:rPr>
        <w:t xml:space="preserve">1. Why These Stories Matter</w:t>
      </w:r>
    </w:p>
    <w:p w:rsidR="00000000" w:rsidDel="00000000" w:rsidP="00000000" w:rsidRDefault="00000000" w:rsidRPr="00000000" w14:paraId="0000076D">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The phrase "war stories" perfectly fits the experiences of those trapped in contentious divorces, where daily skirmishes, covert manipulations, or even open sabotage define the emotional atmosphere. Many survivors mention feeling invisible—friends not wanting to "take sides" or the legal system brushing aside key evidence. By presenting detailed narratives, we reaffirm that these struggles are not aberrations but part of an unfortunate yet recognized pattern.</w:t>
      </w:r>
    </w:p>
    <w:p w:rsidR="00000000" w:rsidDel="00000000" w:rsidP="00000000" w:rsidRDefault="00000000" w:rsidRPr="00000000" w14:paraId="0000076E">
      <w:pPr>
        <w:numPr>
          <w:ilvl w:val="0"/>
          <w:numId w:val="246"/>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Emotional Resonance:</w:t>
      </w:r>
      <w:r w:rsidDel="00000000" w:rsidR="00000000" w:rsidRPr="00000000">
        <w:rPr>
          <w:sz w:val="24"/>
          <w:szCs w:val="24"/>
          <w:rtl w:val="0"/>
        </w:rPr>
        <w:t xml:space="preserve"> Reading about how another parent faced false allegations or repeated child custody evaluations can evoke both empathy and relief: "I'm not insane. This does happen. And they survived it!"</w:t>
      </w:r>
    </w:p>
    <w:p w:rsidR="00000000" w:rsidDel="00000000" w:rsidP="00000000" w:rsidRDefault="00000000" w:rsidRPr="00000000" w14:paraId="0000076F">
      <w:pPr>
        <w:numPr>
          <w:ilvl w:val="0"/>
          <w:numId w:val="246"/>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b w:val="1"/>
          <w:sz w:val="24"/>
          <w:szCs w:val="24"/>
          <w:rtl w:val="0"/>
        </w:rPr>
        <w:t xml:space="preserve">Practical Insights:</w:t>
      </w:r>
      <w:r w:rsidDel="00000000" w:rsidR="00000000" w:rsidRPr="00000000">
        <w:rPr>
          <w:sz w:val="24"/>
          <w:szCs w:val="24"/>
          <w:rtl w:val="0"/>
        </w:rPr>
        <w:t xml:space="preserve"> War stories often reveal how a battered spouse discovered a certain legal remedy, how they overcame manipulative gambits, or how they learned to talk to child therapists well. Such tips can be gleaned from real accounts, sometimes more memorably than from purely procedural chapters.</w:t>
      </w:r>
    </w:p>
    <w:p w:rsidR="00000000" w:rsidDel="00000000" w:rsidP="00000000" w:rsidRDefault="00000000" w:rsidRPr="00000000" w14:paraId="00000770">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ind w:left="720" w:firstLine="0"/>
        <w:rPr>
          <w:b w:val="1"/>
          <w:color w:val="000000"/>
          <w:sz w:val="26"/>
          <w:szCs w:val="26"/>
        </w:rPr>
      </w:pPr>
      <w:bookmarkStart w:colFirst="0" w:colLast="0" w:name="_exselnvzvyxn" w:id="373"/>
      <w:bookmarkEnd w:id="373"/>
      <w:r w:rsidDel="00000000" w:rsidR="00000000" w:rsidRPr="00000000">
        <w:rPr>
          <w:b w:val="1"/>
          <w:color w:val="000000"/>
          <w:sz w:val="26"/>
          <w:szCs w:val="26"/>
          <w:rtl w:val="0"/>
        </w:rPr>
        <w:t xml:space="preserve">2. Anonymity and Ethical Sensitivity</w:t>
      </w:r>
    </w:p>
    <w:p w:rsidR="00000000" w:rsidDel="00000000" w:rsidP="00000000" w:rsidRDefault="00000000" w:rsidRPr="00000000" w14:paraId="00000771">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To protect privacy, these stories typically change identifying details—names, specific locations, or any unique personal information. Some divorces involve minors or sealed court documents, so authors and interviewees redact anything that might inadvertently expose them to further harassment.</w:t>
      </w:r>
    </w:p>
    <w:p w:rsidR="00000000" w:rsidDel="00000000" w:rsidP="00000000" w:rsidRDefault="00000000" w:rsidRPr="00000000" w14:paraId="00000772">
      <w:pPr>
        <w:numPr>
          <w:ilvl w:val="0"/>
          <w:numId w:val="110"/>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Why Anonymity Helps</w:t>
      </w:r>
      <w:r w:rsidDel="00000000" w:rsidR="00000000" w:rsidRPr="00000000">
        <w:rPr>
          <w:sz w:val="24"/>
          <w:szCs w:val="24"/>
          <w:rtl w:val="0"/>
        </w:rPr>
        <w:t xml:space="preserve">: Freed from fear of retaliation, survivors speak more candidly. They can describe humiliating or violent experiences without worrying their past relationship might see and retaliate in ongoing litigation.</w:t>
      </w:r>
    </w:p>
    <w:p w:rsidR="00000000" w:rsidDel="00000000" w:rsidP="00000000" w:rsidRDefault="00000000" w:rsidRPr="00000000" w14:paraId="00000773">
      <w:pPr>
        <w:numPr>
          <w:ilvl w:val="0"/>
          <w:numId w:val="110"/>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b w:val="1"/>
          <w:sz w:val="24"/>
          <w:szCs w:val="24"/>
          <w:rtl w:val="0"/>
        </w:rPr>
        <w:t xml:space="preserve">Your Own Boundaries</w:t>
      </w:r>
      <w:r w:rsidDel="00000000" w:rsidR="00000000" w:rsidRPr="00000000">
        <w:rPr>
          <w:sz w:val="24"/>
          <w:szCs w:val="24"/>
          <w:rtl w:val="0"/>
        </w:rPr>
        <w:t xml:space="preserve">: Readers with similar stories might want to share their experiences. If you do so, consider using a secure or anonymous channel.</w:t>
      </w:r>
    </w:p>
    <w:p w:rsidR="00000000" w:rsidDel="00000000" w:rsidP="00000000" w:rsidRDefault="00000000" w:rsidRPr="00000000" w14:paraId="00000774">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ind w:left="720" w:firstLine="0"/>
        <w:rPr>
          <w:b w:val="1"/>
          <w:color w:val="000000"/>
          <w:sz w:val="26"/>
          <w:szCs w:val="26"/>
        </w:rPr>
      </w:pPr>
      <w:bookmarkStart w:colFirst="0" w:colLast="0" w:name="_chynwhpwgozj" w:id="374"/>
      <w:bookmarkEnd w:id="374"/>
      <w:r w:rsidDel="00000000" w:rsidR="00000000" w:rsidRPr="00000000">
        <w:rPr>
          <w:b w:val="1"/>
          <w:color w:val="000000"/>
          <w:sz w:val="26"/>
          <w:szCs w:val="26"/>
          <w:rtl w:val="0"/>
        </w:rPr>
        <w:t xml:space="preserve">3. Gathering Diverse Perspectives</w:t>
      </w:r>
    </w:p>
    <w:p w:rsidR="00000000" w:rsidDel="00000000" w:rsidP="00000000" w:rsidRDefault="00000000" w:rsidRPr="00000000" w14:paraId="00000775">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While all high-conflict separations share certain threads—emotional manipulations, attorney maneuvers, or parental alienation—the details differ. One might revolve around a cunning ex forging business records, another about repeated DCFS calls. Another might feature in-law interference that soared to bizarre extremes. By weaving a tapestry of multiple voices, we capture the complexity of this phenomenon.</w:t>
      </w:r>
    </w:p>
    <w:p w:rsidR="00000000" w:rsidDel="00000000" w:rsidP="00000000" w:rsidRDefault="00000000" w:rsidRPr="00000000" w14:paraId="00000776">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b w:val="1"/>
          <w:sz w:val="24"/>
          <w:szCs w:val="24"/>
          <w:rtl w:val="0"/>
        </w:rPr>
        <w:t xml:space="preserve">Note</w:t>
      </w:r>
      <w:r w:rsidDel="00000000" w:rsidR="00000000" w:rsidRPr="00000000">
        <w:rPr>
          <w:sz w:val="24"/>
          <w:szCs w:val="24"/>
          <w:rtl w:val="0"/>
        </w:rPr>
        <w:t xml:space="preserve">: Each story is told in a "mini-case study" format below. Some end with a triumphant sense of closure—others remain in progress, reflecting real life's lack of neat conclusions. The ultimate lesson is not that everyone "wins" but that you can keep forging onward with dignity, resourcefulness, and hope, even if the system doesn't always deliver perfect justice.</w:t>
      </w:r>
    </w:p>
    <w:p w:rsidR="00000000" w:rsidDel="00000000" w:rsidP="00000000" w:rsidRDefault="00000000" w:rsidRPr="00000000" w14:paraId="00000777">
      <w:pPr>
        <w:pStyle w:val="Heading2"/>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ind w:left="720" w:firstLine="0"/>
        <w:rPr>
          <w:b w:val="1"/>
          <w:sz w:val="34"/>
          <w:szCs w:val="34"/>
        </w:rPr>
      </w:pPr>
      <w:bookmarkStart w:colFirst="0" w:colLast="0" w:name="_lmxoodr7z7le" w:id="375"/>
      <w:bookmarkEnd w:id="375"/>
      <w:r w:rsidDel="00000000" w:rsidR="00000000" w:rsidRPr="00000000">
        <w:rPr>
          <w:b w:val="1"/>
          <w:sz w:val="34"/>
          <w:szCs w:val="34"/>
          <w:rtl w:val="0"/>
        </w:rPr>
        <w:t xml:space="preserve">Real-Life Snapshots (Select Vignettes)</w:t>
      </w:r>
    </w:p>
    <w:p w:rsidR="00000000" w:rsidDel="00000000" w:rsidP="00000000" w:rsidRDefault="00000000" w:rsidRPr="00000000" w14:paraId="00000778">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Below are five expanded war stories, each focusing on a different dimension of high-conflict dissolution. They represent a broad cross-section of experiences—some revolve around property sabotage, others around child-custody alienation, digital warfare, or financial blackmail.</w:t>
      </w:r>
    </w:p>
    <w:p w:rsidR="00000000" w:rsidDel="00000000" w:rsidP="00000000" w:rsidRDefault="00000000" w:rsidRPr="00000000" w14:paraId="00000779">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ind w:left="720" w:firstLine="0"/>
        <w:rPr>
          <w:b w:val="1"/>
          <w:color w:val="000000"/>
          <w:sz w:val="26"/>
          <w:szCs w:val="26"/>
        </w:rPr>
      </w:pPr>
      <w:bookmarkStart w:colFirst="0" w:colLast="0" w:name="_ggon0fq66bbq" w:id="376"/>
      <w:bookmarkEnd w:id="376"/>
      <w:r w:rsidDel="00000000" w:rsidR="00000000" w:rsidRPr="00000000">
        <w:rPr>
          <w:b w:val="1"/>
          <w:color w:val="000000"/>
          <w:sz w:val="26"/>
          <w:szCs w:val="26"/>
          <w:rtl w:val="0"/>
        </w:rPr>
        <w:t xml:space="preserve">Vignette A: The Relentless DCFS Calls</w:t>
      </w:r>
    </w:p>
    <w:p w:rsidR="00000000" w:rsidDel="00000000" w:rsidP="00000000" w:rsidRDefault="00000000" w:rsidRPr="00000000" w14:paraId="0000077A">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b w:val="1"/>
          <w:sz w:val="24"/>
          <w:szCs w:val="24"/>
          <w:rtl w:val="0"/>
        </w:rPr>
        <w:t xml:space="preserve">Background</w:t>
      </w:r>
      <w:r w:rsidDel="00000000" w:rsidR="00000000" w:rsidRPr="00000000">
        <w:rPr>
          <w:sz w:val="24"/>
          <w:szCs w:val="24"/>
          <w:rtl w:val="0"/>
        </w:rPr>
        <w:t xml:space="preserve">: "Lauren," a 39-year-old mother of two, endured a divorce from an ex who leveraged DCFS at every turn. He lost an earlier custody hearing but retaliated by filing repeated allegations of "unsafe living conditions" whenever the children spent weekends with Lauren.</w:t>
      </w:r>
    </w:p>
    <w:p w:rsidR="00000000" w:rsidDel="00000000" w:rsidP="00000000" w:rsidRDefault="00000000" w:rsidRPr="00000000" w14:paraId="0000077B">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b w:val="1"/>
          <w:sz w:val="24"/>
          <w:szCs w:val="24"/>
          <w:rtl w:val="0"/>
        </w:rPr>
        <w:t xml:space="preserve">Key Elements</w:t>
      </w:r>
      <w:r w:rsidDel="00000000" w:rsidR="00000000" w:rsidRPr="00000000">
        <w:rPr>
          <w:sz w:val="24"/>
          <w:szCs w:val="24"/>
          <w:rtl w:val="0"/>
        </w:rPr>
        <w:t xml:space="preserve">:</w:t>
      </w:r>
    </w:p>
    <w:p w:rsidR="00000000" w:rsidDel="00000000" w:rsidP="00000000" w:rsidRDefault="00000000" w:rsidRPr="00000000" w14:paraId="0000077C">
      <w:pPr>
        <w:numPr>
          <w:ilvl w:val="0"/>
          <w:numId w:val="293"/>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False Mold Claims</w:t>
      </w:r>
      <w:r w:rsidDel="00000000" w:rsidR="00000000" w:rsidRPr="00000000">
        <w:rPr>
          <w:sz w:val="24"/>
          <w:szCs w:val="24"/>
          <w:rtl w:val="0"/>
        </w:rPr>
        <w:t xml:space="preserve">: The former partner insisted Lauren's home was riddled with mold. He manipulated neighbors into calling DCFS about "sickly conditions." Each time, investigators found no evidence of any issues.</w:t>
      </w:r>
    </w:p>
    <w:p w:rsidR="00000000" w:rsidDel="00000000" w:rsidP="00000000" w:rsidRDefault="00000000" w:rsidRPr="00000000" w14:paraId="0000077D">
      <w:pPr>
        <w:numPr>
          <w:ilvl w:val="0"/>
          <w:numId w:val="293"/>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Overlapping Investigations</w:t>
      </w:r>
      <w:r w:rsidDel="00000000" w:rsidR="00000000" w:rsidRPr="00000000">
        <w:rPr>
          <w:sz w:val="24"/>
          <w:szCs w:val="24"/>
          <w:rtl w:val="0"/>
        </w:rPr>
        <w:t xml:space="preserve">: DCFS opened several identical cases, forcing Lauren to repeatedly gather medical records and home inspection reports to prove her innocence. She just about lost her job from taking so many days off for interviews.</w:t>
      </w:r>
    </w:p>
    <w:p w:rsidR="00000000" w:rsidDel="00000000" w:rsidP="00000000" w:rsidRDefault="00000000" w:rsidRPr="00000000" w14:paraId="0000077E">
      <w:pPr>
        <w:numPr>
          <w:ilvl w:val="0"/>
          <w:numId w:val="293"/>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The Toll</w:t>
      </w:r>
      <w:r w:rsidDel="00000000" w:rsidR="00000000" w:rsidRPr="00000000">
        <w:rPr>
          <w:sz w:val="24"/>
          <w:szCs w:val="24"/>
          <w:rtl w:val="0"/>
        </w:rPr>
        <w:t xml:space="preserve">: Her children, witnessing DCFS visits, started wondering if "Mommy really might be harmful." This deepened the wedge her former husband was creating—exactly his goal.</w:t>
      </w:r>
    </w:p>
    <w:p w:rsidR="00000000" w:rsidDel="00000000" w:rsidP="00000000" w:rsidRDefault="00000000" w:rsidRPr="00000000" w14:paraId="0000077F">
      <w:pPr>
        <w:numPr>
          <w:ilvl w:val="0"/>
          <w:numId w:val="293"/>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Turning Point</w:t>
      </w:r>
      <w:r w:rsidDel="00000000" w:rsidR="00000000" w:rsidRPr="00000000">
        <w:rPr>
          <w:sz w:val="24"/>
          <w:szCs w:val="24"/>
          <w:rtl w:val="0"/>
        </w:rPr>
        <w:t xml:space="preserve">: Lauren documented everything precisely with video tours of her house and statements from a licensed inspector. Eventually, DCFS flagged her ex as an abuser of their hotline system. The final (sixth) call ended with DCFS cautioning him about false reporting.</w:t>
      </w:r>
    </w:p>
    <w:p w:rsidR="00000000" w:rsidDel="00000000" w:rsidP="00000000" w:rsidRDefault="00000000" w:rsidRPr="00000000" w14:paraId="00000780">
      <w:pPr>
        <w:numPr>
          <w:ilvl w:val="0"/>
          <w:numId w:val="293"/>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b w:val="1"/>
          <w:sz w:val="24"/>
          <w:szCs w:val="24"/>
          <w:rtl w:val="0"/>
        </w:rPr>
        <w:t xml:space="preserve">Outcome</w:t>
      </w:r>
      <w:r w:rsidDel="00000000" w:rsidR="00000000" w:rsidRPr="00000000">
        <w:rPr>
          <w:sz w:val="24"/>
          <w:szCs w:val="24"/>
          <w:rtl w:val="0"/>
        </w:rPr>
        <w:t xml:space="preserve">: Although DCFS never removed the children, Lauren's mental health took a major hit. In therapy, she realized his underlying tactic was to harass and exhaust her. By the time everything was final, she had a protective order that included restricting "repetitive malicious hotline calls."</w:t>
      </w:r>
    </w:p>
    <w:p w:rsidR="00000000" w:rsidDel="00000000" w:rsidP="00000000" w:rsidRDefault="00000000" w:rsidRPr="00000000" w14:paraId="00000781">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b w:val="1"/>
          <w:sz w:val="24"/>
          <w:szCs w:val="24"/>
          <w:rtl w:val="0"/>
        </w:rPr>
        <w:t xml:space="preserve">Lessons Learned</w:t>
      </w:r>
      <w:r w:rsidDel="00000000" w:rsidR="00000000" w:rsidRPr="00000000">
        <w:rPr>
          <w:sz w:val="24"/>
          <w:szCs w:val="24"/>
          <w:rtl w:val="0"/>
        </w:rPr>
        <w:t xml:space="preserve">:</w:t>
      </w:r>
    </w:p>
    <w:p w:rsidR="00000000" w:rsidDel="00000000" w:rsidP="00000000" w:rsidRDefault="00000000" w:rsidRPr="00000000" w14:paraId="00000782">
      <w:pPr>
        <w:numPr>
          <w:ilvl w:val="0"/>
          <w:numId w:val="453"/>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Document DCFS interactions</w:t>
      </w:r>
      <w:r w:rsidDel="00000000" w:rsidR="00000000" w:rsidRPr="00000000">
        <w:rPr>
          <w:sz w:val="24"/>
          <w:szCs w:val="24"/>
          <w:rtl w:val="0"/>
        </w:rPr>
        <w:t xml:space="preserve">: Keep logs of each visit, the social worker's name, reasons given, findings, and dispositions.</w:t>
      </w:r>
    </w:p>
    <w:p w:rsidR="00000000" w:rsidDel="00000000" w:rsidP="00000000" w:rsidRDefault="00000000" w:rsidRPr="00000000" w14:paraId="00000783">
      <w:pPr>
        <w:numPr>
          <w:ilvl w:val="0"/>
          <w:numId w:val="453"/>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Prove Patterns</w:t>
      </w:r>
      <w:r w:rsidDel="00000000" w:rsidR="00000000" w:rsidRPr="00000000">
        <w:rPr>
          <w:sz w:val="24"/>
          <w:szCs w:val="24"/>
          <w:rtl w:val="0"/>
        </w:rPr>
        <w:t xml:space="preserve">: Present repeated false calls as harassment, especially if the same complaint surfaces multiple times with no substantiation.</w:t>
      </w:r>
    </w:p>
    <w:p w:rsidR="00000000" w:rsidDel="00000000" w:rsidP="00000000" w:rsidRDefault="00000000" w:rsidRPr="00000000" w14:paraId="00000784">
      <w:pPr>
        <w:numPr>
          <w:ilvl w:val="0"/>
          <w:numId w:val="453"/>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b w:val="1"/>
          <w:sz w:val="24"/>
          <w:szCs w:val="24"/>
          <w:rtl w:val="0"/>
        </w:rPr>
        <w:t xml:space="preserve">Internal Resilience</w:t>
      </w:r>
      <w:r w:rsidDel="00000000" w:rsidR="00000000" w:rsidRPr="00000000">
        <w:rPr>
          <w:sz w:val="24"/>
          <w:szCs w:val="24"/>
          <w:rtl w:val="0"/>
        </w:rPr>
        <w:t xml:space="preserve">: Even if you're innocent, DCFS investigations cause severe stress and can undermine your children's trust. Seek therapy for you and the kids.</w:t>
      </w:r>
    </w:p>
    <w:p w:rsidR="00000000" w:rsidDel="00000000" w:rsidP="00000000" w:rsidRDefault="00000000" w:rsidRPr="00000000" w14:paraId="00000785">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ind w:left="720" w:firstLine="0"/>
        <w:rPr>
          <w:b w:val="1"/>
          <w:color w:val="000000"/>
          <w:sz w:val="26"/>
          <w:szCs w:val="26"/>
        </w:rPr>
      </w:pPr>
      <w:bookmarkStart w:colFirst="0" w:colLast="0" w:name="_7mf335y90x00" w:id="377"/>
      <w:bookmarkEnd w:id="377"/>
      <w:r w:rsidDel="00000000" w:rsidR="00000000" w:rsidRPr="00000000">
        <w:rPr>
          <w:b w:val="1"/>
          <w:color w:val="000000"/>
          <w:sz w:val="26"/>
          <w:szCs w:val="26"/>
          <w:rtl w:val="0"/>
        </w:rPr>
        <w:t xml:space="preserve">Vignette B: Digital Conflict and Social Media Smears</w:t>
      </w:r>
    </w:p>
    <w:p w:rsidR="00000000" w:rsidDel="00000000" w:rsidP="00000000" w:rsidRDefault="00000000" w:rsidRPr="00000000" w14:paraId="00000786">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b w:val="1"/>
          <w:sz w:val="24"/>
          <w:szCs w:val="24"/>
          <w:rtl w:val="0"/>
        </w:rPr>
        <w:t xml:space="preserve">Background</w:t>
      </w:r>
      <w:r w:rsidDel="00000000" w:rsidR="00000000" w:rsidRPr="00000000">
        <w:rPr>
          <w:sz w:val="24"/>
          <w:szCs w:val="24"/>
          <w:rtl w:val="0"/>
        </w:rPr>
        <w:t xml:space="preserve">: "Carlos," a professional in his mid-40s, discovered that his former wife had been hacking his social media accounts and impersonating him online to sabotage his friendships and business contacts.</w:t>
      </w:r>
    </w:p>
    <w:p w:rsidR="00000000" w:rsidDel="00000000" w:rsidP="00000000" w:rsidRDefault="00000000" w:rsidRPr="00000000" w14:paraId="00000787">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b w:val="1"/>
          <w:sz w:val="24"/>
          <w:szCs w:val="24"/>
          <w:rtl w:val="0"/>
        </w:rPr>
        <w:t xml:space="preserve">Key Elements</w:t>
      </w:r>
      <w:r w:rsidDel="00000000" w:rsidR="00000000" w:rsidRPr="00000000">
        <w:rPr>
          <w:sz w:val="24"/>
          <w:szCs w:val="24"/>
          <w:rtl w:val="0"/>
        </w:rPr>
        <w:t xml:space="preserve">:</w:t>
      </w:r>
    </w:p>
    <w:p w:rsidR="00000000" w:rsidDel="00000000" w:rsidP="00000000" w:rsidRDefault="00000000" w:rsidRPr="00000000" w14:paraId="00000788">
      <w:pPr>
        <w:numPr>
          <w:ilvl w:val="0"/>
          <w:numId w:val="338"/>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Unauthorized Access</w:t>
      </w:r>
      <w:r w:rsidDel="00000000" w:rsidR="00000000" w:rsidRPr="00000000">
        <w:rPr>
          <w:sz w:val="24"/>
          <w:szCs w:val="24"/>
          <w:rtl w:val="0"/>
        </w:rPr>
        <w:t xml:space="preserve">: She guessed his password from personal details (birthdate combos) and began messaging his colleagues with bizarre or insulting rants. Some believed it was him, tarnishing his reputation at work.</w:t>
      </w:r>
    </w:p>
    <w:p w:rsidR="00000000" w:rsidDel="00000000" w:rsidP="00000000" w:rsidRDefault="00000000" w:rsidRPr="00000000" w14:paraId="00000789">
      <w:pPr>
        <w:numPr>
          <w:ilvl w:val="0"/>
          <w:numId w:val="338"/>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Online Smear Campaign</w:t>
      </w:r>
      <w:r w:rsidDel="00000000" w:rsidR="00000000" w:rsidRPr="00000000">
        <w:rPr>
          <w:sz w:val="24"/>
          <w:szCs w:val="24"/>
          <w:rtl w:val="0"/>
        </w:rPr>
        <w:t xml:space="preserve">: She created multiple troll accounts, posting inflammatory comments about Carlos's alleged "affairs" or "theft" on local community groups.</w:t>
      </w:r>
    </w:p>
    <w:p w:rsidR="00000000" w:rsidDel="00000000" w:rsidP="00000000" w:rsidRDefault="00000000" w:rsidRPr="00000000" w14:paraId="0000078A">
      <w:pPr>
        <w:numPr>
          <w:ilvl w:val="0"/>
          <w:numId w:val="338"/>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Child's Device Used</w:t>
      </w:r>
      <w:r w:rsidDel="00000000" w:rsidR="00000000" w:rsidRPr="00000000">
        <w:rPr>
          <w:sz w:val="24"/>
          <w:szCs w:val="24"/>
          <w:rtl w:val="0"/>
        </w:rPr>
        <w:t xml:space="preserve">: The other party also gave their 10-year-old child a phone pre-installed with a tracker to monitor Carlos's location during visits. The child would innocently carry it around, not realizing it relayed constant updates to the mother.</w:t>
      </w:r>
    </w:p>
    <w:p w:rsidR="00000000" w:rsidDel="00000000" w:rsidP="00000000" w:rsidRDefault="00000000" w:rsidRPr="00000000" w14:paraId="0000078B">
      <w:pPr>
        <w:numPr>
          <w:ilvl w:val="0"/>
          <w:numId w:val="338"/>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Turning Point</w:t>
      </w:r>
      <w:r w:rsidDel="00000000" w:rsidR="00000000" w:rsidRPr="00000000">
        <w:rPr>
          <w:sz w:val="24"/>
          <w:szCs w:val="24"/>
          <w:rtl w:val="0"/>
        </w:rPr>
        <w:t xml:space="preserve">: Once Carlos suspected foul play, he consulted a digital security expert who confirmed unauthorized logins and recommended immediate password changes, 2FA (two-factor authentication), and an attorney with experience in cyberstalking. They compiled evidence of impersonation to present in court.</w:t>
      </w:r>
    </w:p>
    <w:p w:rsidR="00000000" w:rsidDel="00000000" w:rsidP="00000000" w:rsidRDefault="00000000" w:rsidRPr="00000000" w14:paraId="0000078C">
      <w:pPr>
        <w:numPr>
          <w:ilvl w:val="0"/>
          <w:numId w:val="338"/>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b w:val="1"/>
          <w:sz w:val="24"/>
          <w:szCs w:val="24"/>
          <w:rtl w:val="0"/>
        </w:rPr>
        <w:t xml:space="preserve">Outcome</w:t>
      </w:r>
      <w:r w:rsidDel="00000000" w:rsidR="00000000" w:rsidRPr="00000000">
        <w:rPr>
          <w:sz w:val="24"/>
          <w:szCs w:val="24"/>
          <w:rtl w:val="0"/>
        </w:rPr>
        <w:t xml:space="preserve">: The judge found the other party's digital intrusions egregious, awarding Carlos partial attorney fee reimbursements and an order forbidding any further hacking or impersonation. His former partner was sternly warned that violating it could lead to contempt or criminal charges.</w:t>
      </w:r>
    </w:p>
    <w:p w:rsidR="00000000" w:rsidDel="00000000" w:rsidP="00000000" w:rsidRDefault="00000000" w:rsidRPr="00000000" w14:paraId="0000078D">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b w:val="1"/>
          <w:sz w:val="24"/>
          <w:szCs w:val="24"/>
          <w:rtl w:val="0"/>
        </w:rPr>
        <w:t xml:space="preserve">Lessons Learned</w:t>
      </w:r>
      <w:r w:rsidDel="00000000" w:rsidR="00000000" w:rsidRPr="00000000">
        <w:rPr>
          <w:sz w:val="24"/>
          <w:szCs w:val="24"/>
          <w:rtl w:val="0"/>
        </w:rPr>
        <w:t xml:space="preserve">:</w:t>
      </w:r>
    </w:p>
    <w:p w:rsidR="00000000" w:rsidDel="00000000" w:rsidP="00000000" w:rsidRDefault="00000000" w:rsidRPr="00000000" w14:paraId="0000078E">
      <w:pPr>
        <w:numPr>
          <w:ilvl w:val="0"/>
          <w:numId w:val="27"/>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Cybersecurity</w:t>
      </w:r>
      <w:r w:rsidDel="00000000" w:rsidR="00000000" w:rsidRPr="00000000">
        <w:rPr>
          <w:sz w:val="24"/>
          <w:szCs w:val="24"/>
          <w:rtl w:val="0"/>
        </w:rPr>
        <w:t xml:space="preserve">: Immediately use strong, unique passwords for every account, enable two-factor authentication, and log out of all sessions on untrusted devices.</w:t>
      </w:r>
    </w:p>
    <w:p w:rsidR="00000000" w:rsidDel="00000000" w:rsidP="00000000" w:rsidRDefault="00000000" w:rsidRPr="00000000" w14:paraId="0000078F">
      <w:pPr>
        <w:numPr>
          <w:ilvl w:val="0"/>
          <w:numId w:val="27"/>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Gather Evidence</w:t>
      </w:r>
      <w:r w:rsidDel="00000000" w:rsidR="00000000" w:rsidRPr="00000000">
        <w:rPr>
          <w:sz w:val="24"/>
          <w:szCs w:val="24"/>
          <w:rtl w:val="0"/>
        </w:rPr>
        <w:t xml:space="preserve">: If your ex is sabotaging you online, screenshot or record the impersonations, trace IP logs if feasible, and show it systematically in court.</w:t>
      </w:r>
    </w:p>
    <w:p w:rsidR="00000000" w:rsidDel="00000000" w:rsidP="00000000" w:rsidRDefault="00000000" w:rsidRPr="00000000" w14:paraId="00000790">
      <w:pPr>
        <w:numPr>
          <w:ilvl w:val="0"/>
          <w:numId w:val="27"/>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b w:val="1"/>
          <w:sz w:val="24"/>
          <w:szCs w:val="24"/>
          <w:rtl w:val="0"/>
        </w:rPr>
        <w:t xml:space="preserve">Child's Tech</w:t>
      </w:r>
      <w:r w:rsidDel="00000000" w:rsidR="00000000" w:rsidRPr="00000000">
        <w:rPr>
          <w:sz w:val="24"/>
          <w:szCs w:val="24"/>
          <w:rtl w:val="0"/>
        </w:rPr>
        <w:t xml:space="preserve">: Check any device your child brings if you suspect covert trackers or spyware. However, do so carefully if it might appear you're violating the child's privacy. An attorney can guide the legal approach.</w:t>
      </w:r>
    </w:p>
    <w:p w:rsidR="00000000" w:rsidDel="00000000" w:rsidP="00000000" w:rsidRDefault="00000000" w:rsidRPr="00000000" w14:paraId="00000791">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ind w:left="720" w:firstLine="0"/>
        <w:rPr>
          <w:b w:val="1"/>
          <w:color w:val="000000"/>
          <w:sz w:val="26"/>
          <w:szCs w:val="26"/>
        </w:rPr>
      </w:pPr>
      <w:bookmarkStart w:colFirst="0" w:colLast="0" w:name="_y04vhwrcj3p" w:id="378"/>
      <w:bookmarkEnd w:id="378"/>
      <w:r w:rsidDel="00000000" w:rsidR="00000000" w:rsidRPr="00000000">
        <w:rPr>
          <w:b w:val="1"/>
          <w:color w:val="000000"/>
          <w:sz w:val="26"/>
          <w:szCs w:val="26"/>
          <w:rtl w:val="0"/>
        </w:rPr>
        <w:t xml:space="preserve">Vignette C: "House Sabotage" and Missed Liens</w:t>
      </w:r>
    </w:p>
    <w:p w:rsidR="00000000" w:rsidDel="00000000" w:rsidP="00000000" w:rsidRDefault="00000000" w:rsidRPr="00000000" w14:paraId="00000792">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b w:val="1"/>
          <w:sz w:val="24"/>
          <w:szCs w:val="24"/>
          <w:rtl w:val="0"/>
        </w:rPr>
        <w:t xml:space="preserve">Background</w:t>
      </w:r>
      <w:r w:rsidDel="00000000" w:rsidR="00000000" w:rsidRPr="00000000">
        <w:rPr>
          <w:sz w:val="24"/>
          <w:szCs w:val="24"/>
          <w:rtl w:val="0"/>
        </w:rPr>
        <w:t xml:space="preserve">: "Mei," 52, owned a house with her spouse, who had orchestrated repeated sabotage attempts (e.g., fish in the curtain rods, as described in Chapter 5). After the final settlement, he was ordered to remove any liens and disclaim interest in the property. He never followed through, though he told Mei it was "taken care of."</w:t>
      </w:r>
    </w:p>
    <w:p w:rsidR="00000000" w:rsidDel="00000000" w:rsidP="00000000" w:rsidRDefault="00000000" w:rsidRPr="00000000" w14:paraId="00000793">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b w:val="1"/>
          <w:sz w:val="24"/>
          <w:szCs w:val="24"/>
          <w:rtl w:val="0"/>
        </w:rPr>
        <w:t xml:space="preserve">Key Elements</w:t>
      </w:r>
      <w:r w:rsidDel="00000000" w:rsidR="00000000" w:rsidRPr="00000000">
        <w:rPr>
          <w:sz w:val="24"/>
          <w:szCs w:val="24"/>
          <w:rtl w:val="0"/>
        </w:rPr>
        <w:t xml:space="preserve">:</w:t>
      </w:r>
    </w:p>
    <w:p w:rsidR="00000000" w:rsidDel="00000000" w:rsidP="00000000" w:rsidRDefault="00000000" w:rsidRPr="00000000" w14:paraId="00000794">
      <w:pPr>
        <w:numPr>
          <w:ilvl w:val="0"/>
          <w:numId w:val="437"/>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Hidden Liens</w:t>
      </w:r>
      <w:r w:rsidDel="00000000" w:rsidR="00000000" w:rsidRPr="00000000">
        <w:rPr>
          <w:sz w:val="24"/>
          <w:szCs w:val="24"/>
          <w:rtl w:val="0"/>
        </w:rPr>
        <w:t xml:space="preserve">: Months later, Mei discovered an old creditor's lien still attached to the property under her ex's name. Because the property was still in both names, the lien also encumbered her share.</w:t>
      </w:r>
    </w:p>
    <w:p w:rsidR="00000000" w:rsidDel="00000000" w:rsidP="00000000" w:rsidRDefault="00000000" w:rsidRPr="00000000" w14:paraId="00000795">
      <w:pPr>
        <w:numPr>
          <w:ilvl w:val="0"/>
          <w:numId w:val="437"/>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Shredded Documents</w:t>
      </w:r>
      <w:r w:rsidDel="00000000" w:rsidR="00000000" w:rsidRPr="00000000">
        <w:rPr>
          <w:sz w:val="24"/>
          <w:szCs w:val="24"/>
          <w:rtl w:val="0"/>
        </w:rPr>
        <w:t xml:space="preserve">: He destroyed certain records, so the mortgage company claimed no proof of release.</w:t>
      </w:r>
    </w:p>
    <w:p w:rsidR="00000000" w:rsidDel="00000000" w:rsidP="00000000" w:rsidRDefault="00000000" w:rsidRPr="00000000" w14:paraId="00000796">
      <w:pPr>
        <w:numPr>
          <w:ilvl w:val="0"/>
          <w:numId w:val="437"/>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Attorney Costs</w:t>
      </w:r>
      <w:r w:rsidDel="00000000" w:rsidR="00000000" w:rsidRPr="00000000">
        <w:rPr>
          <w:sz w:val="24"/>
          <w:szCs w:val="24"/>
          <w:rtl w:val="0"/>
        </w:rPr>
        <w:t xml:space="preserve">: Mei returned to court, incurring more legal fees. As she did this, a potential buyer walked away from the home sale upon discovering the lien.</w:t>
      </w:r>
    </w:p>
    <w:p w:rsidR="00000000" w:rsidDel="00000000" w:rsidP="00000000" w:rsidRDefault="00000000" w:rsidRPr="00000000" w14:paraId="00000797">
      <w:pPr>
        <w:numPr>
          <w:ilvl w:val="0"/>
          <w:numId w:val="437"/>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Stress</w:t>
      </w:r>
      <w:r w:rsidDel="00000000" w:rsidR="00000000" w:rsidRPr="00000000">
        <w:rPr>
          <w:sz w:val="24"/>
          <w:szCs w:val="24"/>
          <w:rtl w:val="0"/>
        </w:rPr>
        <w:t xml:space="preserve">: She was furious that even post-divorce, the ex's sabotage lingered. She felt it was a deliberate tactic to hamper her financial independence.</w:t>
      </w:r>
    </w:p>
    <w:p w:rsidR="00000000" w:rsidDel="00000000" w:rsidP="00000000" w:rsidRDefault="00000000" w:rsidRPr="00000000" w14:paraId="00000798">
      <w:pPr>
        <w:numPr>
          <w:ilvl w:val="0"/>
          <w:numId w:val="437"/>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Turning Point</w:t>
      </w:r>
      <w:r w:rsidDel="00000000" w:rsidR="00000000" w:rsidRPr="00000000">
        <w:rPr>
          <w:sz w:val="24"/>
          <w:szCs w:val="24"/>
          <w:rtl w:val="0"/>
        </w:rPr>
        <w:t xml:space="preserve">: Mei hired a forensic title search expert who found the original lien filing. She petitioned the judge to enforce the final decree, compelling the ex to sign a formal release.</w:t>
      </w:r>
    </w:p>
    <w:p w:rsidR="00000000" w:rsidDel="00000000" w:rsidP="00000000" w:rsidRDefault="00000000" w:rsidRPr="00000000" w14:paraId="00000799">
      <w:pPr>
        <w:numPr>
          <w:ilvl w:val="0"/>
          <w:numId w:val="437"/>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b w:val="1"/>
          <w:sz w:val="24"/>
          <w:szCs w:val="24"/>
          <w:rtl w:val="0"/>
        </w:rPr>
        <w:t xml:space="preserve">Outcome</w:t>
      </w:r>
      <w:r w:rsidDel="00000000" w:rsidR="00000000" w:rsidRPr="00000000">
        <w:rPr>
          <w:sz w:val="24"/>
          <w:szCs w:val="24"/>
          <w:rtl w:val="0"/>
        </w:rPr>
        <w:t xml:space="preserve">: Eventually, he complied under threat of contempt. She refinanced the property in her sole name, ensuring a clean break. However, the months of uncertainty cost her thousands more in fees and cost her a potential sale.</w:t>
      </w:r>
    </w:p>
    <w:p w:rsidR="00000000" w:rsidDel="00000000" w:rsidP="00000000" w:rsidRDefault="00000000" w:rsidRPr="00000000" w14:paraId="0000079A">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b w:val="1"/>
          <w:sz w:val="24"/>
          <w:szCs w:val="24"/>
          <w:rtl w:val="0"/>
        </w:rPr>
        <w:t xml:space="preserve">Lessons Learned</w:t>
      </w:r>
      <w:r w:rsidDel="00000000" w:rsidR="00000000" w:rsidRPr="00000000">
        <w:rPr>
          <w:sz w:val="24"/>
          <w:szCs w:val="24"/>
          <w:rtl w:val="0"/>
        </w:rPr>
        <w:t xml:space="preserve">:</w:t>
      </w:r>
    </w:p>
    <w:p w:rsidR="00000000" w:rsidDel="00000000" w:rsidP="00000000" w:rsidRDefault="00000000" w:rsidRPr="00000000" w14:paraId="0000079B">
      <w:pPr>
        <w:numPr>
          <w:ilvl w:val="0"/>
          <w:numId w:val="271"/>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Verify All Liens Are Cleared</w:t>
      </w:r>
      <w:r w:rsidDel="00000000" w:rsidR="00000000" w:rsidRPr="00000000">
        <w:rPr>
          <w:sz w:val="24"/>
          <w:szCs w:val="24"/>
          <w:rtl w:val="0"/>
        </w:rPr>
        <w:t xml:space="preserve">: Never assume the other party carried out the required steps; confirm with official land records or a title search.</w:t>
      </w:r>
    </w:p>
    <w:p w:rsidR="00000000" w:rsidDel="00000000" w:rsidP="00000000" w:rsidRDefault="00000000" w:rsidRPr="00000000" w14:paraId="0000079C">
      <w:pPr>
        <w:numPr>
          <w:ilvl w:val="0"/>
          <w:numId w:val="271"/>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Follow Up Rapidly</w:t>
      </w:r>
      <w:r w:rsidDel="00000000" w:rsidR="00000000" w:rsidRPr="00000000">
        <w:rPr>
          <w:sz w:val="24"/>
          <w:szCs w:val="24"/>
          <w:rtl w:val="0"/>
        </w:rPr>
        <w:t xml:space="preserve">: The longer you wait, the more complicated it can get, especially if interest or new claims appear.</w:t>
      </w:r>
    </w:p>
    <w:p w:rsidR="00000000" w:rsidDel="00000000" w:rsidP="00000000" w:rsidRDefault="00000000" w:rsidRPr="00000000" w14:paraId="0000079D">
      <w:pPr>
        <w:numPr>
          <w:ilvl w:val="0"/>
          <w:numId w:val="271"/>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b w:val="1"/>
          <w:sz w:val="24"/>
          <w:szCs w:val="24"/>
          <w:rtl w:val="0"/>
        </w:rPr>
        <w:t xml:space="preserve">Court Enforcement</w:t>
      </w:r>
      <w:r w:rsidDel="00000000" w:rsidR="00000000" w:rsidRPr="00000000">
        <w:rPr>
          <w:sz w:val="24"/>
          <w:szCs w:val="24"/>
          <w:rtl w:val="0"/>
        </w:rPr>
        <w:t xml:space="preserve">: Use your final judgment if your former spouse fails to comply. Courts can hold them in contempt or fine them until the property is cleared.</w:t>
      </w:r>
    </w:p>
    <w:p w:rsidR="00000000" w:rsidDel="00000000" w:rsidP="00000000" w:rsidRDefault="00000000" w:rsidRPr="00000000" w14:paraId="0000079E">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ind w:left="720" w:firstLine="0"/>
        <w:rPr>
          <w:b w:val="1"/>
          <w:color w:val="000000"/>
          <w:sz w:val="26"/>
          <w:szCs w:val="26"/>
        </w:rPr>
      </w:pPr>
      <w:bookmarkStart w:colFirst="0" w:colLast="0" w:name="_xiseful8n8ka" w:id="379"/>
      <w:bookmarkEnd w:id="379"/>
      <w:r w:rsidDel="00000000" w:rsidR="00000000" w:rsidRPr="00000000">
        <w:rPr>
          <w:b w:val="1"/>
          <w:color w:val="000000"/>
          <w:sz w:val="26"/>
          <w:szCs w:val="26"/>
          <w:rtl w:val="0"/>
        </w:rPr>
        <w:t xml:space="preserve">Vignette D: Forced Child-Custody Evaluation and Alleged Mental Illness</w:t>
      </w:r>
    </w:p>
    <w:p w:rsidR="00000000" w:rsidDel="00000000" w:rsidP="00000000" w:rsidRDefault="00000000" w:rsidRPr="00000000" w14:paraId="0000079F">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b w:val="1"/>
          <w:sz w:val="24"/>
          <w:szCs w:val="24"/>
          <w:rtl w:val="0"/>
        </w:rPr>
        <w:t xml:space="preserve">Background</w:t>
      </w:r>
      <w:r w:rsidDel="00000000" w:rsidR="00000000" w:rsidRPr="00000000">
        <w:rPr>
          <w:sz w:val="24"/>
          <w:szCs w:val="24"/>
          <w:rtl w:val="0"/>
        </w:rPr>
        <w:t xml:space="preserve">: "Samira," 34, faced her former husband, who repeatedly claimed she was mentally ill and thus "unfit" for custody. He arranged a private evaluator who the ex's attorney frequently hired, raising suspicion of bias.</w:t>
      </w:r>
    </w:p>
    <w:p w:rsidR="00000000" w:rsidDel="00000000" w:rsidP="00000000" w:rsidRDefault="00000000" w:rsidRPr="00000000" w14:paraId="000007A0">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b w:val="1"/>
          <w:sz w:val="24"/>
          <w:szCs w:val="24"/>
          <w:rtl w:val="0"/>
        </w:rPr>
        <w:t xml:space="preserve">Key Elements</w:t>
      </w:r>
      <w:r w:rsidDel="00000000" w:rsidR="00000000" w:rsidRPr="00000000">
        <w:rPr>
          <w:sz w:val="24"/>
          <w:szCs w:val="24"/>
          <w:rtl w:val="0"/>
        </w:rPr>
        <w:t xml:space="preserve">:</w:t>
      </w:r>
    </w:p>
    <w:p w:rsidR="00000000" w:rsidDel="00000000" w:rsidP="00000000" w:rsidRDefault="00000000" w:rsidRPr="00000000" w14:paraId="000007A1">
      <w:pPr>
        <w:numPr>
          <w:ilvl w:val="0"/>
          <w:numId w:val="19"/>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Psychological Smear</w:t>
      </w:r>
      <w:r w:rsidDel="00000000" w:rsidR="00000000" w:rsidRPr="00000000">
        <w:rPr>
          <w:sz w:val="24"/>
          <w:szCs w:val="24"/>
          <w:rtl w:val="0"/>
        </w:rPr>
        <w:t xml:space="preserve">: He told neighbors Samira was psychotic, referencing a postpartum depression episode from years earlier. This rumor started circulating on local social media groups.</w:t>
      </w:r>
    </w:p>
    <w:p w:rsidR="00000000" w:rsidDel="00000000" w:rsidP="00000000" w:rsidRDefault="00000000" w:rsidRPr="00000000" w14:paraId="000007A2">
      <w:pPr>
        <w:numPr>
          <w:ilvl w:val="0"/>
          <w:numId w:val="19"/>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Child Fear</w:t>
      </w:r>
      <w:r w:rsidDel="00000000" w:rsidR="00000000" w:rsidRPr="00000000">
        <w:rPr>
          <w:sz w:val="24"/>
          <w:szCs w:val="24"/>
          <w:rtl w:val="0"/>
        </w:rPr>
        <w:t xml:space="preserve">: Her 8-year-old daughter started refusing to eat Samira's cooking, claiming, "Mom might drug it." The child admitted Dad told her, "Mommy has mental problems."</w:t>
      </w:r>
    </w:p>
    <w:p w:rsidR="00000000" w:rsidDel="00000000" w:rsidP="00000000" w:rsidRDefault="00000000" w:rsidRPr="00000000" w14:paraId="000007A3">
      <w:pPr>
        <w:numPr>
          <w:ilvl w:val="0"/>
          <w:numId w:val="19"/>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Evaluation Chaos</w:t>
      </w:r>
      <w:r w:rsidDel="00000000" w:rsidR="00000000" w:rsidRPr="00000000">
        <w:rPr>
          <w:sz w:val="24"/>
          <w:szCs w:val="24"/>
          <w:rtl w:val="0"/>
        </w:rPr>
        <w:t xml:space="preserve">: The evaluator interviewed the child, Samira, the other party, and relatives. In the meantime, he introduced questionable "proof" (edited text messages, half-quotes from Samira's past therapy sessions).</w:t>
      </w:r>
    </w:p>
    <w:p w:rsidR="00000000" w:rsidDel="00000000" w:rsidP="00000000" w:rsidRDefault="00000000" w:rsidRPr="00000000" w14:paraId="000007A4">
      <w:pPr>
        <w:numPr>
          <w:ilvl w:val="0"/>
          <w:numId w:val="19"/>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Turning Point</w:t>
      </w:r>
      <w:r w:rsidDel="00000000" w:rsidR="00000000" w:rsidRPr="00000000">
        <w:rPr>
          <w:sz w:val="24"/>
          <w:szCs w:val="24"/>
          <w:rtl w:val="0"/>
        </w:rPr>
        <w:t xml:space="preserve">: Samira hired her own mental health professional for a second opinion. That counselor clarified that her postpartum depression was long resolved; no present psychosis existed. Samira also produced kind, supportive statements from her doctor and the child's teacher.</w:t>
      </w:r>
    </w:p>
    <w:p w:rsidR="00000000" w:rsidDel="00000000" w:rsidP="00000000" w:rsidRDefault="00000000" w:rsidRPr="00000000" w14:paraId="000007A5">
      <w:pPr>
        <w:numPr>
          <w:ilvl w:val="0"/>
          <w:numId w:val="19"/>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b w:val="1"/>
          <w:sz w:val="24"/>
          <w:szCs w:val="24"/>
          <w:rtl w:val="0"/>
        </w:rPr>
        <w:t xml:space="preserve">Outcome</w:t>
      </w:r>
      <w:r w:rsidDel="00000000" w:rsidR="00000000" w:rsidRPr="00000000">
        <w:rPr>
          <w:sz w:val="24"/>
          <w:szCs w:val="24"/>
          <w:rtl w:val="0"/>
        </w:rPr>
        <w:t xml:space="preserve">: The final evaluator's report was neutral, concluding that there was no basis for the father's claims that she was a danger. Samira retained joint custody and got an order restricting her husband from discussing her mental health with the child. Yet, the toll was staggering—she lost trust in the system for a while.</w:t>
      </w:r>
    </w:p>
    <w:p w:rsidR="00000000" w:rsidDel="00000000" w:rsidP="00000000" w:rsidRDefault="00000000" w:rsidRPr="00000000" w14:paraId="000007A6">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b w:val="1"/>
          <w:sz w:val="24"/>
          <w:szCs w:val="24"/>
          <w:rtl w:val="0"/>
        </w:rPr>
        <w:t xml:space="preserve">Lessons Learned</w:t>
      </w:r>
      <w:r w:rsidDel="00000000" w:rsidR="00000000" w:rsidRPr="00000000">
        <w:rPr>
          <w:sz w:val="24"/>
          <w:szCs w:val="24"/>
          <w:rtl w:val="0"/>
        </w:rPr>
        <w:t xml:space="preserve">:</w:t>
      </w:r>
    </w:p>
    <w:p w:rsidR="00000000" w:rsidDel="00000000" w:rsidP="00000000" w:rsidRDefault="00000000" w:rsidRPr="00000000" w14:paraId="000007A7">
      <w:pPr>
        <w:numPr>
          <w:ilvl w:val="0"/>
          <w:numId w:val="385"/>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Proactively Collect Evidence</w:t>
      </w:r>
      <w:r w:rsidDel="00000000" w:rsidR="00000000" w:rsidRPr="00000000">
        <w:rPr>
          <w:sz w:val="24"/>
          <w:szCs w:val="24"/>
          <w:rtl w:val="0"/>
        </w:rPr>
        <w:t xml:space="preserve">: If your spouse weaponizes mental health allegations, gather medical or therapy records to show you are stable.</w:t>
      </w:r>
    </w:p>
    <w:p w:rsidR="00000000" w:rsidDel="00000000" w:rsidP="00000000" w:rsidRDefault="00000000" w:rsidRPr="00000000" w14:paraId="000007A8">
      <w:pPr>
        <w:numPr>
          <w:ilvl w:val="0"/>
          <w:numId w:val="385"/>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Request Neutral Evaluation</w:t>
      </w:r>
      <w:r w:rsidDel="00000000" w:rsidR="00000000" w:rsidRPr="00000000">
        <w:rPr>
          <w:sz w:val="24"/>
          <w:szCs w:val="24"/>
          <w:rtl w:val="0"/>
        </w:rPr>
        <w:t xml:space="preserve">: If you suspect bias, petition the court for a different evaluator or a second opinion.</w:t>
      </w:r>
    </w:p>
    <w:p w:rsidR="00000000" w:rsidDel="00000000" w:rsidP="00000000" w:rsidRDefault="00000000" w:rsidRPr="00000000" w14:paraId="000007A9">
      <w:pPr>
        <w:numPr>
          <w:ilvl w:val="0"/>
          <w:numId w:val="385"/>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b w:val="1"/>
          <w:sz w:val="24"/>
          <w:szCs w:val="24"/>
          <w:rtl w:val="0"/>
        </w:rPr>
        <w:t xml:space="preserve">Child Shielding</w:t>
      </w:r>
      <w:r w:rsidDel="00000000" w:rsidR="00000000" w:rsidRPr="00000000">
        <w:rPr>
          <w:sz w:val="24"/>
          <w:szCs w:val="24"/>
          <w:rtl w:val="0"/>
        </w:rPr>
        <w:t xml:space="preserve">: Confront paternal or maternal alienation early. A child hearing daily slander can adopt those fears.</w:t>
      </w:r>
    </w:p>
    <w:p w:rsidR="00000000" w:rsidDel="00000000" w:rsidP="00000000" w:rsidRDefault="00000000" w:rsidRPr="00000000" w14:paraId="000007AA">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ind w:left="720" w:firstLine="0"/>
        <w:rPr>
          <w:b w:val="1"/>
          <w:color w:val="000000"/>
          <w:sz w:val="26"/>
          <w:szCs w:val="26"/>
        </w:rPr>
      </w:pPr>
      <w:bookmarkStart w:colFirst="0" w:colLast="0" w:name="_uttyux90ylvm" w:id="380"/>
      <w:bookmarkEnd w:id="380"/>
      <w:r w:rsidDel="00000000" w:rsidR="00000000" w:rsidRPr="00000000">
        <w:rPr>
          <w:b w:val="1"/>
          <w:color w:val="000000"/>
          <w:sz w:val="26"/>
          <w:szCs w:val="26"/>
          <w:rtl w:val="0"/>
        </w:rPr>
        <w:t xml:space="preserve">Vignette E: Financial Blackmail and "Worth More Dead than Divorced" Tactics</w:t>
      </w:r>
    </w:p>
    <w:p w:rsidR="00000000" w:rsidDel="00000000" w:rsidP="00000000" w:rsidRDefault="00000000" w:rsidRPr="00000000" w14:paraId="000007AB">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b w:val="1"/>
          <w:sz w:val="24"/>
          <w:szCs w:val="24"/>
          <w:rtl w:val="0"/>
        </w:rPr>
        <w:t xml:space="preserve">Background</w:t>
      </w:r>
      <w:r w:rsidDel="00000000" w:rsidR="00000000" w:rsidRPr="00000000">
        <w:rPr>
          <w:sz w:val="24"/>
          <w:szCs w:val="24"/>
          <w:rtl w:val="0"/>
        </w:rPr>
        <w:t xml:space="preserve">: "Geoff," 56, discovered his former wife had taken out massive life insurance on him. Whenever conflict arose, she threatened to "settle everything if you just sign over the house." Implying she might sabotage him physically or orchestrate legal damage if he didn't comply.</w:t>
      </w:r>
    </w:p>
    <w:p w:rsidR="00000000" w:rsidDel="00000000" w:rsidP="00000000" w:rsidRDefault="00000000" w:rsidRPr="00000000" w14:paraId="000007AC">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b w:val="1"/>
          <w:sz w:val="24"/>
          <w:szCs w:val="24"/>
          <w:rtl w:val="0"/>
        </w:rPr>
        <w:t xml:space="preserve">Key Elements</w:t>
      </w:r>
      <w:r w:rsidDel="00000000" w:rsidR="00000000" w:rsidRPr="00000000">
        <w:rPr>
          <w:sz w:val="24"/>
          <w:szCs w:val="24"/>
          <w:rtl w:val="0"/>
        </w:rPr>
        <w:t xml:space="preserve">:</w:t>
      </w:r>
    </w:p>
    <w:p w:rsidR="00000000" w:rsidDel="00000000" w:rsidP="00000000" w:rsidRDefault="00000000" w:rsidRPr="00000000" w14:paraId="000007AD">
      <w:pPr>
        <w:numPr>
          <w:ilvl w:val="0"/>
          <w:numId w:val="100"/>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Insurance Discovery</w:t>
      </w:r>
      <w:r w:rsidDel="00000000" w:rsidR="00000000" w:rsidRPr="00000000">
        <w:rPr>
          <w:sz w:val="24"/>
          <w:szCs w:val="24"/>
          <w:rtl w:val="0"/>
        </w:rPr>
        <w:t xml:space="preserve">: A routine insurance letter revealed coverage far beyond normal. Geoff realized his former wife had financed it covertly with marital funds, naming herself as the sole beneficiary.</w:t>
      </w:r>
    </w:p>
    <w:p w:rsidR="00000000" w:rsidDel="00000000" w:rsidP="00000000" w:rsidRDefault="00000000" w:rsidRPr="00000000" w14:paraId="000007AE">
      <w:pPr>
        <w:numPr>
          <w:ilvl w:val="0"/>
          <w:numId w:val="100"/>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Intimidation</w:t>
      </w:r>
      <w:r w:rsidDel="00000000" w:rsidR="00000000" w:rsidRPr="00000000">
        <w:rPr>
          <w:sz w:val="24"/>
          <w:szCs w:val="24"/>
          <w:rtl w:val="0"/>
        </w:rPr>
        <w:t xml:space="preserve">: She repeated phrases like, "You're more valuable to me dead than fighting in court," or "One accident and all these debts vanish." While it might have been a twisted rhetorical threat, it weighed heavily on him.</w:t>
      </w:r>
    </w:p>
    <w:p w:rsidR="00000000" w:rsidDel="00000000" w:rsidP="00000000" w:rsidRDefault="00000000" w:rsidRPr="00000000" w14:paraId="000007AF">
      <w:pPr>
        <w:numPr>
          <w:ilvl w:val="0"/>
          <w:numId w:val="100"/>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Property Concession</w:t>
      </w:r>
      <w:r w:rsidDel="00000000" w:rsidR="00000000" w:rsidRPr="00000000">
        <w:rPr>
          <w:sz w:val="24"/>
          <w:szCs w:val="24"/>
          <w:rtl w:val="0"/>
        </w:rPr>
        <w:t xml:space="preserve">: During negotiations, she demanded a bigger share of the home equity, threatening further "legal nightmares" or false claims if he refused.</w:t>
      </w:r>
    </w:p>
    <w:p w:rsidR="00000000" w:rsidDel="00000000" w:rsidP="00000000" w:rsidRDefault="00000000" w:rsidRPr="00000000" w14:paraId="000007B0">
      <w:pPr>
        <w:numPr>
          <w:ilvl w:val="0"/>
          <w:numId w:val="100"/>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Turning Point</w:t>
      </w:r>
      <w:r w:rsidDel="00000000" w:rsidR="00000000" w:rsidRPr="00000000">
        <w:rPr>
          <w:sz w:val="24"/>
          <w:szCs w:val="24"/>
          <w:rtl w:val="0"/>
        </w:rPr>
        <w:t xml:space="preserve">: Geoff's attorney advised he file a motion for an injunction on the insurance policy. He also documented her menacing remarks. The court took it seriously.</w:t>
      </w:r>
    </w:p>
    <w:p w:rsidR="00000000" w:rsidDel="00000000" w:rsidP="00000000" w:rsidRDefault="00000000" w:rsidRPr="00000000" w14:paraId="000007B1">
      <w:pPr>
        <w:numPr>
          <w:ilvl w:val="0"/>
          <w:numId w:val="100"/>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b w:val="1"/>
          <w:sz w:val="24"/>
          <w:szCs w:val="24"/>
          <w:rtl w:val="0"/>
        </w:rPr>
        <w:t xml:space="preserve">Outcome</w:t>
      </w:r>
      <w:r w:rsidDel="00000000" w:rsidR="00000000" w:rsidRPr="00000000">
        <w:rPr>
          <w:sz w:val="24"/>
          <w:szCs w:val="24"/>
          <w:rtl w:val="0"/>
        </w:rPr>
        <w:t xml:space="preserve">: The judge forced her to either cancel or convert the policy to reduce potential malintent, and the final settlement equitably split the property. Although she never physically harmed him, the psychological terror left deep scars.</w:t>
      </w:r>
    </w:p>
    <w:p w:rsidR="00000000" w:rsidDel="00000000" w:rsidP="00000000" w:rsidRDefault="00000000" w:rsidRPr="00000000" w14:paraId="000007B2">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b w:val="1"/>
          <w:sz w:val="24"/>
          <w:szCs w:val="24"/>
          <w:rtl w:val="0"/>
        </w:rPr>
        <w:t xml:space="preserve">Lessons Learned</w:t>
      </w:r>
      <w:r w:rsidDel="00000000" w:rsidR="00000000" w:rsidRPr="00000000">
        <w:rPr>
          <w:sz w:val="24"/>
          <w:szCs w:val="24"/>
          <w:rtl w:val="0"/>
        </w:rPr>
        <w:t xml:space="preserve">:</w:t>
      </w:r>
    </w:p>
    <w:p w:rsidR="00000000" w:rsidDel="00000000" w:rsidP="00000000" w:rsidRDefault="00000000" w:rsidRPr="00000000" w14:paraId="000007B3">
      <w:pPr>
        <w:numPr>
          <w:ilvl w:val="0"/>
          <w:numId w:val="1"/>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Watch for Secret Life Insurance</w:t>
      </w:r>
      <w:r w:rsidDel="00000000" w:rsidR="00000000" w:rsidRPr="00000000">
        <w:rPr>
          <w:sz w:val="24"/>
          <w:szCs w:val="24"/>
          <w:rtl w:val="0"/>
        </w:rPr>
        <w:t xml:space="preserve">: If you find suspicious coverage or scarily high policies, consult your lawyer to limit the beneficiary's rights.</w:t>
      </w:r>
    </w:p>
    <w:p w:rsidR="00000000" w:rsidDel="00000000" w:rsidP="00000000" w:rsidRDefault="00000000" w:rsidRPr="00000000" w14:paraId="000007B4">
      <w:pPr>
        <w:numPr>
          <w:ilvl w:val="0"/>
          <w:numId w:val="1"/>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Take Threats Seriously</w:t>
      </w:r>
      <w:r w:rsidDel="00000000" w:rsidR="00000000" w:rsidRPr="00000000">
        <w:rPr>
          <w:sz w:val="24"/>
          <w:szCs w:val="24"/>
          <w:rtl w:val="0"/>
        </w:rPr>
        <w:t xml:space="preserve">: Even if "kidding," remarks about your demise can signal psychological or financial blackmail.</w:t>
      </w:r>
    </w:p>
    <w:p w:rsidR="00000000" w:rsidDel="00000000" w:rsidP="00000000" w:rsidRDefault="00000000" w:rsidRPr="00000000" w14:paraId="000007B5">
      <w:pPr>
        <w:numPr>
          <w:ilvl w:val="0"/>
          <w:numId w:val="1"/>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b w:val="1"/>
          <w:sz w:val="24"/>
          <w:szCs w:val="24"/>
          <w:rtl w:val="0"/>
        </w:rPr>
        <w:t xml:space="preserve">Injunctions</w:t>
      </w:r>
      <w:r w:rsidDel="00000000" w:rsidR="00000000" w:rsidRPr="00000000">
        <w:rPr>
          <w:sz w:val="24"/>
          <w:szCs w:val="24"/>
          <w:rtl w:val="0"/>
        </w:rPr>
        <w:t xml:space="preserve">: Courts can order halts or modifications to policies or assets used as weapons, preventing ongoing leverage.</w:t>
      </w:r>
    </w:p>
    <w:p w:rsidR="00000000" w:rsidDel="00000000" w:rsidP="00000000" w:rsidRDefault="00000000" w:rsidRPr="00000000" w14:paraId="000007B6">
      <w:pPr>
        <w:pStyle w:val="Heading2"/>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ind w:left="720" w:firstLine="0"/>
        <w:rPr>
          <w:b w:val="1"/>
          <w:sz w:val="34"/>
          <w:szCs w:val="34"/>
        </w:rPr>
      </w:pPr>
      <w:bookmarkStart w:colFirst="0" w:colLast="0" w:name="_548o1tn34a0h" w:id="381"/>
      <w:bookmarkEnd w:id="381"/>
      <w:r w:rsidDel="00000000" w:rsidR="00000000" w:rsidRPr="00000000">
        <w:rPr>
          <w:b w:val="1"/>
          <w:sz w:val="34"/>
          <w:szCs w:val="34"/>
          <w:rtl w:val="0"/>
        </w:rPr>
        <w:t xml:space="preserve">Common Threads and Overarching Lessons</w:t>
      </w:r>
    </w:p>
    <w:p w:rsidR="00000000" w:rsidDel="00000000" w:rsidP="00000000" w:rsidRDefault="00000000" w:rsidRPr="00000000" w14:paraId="000007B7">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Across these diverse snapshots—DCFS harassment, digital sabotage, property liens, forced custody evaluations, or insurance intimidation—several recurring themes emerge:</w:t>
      </w:r>
    </w:p>
    <w:p w:rsidR="00000000" w:rsidDel="00000000" w:rsidP="00000000" w:rsidRDefault="00000000" w:rsidRPr="00000000" w14:paraId="000007B8">
      <w:pPr>
        <w:numPr>
          <w:ilvl w:val="0"/>
          <w:numId w:val="9"/>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Documentation is Key</w:t>
      </w:r>
      <w:r w:rsidDel="00000000" w:rsidR="00000000" w:rsidRPr="00000000">
        <w:rPr>
          <w:sz w:val="24"/>
          <w:szCs w:val="24"/>
          <w:rtl w:val="0"/>
        </w:rPr>
        <w:t xml:space="preserve">: Every single anecdote hinged on persistent recordkeeping. Whether it's tracking DCFS visits, forging an e-paper trail of hacking incidents, or verifying property-lien removal, building a factual timeline often proves critical in court or negotiation.</w:t>
      </w:r>
    </w:p>
    <w:p w:rsidR="00000000" w:rsidDel="00000000" w:rsidP="00000000" w:rsidRDefault="00000000" w:rsidRPr="00000000" w14:paraId="000007B9">
      <w:pPr>
        <w:numPr>
          <w:ilvl w:val="0"/>
          <w:numId w:val="9"/>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Persistence with the Legal System</w:t>
      </w:r>
      <w:r w:rsidDel="00000000" w:rsidR="00000000" w:rsidRPr="00000000">
        <w:rPr>
          <w:sz w:val="24"/>
          <w:szCs w:val="24"/>
          <w:rtl w:val="0"/>
        </w:rPr>
        <w:t xml:space="preserve">: While the system can be slow or appear unfair, repeated motions or evidence can break through manipulations. Each story reveals the legal route, eventually clarifying the truth—but it took patience and strategic representation.</w:t>
      </w:r>
    </w:p>
    <w:p w:rsidR="00000000" w:rsidDel="00000000" w:rsidP="00000000" w:rsidRDefault="00000000" w:rsidRPr="00000000" w14:paraId="000007BA">
      <w:pPr>
        <w:numPr>
          <w:ilvl w:val="0"/>
          <w:numId w:val="9"/>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Child's Well-Being</w:t>
      </w:r>
      <w:r w:rsidDel="00000000" w:rsidR="00000000" w:rsidRPr="00000000">
        <w:rPr>
          <w:sz w:val="24"/>
          <w:szCs w:val="24"/>
          <w:rtl w:val="0"/>
        </w:rPr>
        <w:t xml:space="preserve">: Over and over, children were weaponized, either via false narratives of mental illness or DCFS calls. Reassuring them, clarifying illusions, and possibly involving professional therapy helped offset parental alienation or fear.</w:t>
      </w:r>
    </w:p>
    <w:p w:rsidR="00000000" w:rsidDel="00000000" w:rsidP="00000000" w:rsidRDefault="00000000" w:rsidRPr="00000000" w14:paraId="000007BB">
      <w:pPr>
        <w:numPr>
          <w:ilvl w:val="0"/>
          <w:numId w:val="9"/>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Emotional Impact is Enormous</w:t>
      </w:r>
      <w:r w:rsidDel="00000000" w:rsidR="00000000" w:rsidRPr="00000000">
        <w:rPr>
          <w:sz w:val="24"/>
          <w:szCs w:val="24"/>
          <w:rtl w:val="0"/>
        </w:rPr>
        <w:t xml:space="preserve">: All these survivors reported intense stress, nightmares, or paralyzing anxiety. Some found solace in support groups or therapy. The mental toll is not ephemeral; it can last months or years after finalizing legalities.</w:t>
      </w:r>
    </w:p>
    <w:p w:rsidR="00000000" w:rsidDel="00000000" w:rsidP="00000000" w:rsidRDefault="00000000" w:rsidRPr="00000000" w14:paraId="000007BC">
      <w:pPr>
        <w:numPr>
          <w:ilvl w:val="0"/>
          <w:numId w:val="9"/>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b w:val="1"/>
          <w:sz w:val="24"/>
          <w:szCs w:val="24"/>
          <w:rtl w:val="0"/>
        </w:rPr>
        <w:t xml:space="preserve">Resilience and Transformation</w:t>
      </w:r>
      <w:r w:rsidDel="00000000" w:rsidR="00000000" w:rsidRPr="00000000">
        <w:rPr>
          <w:sz w:val="24"/>
          <w:szCs w:val="24"/>
          <w:rtl w:val="0"/>
        </w:rPr>
        <w:t xml:space="preserve">: Despite the trauma, many discovered inner strengths, resourcefulness, or new communities of allies. Some now mentor others in high-stress separations or volunteer at DV centers, channeling their experiences into advocacy.</w:t>
      </w:r>
    </w:p>
    <w:p w:rsidR="00000000" w:rsidDel="00000000" w:rsidP="00000000" w:rsidRDefault="00000000" w:rsidRPr="00000000" w14:paraId="000007BD">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b w:val="1"/>
          <w:sz w:val="24"/>
          <w:szCs w:val="24"/>
          <w:rtl w:val="0"/>
        </w:rPr>
        <w:t xml:space="preserve">Legal vs. Psychological Realities</w:t>
        <w:br w:type="textWrapping"/>
      </w:r>
      <w:r w:rsidDel="00000000" w:rsidR="00000000" w:rsidRPr="00000000">
        <w:rPr>
          <w:sz w:val="24"/>
          <w:szCs w:val="24"/>
          <w:rtl w:val="0"/>
        </w:rPr>
        <w:t xml:space="preserve">One notable universal is the gap between what's morally "right" and what the legal system can swiftly address. Many of these war stories illustrate a labyrinth of repeated motions, continuing harassment, or subtle sabotage. Full resolution often does not come easily. However, survivors underscore the importance of staying calm, continuing to gather evidence, and never letting the other party's manipulations define one's identity or future.</w:t>
      </w:r>
    </w:p>
    <w:p w:rsidR="00000000" w:rsidDel="00000000" w:rsidP="00000000" w:rsidRDefault="00000000" w:rsidRPr="00000000" w14:paraId="000007BE">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b w:val="1"/>
          <w:sz w:val="24"/>
          <w:szCs w:val="24"/>
          <w:rtl w:val="0"/>
        </w:rPr>
        <w:t xml:space="preserve">Hope for Readers</w:t>
        <w:br w:type="textWrapping"/>
      </w:r>
      <w:r w:rsidDel="00000000" w:rsidR="00000000" w:rsidRPr="00000000">
        <w:rPr>
          <w:sz w:val="24"/>
          <w:szCs w:val="24"/>
          <w:rtl w:val="0"/>
        </w:rPr>
        <w:t xml:space="preserve">Even if your story feels more hopeless or complicated, these accounts exemplify that partial wins, personal healing, or at least some measure of justice can be achieved. "Winning" in a high-conflict separation seldom looks like a clean, perfect triumph; it often means preserving your sanity, protecting your children, and eventually reclaiming enough autonomy to build a better life.</w:t>
      </w:r>
    </w:p>
    <w:p w:rsidR="00000000" w:rsidDel="00000000" w:rsidP="00000000" w:rsidRDefault="00000000" w:rsidRPr="00000000" w14:paraId="000007BF">
      <w:pPr>
        <w:pStyle w:val="Heading2"/>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ind w:left="720" w:firstLine="0"/>
        <w:rPr>
          <w:b w:val="1"/>
          <w:sz w:val="34"/>
          <w:szCs w:val="34"/>
        </w:rPr>
      </w:pPr>
      <w:bookmarkStart w:colFirst="0" w:colLast="0" w:name="_54czk1mi8l1" w:id="382"/>
      <w:bookmarkEnd w:id="382"/>
      <w:r w:rsidDel="00000000" w:rsidR="00000000" w:rsidRPr="00000000">
        <w:rPr>
          <w:b w:val="1"/>
          <w:sz w:val="34"/>
          <w:szCs w:val="34"/>
          <w:rtl w:val="0"/>
        </w:rPr>
        <w:t xml:space="preserve">Final Thoughts</w:t>
      </w:r>
    </w:p>
    <w:p w:rsidR="00000000" w:rsidDel="00000000" w:rsidP="00000000" w:rsidRDefault="00000000" w:rsidRPr="00000000" w14:paraId="000007C0">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ind w:left="720" w:firstLine="0"/>
        <w:rPr>
          <w:b w:val="1"/>
          <w:color w:val="000000"/>
          <w:sz w:val="26"/>
          <w:szCs w:val="26"/>
        </w:rPr>
      </w:pPr>
      <w:bookmarkStart w:colFirst="0" w:colLast="0" w:name="_90utr13dyopz" w:id="383"/>
      <w:bookmarkEnd w:id="383"/>
      <w:r w:rsidDel="00000000" w:rsidR="00000000" w:rsidRPr="00000000">
        <w:rPr>
          <w:b w:val="1"/>
          <w:color w:val="000000"/>
          <w:sz w:val="26"/>
          <w:szCs w:val="26"/>
          <w:rtl w:val="0"/>
        </w:rPr>
        <w:t xml:space="preserve">1. Invitation to Share Your Own Story</w:t>
      </w:r>
    </w:p>
    <w:p w:rsidR="00000000" w:rsidDel="00000000" w:rsidP="00000000" w:rsidRDefault="00000000" w:rsidRPr="00000000" w14:paraId="000007C1">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If reading these war stories resonates strongly with your experience, you might consider telling your own. That can take many forms:</w:t>
      </w:r>
    </w:p>
    <w:p w:rsidR="00000000" w:rsidDel="00000000" w:rsidP="00000000" w:rsidRDefault="00000000" w:rsidRPr="00000000" w14:paraId="000007C2">
      <w:pPr>
        <w:numPr>
          <w:ilvl w:val="0"/>
          <w:numId w:val="197"/>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Anonymous Online Support</w:t>
      </w:r>
      <w:r w:rsidDel="00000000" w:rsidR="00000000" w:rsidRPr="00000000">
        <w:rPr>
          <w:sz w:val="24"/>
          <w:szCs w:val="24"/>
          <w:rtl w:val="0"/>
        </w:rPr>
        <w:t xml:space="preserve">: Some forums or safe social networks let you post under a pseudonym, connecting with others who've faced similar manipulations.</w:t>
      </w:r>
    </w:p>
    <w:p w:rsidR="00000000" w:rsidDel="00000000" w:rsidP="00000000" w:rsidRDefault="00000000" w:rsidRPr="00000000" w14:paraId="000007C3">
      <w:pPr>
        <w:numPr>
          <w:ilvl w:val="0"/>
          <w:numId w:val="197"/>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Local DV or Divorce Support Groups</w:t>
      </w:r>
      <w:r w:rsidDel="00000000" w:rsidR="00000000" w:rsidRPr="00000000">
        <w:rPr>
          <w:sz w:val="24"/>
          <w:szCs w:val="24"/>
          <w:rtl w:val="0"/>
        </w:rPr>
        <w:t xml:space="preserve">: In-person meetups—often hosted by nonprofit family services—foster confidential sharing. You might realize that your neighbors or community members also endured lesser-known tactics.</w:t>
      </w:r>
    </w:p>
    <w:p w:rsidR="00000000" w:rsidDel="00000000" w:rsidP="00000000" w:rsidRDefault="00000000" w:rsidRPr="00000000" w14:paraId="000007C4">
      <w:pPr>
        <w:numPr>
          <w:ilvl w:val="0"/>
          <w:numId w:val="197"/>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b w:val="1"/>
          <w:sz w:val="24"/>
          <w:szCs w:val="24"/>
          <w:rtl w:val="0"/>
        </w:rPr>
        <w:t xml:space="preserve">Your Personal Journal or Memoir</w:t>
      </w:r>
      <w:r w:rsidDel="00000000" w:rsidR="00000000" w:rsidRPr="00000000">
        <w:rPr>
          <w:sz w:val="24"/>
          <w:szCs w:val="24"/>
          <w:rtl w:val="0"/>
        </w:rPr>
        <w:t xml:space="preserve">: Not everyone wants to go public, but journaling for personal clarity can be cathartic. If you decide to share publicly, always weigh safety concerns. If your former spouse remains dangerous or litigious, anonymity is paramount.</w:t>
      </w:r>
    </w:p>
    <w:p w:rsidR="00000000" w:rsidDel="00000000" w:rsidP="00000000" w:rsidRDefault="00000000" w:rsidRPr="00000000" w14:paraId="000007C5">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b w:val="1"/>
          <w:sz w:val="24"/>
          <w:szCs w:val="24"/>
          <w:rtl w:val="0"/>
        </w:rPr>
        <w:t xml:space="preserve">Caution</w:t>
      </w:r>
      <w:r w:rsidDel="00000000" w:rsidR="00000000" w:rsidRPr="00000000">
        <w:rPr>
          <w:sz w:val="24"/>
          <w:szCs w:val="24"/>
          <w:rtl w:val="0"/>
        </w:rPr>
        <w:t xml:space="preserve">: Always consult your attorney before publicizing details if your divorce or custody case is ongoing. Anything posted might be twisted or used against you. But after final orders (and if it doesn't violate protective or confidentiality clauses), your voice can be a powerful testament.</w:t>
      </w:r>
    </w:p>
    <w:p w:rsidR="00000000" w:rsidDel="00000000" w:rsidP="00000000" w:rsidRDefault="00000000" w:rsidRPr="00000000" w14:paraId="000007C6">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ind w:left="720" w:firstLine="0"/>
        <w:rPr>
          <w:b w:val="1"/>
          <w:color w:val="000000"/>
          <w:sz w:val="26"/>
          <w:szCs w:val="26"/>
        </w:rPr>
      </w:pPr>
      <w:bookmarkStart w:colFirst="0" w:colLast="0" w:name="_h46y0hem4aq2" w:id="384"/>
      <w:bookmarkEnd w:id="384"/>
      <w:r w:rsidDel="00000000" w:rsidR="00000000" w:rsidRPr="00000000">
        <w:rPr>
          <w:b w:val="1"/>
          <w:color w:val="000000"/>
          <w:sz w:val="26"/>
          <w:szCs w:val="26"/>
          <w:rtl w:val="0"/>
        </w:rPr>
        <w:t xml:space="preserve">2. Linking These Stories to the Book's Larger Aims</w:t>
      </w:r>
    </w:p>
    <w:p w:rsidR="00000000" w:rsidDel="00000000" w:rsidP="00000000" w:rsidRDefault="00000000" w:rsidRPr="00000000" w14:paraId="000007C7">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Throughout this book, we've confronted antagonistic or abusive dissolutions head-on: uncovering hidden assets, deflecting smear campaigns, dealing with child custody fiascos, or building a new life post-sabotage. Real accounts from survivors offer deeper texture than mere bullet points of advice. They show how even the darkest manipulations can be challenged with strategic thinking and unwavering resilience. They underscore the importance of forging supportive relationships—whether that's an experienced attorney, a DV hotline, or a therapy group. No one can navigate these destructive battles alone without risking serious emotional harm or misguided decisions.</w:t>
      </w:r>
    </w:p>
    <w:p w:rsidR="00000000" w:rsidDel="00000000" w:rsidP="00000000" w:rsidRDefault="00000000" w:rsidRPr="00000000" w14:paraId="000007C8">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ind w:left="720" w:firstLine="0"/>
        <w:rPr>
          <w:b w:val="1"/>
          <w:color w:val="000000"/>
          <w:sz w:val="26"/>
          <w:szCs w:val="26"/>
        </w:rPr>
      </w:pPr>
      <w:bookmarkStart w:colFirst="0" w:colLast="0" w:name="_8d9sag4n5xu4" w:id="385"/>
      <w:bookmarkEnd w:id="385"/>
      <w:r w:rsidDel="00000000" w:rsidR="00000000" w:rsidRPr="00000000">
        <w:rPr>
          <w:b w:val="1"/>
          <w:color w:val="000000"/>
          <w:sz w:val="26"/>
          <w:szCs w:val="26"/>
          <w:rtl w:val="0"/>
        </w:rPr>
        <w:t xml:space="preserve">From War Stories to a Larger Narrative of Survival</w:t>
      </w:r>
    </w:p>
    <w:p w:rsidR="00000000" w:rsidDel="00000000" w:rsidP="00000000" w:rsidRDefault="00000000" w:rsidRPr="00000000" w14:paraId="000007C9">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Reading the experiences of Lauren, Carlos, Mei, Samira, Geoff, and so many unnamed others can stir a flurry of emotions—sadness for the cruelty endured, anger at the injustices, awe at the creativity behind malicious acts, or relief that some overcame. Above all, these stories spark a sense of "I am not alone, and I can keep going."</w:t>
      </w:r>
    </w:p>
    <w:p w:rsidR="00000000" w:rsidDel="00000000" w:rsidP="00000000" w:rsidRDefault="00000000" w:rsidRPr="00000000" w14:paraId="000007CA">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b w:val="1"/>
          <w:sz w:val="24"/>
          <w:szCs w:val="24"/>
          <w:rtl w:val="0"/>
        </w:rPr>
        <w:t xml:space="preserve">Key Takeaways</w:t>
      </w:r>
      <w:r w:rsidDel="00000000" w:rsidR="00000000" w:rsidRPr="00000000">
        <w:rPr>
          <w:sz w:val="24"/>
          <w:szCs w:val="24"/>
          <w:rtl w:val="0"/>
        </w:rPr>
        <w:t xml:space="preserve">:</w:t>
      </w:r>
    </w:p>
    <w:p w:rsidR="00000000" w:rsidDel="00000000" w:rsidP="00000000" w:rsidRDefault="00000000" w:rsidRPr="00000000" w14:paraId="000007CB">
      <w:pPr>
        <w:numPr>
          <w:ilvl w:val="0"/>
          <w:numId w:val="155"/>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Validate Your Pain</w:t>
      </w:r>
      <w:r w:rsidDel="00000000" w:rsidR="00000000" w:rsidRPr="00000000">
        <w:rPr>
          <w:sz w:val="24"/>
          <w:szCs w:val="24"/>
          <w:rtl w:val="0"/>
        </w:rPr>
        <w:t xml:space="preserve">: Others have felt the same heartbreak and fear. You are not overreacting or imagining things.</w:t>
      </w:r>
    </w:p>
    <w:p w:rsidR="00000000" w:rsidDel="00000000" w:rsidP="00000000" w:rsidRDefault="00000000" w:rsidRPr="00000000" w14:paraId="000007CC">
      <w:pPr>
        <w:numPr>
          <w:ilvl w:val="0"/>
          <w:numId w:val="155"/>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Adopt Best Practices</w:t>
      </w:r>
      <w:r w:rsidDel="00000000" w:rsidR="00000000" w:rsidRPr="00000000">
        <w:rPr>
          <w:sz w:val="24"/>
          <w:szCs w:val="24"/>
          <w:rtl w:val="0"/>
        </w:rPr>
        <w:t xml:space="preserve">: Documentation, calm responses to sabotage, and consistent legal follow-through can eventually make a difference.</w:t>
      </w:r>
    </w:p>
    <w:p w:rsidR="00000000" w:rsidDel="00000000" w:rsidP="00000000" w:rsidRDefault="00000000" w:rsidRPr="00000000" w14:paraId="000007CD">
      <w:pPr>
        <w:numPr>
          <w:ilvl w:val="0"/>
          <w:numId w:val="155"/>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Never Underestimate Support</w:t>
      </w:r>
      <w:r w:rsidDel="00000000" w:rsidR="00000000" w:rsidRPr="00000000">
        <w:rPr>
          <w:sz w:val="24"/>
          <w:szCs w:val="24"/>
          <w:rtl w:val="0"/>
        </w:rPr>
        <w:t xml:space="preserve">: Whether it's a best friend, an online community, or a professional counselor, leaning on others can help you remain grounded.</w:t>
      </w:r>
    </w:p>
    <w:p w:rsidR="00000000" w:rsidDel="00000000" w:rsidP="00000000" w:rsidRDefault="00000000" w:rsidRPr="00000000" w14:paraId="000007CE">
      <w:pPr>
        <w:numPr>
          <w:ilvl w:val="0"/>
          <w:numId w:val="155"/>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b w:val="1"/>
          <w:sz w:val="24"/>
          <w:szCs w:val="24"/>
          <w:rtl w:val="0"/>
        </w:rPr>
        <w:t xml:space="preserve">Healing is Possible</w:t>
      </w:r>
      <w:r w:rsidDel="00000000" w:rsidR="00000000" w:rsidRPr="00000000">
        <w:rPr>
          <w:sz w:val="24"/>
          <w:szCs w:val="24"/>
          <w:rtl w:val="0"/>
        </w:rPr>
        <w:t xml:space="preserve">: Even in the most humiliating or terrifying stories, the survivors show glimpses of healing, rebuilding finances, mending child relationships, and finding personal peace.</w:t>
      </w:r>
    </w:p>
    <w:p w:rsidR="00000000" w:rsidDel="00000000" w:rsidP="00000000" w:rsidRDefault="00000000" w:rsidRPr="00000000" w14:paraId="000007CF">
      <w:pPr>
        <w:pBdr>
          <w:top w:color="auto" w:space="0" w:sz="0" w:val="none"/>
          <w:left w:color="auto" w:space="0" w:sz="0" w:val="none"/>
          <w:bottom w:color="auto" w:space="0" w:sz="0" w:val="none"/>
          <w:right w:color="auto" w:space="0" w:sz="0" w:val="none"/>
          <w:between w:color="auto" w:space="0" w:sz="0" w:val="none"/>
        </w:pBdr>
        <w:spacing w:after="280" w:line="360" w:lineRule="auto"/>
        <w:ind w:left="600" w:firstLine="0"/>
        <w:rPr>
          <w:sz w:val="24"/>
          <w:szCs w:val="24"/>
        </w:rPr>
      </w:pPr>
      <w:r w:rsidDel="00000000" w:rsidR="00000000" w:rsidRPr="00000000">
        <w:rPr>
          <w:i w:val="1"/>
          <w:sz w:val="24"/>
          <w:szCs w:val="24"/>
          <w:rtl w:val="0"/>
        </w:rPr>
        <w:t xml:space="preserve">"I survived. Not because I was invincible, but because I refused to give up on my life or my child's future."</w:t>
        <w:br w:type="textWrapping"/>
      </w:r>
      <w:r w:rsidDel="00000000" w:rsidR="00000000" w:rsidRPr="00000000">
        <w:rPr>
          <w:sz w:val="24"/>
          <w:szCs w:val="24"/>
          <w:rtl w:val="0"/>
        </w:rPr>
        <w:t xml:space="preserve">– Anonymous Divorce Survivor, high-conflict DCFS ordeal</w:t>
      </w:r>
    </w:p>
    <w:p w:rsidR="00000000" w:rsidDel="00000000" w:rsidP="00000000" w:rsidRDefault="00000000" w:rsidRPr="00000000" w14:paraId="000007D0">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These words encapsulate the quiet heroism in each war story. If you glean one lesson, let it be that survival is not about breezing through unscathed—it's about persisting, reaching out for help, refusing to surrender your identity, and rebuilding piece by piece. That's the heart of this book and indeed the larger struggle we've all faced or are facing: forging a path beyond adversity, armed with the knowledge that you're part of an unbreakable chain of survivors who stand behind you.</w:t>
      </w:r>
    </w:p>
    <w:p w:rsidR="00000000" w:rsidDel="00000000" w:rsidP="00000000" w:rsidRDefault="00000000" w:rsidRPr="00000000" w14:paraId="000007D1">
      <w:pPr>
        <w:pStyle w:val="Heading1"/>
        <w:keepNext w:val="0"/>
        <w:keepLines w:val="0"/>
        <w:pBdr>
          <w:top w:color="auto" w:space="0" w:sz="0" w:val="none"/>
          <w:left w:color="auto" w:space="0" w:sz="0" w:val="none"/>
          <w:bottom w:color="auto" w:space="0" w:sz="0" w:val="none"/>
          <w:right w:color="auto" w:space="0" w:sz="0" w:val="none"/>
          <w:between w:color="auto" w:space="0" w:sz="0" w:val="none"/>
        </w:pBdr>
        <w:spacing w:after="240" w:before="0" w:line="360" w:lineRule="auto"/>
        <w:ind w:left="720" w:firstLine="0"/>
        <w:rPr>
          <w:b w:val="1"/>
          <w:sz w:val="34"/>
          <w:szCs w:val="34"/>
        </w:rPr>
      </w:pPr>
      <w:bookmarkStart w:colFirst="0" w:colLast="0" w:name="_ukjgjy5mjskl" w:id="386"/>
      <w:bookmarkEnd w:id="386"/>
      <w:r w:rsidDel="00000000" w:rsidR="00000000" w:rsidRPr="00000000">
        <w:rPr>
          <w:b w:val="1"/>
          <w:sz w:val="34"/>
          <w:szCs w:val="34"/>
          <w:rtl w:val="0"/>
        </w:rPr>
        <w:t xml:space="preserve">Final Encouragement</w:t>
      </w:r>
    </w:p>
    <w:p w:rsidR="00000000" w:rsidDel="00000000" w:rsidP="00000000" w:rsidRDefault="00000000" w:rsidRPr="00000000" w14:paraId="000007D2">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We'll close with a reminder: the experiences in these war stories can be jarring, but they're proof that you can rewrite your future. High-stress separations might push you to the brink, yet the same crucible can reveal strengths and spark transformations you never knew you had. Step by step—through self-care, thorough planning, unwavering devotion to your children's well-being, and the counsel of supportive advocates—you can press forward.</w:t>
      </w:r>
    </w:p>
    <w:p w:rsidR="00000000" w:rsidDel="00000000" w:rsidP="00000000" w:rsidRDefault="00000000" w:rsidRPr="00000000" w14:paraId="000007D3">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If you find these stories overwhelming or the resulting emotions have stirred up old trauma, consider seeking professional help. You do not have to endure lingering fear or shame. While it's easy to feel overshadowed by an ex's lies or intimidation, these survivor spotlights shine a flashlight of hope: you, too, can reclaim peace and define your life on your own terms.</w:t>
      </w:r>
    </w:p>
    <w:p w:rsidR="00000000" w:rsidDel="00000000" w:rsidP="00000000" w:rsidRDefault="00000000" w:rsidRPr="00000000" w14:paraId="000007D4">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In the next chapter, we'll gather overarching lessons from the entire journey—reinforcing that while an end to your marriage can be warlike in its hostility, the narrative doesn't end in the battlefield's rubble. It ends (and begins) with your unyielding determination to rebuild, restore, and rise. Stay tuned, stay strong, and keep sharing your voice—there's a world of readers who understand and stand with you.</w:t>
      </w:r>
    </w:p>
    <w:p w:rsidR="00000000" w:rsidDel="00000000" w:rsidP="00000000" w:rsidRDefault="00000000" w:rsidRPr="00000000" w14:paraId="000007D5">
      <w:pPr>
        <w:rPr>
          <w:sz w:val="60"/>
          <w:szCs w:val="60"/>
        </w:rPr>
      </w:pPr>
      <w:r w:rsidDel="00000000" w:rsidR="00000000" w:rsidRPr="00000000">
        <w:rPr>
          <w:sz w:val="60"/>
          <w:szCs w:val="60"/>
          <w:rtl w:val="0"/>
        </w:rPr>
        <w:t xml:space="preserve">Chapter 15: Lessons from the Trenches and Final Advice</w:t>
      </w:r>
    </w:p>
    <w:p w:rsidR="00000000" w:rsidDel="00000000" w:rsidP="00000000" w:rsidRDefault="00000000" w:rsidRPr="00000000" w14:paraId="000007D6">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By now, you've journeyed through the chapters of this guide, absorbing concepts on hidden assets, child custody battles, self-care, and strategic planning. You've learned about building your team, choosing the right attorney, deciding whether to litigate or mediate, and in some cases, how to "surrender" when endless conflict becomes unmanageable.</w:t>
      </w:r>
    </w:p>
    <w:p w:rsidR="00000000" w:rsidDel="00000000" w:rsidP="00000000" w:rsidRDefault="00000000" w:rsidRPr="00000000" w14:paraId="000007D7">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This final chapter brings everything together, offering reflections that go beyond legal advice. It aims to provide a panoramic view of what it means to face divorce in all its complexity—and then to emerge not as a casualty but as someone who can stand tall despite the bruises. Here, you'll find lessons pulled from the trenches of real divorces, psychological insights, and big-picture perspectives that might illuminate your path forward.</w:t>
      </w:r>
    </w:p>
    <w:p w:rsidR="00000000" w:rsidDel="00000000" w:rsidP="00000000" w:rsidRDefault="00000000" w:rsidRPr="00000000" w14:paraId="000007D8">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ind w:left="720" w:firstLine="0"/>
        <w:rPr>
          <w:b w:val="1"/>
          <w:color w:val="000000"/>
          <w:sz w:val="26"/>
          <w:szCs w:val="26"/>
        </w:rPr>
      </w:pPr>
      <w:bookmarkStart w:colFirst="0" w:colLast="0" w:name="_cwojjz49e2l1" w:id="387"/>
      <w:bookmarkEnd w:id="387"/>
      <w:r w:rsidDel="00000000" w:rsidR="00000000" w:rsidRPr="00000000">
        <w:rPr>
          <w:b w:val="1"/>
          <w:color w:val="000000"/>
          <w:sz w:val="26"/>
          <w:szCs w:val="26"/>
          <w:rtl w:val="0"/>
        </w:rPr>
        <w:t xml:space="preserve">Why We Call These "Lessons From the Trenches"</w:t>
      </w:r>
    </w:p>
    <w:p w:rsidR="00000000" w:rsidDel="00000000" w:rsidP="00000000" w:rsidRDefault="00000000" w:rsidRPr="00000000" w14:paraId="000007D9">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You might feel bombarded from all sides—court hearings, financial sabotage, friends switching loyalties, manipulative former partners sowing confusion. Add children's heartbreak, potential housing instability, and massive attorney bills, and you have a conflict that infiltrates every aspect of your life.</w:t>
      </w:r>
    </w:p>
    <w:p w:rsidR="00000000" w:rsidDel="00000000" w:rsidP="00000000" w:rsidRDefault="00000000" w:rsidRPr="00000000" w14:paraId="000007DA">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Calling these "lessons from the trenches" doesn't sensationalize the process. Instead, it acknowledges how raw, unpredictable, and relentless the process can be. Lessons gleaned from real survivors—who have faced repeated depositions, handled anxiety attacks before each hearing, or juggled single parenthood while battling an ex determined to conceal assets—can be more valuable than any theoretical outline of family law.</w:t>
      </w:r>
    </w:p>
    <w:p w:rsidR="00000000" w:rsidDel="00000000" w:rsidP="00000000" w:rsidRDefault="00000000" w:rsidRPr="00000000" w14:paraId="000007DB">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b w:val="1"/>
          <w:sz w:val="24"/>
          <w:szCs w:val="24"/>
          <w:rtl w:val="0"/>
        </w:rPr>
        <w:t xml:space="preserve">Winston Churchill</w:t>
      </w:r>
      <w:r w:rsidDel="00000000" w:rsidR="00000000" w:rsidRPr="00000000">
        <w:rPr>
          <w:sz w:val="24"/>
          <w:szCs w:val="24"/>
          <w:rtl w:val="0"/>
        </w:rPr>
        <w:t xml:space="preserve">, a wartime prime minister who understood relentless adversity, once said, "Success is not final, failure is not fatal: it is the courage to continue that counts." This resonates powerfully in a divorce context. Every small victory—uncovering a hidden account, securing temporary custody, or simply keeping calm during an ambush from your former partner—counts as a success. But that success isn't the final word because the other party might strike back. Likewise, any setback isn't fatal; it's often a lesson that can guide your next steps. The unstoppable factor is your courage to continue, to adapt, to stand your ground when it matters, or to withdraw when it's wise to preserve resources.</w:t>
      </w:r>
    </w:p>
    <w:p w:rsidR="00000000" w:rsidDel="00000000" w:rsidP="00000000" w:rsidRDefault="00000000" w:rsidRPr="00000000" w14:paraId="000007DC">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ind w:left="720" w:firstLine="0"/>
        <w:rPr>
          <w:b w:val="1"/>
          <w:color w:val="000000"/>
          <w:sz w:val="26"/>
          <w:szCs w:val="26"/>
        </w:rPr>
      </w:pPr>
      <w:bookmarkStart w:colFirst="0" w:colLast="0" w:name="_lww7ewyym2kf" w:id="388"/>
      <w:bookmarkEnd w:id="388"/>
      <w:r w:rsidDel="00000000" w:rsidR="00000000" w:rsidRPr="00000000">
        <w:rPr>
          <w:b w:val="1"/>
          <w:color w:val="000000"/>
          <w:sz w:val="26"/>
          <w:szCs w:val="26"/>
          <w:rtl w:val="0"/>
        </w:rPr>
        <w:t xml:space="preserve">Understanding Your Own "War Stories"</w:t>
      </w:r>
    </w:p>
    <w:p w:rsidR="00000000" w:rsidDel="00000000" w:rsidP="00000000" w:rsidRDefault="00000000" w:rsidRPr="00000000" w14:paraId="000007DD">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Whether your split spanned months or years, whether you had a largely amicable resolution or faced unceasing conflict, you have your own "war stories." These might include:</w:t>
      </w:r>
    </w:p>
    <w:p w:rsidR="00000000" w:rsidDel="00000000" w:rsidP="00000000" w:rsidRDefault="00000000" w:rsidRPr="00000000" w14:paraId="000007DE">
      <w:pPr>
        <w:numPr>
          <w:ilvl w:val="0"/>
          <w:numId w:val="215"/>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Financial Ambushes</w:t>
      </w:r>
      <w:r w:rsidDel="00000000" w:rsidR="00000000" w:rsidRPr="00000000">
        <w:rPr>
          <w:sz w:val="24"/>
          <w:szCs w:val="24"/>
          <w:rtl w:val="0"/>
        </w:rPr>
        <w:t xml:space="preserve">: Discovering your spouse opened new lines of credit in your name or "forgot" to mention a large bonus.</w:t>
      </w:r>
    </w:p>
    <w:p w:rsidR="00000000" w:rsidDel="00000000" w:rsidP="00000000" w:rsidRDefault="00000000" w:rsidRPr="00000000" w14:paraId="000007DF">
      <w:pPr>
        <w:numPr>
          <w:ilvl w:val="0"/>
          <w:numId w:val="215"/>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Custody Bombshells</w:t>
      </w:r>
      <w:r w:rsidDel="00000000" w:rsidR="00000000" w:rsidRPr="00000000">
        <w:rPr>
          <w:sz w:val="24"/>
          <w:szCs w:val="24"/>
          <w:rtl w:val="0"/>
        </w:rPr>
        <w:t xml:space="preserve">: Being blindsided by false accusations of child abuse or the other party filing for emergency custody based on fabricated claims.</w:t>
      </w:r>
    </w:p>
    <w:p w:rsidR="00000000" w:rsidDel="00000000" w:rsidP="00000000" w:rsidRDefault="00000000" w:rsidRPr="00000000" w14:paraId="000007E0">
      <w:pPr>
        <w:numPr>
          <w:ilvl w:val="0"/>
          <w:numId w:val="215"/>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Emotional Front</w:t>
      </w:r>
      <w:r w:rsidDel="00000000" w:rsidR="00000000" w:rsidRPr="00000000">
        <w:rPr>
          <w:sz w:val="24"/>
          <w:szCs w:val="24"/>
          <w:rtl w:val="0"/>
        </w:rPr>
        <w:t xml:space="preserve">: Sleepless nights, panic attacks, feeling that every corner of your life was overshadowed by the divorce.</w:t>
      </w:r>
    </w:p>
    <w:p w:rsidR="00000000" w:rsidDel="00000000" w:rsidP="00000000" w:rsidRDefault="00000000" w:rsidRPr="00000000" w14:paraId="000007E1">
      <w:pPr>
        <w:numPr>
          <w:ilvl w:val="0"/>
          <w:numId w:val="215"/>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Friends Turned Strangers</w:t>
      </w:r>
      <w:r w:rsidDel="00000000" w:rsidR="00000000" w:rsidRPr="00000000">
        <w:rPr>
          <w:sz w:val="24"/>
          <w:szCs w:val="24"/>
          <w:rtl w:val="0"/>
        </w:rPr>
        <w:t xml:space="preserve">: Mutual acquaintances who vanish or abruptly side with your former partner, leading to isolation.</w:t>
      </w:r>
    </w:p>
    <w:p w:rsidR="00000000" w:rsidDel="00000000" w:rsidP="00000000" w:rsidRDefault="00000000" w:rsidRPr="00000000" w14:paraId="000007E2">
      <w:pPr>
        <w:numPr>
          <w:ilvl w:val="0"/>
          <w:numId w:val="215"/>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b w:val="1"/>
          <w:sz w:val="24"/>
          <w:szCs w:val="24"/>
          <w:rtl w:val="0"/>
        </w:rPr>
        <w:t xml:space="preserve">Children as Collateral Damage</w:t>
      </w:r>
      <w:r w:rsidDel="00000000" w:rsidR="00000000" w:rsidRPr="00000000">
        <w:rPr>
          <w:sz w:val="24"/>
          <w:szCs w:val="24"/>
          <w:rtl w:val="0"/>
        </w:rPr>
        <w:t xml:space="preserve">: Seeing your child's meltdown or rebellious streak, realizing only too late that they were absorbing the negative energy from the incessant conflict.</w:t>
      </w:r>
    </w:p>
    <w:p w:rsidR="00000000" w:rsidDel="00000000" w:rsidP="00000000" w:rsidRDefault="00000000" w:rsidRPr="00000000" w14:paraId="000007E3">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As you reflect on these battles, it's essential to glean the deeper lessons that might inform your next chapter of life—lessons about internal resilience, about trusting (or not trusting) certain people, about fighting ethically, about letting go of smaller issues for a bigger sense of peace.</w:t>
      </w:r>
    </w:p>
    <w:p w:rsidR="00000000" w:rsidDel="00000000" w:rsidP="00000000" w:rsidRDefault="00000000" w:rsidRPr="00000000" w14:paraId="000007E4">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ind w:left="720" w:firstLine="0"/>
        <w:rPr>
          <w:b w:val="1"/>
          <w:color w:val="000000"/>
          <w:sz w:val="26"/>
          <w:szCs w:val="26"/>
        </w:rPr>
      </w:pPr>
      <w:bookmarkStart w:colFirst="0" w:colLast="0" w:name="_1qlmo5f9edox" w:id="389"/>
      <w:bookmarkEnd w:id="389"/>
      <w:r w:rsidDel="00000000" w:rsidR="00000000" w:rsidRPr="00000000">
        <w:rPr>
          <w:b w:val="1"/>
          <w:color w:val="000000"/>
          <w:sz w:val="26"/>
          <w:szCs w:val="26"/>
          <w:rtl w:val="0"/>
        </w:rPr>
        <w:t xml:space="preserve">Lesson 1: Pain Transforms, if You Let it</w:t>
      </w:r>
    </w:p>
    <w:p w:rsidR="00000000" w:rsidDel="00000000" w:rsidP="00000000" w:rsidRDefault="00000000" w:rsidRPr="00000000" w14:paraId="000007E5">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The end of a marriage—particularly a contentious or abusive one—can dismantle your trust in relationships, undermine your self-confidence, or leave you grappling with trauma. Yet, as Holocaust survivor and psychiatrist Viktor E. Frankl reminded us: "When we are no longer able to change a situation, we are challenged to change ourselves."</w:t>
      </w:r>
    </w:p>
    <w:p w:rsidR="00000000" w:rsidDel="00000000" w:rsidP="00000000" w:rsidRDefault="00000000" w:rsidRPr="00000000" w14:paraId="000007E6">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Transformation arises from that challenge. If you had illusions about unconditional spousal support or about the other partner's decency, the dissolution's harsh reality might have shattered them. Yet in rebuilding, you might discover a deeper self-reliance, a fierce empathy for others in crisis, or the determination to safeguard your boundaries. People who harness divorce adversity often find they can channel their heartbreak or outrage into forging a new life that aligns more with their values.</w:t>
      </w:r>
    </w:p>
    <w:p w:rsidR="00000000" w:rsidDel="00000000" w:rsidP="00000000" w:rsidRDefault="00000000" w:rsidRPr="00000000" w14:paraId="000007E7">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Some survivors pivot to new careers, discover spiritual or creative passions, or become advocates for DV or mental health resources. Others simply enjoy a calmer daily existence, free from eggshell-walking around a toxic partner. Of course, transformation doesn't happen overnight; it requires reflection, therapy, or simply time. But acknowledging that you can't alter certain divorce outcomes—like your former spouse's behavior or the family court's limitations—frees you to change your internal narrative, your approach, and your next steps.</w:t>
      </w:r>
    </w:p>
    <w:p w:rsidR="00000000" w:rsidDel="00000000" w:rsidP="00000000" w:rsidRDefault="00000000" w:rsidRPr="00000000" w14:paraId="000007E8">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b w:val="1"/>
          <w:sz w:val="24"/>
          <w:szCs w:val="24"/>
          <w:rtl w:val="0"/>
        </w:rPr>
        <w:t xml:space="preserve">Research on Growth After Trauma</w:t>
      </w:r>
      <w:r w:rsidDel="00000000" w:rsidR="00000000" w:rsidRPr="00000000">
        <w:rPr>
          <w:sz w:val="24"/>
          <w:szCs w:val="24"/>
          <w:rtl w:val="0"/>
        </w:rPr>
        <w:t xml:space="preserve">. The concept of post-traumatic growth is well-documented in psychology. A 2021 study in the </w:t>
      </w:r>
      <w:r w:rsidDel="00000000" w:rsidR="00000000" w:rsidRPr="00000000">
        <w:rPr>
          <w:i w:val="1"/>
          <w:sz w:val="24"/>
          <w:szCs w:val="24"/>
          <w:rtl w:val="0"/>
        </w:rPr>
        <w:t xml:space="preserve">Journal of Divorce &amp; Remarriage</w:t>
      </w:r>
      <w:r w:rsidDel="00000000" w:rsidR="00000000" w:rsidRPr="00000000">
        <w:rPr>
          <w:sz w:val="24"/>
          <w:szCs w:val="24"/>
          <w:rtl w:val="0"/>
        </w:rPr>
        <w:t xml:space="preserve"> found that about 35% of participants in high-conflict divorces reported "positive life transformations" within two years of the final decree, describing new levels of self-confidence, clarity in personal relationships, or redefined life purpose. Interestingly, those who actively engaged in therapy or support groups reported higher post-traumatic growth than those who isolated themselves or tried to bury their feelings.</w:t>
      </w:r>
    </w:p>
    <w:p w:rsidR="00000000" w:rsidDel="00000000" w:rsidP="00000000" w:rsidRDefault="00000000" w:rsidRPr="00000000" w14:paraId="000007E9">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ind w:left="720" w:firstLine="0"/>
        <w:rPr>
          <w:b w:val="1"/>
          <w:color w:val="000000"/>
          <w:sz w:val="26"/>
          <w:szCs w:val="26"/>
        </w:rPr>
      </w:pPr>
      <w:bookmarkStart w:colFirst="0" w:colLast="0" w:name="_5ep72qkiclb2" w:id="390"/>
      <w:bookmarkEnd w:id="390"/>
      <w:r w:rsidDel="00000000" w:rsidR="00000000" w:rsidRPr="00000000">
        <w:rPr>
          <w:b w:val="1"/>
          <w:color w:val="000000"/>
          <w:sz w:val="26"/>
          <w:szCs w:val="26"/>
          <w:rtl w:val="0"/>
        </w:rPr>
        <w:t xml:space="preserve">Lesson 2: "Winning" and "Losing" are Fluid Concepts</w:t>
      </w:r>
    </w:p>
    <w:p w:rsidR="00000000" w:rsidDel="00000000" w:rsidP="00000000" w:rsidRDefault="00000000" w:rsidRPr="00000000" w14:paraId="000007EA">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In standard litigation narratives, we label one side as the winner and the other as the loser. But family law rarely fits that tidy pattern. A final decree might grant you a certain property share or custody arrangement, yet the intangible losses—mounting debt, child anxiety, your own despair—can overshadow the official "win." The other party might smirk at claiming certain assets or "proving" you wrong in court, but if they spent tens of thousands or estranged themselves from their child, what did they really gain?</w:t>
      </w:r>
    </w:p>
    <w:p w:rsidR="00000000" w:rsidDel="00000000" w:rsidP="00000000" w:rsidRDefault="00000000" w:rsidRPr="00000000" w14:paraId="000007EB">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b w:val="1"/>
          <w:sz w:val="24"/>
          <w:szCs w:val="24"/>
          <w:rtl w:val="0"/>
        </w:rPr>
        <w:t xml:space="preserve">Take Grace, for instance</w:t>
      </w:r>
      <w:r w:rsidDel="00000000" w:rsidR="00000000" w:rsidRPr="00000000">
        <w:rPr>
          <w:sz w:val="24"/>
          <w:szCs w:val="24"/>
          <w:rtl w:val="0"/>
        </w:rPr>
        <w:t xml:space="preserve">, who insisted on exposing every lie her former husband told about finances. She discovered an unreported bank account with $12,000, but by the time her forensic accountant finished, she'd spent $8,000 more in fees. She ended up netting about $4,000 while her ex's hostility soared, poisoning future co-parenting. Grace later confided she might have let him keep that hidden $12,000 if it meant finishing the separation months sooner and avoiding the added stress. She "won" the undisclosed asset but "lost" months of relative peace and a big chunk of money.</w:t>
      </w:r>
    </w:p>
    <w:p w:rsidR="00000000" w:rsidDel="00000000" w:rsidP="00000000" w:rsidRDefault="00000000" w:rsidRPr="00000000" w14:paraId="000007EC">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b w:val="1"/>
          <w:sz w:val="24"/>
          <w:szCs w:val="24"/>
          <w:rtl w:val="0"/>
        </w:rPr>
        <w:t xml:space="preserve">Child Custody is Another Example</w:t>
      </w:r>
      <w:r w:rsidDel="00000000" w:rsidR="00000000" w:rsidRPr="00000000">
        <w:rPr>
          <w:sz w:val="24"/>
          <w:szCs w:val="24"/>
          <w:rtl w:val="0"/>
        </w:rPr>
        <w:t xml:space="preserve">. You could gain extra overnights or formal decision-making authority, yet if your ex is constantly undermining you in front of the child or the child develops resentment from ongoing legal custody battles, the net outcome might not be fulfilling. Real success in child matters often arises from workable, low-conflict arrangements that help the child thrive—less about besting your former partner in court, more about ensuring your child's environment is stable and supportive.</w:t>
      </w:r>
    </w:p>
    <w:p w:rsidR="00000000" w:rsidDel="00000000" w:rsidP="00000000" w:rsidRDefault="00000000" w:rsidRPr="00000000" w14:paraId="000007ED">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b w:val="1"/>
          <w:sz w:val="24"/>
          <w:szCs w:val="24"/>
          <w:rtl w:val="0"/>
        </w:rPr>
        <w:t xml:space="preserve">Moral of the Story</w:t>
      </w:r>
      <w:r w:rsidDel="00000000" w:rsidR="00000000" w:rsidRPr="00000000">
        <w:rPr>
          <w:sz w:val="24"/>
          <w:szCs w:val="24"/>
          <w:rtl w:val="0"/>
        </w:rPr>
        <w:t xml:space="preserve">: Instead of labeling yourself as winning or losing, ask if the outcome fosters your well-being and your child's. If yes, it might be a "win," even if the settlement or custody arrangement wasn't exactly as you initially imagined.</w:t>
      </w:r>
    </w:p>
    <w:p w:rsidR="00000000" w:rsidDel="00000000" w:rsidP="00000000" w:rsidRDefault="00000000" w:rsidRPr="00000000" w14:paraId="000007EE">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ind w:left="720" w:firstLine="0"/>
        <w:rPr>
          <w:b w:val="1"/>
          <w:color w:val="000000"/>
          <w:sz w:val="26"/>
          <w:szCs w:val="26"/>
        </w:rPr>
      </w:pPr>
      <w:bookmarkStart w:colFirst="0" w:colLast="0" w:name="_opbw41ppd38f" w:id="391"/>
      <w:bookmarkEnd w:id="391"/>
      <w:r w:rsidDel="00000000" w:rsidR="00000000" w:rsidRPr="00000000">
        <w:rPr>
          <w:b w:val="1"/>
          <w:color w:val="000000"/>
          <w:sz w:val="26"/>
          <w:szCs w:val="26"/>
          <w:rtl w:val="0"/>
        </w:rPr>
        <w:t xml:space="preserve">Lesson 3: Power Emerges from Knowing When to Stop</w:t>
      </w:r>
    </w:p>
    <w:p w:rsidR="00000000" w:rsidDel="00000000" w:rsidP="00000000" w:rsidRDefault="00000000" w:rsidRPr="00000000" w14:paraId="000007EF">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Some adversarial exes or unscrupulous attorneys might try to provoke you into continuing fights, knowing that each additional motion or discovery request can exhaust your funds or sanity. Power in this setting often comes from recognizing diminishing returns. The moment you see that chasing another hearing for a minor difference in property is hurting you more than it helps, you reclaim control by stepping back. This principle can apply to negotiations, as well. Coming to the bargaining table with a willingness to accept a partial compromise can swiftly resolve issues that otherwise spawn months of litigation.</w:t>
      </w:r>
    </w:p>
    <w:p w:rsidR="00000000" w:rsidDel="00000000" w:rsidP="00000000" w:rsidRDefault="00000000" w:rsidRPr="00000000" w14:paraId="000007F0">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b w:val="1"/>
          <w:sz w:val="24"/>
          <w:szCs w:val="24"/>
          <w:rtl w:val="0"/>
        </w:rPr>
        <w:t xml:space="preserve">Self-Protection Over Pride</w:t>
      </w:r>
      <w:r w:rsidDel="00000000" w:rsidR="00000000" w:rsidRPr="00000000">
        <w:rPr>
          <w:sz w:val="24"/>
          <w:szCs w:val="24"/>
          <w:rtl w:val="0"/>
        </w:rPr>
        <w:t xml:space="preserve">. It's natural to want to uphold your pride or exact a moral victory. However, if your ex's manipulations or your attorney's advice keeps you locked in bitterness, you might ironically become trapped. True empowerment sometimes demands forgoing petty disputes or extraneous accusations, focusing your resources on what matters: your child's well-being, your fundamental property or support, and your mental stability.</w:t>
      </w:r>
    </w:p>
    <w:p w:rsidR="00000000" w:rsidDel="00000000" w:rsidP="00000000" w:rsidRDefault="00000000" w:rsidRPr="00000000" w14:paraId="000007F1">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b w:val="1"/>
          <w:sz w:val="24"/>
          <w:szCs w:val="24"/>
          <w:rtl w:val="0"/>
        </w:rPr>
        <w:t xml:space="preserve">One Survivor's Perspective</w:t>
      </w:r>
      <w:r w:rsidDel="00000000" w:rsidR="00000000" w:rsidRPr="00000000">
        <w:rPr>
          <w:sz w:val="24"/>
          <w:szCs w:val="24"/>
          <w:rtl w:val="0"/>
        </w:rPr>
        <w:t xml:space="preserve">: "I wanted him to pay for every humiliating thing he did," recounted Justine, who ended up with a $60,000 legal bill after a year of trying to nail her former partner for hidden credit card use. She eventually realized the credit card sums were not large enough to offset her attorney's ongoing fees. Letting it go felt like losing. But she felt reborn the day she signed the final agreement and closed the door on further depositions. "I found my power the moment I said, 'No more. I choose me over punishing you.'"</w:t>
      </w:r>
    </w:p>
    <w:p w:rsidR="00000000" w:rsidDel="00000000" w:rsidP="00000000" w:rsidRDefault="00000000" w:rsidRPr="00000000" w14:paraId="000007F2">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ind w:left="720" w:firstLine="0"/>
        <w:rPr>
          <w:b w:val="1"/>
          <w:color w:val="000000"/>
          <w:sz w:val="26"/>
          <w:szCs w:val="26"/>
        </w:rPr>
      </w:pPr>
      <w:bookmarkStart w:colFirst="0" w:colLast="0" w:name="_itqhneiit4fm" w:id="392"/>
      <w:bookmarkEnd w:id="392"/>
      <w:r w:rsidDel="00000000" w:rsidR="00000000" w:rsidRPr="00000000">
        <w:rPr>
          <w:b w:val="1"/>
          <w:color w:val="000000"/>
          <w:sz w:val="26"/>
          <w:szCs w:val="26"/>
          <w:rtl w:val="0"/>
        </w:rPr>
        <w:t xml:space="preserve">Lesson 4: Child-Focused Solutions Trump Ego Battles</w:t>
      </w:r>
    </w:p>
    <w:p w:rsidR="00000000" w:rsidDel="00000000" w:rsidP="00000000" w:rsidRDefault="00000000" w:rsidRPr="00000000" w14:paraId="000007F3">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It's easy to lose sight of children's perspectives when you're locked in procedural complexities and heartbreak. Child specialists repeatedly stress that the quality of parenting relationships and the level of conflict overshadow small differences in custody schedules. Children adapt to many living arrangements if they sense warmth and consistent support from both parents (or from the stable parent if the other is absent or unfit).</w:t>
      </w:r>
    </w:p>
    <w:p w:rsidR="00000000" w:rsidDel="00000000" w:rsidP="00000000" w:rsidRDefault="00000000" w:rsidRPr="00000000" w14:paraId="000007F4">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When deciding whether to keep pushing for an extra day or weekend or fighting for total sole custody if your ex's wrongdoing doesn't necessarily threaten the child, consider your child's emotional vantage point. Another six months of depositions or witness testimonies might overshadow any alleged "benefit" the child gets from those extra hours. As Dr. Frank J. Sulloway wrote in a 2019 </w:t>
      </w:r>
      <w:r w:rsidDel="00000000" w:rsidR="00000000" w:rsidRPr="00000000">
        <w:rPr>
          <w:i w:val="1"/>
          <w:sz w:val="24"/>
          <w:szCs w:val="24"/>
          <w:rtl w:val="0"/>
        </w:rPr>
        <w:t xml:space="preserve">Journal of</w:t>
      </w:r>
      <w:r w:rsidDel="00000000" w:rsidR="00000000" w:rsidRPr="00000000">
        <w:rPr>
          <w:sz w:val="24"/>
          <w:szCs w:val="24"/>
          <w:rtl w:val="0"/>
        </w:rPr>
        <w:t xml:space="preserve"> </w:t>
      </w:r>
      <w:r w:rsidDel="00000000" w:rsidR="00000000" w:rsidRPr="00000000">
        <w:rPr>
          <w:i w:val="1"/>
          <w:sz w:val="24"/>
          <w:szCs w:val="24"/>
          <w:rtl w:val="0"/>
        </w:rPr>
        <w:t xml:space="preserve">Family Psychology </w:t>
      </w:r>
      <w:r w:rsidDel="00000000" w:rsidR="00000000" w:rsidRPr="00000000">
        <w:rPr>
          <w:sz w:val="24"/>
          <w:szCs w:val="24"/>
          <w:rtl w:val="0"/>
        </w:rPr>
        <w:t xml:space="preserve">review, "Children in long-running custody disputes frequently express relief at any stable outcome that ends the parental conflict, even if it's not an ideal arrangement" (Sulloway, 2019).</w:t>
      </w:r>
    </w:p>
    <w:p w:rsidR="00000000" w:rsidDel="00000000" w:rsidP="00000000" w:rsidRDefault="00000000" w:rsidRPr="00000000" w14:paraId="000007F5">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b w:val="1"/>
          <w:sz w:val="24"/>
          <w:szCs w:val="24"/>
          <w:rtl w:val="0"/>
        </w:rPr>
        <w:t xml:space="preserve">Child Safety is Non-Negotiable</w:t>
      </w:r>
      <w:r w:rsidDel="00000000" w:rsidR="00000000" w:rsidRPr="00000000">
        <w:rPr>
          <w:sz w:val="24"/>
          <w:szCs w:val="24"/>
          <w:rtl w:val="0"/>
        </w:rPr>
        <w:t xml:space="preserve">. This is worth repeating: if your ex is violent, manipulative in an extreme sense, or poses a real risk, you do need to pursue protective measures vigorously. But that's distinct from using custody as a leverage tactic or from fighting over small schedule increments out of spite or principle.</w:t>
      </w:r>
    </w:p>
    <w:p w:rsidR="00000000" w:rsidDel="00000000" w:rsidP="00000000" w:rsidRDefault="00000000" w:rsidRPr="00000000" w14:paraId="000007F6">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ind w:left="720" w:firstLine="0"/>
        <w:rPr>
          <w:b w:val="1"/>
          <w:color w:val="000000"/>
          <w:sz w:val="26"/>
          <w:szCs w:val="26"/>
        </w:rPr>
      </w:pPr>
      <w:bookmarkStart w:colFirst="0" w:colLast="0" w:name="_bt8bnllcjjgi" w:id="393"/>
      <w:bookmarkEnd w:id="393"/>
      <w:r w:rsidDel="00000000" w:rsidR="00000000" w:rsidRPr="00000000">
        <w:rPr>
          <w:b w:val="1"/>
          <w:color w:val="000000"/>
          <w:sz w:val="26"/>
          <w:szCs w:val="26"/>
          <w:rtl w:val="0"/>
        </w:rPr>
        <w:t xml:space="preserve">Lesson 5: Attending to Self-Care and Rebuilding</w:t>
      </w:r>
    </w:p>
    <w:p w:rsidR="00000000" w:rsidDel="00000000" w:rsidP="00000000" w:rsidRDefault="00000000" w:rsidRPr="00000000" w14:paraId="000007F7">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Soldiers returning from conflict often need time for rehabilitation, therapy, and adjusting back to civilian life. Similarly, once everything is settled, you might discover the aftermath is deeper than expected. You could feel emptiness after the prolonged adrenaline rush ends or sadness at how "unfair" the final settlement was. Alternatively, you might feel a huge release of relief and then guilt for feeling so good.</w:t>
      </w:r>
    </w:p>
    <w:p w:rsidR="00000000" w:rsidDel="00000000" w:rsidP="00000000" w:rsidRDefault="00000000" w:rsidRPr="00000000" w14:paraId="000007F8">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b w:val="1"/>
          <w:sz w:val="24"/>
          <w:szCs w:val="24"/>
          <w:rtl w:val="0"/>
        </w:rPr>
        <w:t xml:space="preserve">Therapy is Not Self-Indulgent</w:t>
      </w:r>
      <w:r w:rsidDel="00000000" w:rsidR="00000000" w:rsidRPr="00000000">
        <w:rPr>
          <w:sz w:val="24"/>
          <w:szCs w:val="24"/>
          <w:rtl w:val="0"/>
        </w:rPr>
        <w:t xml:space="preserve">. The emotional scars from a contentious divorce or DV scenario can linger if unaddressed, manifesting as difficulty in future relationships, persistent anger, or trust issues. A therapist who understands high-conflict divorces or DV can help you process the trauma, reframe negative beliefs, and formulate healthy boundaries for the future. A 2020 study in </w:t>
      </w:r>
      <w:r w:rsidDel="00000000" w:rsidR="00000000" w:rsidRPr="00000000">
        <w:rPr>
          <w:i w:val="1"/>
          <w:sz w:val="24"/>
          <w:szCs w:val="24"/>
          <w:rtl w:val="0"/>
        </w:rPr>
        <w:t xml:space="preserve">The Journal of Behavioral Health &amp; Family Services</w:t>
      </w:r>
      <w:r w:rsidDel="00000000" w:rsidR="00000000" w:rsidRPr="00000000">
        <w:rPr>
          <w:sz w:val="24"/>
          <w:szCs w:val="24"/>
          <w:rtl w:val="0"/>
        </w:rPr>
        <w:t xml:space="preserve"> found that divorcing individuals who participated in at least six months of post-divorce therapy or support groups reported higher life satisfaction and improved co-parenting outcomes than those who attempted to "move on alone."</w:t>
      </w:r>
    </w:p>
    <w:p w:rsidR="00000000" w:rsidDel="00000000" w:rsidP="00000000" w:rsidRDefault="00000000" w:rsidRPr="00000000" w14:paraId="000007F9">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b w:val="1"/>
          <w:sz w:val="24"/>
          <w:szCs w:val="24"/>
          <w:rtl w:val="0"/>
        </w:rPr>
        <w:t xml:space="preserve">Recalibrating Goals</w:t>
      </w:r>
      <w:r w:rsidDel="00000000" w:rsidR="00000000" w:rsidRPr="00000000">
        <w:rPr>
          <w:sz w:val="24"/>
          <w:szCs w:val="24"/>
          <w:rtl w:val="0"/>
        </w:rPr>
        <w:t xml:space="preserve">. Many survivors realize they need to rebuild their finances after expensive litigation or post-separation sabotage (like an ex draining joint accounts or forcing you to cover the mortgage alone). Setting new career or education goals can re-empower you monetarily. Similarly, forging new social connections beyond mutual "couple friends" can refresh your perspective. This might include joining single-parent communities, local meetups, or rekindling friendships set aside during the marriage.</w:t>
      </w:r>
    </w:p>
    <w:p w:rsidR="00000000" w:rsidDel="00000000" w:rsidP="00000000" w:rsidRDefault="00000000" w:rsidRPr="00000000" w14:paraId="000007FA">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ind w:left="720" w:firstLine="0"/>
        <w:rPr>
          <w:b w:val="1"/>
          <w:color w:val="000000"/>
          <w:sz w:val="26"/>
          <w:szCs w:val="26"/>
        </w:rPr>
      </w:pPr>
      <w:bookmarkStart w:colFirst="0" w:colLast="0" w:name="_xthgtl73sspg" w:id="394"/>
      <w:bookmarkEnd w:id="394"/>
      <w:r w:rsidDel="00000000" w:rsidR="00000000" w:rsidRPr="00000000">
        <w:rPr>
          <w:b w:val="1"/>
          <w:color w:val="000000"/>
          <w:sz w:val="26"/>
          <w:szCs w:val="26"/>
          <w:rtl w:val="0"/>
        </w:rPr>
        <w:t xml:space="preserve">Lesson 6: Real-Life Wisdom – Quotes from Survivors and Thinkers</w:t>
      </w:r>
    </w:p>
    <w:p w:rsidR="00000000" w:rsidDel="00000000" w:rsidP="00000000" w:rsidRDefault="00000000" w:rsidRPr="00000000" w14:paraId="000007FB">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b w:val="1"/>
          <w:sz w:val="24"/>
          <w:szCs w:val="24"/>
          <w:rtl w:val="0"/>
        </w:rPr>
        <w:t xml:space="preserve">Winston Churchill</w:t>
      </w:r>
      <w:r w:rsidDel="00000000" w:rsidR="00000000" w:rsidRPr="00000000">
        <w:rPr>
          <w:sz w:val="24"/>
          <w:szCs w:val="24"/>
          <w:rtl w:val="0"/>
        </w:rPr>
        <w:t xml:space="preserve"> once stated, "Success is not final, failure is not fatal: it is the courage to continue that counts." This resonates with divorcing individuals who may experience mini-successes (winning a motion) or mini-failures (a hearing going the ex's way). None of these are ultimate. The key is persevering—adapting as needed, standing up for crucial points, and letting minor disputes go when they no longer serve you. It's also about acknowledging that "failure" in a certain hearing or short-term compromise does not doom your entire future. You can continue to pivot, protect yourself, and keep your child's best interests central.</w:t>
      </w:r>
    </w:p>
    <w:p w:rsidR="00000000" w:rsidDel="00000000" w:rsidP="00000000" w:rsidRDefault="00000000" w:rsidRPr="00000000" w14:paraId="000007FC">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Viktor E. Frankl wrote, "When we are no longer able to change a situation, we are challenged to change ourselves." Divorce exemplifies this dynamic. You can't force your ex to be honest or ethical. You can't always sway a judge's perspective or the entire judicial system. But you can transform your approach, your mindset, your coping strategies, and your capacity to define a new normal after divorce. The synergy of acceptance and self-change can be transformative, guiding you through what initially seemed an insurmountable crisis.</w:t>
      </w:r>
    </w:p>
    <w:p w:rsidR="00000000" w:rsidDel="00000000" w:rsidP="00000000" w:rsidRDefault="00000000" w:rsidRPr="00000000" w14:paraId="000007FD">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b w:val="1"/>
          <w:sz w:val="24"/>
          <w:szCs w:val="24"/>
          <w:rtl w:val="0"/>
        </w:rPr>
        <w:t xml:space="preserve">Survivor Quote</w:t>
      </w:r>
      <w:r w:rsidDel="00000000" w:rsidR="00000000" w:rsidRPr="00000000">
        <w:rPr>
          <w:sz w:val="24"/>
          <w:szCs w:val="24"/>
          <w:rtl w:val="0"/>
        </w:rPr>
        <w:t xml:space="preserve">: "I only began healing when I decided not to chase every lie my ex told. I realized that proving her wrong in court didn't help my kids or me. Instead, I invested that energy in therapy, building a stable routine for my children, and starting a side business. And ironically, letting go of that fight gave me back my peace" (Anonymous father from a High-Conflict Custody Forum).</w:t>
      </w:r>
    </w:p>
    <w:p w:rsidR="00000000" w:rsidDel="00000000" w:rsidP="00000000" w:rsidRDefault="00000000" w:rsidRPr="00000000" w14:paraId="000007FE">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ind w:left="720" w:firstLine="0"/>
        <w:rPr>
          <w:b w:val="1"/>
          <w:color w:val="000000"/>
          <w:sz w:val="26"/>
          <w:szCs w:val="26"/>
        </w:rPr>
      </w:pPr>
      <w:bookmarkStart w:colFirst="0" w:colLast="0" w:name="_maz3uew4f24b" w:id="395"/>
      <w:bookmarkEnd w:id="395"/>
      <w:r w:rsidDel="00000000" w:rsidR="00000000" w:rsidRPr="00000000">
        <w:rPr>
          <w:b w:val="1"/>
          <w:color w:val="000000"/>
          <w:sz w:val="26"/>
          <w:szCs w:val="26"/>
          <w:rtl w:val="0"/>
        </w:rPr>
        <w:t xml:space="preserve">Final Advice and Looking Beyond </w:t>
      </w:r>
    </w:p>
    <w:p w:rsidR="00000000" w:rsidDel="00000000" w:rsidP="00000000" w:rsidRDefault="00000000" w:rsidRPr="00000000" w14:paraId="000007FF">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At the end of this guide, you might be asking, "So, what do I do next?" The precise next steps vary by individual scenario, but consider these general points:</w:t>
      </w:r>
    </w:p>
    <w:p w:rsidR="00000000" w:rsidDel="00000000" w:rsidP="00000000" w:rsidRDefault="00000000" w:rsidRPr="00000000" w14:paraId="00000800">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 </w:t>
      </w:r>
      <w:r w:rsidDel="00000000" w:rsidR="00000000" w:rsidRPr="00000000">
        <w:rPr>
          <w:b w:val="1"/>
          <w:sz w:val="24"/>
          <w:szCs w:val="24"/>
          <w:rtl w:val="0"/>
        </w:rPr>
        <w:t xml:space="preserve">Embrace the Knowledge You've Gained</w:t>
      </w:r>
      <w:r w:rsidDel="00000000" w:rsidR="00000000" w:rsidRPr="00000000">
        <w:rPr>
          <w:sz w:val="24"/>
          <w:szCs w:val="24"/>
          <w:rtl w:val="0"/>
        </w:rPr>
        <w:t xml:space="preserve">. You now know about hidden assets, manipulative tactics, child custody complexities, psychological care, building a support team, and deciding whether continuing the fight is worth it. Use this knowledge wisely.</w:t>
      </w:r>
    </w:p>
    <w:p w:rsidR="00000000" w:rsidDel="00000000" w:rsidP="00000000" w:rsidRDefault="00000000" w:rsidRPr="00000000" w14:paraId="00000801">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 </w:t>
      </w:r>
      <w:r w:rsidDel="00000000" w:rsidR="00000000" w:rsidRPr="00000000">
        <w:rPr>
          <w:b w:val="1"/>
          <w:sz w:val="24"/>
          <w:szCs w:val="24"/>
          <w:rtl w:val="0"/>
        </w:rPr>
        <w:t xml:space="preserve">If Child Safety is an Issue, Keep Fighting</w:t>
      </w:r>
      <w:r w:rsidDel="00000000" w:rsidR="00000000" w:rsidRPr="00000000">
        <w:rPr>
          <w:sz w:val="24"/>
          <w:szCs w:val="24"/>
          <w:rtl w:val="0"/>
        </w:rPr>
        <w:t xml:space="preserve">. Do not waver when ensuring your kids are protected from real harm. No property or spousal support negotiation is worth placing your child in danger for an easier closure.</w:t>
      </w:r>
    </w:p>
    <w:p w:rsidR="00000000" w:rsidDel="00000000" w:rsidP="00000000" w:rsidRDefault="00000000" w:rsidRPr="00000000" w14:paraId="00000802">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 </w:t>
      </w:r>
      <w:r w:rsidDel="00000000" w:rsidR="00000000" w:rsidRPr="00000000">
        <w:rPr>
          <w:b w:val="1"/>
          <w:sz w:val="24"/>
          <w:szCs w:val="24"/>
          <w:rtl w:val="0"/>
        </w:rPr>
        <w:t xml:space="preserve">If Finances are the Main Conflict, Evaluate Diminishing Returns</w:t>
      </w:r>
      <w:r w:rsidDel="00000000" w:rsidR="00000000" w:rsidRPr="00000000">
        <w:rPr>
          <w:sz w:val="24"/>
          <w:szCs w:val="24"/>
          <w:rtl w:val="0"/>
        </w:rPr>
        <w:t xml:space="preserve">. If further litigation will yield minimal gains, question whether continuing is wise. The intangible toll on your psyche and family might overshadow the monetary difference.</w:t>
      </w:r>
    </w:p>
    <w:p w:rsidR="00000000" w:rsidDel="00000000" w:rsidP="00000000" w:rsidRDefault="00000000" w:rsidRPr="00000000" w14:paraId="00000803">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 </w:t>
      </w:r>
      <w:r w:rsidDel="00000000" w:rsidR="00000000" w:rsidRPr="00000000">
        <w:rPr>
          <w:b w:val="1"/>
          <w:sz w:val="24"/>
          <w:szCs w:val="24"/>
          <w:rtl w:val="0"/>
        </w:rPr>
        <w:t xml:space="preserve">Stay Open to Evolving Strategies</w:t>
      </w:r>
      <w:r w:rsidDel="00000000" w:rsidR="00000000" w:rsidRPr="00000000">
        <w:rPr>
          <w:sz w:val="24"/>
          <w:szCs w:val="24"/>
          <w:rtl w:val="0"/>
        </w:rPr>
        <w:t xml:space="preserve">. Some exes escalate suddenly; others settle abruptly. You might shift from parallel parenting to friendlier co-parenting once tensions ease. Or vice versa if manipulation persists. Remain flexible.</w:t>
      </w:r>
    </w:p>
    <w:p w:rsidR="00000000" w:rsidDel="00000000" w:rsidP="00000000" w:rsidRDefault="00000000" w:rsidRPr="00000000" w14:paraId="00000804">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 </w:t>
      </w:r>
      <w:r w:rsidDel="00000000" w:rsidR="00000000" w:rsidRPr="00000000">
        <w:rPr>
          <w:b w:val="1"/>
          <w:sz w:val="24"/>
          <w:szCs w:val="24"/>
          <w:rtl w:val="0"/>
        </w:rPr>
        <w:t xml:space="preserve">Allow Yourself to Heal</w:t>
      </w:r>
      <w:r w:rsidDel="00000000" w:rsidR="00000000" w:rsidRPr="00000000">
        <w:rPr>
          <w:sz w:val="24"/>
          <w:szCs w:val="24"/>
          <w:rtl w:val="0"/>
        </w:rPr>
        <w:t xml:space="preserve">. Abusive splits can leave emotional scars comparable to major traumas. Seek therapy, group support, or journaling to process the roller coaster. Support your children similarly, recognizing they, too, have endured this war.</w:t>
      </w:r>
    </w:p>
    <w:p w:rsidR="00000000" w:rsidDel="00000000" w:rsidP="00000000" w:rsidRDefault="00000000" w:rsidRPr="00000000" w14:paraId="00000805">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 </w:t>
      </w:r>
      <w:r w:rsidDel="00000000" w:rsidR="00000000" w:rsidRPr="00000000">
        <w:rPr>
          <w:b w:val="1"/>
          <w:sz w:val="24"/>
          <w:szCs w:val="24"/>
          <w:rtl w:val="0"/>
        </w:rPr>
        <w:t xml:space="preserve">Keep a Mindset of Personal Growth</w:t>
      </w:r>
      <w:r w:rsidDel="00000000" w:rsidR="00000000" w:rsidRPr="00000000">
        <w:rPr>
          <w:sz w:val="24"/>
          <w:szCs w:val="24"/>
          <w:rtl w:val="0"/>
        </w:rPr>
        <w:t xml:space="preserve">. If the other party's sabotage forced you to handle finances alone for the first time, you might discover new financial literacy or independence. If the abuse shattered your self-esteem, therapy or positive new relationships might reconstruct a stronger sense of self.</w:t>
      </w:r>
    </w:p>
    <w:p w:rsidR="00000000" w:rsidDel="00000000" w:rsidP="00000000" w:rsidRDefault="00000000" w:rsidRPr="00000000" w14:paraId="00000806">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Remember that no matter how comprehensive your planning or how intense your divorce war was, you are more than this conflict. Whether you "won" every argument or settled partway, the final outcome is about forging a stable, healthy path for you and your children. The battles in family court rarely define your entire life.</w:t>
      </w:r>
    </w:p>
    <w:p w:rsidR="00000000" w:rsidDel="00000000" w:rsidP="00000000" w:rsidRDefault="00000000" w:rsidRPr="00000000" w14:paraId="00000807">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b w:val="1"/>
          <w:sz w:val="24"/>
          <w:szCs w:val="24"/>
          <w:rtl w:val="0"/>
        </w:rPr>
        <w:t xml:space="preserve">Final Encouragement</w:t>
      </w:r>
      <w:r w:rsidDel="00000000" w:rsidR="00000000" w:rsidRPr="00000000">
        <w:rPr>
          <w:sz w:val="24"/>
          <w:szCs w:val="24"/>
          <w:rtl w:val="0"/>
        </w:rPr>
        <w:t xml:space="preserve">: The "trenches" might have felt endless, but they do end. You can transition from constant conflict to a period of renewal, forging deeper resilience and calmer daily life. Whether you "lost" funds or "gave up" certain custody demands, if you and your children emerge with safety and space to heal, you have, in many respects, won. Let these final insights accompany you as you step away from the rubble of litigation and toward a horizon that, with time and self-care, can reveal a life unburdened by war—a life shaped not by defeat but by the courage you showed every day in surviving and growing.</w:t>
      </w:r>
    </w:p>
    <w:p w:rsidR="00000000" w:rsidDel="00000000" w:rsidP="00000000" w:rsidRDefault="00000000" w:rsidRPr="00000000" w14:paraId="00000808">
      <w:pPr>
        <w:pStyle w:val="Heading1"/>
        <w:keepNext w:val="0"/>
        <w:keepLines w:val="0"/>
        <w:pBdr>
          <w:top w:color="auto" w:space="0" w:sz="0" w:val="none"/>
          <w:left w:color="auto" w:space="0" w:sz="0" w:val="none"/>
          <w:bottom w:color="auto" w:space="0" w:sz="0" w:val="none"/>
          <w:right w:color="auto" w:space="0" w:sz="0" w:val="none"/>
          <w:between w:color="auto" w:space="0" w:sz="0" w:val="none"/>
        </w:pBdr>
        <w:spacing w:after="240" w:before="0" w:line="360" w:lineRule="auto"/>
        <w:rPr>
          <w:b w:val="1"/>
          <w:sz w:val="46"/>
          <w:szCs w:val="46"/>
        </w:rPr>
      </w:pPr>
      <w:bookmarkStart w:colFirst="0" w:colLast="0" w:name="_63qr7ee841q6" w:id="396"/>
      <w:bookmarkEnd w:id="396"/>
      <w:r w:rsidDel="00000000" w:rsidR="00000000" w:rsidRPr="00000000">
        <w:rPr>
          <w:b w:val="1"/>
          <w:sz w:val="46"/>
          <w:szCs w:val="46"/>
          <w:rtl w:val="0"/>
        </w:rPr>
        <w:t xml:space="preserve">Resources and Checklists </w:t>
      </w:r>
    </w:p>
    <w:p w:rsidR="00000000" w:rsidDel="00000000" w:rsidP="00000000" w:rsidRDefault="00000000" w:rsidRPr="00000000" w14:paraId="00000809">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Below are the comprehensive, detailed versions of each checklist. Feel free to print or photocopy these pages, scribble notes, highlight items, or revisit them as your divorce progresses. </w:t>
      </w:r>
      <w:r w:rsidDel="00000000" w:rsidR="00000000" w:rsidRPr="00000000">
        <w:rPr>
          <w:b w:val="1"/>
          <w:sz w:val="24"/>
          <w:szCs w:val="24"/>
          <w:rtl w:val="0"/>
        </w:rPr>
        <w:t xml:space="preserve">They're meant to be living documents</w:t>
      </w:r>
      <w:r w:rsidDel="00000000" w:rsidR="00000000" w:rsidRPr="00000000">
        <w:rPr>
          <w:sz w:val="24"/>
          <w:szCs w:val="24"/>
          <w:rtl w:val="0"/>
        </w:rPr>
        <w:t xml:space="preserve"> that evolve with your situation.</w:t>
      </w:r>
    </w:p>
    <w:p w:rsidR="00000000" w:rsidDel="00000000" w:rsidP="00000000" w:rsidRDefault="00000000" w:rsidRPr="00000000" w14:paraId="0000080A">
      <w:pPr>
        <w:pBdr>
          <w:top w:color="auto" w:space="0" w:sz="0" w:val="none"/>
          <w:left w:color="auto" w:space="0" w:sz="0" w:val="none"/>
          <w:bottom w:color="auto" w:space="0" w:sz="0" w:val="none"/>
          <w:right w:color="auto" w:space="0" w:sz="0" w:val="none"/>
          <w:between w:color="auto" w:space="0" w:sz="0" w:val="none"/>
        </w:pBdr>
        <w:spacing w:after="280" w:line="360" w:lineRule="auto"/>
        <w:ind w:left="600" w:firstLine="0"/>
        <w:rPr>
          <w:sz w:val="24"/>
          <w:szCs w:val="24"/>
        </w:rPr>
      </w:pPr>
      <w:r w:rsidDel="00000000" w:rsidR="00000000" w:rsidRPr="00000000">
        <w:rPr>
          <w:b w:val="1"/>
          <w:sz w:val="24"/>
          <w:szCs w:val="24"/>
          <w:rtl w:val="0"/>
        </w:rPr>
        <w:t xml:space="preserve">Note</w:t>
      </w:r>
      <w:r w:rsidDel="00000000" w:rsidR="00000000" w:rsidRPr="00000000">
        <w:rPr>
          <w:sz w:val="24"/>
          <w:szCs w:val="24"/>
          <w:rtl w:val="0"/>
        </w:rPr>
        <w:t xml:space="preserve">: This chapter does not replace personalized legal counsel or therapy. Always consult licensed professionals familiar with your specific jurisdiction and circumstances.</w:t>
      </w:r>
    </w:p>
    <w:p w:rsidR="00000000" w:rsidDel="00000000" w:rsidP="00000000" w:rsidRDefault="00000000" w:rsidRPr="00000000" w14:paraId="0000080B">
      <w:pPr>
        <w:pStyle w:val="Heading2"/>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sz w:val="34"/>
          <w:szCs w:val="34"/>
        </w:rPr>
      </w:pPr>
      <w:bookmarkStart w:colFirst="0" w:colLast="0" w:name="_e2isu65o7qrh" w:id="397"/>
      <w:bookmarkEnd w:id="397"/>
      <w:r w:rsidDel="00000000" w:rsidR="00000000" w:rsidRPr="00000000">
        <w:rPr>
          <w:b w:val="1"/>
          <w:sz w:val="34"/>
          <w:szCs w:val="34"/>
          <w:rtl w:val="0"/>
        </w:rPr>
        <w:t xml:space="preserve">Crisis and Emergency Resources</w:t>
      </w:r>
    </w:p>
    <w:p w:rsidR="00000000" w:rsidDel="00000000" w:rsidP="00000000" w:rsidRDefault="00000000" w:rsidRPr="00000000" w14:paraId="0000080C">
      <w:pPr>
        <w:numPr>
          <w:ilvl w:val="0"/>
          <w:numId w:val="201"/>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Domestic Violence Hotlines and Websites</w:t>
      </w:r>
    </w:p>
    <w:p w:rsidR="00000000" w:rsidDel="00000000" w:rsidP="00000000" w:rsidRDefault="00000000" w:rsidRPr="00000000" w14:paraId="0000080D">
      <w:pPr>
        <w:numPr>
          <w:ilvl w:val="0"/>
          <w:numId w:val="420"/>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br w:type="textWrapping"/>
      </w:r>
    </w:p>
    <w:p w:rsidR="00000000" w:rsidDel="00000000" w:rsidP="00000000" w:rsidRDefault="00000000" w:rsidRPr="00000000" w14:paraId="0000080E">
      <w:pPr>
        <w:numPr>
          <w:ilvl w:val="1"/>
          <w:numId w:val="420"/>
        </w:numPr>
        <w:pBdr>
          <w:top w:color="auto" w:space="0" w:sz="0" w:val="none"/>
          <w:bottom w:color="auto" w:space="0" w:sz="0" w:val="none"/>
          <w:right w:color="auto" w:space="0" w:sz="0" w:val="none"/>
          <w:between w:color="auto" w:space="0" w:sz="0" w:val="none"/>
        </w:pBdr>
        <w:spacing w:after="0" w:afterAutospacing="0" w:lineRule="auto"/>
        <w:ind w:left="1440" w:hanging="360"/>
      </w:pPr>
      <w:r w:rsidDel="00000000" w:rsidR="00000000" w:rsidRPr="00000000">
        <w:rPr>
          <w:b w:val="1"/>
          <w:sz w:val="24"/>
          <w:szCs w:val="24"/>
          <w:rtl w:val="0"/>
        </w:rPr>
        <w:t xml:space="preserve">National Domestic Violence Hotline (U.S.)</w:t>
      </w:r>
      <w:r w:rsidDel="00000000" w:rsidR="00000000" w:rsidRPr="00000000">
        <w:rPr>
          <w:sz w:val="24"/>
          <w:szCs w:val="24"/>
          <w:rtl w:val="0"/>
        </w:rPr>
        <w:t xml:space="preserve">: Call </w:t>
      </w:r>
      <w:r w:rsidDel="00000000" w:rsidR="00000000" w:rsidRPr="00000000">
        <w:rPr>
          <w:b w:val="1"/>
          <w:sz w:val="24"/>
          <w:szCs w:val="24"/>
          <w:rtl w:val="0"/>
        </w:rPr>
        <w:t xml:space="preserve">1-800-799-SAFE (7233)</w:t>
      </w:r>
      <w:r w:rsidDel="00000000" w:rsidR="00000000" w:rsidRPr="00000000">
        <w:rPr>
          <w:sz w:val="24"/>
          <w:szCs w:val="24"/>
          <w:rtl w:val="0"/>
        </w:rPr>
        <w:t xml:space="preserve"> or visit</w:t>
      </w:r>
      <w:hyperlink r:id="rId13">
        <w:r w:rsidDel="00000000" w:rsidR="00000000" w:rsidRPr="00000000">
          <w:rPr>
            <w:sz w:val="24"/>
            <w:szCs w:val="24"/>
            <w:rtl w:val="0"/>
          </w:rPr>
          <w:t xml:space="preserve"> </w:t>
        </w:r>
      </w:hyperlink>
      <w:hyperlink r:id="rId14">
        <w:r w:rsidDel="00000000" w:rsidR="00000000" w:rsidRPr="00000000">
          <w:rPr>
            <w:sz w:val="24"/>
            <w:szCs w:val="24"/>
            <w:u w:val="single"/>
            <w:rtl w:val="0"/>
          </w:rPr>
          <w:t xml:space="preserve">thehotline.org</w:t>
        </w:r>
      </w:hyperlink>
      <w:r w:rsidDel="00000000" w:rsidR="00000000" w:rsidRPr="00000000">
        <w:rPr>
          <w:rtl w:val="0"/>
        </w:rPr>
      </w:r>
    </w:p>
    <w:p w:rsidR="00000000" w:rsidDel="00000000" w:rsidP="00000000" w:rsidRDefault="00000000" w:rsidRPr="00000000" w14:paraId="0000080F">
      <w:pPr>
        <w:numPr>
          <w:ilvl w:val="2"/>
          <w:numId w:val="420"/>
        </w:numPr>
        <w:pBdr>
          <w:top w:color="auto" w:space="0" w:sz="0" w:val="none"/>
          <w:bottom w:color="auto" w:space="0" w:sz="0" w:val="none"/>
          <w:right w:color="auto" w:space="0" w:sz="0" w:val="none"/>
          <w:between w:color="auto" w:space="0" w:sz="0" w:val="none"/>
        </w:pBdr>
        <w:spacing w:after="0" w:afterAutospacing="0" w:lineRule="auto"/>
        <w:ind w:left="2160" w:hanging="360"/>
      </w:pPr>
      <w:r w:rsidDel="00000000" w:rsidR="00000000" w:rsidRPr="00000000">
        <w:rPr>
          <w:sz w:val="24"/>
          <w:szCs w:val="24"/>
          <w:rtl w:val="0"/>
        </w:rPr>
        <w:t xml:space="preserve">24/7 confidential support; they can connect you to shelters, legal services, and safety-planning assistance.</w:t>
      </w:r>
    </w:p>
    <w:p w:rsidR="00000000" w:rsidDel="00000000" w:rsidP="00000000" w:rsidRDefault="00000000" w:rsidRPr="00000000" w14:paraId="00000810">
      <w:pPr>
        <w:numPr>
          <w:ilvl w:val="1"/>
          <w:numId w:val="420"/>
        </w:numPr>
        <w:pBdr>
          <w:top w:color="auto" w:space="0" w:sz="0" w:val="none"/>
          <w:bottom w:color="auto" w:space="0" w:sz="0" w:val="none"/>
          <w:right w:color="auto" w:space="0" w:sz="0" w:val="none"/>
          <w:between w:color="auto" w:space="0" w:sz="0" w:val="none"/>
        </w:pBdr>
        <w:spacing w:after="0" w:afterAutospacing="0" w:lineRule="auto"/>
        <w:ind w:left="1440" w:hanging="360"/>
      </w:pPr>
      <w:r w:rsidDel="00000000" w:rsidR="00000000" w:rsidRPr="00000000">
        <w:rPr>
          <w:b w:val="1"/>
          <w:sz w:val="24"/>
          <w:szCs w:val="24"/>
          <w:rtl w:val="0"/>
        </w:rPr>
        <w:t xml:space="preserve">Local DV Agencies</w:t>
      </w:r>
      <w:r w:rsidDel="00000000" w:rsidR="00000000" w:rsidRPr="00000000">
        <w:rPr>
          <w:sz w:val="24"/>
          <w:szCs w:val="24"/>
          <w:rtl w:val="0"/>
        </w:rPr>
        <w:t xml:space="preserve">: Most states/counties have nonprofits or government agencies offering counseling, restraining order help, temporary housing, or legal advocacy.</w:t>
      </w:r>
    </w:p>
    <w:p w:rsidR="00000000" w:rsidDel="00000000" w:rsidP="00000000" w:rsidRDefault="00000000" w:rsidRPr="00000000" w14:paraId="00000811">
      <w:pPr>
        <w:numPr>
          <w:ilvl w:val="1"/>
          <w:numId w:val="420"/>
        </w:numPr>
        <w:pBdr>
          <w:top w:color="auto" w:space="0" w:sz="0" w:val="none"/>
          <w:bottom w:color="auto" w:space="0" w:sz="0" w:val="none"/>
          <w:right w:color="auto" w:space="0" w:sz="0" w:val="none"/>
          <w:between w:color="auto" w:space="0" w:sz="0" w:val="none"/>
        </w:pBdr>
        <w:spacing w:after="0" w:afterAutospacing="0" w:lineRule="auto"/>
        <w:ind w:left="1440" w:hanging="360"/>
      </w:pPr>
      <w:r w:rsidDel="00000000" w:rsidR="00000000" w:rsidRPr="00000000">
        <w:rPr>
          <w:b w:val="1"/>
          <w:sz w:val="24"/>
          <w:szCs w:val="24"/>
          <w:rtl w:val="0"/>
        </w:rPr>
        <w:t xml:space="preserve">Text/Chat Options</w:t>
      </w:r>
      <w:r w:rsidDel="00000000" w:rsidR="00000000" w:rsidRPr="00000000">
        <w:rPr>
          <w:sz w:val="24"/>
          <w:szCs w:val="24"/>
          <w:rtl w:val="0"/>
        </w:rPr>
        <w:t xml:space="preserve">: Some organizations offer text or online chat for those who cannot safely speak aloud or phone from home.</w:t>
      </w:r>
    </w:p>
    <w:p w:rsidR="00000000" w:rsidDel="00000000" w:rsidP="00000000" w:rsidRDefault="00000000" w:rsidRPr="00000000" w14:paraId="00000812">
      <w:pPr>
        <w:numPr>
          <w:ilvl w:val="0"/>
          <w:numId w:val="289"/>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Immediate Danger</w:t>
      </w:r>
    </w:p>
    <w:p w:rsidR="00000000" w:rsidDel="00000000" w:rsidP="00000000" w:rsidRDefault="00000000" w:rsidRPr="00000000" w14:paraId="00000813">
      <w:pPr>
        <w:numPr>
          <w:ilvl w:val="0"/>
          <w:numId w:val="432"/>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br w:type="textWrapping"/>
      </w:r>
    </w:p>
    <w:p w:rsidR="00000000" w:rsidDel="00000000" w:rsidP="00000000" w:rsidRDefault="00000000" w:rsidRPr="00000000" w14:paraId="00000814">
      <w:pPr>
        <w:numPr>
          <w:ilvl w:val="1"/>
          <w:numId w:val="432"/>
        </w:numPr>
        <w:pBdr>
          <w:top w:color="auto" w:space="0" w:sz="0" w:val="none"/>
          <w:bottom w:color="auto" w:space="0" w:sz="0" w:val="none"/>
          <w:right w:color="auto" w:space="0" w:sz="0" w:val="none"/>
          <w:between w:color="auto" w:space="0" w:sz="0" w:val="none"/>
        </w:pBdr>
        <w:spacing w:after="0" w:afterAutospacing="0" w:lineRule="auto"/>
        <w:ind w:left="1440" w:hanging="360"/>
      </w:pPr>
      <w:r w:rsidDel="00000000" w:rsidR="00000000" w:rsidRPr="00000000">
        <w:rPr>
          <w:b w:val="1"/>
          <w:sz w:val="24"/>
          <w:szCs w:val="24"/>
          <w:rtl w:val="0"/>
        </w:rPr>
        <w:t xml:space="preserve">Call 911</w:t>
      </w:r>
      <w:r w:rsidDel="00000000" w:rsidR="00000000" w:rsidRPr="00000000">
        <w:rPr>
          <w:sz w:val="24"/>
          <w:szCs w:val="24"/>
          <w:rtl w:val="0"/>
        </w:rPr>
        <w:t xml:space="preserve"> (or the local emergency number) if you are at imminent risk of harm.</w:t>
      </w:r>
    </w:p>
    <w:p w:rsidR="00000000" w:rsidDel="00000000" w:rsidP="00000000" w:rsidRDefault="00000000" w:rsidRPr="00000000" w14:paraId="00000815">
      <w:pPr>
        <w:numPr>
          <w:ilvl w:val="1"/>
          <w:numId w:val="432"/>
        </w:numPr>
        <w:pBdr>
          <w:top w:color="auto" w:space="0" w:sz="0" w:val="none"/>
          <w:bottom w:color="auto" w:space="0" w:sz="0" w:val="none"/>
          <w:right w:color="auto" w:space="0" w:sz="0" w:val="none"/>
          <w:between w:color="auto" w:space="0" w:sz="0" w:val="none"/>
        </w:pBdr>
        <w:spacing w:after="0" w:afterAutospacing="0" w:lineRule="auto"/>
        <w:ind w:left="1440" w:hanging="360"/>
      </w:pPr>
      <w:r w:rsidDel="00000000" w:rsidR="00000000" w:rsidRPr="00000000">
        <w:rPr>
          <w:sz w:val="24"/>
          <w:szCs w:val="24"/>
          <w:rtl w:val="0"/>
        </w:rPr>
        <w:t xml:space="preserve">If forced to place a covert call (e.g., ordering "pizza" to 911), know that your local dispatchers may or may not be trained in these codes. Remain calm, clearly stating your address whenever possible.</w:t>
      </w:r>
    </w:p>
    <w:p w:rsidR="00000000" w:rsidDel="00000000" w:rsidP="00000000" w:rsidRDefault="00000000" w:rsidRPr="00000000" w14:paraId="00000816">
      <w:pPr>
        <w:numPr>
          <w:ilvl w:val="0"/>
          <w:numId w:val="415"/>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Suicide and Mental Health Hotlines</w:t>
      </w:r>
    </w:p>
    <w:p w:rsidR="00000000" w:rsidDel="00000000" w:rsidP="00000000" w:rsidRDefault="00000000" w:rsidRPr="00000000" w14:paraId="00000817">
      <w:pPr>
        <w:numPr>
          <w:ilvl w:val="0"/>
          <w:numId w:val="376"/>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br w:type="textWrapping"/>
      </w:r>
    </w:p>
    <w:p w:rsidR="00000000" w:rsidDel="00000000" w:rsidP="00000000" w:rsidRDefault="00000000" w:rsidRPr="00000000" w14:paraId="00000818">
      <w:pPr>
        <w:numPr>
          <w:ilvl w:val="1"/>
          <w:numId w:val="376"/>
        </w:numPr>
        <w:pBdr>
          <w:top w:color="auto" w:space="0" w:sz="0" w:val="none"/>
          <w:bottom w:color="auto" w:space="0" w:sz="0" w:val="none"/>
          <w:right w:color="auto" w:space="0" w:sz="0" w:val="none"/>
          <w:between w:color="auto" w:space="0" w:sz="0" w:val="none"/>
        </w:pBdr>
        <w:spacing w:after="0" w:afterAutospacing="0" w:lineRule="auto"/>
        <w:ind w:left="1440" w:hanging="360"/>
      </w:pPr>
      <w:r w:rsidDel="00000000" w:rsidR="00000000" w:rsidRPr="00000000">
        <w:rPr>
          <w:b w:val="1"/>
          <w:sz w:val="24"/>
          <w:szCs w:val="24"/>
          <w:rtl w:val="0"/>
        </w:rPr>
        <w:t xml:space="preserve">988 Suicide and Crisis Lifeline (U.S.)</w:t>
      </w:r>
      <w:r w:rsidDel="00000000" w:rsidR="00000000" w:rsidRPr="00000000">
        <w:rPr>
          <w:sz w:val="24"/>
          <w:szCs w:val="24"/>
          <w:rtl w:val="0"/>
        </w:rPr>
        <w:t xml:space="preserve">: Dial 988 for mental health emergencies.</w:t>
      </w:r>
    </w:p>
    <w:p w:rsidR="00000000" w:rsidDel="00000000" w:rsidP="00000000" w:rsidRDefault="00000000" w:rsidRPr="00000000" w14:paraId="00000819">
      <w:pPr>
        <w:numPr>
          <w:ilvl w:val="1"/>
          <w:numId w:val="376"/>
        </w:numPr>
        <w:pBdr>
          <w:top w:color="auto" w:space="0" w:sz="0" w:val="none"/>
          <w:bottom w:color="auto" w:space="0" w:sz="0" w:val="none"/>
          <w:right w:color="auto" w:space="0" w:sz="0" w:val="none"/>
          <w:between w:color="auto" w:space="0" w:sz="0" w:val="none"/>
        </w:pBdr>
        <w:spacing w:after="560" w:lineRule="auto"/>
        <w:ind w:left="1440" w:hanging="360"/>
      </w:pPr>
      <w:r w:rsidDel="00000000" w:rsidR="00000000" w:rsidRPr="00000000">
        <w:rPr>
          <w:b w:val="1"/>
          <w:sz w:val="24"/>
          <w:szCs w:val="24"/>
          <w:rtl w:val="0"/>
        </w:rPr>
        <w:t xml:space="preserve">International Resources</w:t>
      </w:r>
      <w:r w:rsidDel="00000000" w:rsidR="00000000" w:rsidRPr="00000000">
        <w:rPr>
          <w:sz w:val="24"/>
          <w:szCs w:val="24"/>
          <w:rtl w:val="0"/>
        </w:rPr>
        <w:t xml:space="preserve">: If you live outside the U.S., search "International suicide hotlines" or check sites like</w:t>
      </w:r>
      <w:hyperlink r:id="rId15">
        <w:r w:rsidDel="00000000" w:rsidR="00000000" w:rsidRPr="00000000">
          <w:rPr>
            <w:sz w:val="24"/>
            <w:szCs w:val="24"/>
            <w:rtl w:val="0"/>
          </w:rPr>
          <w:t xml:space="preserve"> </w:t>
        </w:r>
      </w:hyperlink>
      <w:hyperlink r:id="rId16">
        <w:r w:rsidDel="00000000" w:rsidR="00000000" w:rsidRPr="00000000">
          <w:rPr>
            <w:sz w:val="24"/>
            <w:szCs w:val="24"/>
            <w:u w:val="single"/>
            <w:rtl w:val="0"/>
          </w:rPr>
          <w:t xml:space="preserve">befrienders.org</w:t>
        </w:r>
      </w:hyperlink>
      <w:r w:rsidDel="00000000" w:rsidR="00000000" w:rsidRPr="00000000">
        <w:rPr>
          <w:sz w:val="24"/>
          <w:szCs w:val="24"/>
          <w:rtl w:val="0"/>
        </w:rPr>
        <w:t xml:space="preserve">.</w:t>
      </w:r>
    </w:p>
    <w:p w:rsidR="00000000" w:rsidDel="00000000" w:rsidP="00000000" w:rsidRDefault="00000000" w:rsidRPr="00000000" w14:paraId="0000081A">
      <w:pPr>
        <w:pStyle w:val="Heading2"/>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sz w:val="34"/>
          <w:szCs w:val="34"/>
        </w:rPr>
      </w:pPr>
      <w:bookmarkStart w:colFirst="0" w:colLast="0" w:name="_ls5w4wvwqibo" w:id="398"/>
      <w:bookmarkEnd w:id="398"/>
      <w:r w:rsidDel="00000000" w:rsidR="00000000" w:rsidRPr="00000000">
        <w:rPr>
          <w:b w:val="1"/>
          <w:sz w:val="34"/>
          <w:szCs w:val="34"/>
          <w:rtl w:val="0"/>
        </w:rPr>
        <w:t xml:space="preserve">Legal Resources and Referrals</w:t>
      </w:r>
    </w:p>
    <w:p w:rsidR="00000000" w:rsidDel="00000000" w:rsidP="00000000" w:rsidRDefault="00000000" w:rsidRPr="00000000" w14:paraId="0000081B">
      <w:pPr>
        <w:numPr>
          <w:ilvl w:val="0"/>
          <w:numId w:val="150"/>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Finding an Attorney</w:t>
      </w:r>
    </w:p>
    <w:p w:rsidR="00000000" w:rsidDel="00000000" w:rsidP="00000000" w:rsidRDefault="00000000" w:rsidRPr="00000000" w14:paraId="0000081C">
      <w:pPr>
        <w:numPr>
          <w:ilvl w:val="0"/>
          <w:numId w:val="214"/>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br w:type="textWrapping"/>
      </w:r>
    </w:p>
    <w:p w:rsidR="00000000" w:rsidDel="00000000" w:rsidP="00000000" w:rsidRDefault="00000000" w:rsidRPr="00000000" w14:paraId="0000081D">
      <w:pPr>
        <w:numPr>
          <w:ilvl w:val="1"/>
          <w:numId w:val="214"/>
        </w:numPr>
        <w:pBdr>
          <w:top w:color="auto" w:space="0" w:sz="0" w:val="none"/>
          <w:bottom w:color="auto" w:space="0" w:sz="0" w:val="none"/>
          <w:right w:color="auto" w:space="0" w:sz="0" w:val="none"/>
          <w:between w:color="auto" w:space="0" w:sz="0" w:val="none"/>
        </w:pBdr>
        <w:spacing w:after="0" w:afterAutospacing="0" w:lineRule="auto"/>
        <w:ind w:left="1440" w:hanging="360"/>
      </w:pPr>
      <w:r w:rsidDel="00000000" w:rsidR="00000000" w:rsidRPr="00000000">
        <w:rPr>
          <w:b w:val="1"/>
          <w:sz w:val="24"/>
          <w:szCs w:val="24"/>
          <w:rtl w:val="0"/>
        </w:rPr>
        <w:t xml:space="preserve">Local Bar Associations</w:t>
      </w:r>
      <w:r w:rsidDel="00000000" w:rsidR="00000000" w:rsidRPr="00000000">
        <w:rPr>
          <w:sz w:val="24"/>
          <w:szCs w:val="24"/>
          <w:rtl w:val="0"/>
        </w:rPr>
        <w:t xml:space="preserve">: Many offer lawyer referral services and sometimes free consultations for initial guidance.</w:t>
      </w:r>
    </w:p>
    <w:p w:rsidR="00000000" w:rsidDel="00000000" w:rsidP="00000000" w:rsidRDefault="00000000" w:rsidRPr="00000000" w14:paraId="0000081E">
      <w:pPr>
        <w:numPr>
          <w:ilvl w:val="1"/>
          <w:numId w:val="214"/>
        </w:numPr>
        <w:pBdr>
          <w:top w:color="auto" w:space="0" w:sz="0" w:val="none"/>
          <w:bottom w:color="auto" w:space="0" w:sz="0" w:val="none"/>
          <w:right w:color="auto" w:space="0" w:sz="0" w:val="none"/>
          <w:between w:color="auto" w:space="0" w:sz="0" w:val="none"/>
        </w:pBdr>
        <w:spacing w:after="0" w:afterAutospacing="0" w:lineRule="auto"/>
        <w:ind w:left="1440" w:hanging="360"/>
      </w:pPr>
      <w:r w:rsidDel="00000000" w:rsidR="00000000" w:rsidRPr="00000000">
        <w:rPr>
          <w:b w:val="1"/>
          <w:sz w:val="24"/>
          <w:szCs w:val="24"/>
          <w:rtl w:val="0"/>
        </w:rPr>
        <w:t xml:space="preserve">Legal Aid / Pro Bono Clinics</w:t>
      </w:r>
      <w:r w:rsidDel="00000000" w:rsidR="00000000" w:rsidRPr="00000000">
        <w:rPr>
          <w:sz w:val="24"/>
          <w:szCs w:val="24"/>
          <w:rtl w:val="0"/>
        </w:rPr>
        <w:t xml:space="preserve">: If you cannot afford an attorney, nonprofits or law school clinics may provide low- or no-cost help in contested divorces or domestic violence scenarios.</w:t>
      </w:r>
    </w:p>
    <w:p w:rsidR="00000000" w:rsidDel="00000000" w:rsidP="00000000" w:rsidRDefault="00000000" w:rsidRPr="00000000" w14:paraId="0000081F">
      <w:pPr>
        <w:numPr>
          <w:ilvl w:val="1"/>
          <w:numId w:val="214"/>
        </w:numPr>
        <w:pBdr>
          <w:top w:color="auto" w:space="0" w:sz="0" w:val="none"/>
          <w:bottom w:color="auto" w:space="0" w:sz="0" w:val="none"/>
          <w:right w:color="auto" w:space="0" w:sz="0" w:val="none"/>
          <w:between w:color="auto" w:space="0" w:sz="0" w:val="none"/>
        </w:pBdr>
        <w:spacing w:after="0" w:afterAutospacing="0" w:lineRule="auto"/>
        <w:ind w:left="1440" w:hanging="360"/>
      </w:pPr>
      <w:r w:rsidDel="00000000" w:rsidR="00000000" w:rsidRPr="00000000">
        <w:rPr>
          <w:b w:val="1"/>
          <w:sz w:val="24"/>
          <w:szCs w:val="24"/>
          <w:rtl w:val="0"/>
        </w:rPr>
        <w:t xml:space="preserve">DV-Focused Legal Programs</w:t>
      </w:r>
      <w:r w:rsidDel="00000000" w:rsidR="00000000" w:rsidRPr="00000000">
        <w:rPr>
          <w:sz w:val="24"/>
          <w:szCs w:val="24"/>
          <w:rtl w:val="0"/>
        </w:rPr>
        <w:t xml:space="preserve">: Some domestic violence shelters partner with family law attorneys experienced in restraining orders, custody orders, or asset protection from abusers.</w:t>
      </w:r>
    </w:p>
    <w:p w:rsidR="00000000" w:rsidDel="00000000" w:rsidP="00000000" w:rsidRDefault="00000000" w:rsidRPr="00000000" w14:paraId="00000820">
      <w:pPr>
        <w:numPr>
          <w:ilvl w:val="0"/>
          <w:numId w:val="51"/>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Online Legal Information</w:t>
      </w:r>
    </w:p>
    <w:p w:rsidR="00000000" w:rsidDel="00000000" w:rsidP="00000000" w:rsidRDefault="00000000" w:rsidRPr="00000000" w14:paraId="00000821">
      <w:pPr>
        <w:numPr>
          <w:ilvl w:val="0"/>
          <w:numId w:val="38"/>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br w:type="textWrapping"/>
      </w:r>
    </w:p>
    <w:p w:rsidR="00000000" w:rsidDel="00000000" w:rsidP="00000000" w:rsidRDefault="00000000" w:rsidRPr="00000000" w14:paraId="00000822">
      <w:pPr>
        <w:numPr>
          <w:ilvl w:val="1"/>
          <w:numId w:val="38"/>
        </w:numPr>
        <w:pBdr>
          <w:top w:color="auto" w:space="0" w:sz="0" w:val="none"/>
          <w:bottom w:color="auto" w:space="0" w:sz="0" w:val="none"/>
          <w:right w:color="auto" w:space="0" w:sz="0" w:val="none"/>
          <w:between w:color="auto" w:space="0" w:sz="0" w:val="none"/>
        </w:pBdr>
        <w:spacing w:after="0" w:afterAutospacing="0" w:lineRule="auto"/>
        <w:ind w:left="1440" w:hanging="360"/>
      </w:pPr>
      <w:r w:rsidDel="00000000" w:rsidR="00000000" w:rsidRPr="00000000">
        <w:rPr>
          <w:b w:val="1"/>
          <w:sz w:val="24"/>
          <w:szCs w:val="24"/>
          <w:rtl w:val="0"/>
        </w:rPr>
        <w:t xml:space="preserve">LawHelp.org</w:t>
      </w:r>
      <w:r w:rsidDel="00000000" w:rsidR="00000000" w:rsidRPr="00000000">
        <w:rPr>
          <w:sz w:val="24"/>
          <w:szCs w:val="24"/>
          <w:rtl w:val="0"/>
        </w:rPr>
        <w:t xml:space="preserve"> (U.S.): Offers state-by-state guidance on family law topics, including child support, custody, and protective orders.</w:t>
      </w:r>
    </w:p>
    <w:p w:rsidR="00000000" w:rsidDel="00000000" w:rsidP="00000000" w:rsidRDefault="00000000" w:rsidRPr="00000000" w14:paraId="00000823">
      <w:pPr>
        <w:numPr>
          <w:ilvl w:val="1"/>
          <w:numId w:val="38"/>
        </w:numPr>
        <w:pBdr>
          <w:top w:color="auto" w:space="0" w:sz="0" w:val="none"/>
          <w:bottom w:color="auto" w:space="0" w:sz="0" w:val="none"/>
          <w:right w:color="auto" w:space="0" w:sz="0" w:val="none"/>
          <w:between w:color="auto" w:space="0" w:sz="0" w:val="none"/>
        </w:pBdr>
        <w:spacing w:after="0" w:afterAutospacing="0" w:lineRule="auto"/>
        <w:ind w:left="1440" w:hanging="360"/>
      </w:pPr>
      <w:r w:rsidDel="00000000" w:rsidR="00000000" w:rsidRPr="00000000">
        <w:rPr>
          <w:b w:val="1"/>
          <w:sz w:val="24"/>
          <w:szCs w:val="24"/>
          <w:rtl w:val="0"/>
        </w:rPr>
        <w:t xml:space="preserve">WomensLaw.org</w:t>
      </w:r>
      <w:r w:rsidDel="00000000" w:rsidR="00000000" w:rsidRPr="00000000">
        <w:rPr>
          <w:sz w:val="24"/>
          <w:szCs w:val="24"/>
          <w:rtl w:val="0"/>
        </w:rPr>
        <w:t xml:space="preserve">: Not just for women; they cover DV, safety planning, and extensive legal overviews regarding orders of protection, custody, and support.</w:t>
      </w:r>
    </w:p>
    <w:p w:rsidR="00000000" w:rsidDel="00000000" w:rsidP="00000000" w:rsidRDefault="00000000" w:rsidRPr="00000000" w14:paraId="00000824">
      <w:pPr>
        <w:numPr>
          <w:ilvl w:val="0"/>
          <w:numId w:val="258"/>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Mediation and Collaborative Divorce</w:t>
      </w:r>
    </w:p>
    <w:p w:rsidR="00000000" w:rsidDel="00000000" w:rsidP="00000000" w:rsidRDefault="00000000" w:rsidRPr="00000000" w14:paraId="00000825">
      <w:pPr>
        <w:numPr>
          <w:ilvl w:val="0"/>
          <w:numId w:val="23"/>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br w:type="textWrapping"/>
      </w:r>
    </w:p>
    <w:p w:rsidR="00000000" w:rsidDel="00000000" w:rsidP="00000000" w:rsidRDefault="00000000" w:rsidRPr="00000000" w14:paraId="00000826">
      <w:pPr>
        <w:numPr>
          <w:ilvl w:val="1"/>
          <w:numId w:val="23"/>
        </w:numPr>
        <w:pBdr>
          <w:top w:color="auto" w:space="0" w:sz="0" w:val="none"/>
          <w:bottom w:color="auto" w:space="0" w:sz="0" w:val="none"/>
          <w:right w:color="auto" w:space="0" w:sz="0" w:val="none"/>
          <w:between w:color="auto" w:space="0" w:sz="0" w:val="none"/>
        </w:pBdr>
        <w:spacing w:after="560" w:lineRule="auto"/>
        <w:ind w:left="1440" w:hanging="360"/>
      </w:pPr>
      <w:r w:rsidDel="00000000" w:rsidR="00000000" w:rsidRPr="00000000">
        <w:rPr>
          <w:sz w:val="24"/>
          <w:szCs w:val="24"/>
          <w:rtl w:val="0"/>
        </w:rPr>
        <w:t xml:space="preserve">If your case is not dangerously high-stress or violent, mediation or collaborative law might reduce costs and hostility. Check your local court's website for a roster of certified mediators or collaborative attorneys.</w:t>
      </w:r>
    </w:p>
    <w:p w:rsidR="00000000" w:rsidDel="00000000" w:rsidP="00000000" w:rsidRDefault="00000000" w:rsidRPr="00000000" w14:paraId="00000827">
      <w:pPr>
        <w:pStyle w:val="Heading2"/>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sz w:val="34"/>
          <w:szCs w:val="34"/>
        </w:rPr>
      </w:pPr>
      <w:bookmarkStart w:colFirst="0" w:colLast="0" w:name="_hqqzqqu7ow" w:id="399"/>
      <w:bookmarkEnd w:id="399"/>
      <w:r w:rsidDel="00000000" w:rsidR="00000000" w:rsidRPr="00000000">
        <w:rPr>
          <w:b w:val="1"/>
          <w:sz w:val="34"/>
          <w:szCs w:val="34"/>
          <w:rtl w:val="0"/>
        </w:rPr>
        <w:t xml:space="preserve">1. DIVORCE PREPARATION CHECKLIST</w:t>
      </w:r>
    </w:p>
    <w:p w:rsidR="00000000" w:rsidDel="00000000" w:rsidP="00000000" w:rsidRDefault="00000000" w:rsidRPr="00000000" w14:paraId="00000828">
      <w:pPr>
        <w:pBdr>
          <w:top w:color="auto" w:space="0" w:sz="0" w:val="none"/>
          <w:left w:color="auto" w:space="0" w:sz="0" w:val="none"/>
          <w:bottom w:color="auto" w:space="0" w:sz="0" w:val="none"/>
          <w:right w:color="auto" w:space="0" w:sz="0" w:val="none"/>
          <w:between w:color="auto" w:space="0" w:sz="0" w:val="none"/>
        </w:pBdr>
        <w:spacing w:after="280" w:line="360" w:lineRule="auto"/>
        <w:rPr>
          <w:b w:val="1"/>
          <w:sz w:val="24"/>
          <w:szCs w:val="24"/>
        </w:rPr>
      </w:pPr>
      <w:r w:rsidDel="00000000" w:rsidR="00000000" w:rsidRPr="00000000">
        <w:rPr>
          <w:b w:val="1"/>
          <w:sz w:val="24"/>
          <w:szCs w:val="24"/>
          <w:rtl w:val="0"/>
        </w:rPr>
        <w:t xml:space="preserve">A. Personal and Internal Readiness</w:t>
      </w:r>
    </w:p>
    <w:p w:rsidR="00000000" w:rsidDel="00000000" w:rsidP="00000000" w:rsidRDefault="00000000" w:rsidRPr="00000000" w14:paraId="00000829">
      <w:pPr>
        <w:numPr>
          <w:ilvl w:val="0"/>
          <w:numId w:val="305"/>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i w:val="1"/>
          <w:sz w:val="24"/>
          <w:szCs w:val="24"/>
          <w:rtl w:val="0"/>
        </w:rPr>
        <w:t xml:space="preserve">Establish Support System</w:t>
      </w:r>
      <w:r w:rsidDel="00000000" w:rsidR="00000000" w:rsidRPr="00000000">
        <w:rPr>
          <w:sz w:val="24"/>
          <w:szCs w:val="24"/>
          <w:rtl w:val="0"/>
        </w:rPr>
        <w:t xml:space="preserve">:</w:t>
      </w:r>
    </w:p>
    <w:p w:rsidR="00000000" w:rsidDel="00000000" w:rsidP="00000000" w:rsidRDefault="00000000" w:rsidRPr="00000000" w14:paraId="0000082A">
      <w:pPr>
        <w:numPr>
          <w:ilvl w:val="0"/>
          <w:numId w:val="77"/>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sz w:val="24"/>
          <w:szCs w:val="24"/>
          <w:rtl w:val="0"/>
        </w:rPr>
        <w:br w:type="textWrapping"/>
      </w:r>
    </w:p>
    <w:p w:rsidR="00000000" w:rsidDel="00000000" w:rsidP="00000000" w:rsidRDefault="00000000" w:rsidRPr="00000000" w14:paraId="0000082B">
      <w:pPr>
        <w:numPr>
          <w:ilvl w:val="1"/>
          <w:numId w:val="77"/>
        </w:numPr>
        <w:pBdr>
          <w:top w:color="auto" w:space="0" w:sz="0" w:val="none"/>
          <w:bottom w:color="auto" w:space="0" w:sz="0" w:val="none"/>
          <w:right w:color="auto" w:space="0" w:sz="0" w:val="none"/>
          <w:between w:color="auto" w:space="0" w:sz="0" w:val="none"/>
        </w:pBdr>
        <w:spacing w:after="0" w:afterAutospacing="0" w:lineRule="auto"/>
        <w:ind w:left="1440" w:hanging="360"/>
      </w:pPr>
      <w:r w:rsidDel="00000000" w:rsidR="00000000" w:rsidRPr="00000000">
        <w:rPr>
          <w:sz w:val="24"/>
          <w:szCs w:val="24"/>
          <w:rtl w:val="0"/>
        </w:rPr>
        <w:t xml:space="preserve">Identify at least one confidant: friend, family, or DV counselor.</w:t>
      </w:r>
    </w:p>
    <w:p w:rsidR="00000000" w:rsidDel="00000000" w:rsidP="00000000" w:rsidRDefault="00000000" w:rsidRPr="00000000" w14:paraId="0000082C">
      <w:pPr>
        <w:numPr>
          <w:ilvl w:val="1"/>
          <w:numId w:val="77"/>
        </w:numPr>
        <w:pBdr>
          <w:top w:color="auto" w:space="0" w:sz="0" w:val="none"/>
          <w:bottom w:color="auto" w:space="0" w:sz="0" w:val="none"/>
          <w:right w:color="auto" w:space="0" w:sz="0" w:val="none"/>
          <w:between w:color="auto" w:space="0" w:sz="0" w:val="none"/>
        </w:pBdr>
        <w:spacing w:after="0" w:afterAutospacing="0" w:lineRule="auto"/>
        <w:ind w:left="1440" w:hanging="360"/>
      </w:pPr>
      <w:r w:rsidDel="00000000" w:rsidR="00000000" w:rsidRPr="00000000">
        <w:rPr>
          <w:sz w:val="24"/>
          <w:szCs w:val="24"/>
          <w:rtl w:val="0"/>
        </w:rPr>
        <w:t xml:space="preserve">Research local or online support groups (DV or general divorce).</w:t>
      </w:r>
    </w:p>
    <w:p w:rsidR="00000000" w:rsidDel="00000000" w:rsidP="00000000" w:rsidRDefault="00000000" w:rsidRPr="00000000" w14:paraId="0000082D">
      <w:pPr>
        <w:numPr>
          <w:ilvl w:val="0"/>
          <w:numId w:val="60"/>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i w:val="1"/>
          <w:sz w:val="24"/>
          <w:szCs w:val="24"/>
          <w:rtl w:val="0"/>
        </w:rPr>
        <w:t xml:space="preserve">Safety Plan (if DV)</w:t>
      </w:r>
      <w:r w:rsidDel="00000000" w:rsidR="00000000" w:rsidRPr="00000000">
        <w:rPr>
          <w:sz w:val="24"/>
          <w:szCs w:val="24"/>
          <w:rtl w:val="0"/>
        </w:rPr>
        <w:t xml:space="preserve">:</w:t>
      </w:r>
    </w:p>
    <w:p w:rsidR="00000000" w:rsidDel="00000000" w:rsidP="00000000" w:rsidRDefault="00000000" w:rsidRPr="00000000" w14:paraId="0000082E">
      <w:pPr>
        <w:numPr>
          <w:ilvl w:val="0"/>
          <w:numId w:val="251"/>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sz w:val="24"/>
          <w:szCs w:val="24"/>
          <w:rtl w:val="0"/>
        </w:rPr>
        <w:br w:type="textWrapping"/>
      </w:r>
    </w:p>
    <w:p w:rsidR="00000000" w:rsidDel="00000000" w:rsidP="00000000" w:rsidRDefault="00000000" w:rsidRPr="00000000" w14:paraId="0000082F">
      <w:pPr>
        <w:numPr>
          <w:ilvl w:val="1"/>
          <w:numId w:val="251"/>
        </w:numPr>
        <w:pBdr>
          <w:top w:color="auto" w:space="0" w:sz="0" w:val="none"/>
          <w:bottom w:color="auto" w:space="0" w:sz="0" w:val="none"/>
          <w:right w:color="auto" w:space="0" w:sz="0" w:val="none"/>
          <w:between w:color="auto" w:space="0" w:sz="0" w:val="none"/>
        </w:pBdr>
        <w:spacing w:after="0" w:afterAutospacing="0" w:lineRule="auto"/>
        <w:ind w:left="1440" w:hanging="360"/>
      </w:pPr>
      <w:r w:rsidDel="00000000" w:rsidR="00000000" w:rsidRPr="00000000">
        <w:rPr>
          <w:sz w:val="24"/>
          <w:szCs w:val="24"/>
          <w:rtl w:val="0"/>
        </w:rPr>
        <w:t xml:space="preserve">Put together a "go bag" with clothes, ID, financial records, and a phone charger.</w:t>
      </w:r>
    </w:p>
    <w:p w:rsidR="00000000" w:rsidDel="00000000" w:rsidP="00000000" w:rsidRDefault="00000000" w:rsidRPr="00000000" w14:paraId="00000830">
      <w:pPr>
        <w:numPr>
          <w:ilvl w:val="1"/>
          <w:numId w:val="251"/>
        </w:numPr>
        <w:pBdr>
          <w:top w:color="auto" w:space="0" w:sz="0" w:val="none"/>
          <w:bottom w:color="auto" w:space="0" w:sz="0" w:val="none"/>
          <w:right w:color="auto" w:space="0" w:sz="0" w:val="none"/>
          <w:between w:color="auto" w:space="0" w:sz="0" w:val="none"/>
        </w:pBdr>
        <w:spacing w:after="0" w:afterAutospacing="0" w:lineRule="auto"/>
        <w:ind w:left="1440" w:hanging="360"/>
      </w:pPr>
      <w:r w:rsidDel="00000000" w:rsidR="00000000" w:rsidRPr="00000000">
        <w:rPr>
          <w:sz w:val="24"/>
          <w:szCs w:val="24"/>
          <w:rtl w:val="0"/>
        </w:rPr>
        <w:t xml:space="preserve">Memorize hotline numbers or safe house addresses.</w:t>
      </w:r>
    </w:p>
    <w:p w:rsidR="00000000" w:rsidDel="00000000" w:rsidP="00000000" w:rsidRDefault="00000000" w:rsidRPr="00000000" w14:paraId="00000831">
      <w:pPr>
        <w:numPr>
          <w:ilvl w:val="0"/>
          <w:numId w:val="253"/>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i w:val="1"/>
          <w:sz w:val="24"/>
          <w:szCs w:val="24"/>
          <w:rtl w:val="0"/>
        </w:rPr>
        <w:t xml:space="preserve">Therapy and Self-Care</w:t>
      </w:r>
      <w:r w:rsidDel="00000000" w:rsidR="00000000" w:rsidRPr="00000000">
        <w:rPr>
          <w:sz w:val="24"/>
          <w:szCs w:val="24"/>
          <w:rtl w:val="0"/>
        </w:rPr>
        <w:t xml:space="preserve">:</w:t>
      </w:r>
    </w:p>
    <w:p w:rsidR="00000000" w:rsidDel="00000000" w:rsidP="00000000" w:rsidRDefault="00000000" w:rsidRPr="00000000" w14:paraId="00000832">
      <w:pPr>
        <w:numPr>
          <w:ilvl w:val="0"/>
          <w:numId w:val="474"/>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sz w:val="24"/>
          <w:szCs w:val="24"/>
          <w:rtl w:val="0"/>
        </w:rPr>
        <w:br w:type="textWrapping"/>
      </w:r>
    </w:p>
    <w:p w:rsidR="00000000" w:rsidDel="00000000" w:rsidP="00000000" w:rsidRDefault="00000000" w:rsidRPr="00000000" w14:paraId="00000833">
      <w:pPr>
        <w:numPr>
          <w:ilvl w:val="1"/>
          <w:numId w:val="474"/>
        </w:numPr>
        <w:pBdr>
          <w:top w:color="auto" w:space="0" w:sz="0" w:val="none"/>
          <w:bottom w:color="auto" w:space="0" w:sz="0" w:val="none"/>
          <w:right w:color="auto" w:space="0" w:sz="0" w:val="none"/>
          <w:between w:color="auto" w:space="0" w:sz="0" w:val="none"/>
        </w:pBdr>
        <w:spacing w:after="0" w:afterAutospacing="0" w:lineRule="auto"/>
        <w:ind w:left="1440" w:hanging="360"/>
      </w:pPr>
      <w:r w:rsidDel="00000000" w:rsidR="00000000" w:rsidRPr="00000000">
        <w:rPr>
          <w:sz w:val="24"/>
          <w:szCs w:val="24"/>
          <w:rtl w:val="0"/>
        </w:rPr>
        <w:t xml:space="preserve">Look up therapists who specialize in trauma or marriage dissolution.</w:t>
      </w:r>
    </w:p>
    <w:p w:rsidR="00000000" w:rsidDel="00000000" w:rsidP="00000000" w:rsidRDefault="00000000" w:rsidRPr="00000000" w14:paraId="00000834">
      <w:pPr>
        <w:numPr>
          <w:ilvl w:val="1"/>
          <w:numId w:val="474"/>
        </w:numPr>
        <w:pBdr>
          <w:top w:color="auto" w:space="0" w:sz="0" w:val="none"/>
          <w:bottom w:color="auto" w:space="0" w:sz="0" w:val="none"/>
          <w:right w:color="auto" w:space="0" w:sz="0" w:val="none"/>
          <w:between w:color="auto" w:space="0" w:sz="0" w:val="none"/>
        </w:pBdr>
        <w:spacing w:after="560" w:lineRule="auto"/>
        <w:ind w:left="1440" w:hanging="360"/>
      </w:pPr>
      <w:r w:rsidDel="00000000" w:rsidR="00000000" w:rsidRPr="00000000">
        <w:rPr>
          <w:sz w:val="24"/>
          <w:szCs w:val="24"/>
          <w:rtl w:val="0"/>
        </w:rPr>
        <w:t xml:space="preserve">Schedule daily stress relief: journaling, exercise, mindfulness.</w:t>
      </w:r>
    </w:p>
    <w:p w:rsidR="00000000" w:rsidDel="00000000" w:rsidP="00000000" w:rsidRDefault="00000000" w:rsidRPr="00000000" w14:paraId="00000835">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b w:val="1"/>
          <w:sz w:val="24"/>
          <w:szCs w:val="24"/>
          <w:rtl w:val="0"/>
        </w:rPr>
        <w:t xml:space="preserve">B. Financial Preparation</w:t>
        <w:br w:type="textWrapping"/>
      </w:r>
      <w:r w:rsidDel="00000000" w:rsidR="00000000" w:rsidRPr="00000000">
        <w:rPr>
          <w:sz w:val="24"/>
          <w:szCs w:val="24"/>
          <w:rtl w:val="0"/>
        </w:rPr>
        <w:t xml:space="preserve">4. </w:t>
      </w:r>
      <w:r w:rsidDel="00000000" w:rsidR="00000000" w:rsidRPr="00000000">
        <w:rPr>
          <w:i w:val="1"/>
          <w:sz w:val="24"/>
          <w:szCs w:val="24"/>
          <w:rtl w:val="0"/>
        </w:rPr>
        <w:t xml:space="preserve">Gather Documentation (3–5 years)</w:t>
      </w:r>
      <w:r w:rsidDel="00000000" w:rsidR="00000000" w:rsidRPr="00000000">
        <w:rPr>
          <w:sz w:val="24"/>
          <w:szCs w:val="24"/>
          <w:rtl w:val="0"/>
        </w:rPr>
        <w:t xml:space="preserve">:</w:t>
      </w:r>
    </w:p>
    <w:p w:rsidR="00000000" w:rsidDel="00000000" w:rsidP="00000000" w:rsidRDefault="00000000" w:rsidRPr="00000000" w14:paraId="00000836">
      <w:pPr>
        <w:numPr>
          <w:ilvl w:val="0"/>
          <w:numId w:val="169"/>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sz w:val="24"/>
          <w:szCs w:val="24"/>
          <w:rtl w:val="0"/>
        </w:rPr>
        <w:t xml:space="preserve">Bank statements, credit card bills, tax returns, mortgage/lease, investment/retirement accounts, loan documents.</w:t>
      </w:r>
    </w:p>
    <w:p w:rsidR="00000000" w:rsidDel="00000000" w:rsidP="00000000" w:rsidRDefault="00000000" w:rsidRPr="00000000" w14:paraId="00000837">
      <w:pPr>
        <w:numPr>
          <w:ilvl w:val="0"/>
          <w:numId w:val="175"/>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i w:val="1"/>
          <w:sz w:val="24"/>
          <w:szCs w:val="24"/>
          <w:rtl w:val="0"/>
        </w:rPr>
        <w:t xml:space="preserve">Asset and Debt Inventory</w:t>
      </w:r>
      <w:r w:rsidDel="00000000" w:rsidR="00000000" w:rsidRPr="00000000">
        <w:rPr>
          <w:sz w:val="24"/>
          <w:szCs w:val="24"/>
          <w:rtl w:val="0"/>
        </w:rPr>
        <w:t xml:space="preserve">:</w:t>
      </w:r>
    </w:p>
    <w:p w:rsidR="00000000" w:rsidDel="00000000" w:rsidP="00000000" w:rsidRDefault="00000000" w:rsidRPr="00000000" w14:paraId="00000838">
      <w:pPr>
        <w:numPr>
          <w:ilvl w:val="0"/>
          <w:numId w:val="384"/>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sz w:val="24"/>
          <w:szCs w:val="24"/>
          <w:rtl w:val="0"/>
        </w:rPr>
        <w:br w:type="textWrapping"/>
      </w:r>
    </w:p>
    <w:p w:rsidR="00000000" w:rsidDel="00000000" w:rsidP="00000000" w:rsidRDefault="00000000" w:rsidRPr="00000000" w14:paraId="00000839">
      <w:pPr>
        <w:numPr>
          <w:ilvl w:val="1"/>
          <w:numId w:val="384"/>
        </w:numPr>
        <w:pBdr>
          <w:top w:color="auto" w:space="0" w:sz="0" w:val="none"/>
          <w:bottom w:color="auto" w:space="0" w:sz="0" w:val="none"/>
          <w:right w:color="auto" w:space="0" w:sz="0" w:val="none"/>
          <w:between w:color="auto" w:space="0" w:sz="0" w:val="none"/>
        </w:pBdr>
        <w:spacing w:after="0" w:afterAutospacing="0" w:lineRule="auto"/>
        <w:ind w:left="1440" w:hanging="360"/>
      </w:pPr>
      <w:r w:rsidDel="00000000" w:rsidR="00000000" w:rsidRPr="00000000">
        <w:rPr>
          <w:sz w:val="24"/>
          <w:szCs w:val="24"/>
          <w:rtl w:val="0"/>
        </w:rPr>
        <w:t xml:space="preserve">Comprehensive list: real estate, vehicles, business interests, jewelry.</w:t>
      </w:r>
    </w:p>
    <w:p w:rsidR="00000000" w:rsidDel="00000000" w:rsidP="00000000" w:rsidRDefault="00000000" w:rsidRPr="00000000" w14:paraId="0000083A">
      <w:pPr>
        <w:numPr>
          <w:ilvl w:val="1"/>
          <w:numId w:val="384"/>
        </w:numPr>
        <w:pBdr>
          <w:top w:color="auto" w:space="0" w:sz="0" w:val="none"/>
          <w:bottom w:color="auto" w:space="0" w:sz="0" w:val="none"/>
          <w:right w:color="auto" w:space="0" w:sz="0" w:val="none"/>
          <w:between w:color="auto" w:space="0" w:sz="0" w:val="none"/>
        </w:pBdr>
        <w:spacing w:after="0" w:afterAutospacing="0" w:lineRule="auto"/>
        <w:ind w:left="1440" w:hanging="360"/>
      </w:pPr>
      <w:r w:rsidDel="00000000" w:rsidR="00000000" w:rsidRPr="00000000">
        <w:rPr>
          <w:sz w:val="24"/>
          <w:szCs w:val="24"/>
          <w:rtl w:val="0"/>
        </w:rPr>
        <w:t xml:space="preserve">Debts: mortgages, credit card balances, student loans, personal loans.</w:t>
      </w:r>
    </w:p>
    <w:p w:rsidR="00000000" w:rsidDel="00000000" w:rsidP="00000000" w:rsidRDefault="00000000" w:rsidRPr="00000000" w14:paraId="0000083B">
      <w:pPr>
        <w:numPr>
          <w:ilvl w:val="1"/>
          <w:numId w:val="384"/>
        </w:numPr>
        <w:pBdr>
          <w:top w:color="auto" w:space="0" w:sz="0" w:val="none"/>
          <w:bottom w:color="auto" w:space="0" w:sz="0" w:val="none"/>
          <w:right w:color="auto" w:space="0" w:sz="0" w:val="none"/>
          <w:between w:color="auto" w:space="0" w:sz="0" w:val="none"/>
        </w:pBdr>
        <w:spacing w:after="0" w:afterAutospacing="0" w:lineRule="auto"/>
        <w:ind w:left="1440" w:hanging="360"/>
      </w:pPr>
      <w:r w:rsidDel="00000000" w:rsidR="00000000" w:rsidRPr="00000000">
        <w:rPr>
          <w:sz w:val="24"/>
          <w:szCs w:val="24"/>
          <w:rtl w:val="0"/>
        </w:rPr>
        <w:t xml:space="preserve">Note approximate values, ownership, and interest rates for all assets.</w:t>
      </w:r>
    </w:p>
    <w:p w:rsidR="00000000" w:rsidDel="00000000" w:rsidP="00000000" w:rsidRDefault="00000000" w:rsidRPr="00000000" w14:paraId="0000083C">
      <w:pPr>
        <w:numPr>
          <w:ilvl w:val="0"/>
          <w:numId w:val="187"/>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i w:val="1"/>
          <w:sz w:val="24"/>
          <w:szCs w:val="24"/>
          <w:rtl w:val="0"/>
        </w:rPr>
        <w:t xml:space="preserve">Check Credit Report</w:t>
      </w:r>
      <w:r w:rsidDel="00000000" w:rsidR="00000000" w:rsidRPr="00000000">
        <w:rPr>
          <w:sz w:val="24"/>
          <w:szCs w:val="24"/>
          <w:rtl w:val="0"/>
        </w:rPr>
        <w:t xml:space="preserve">:</w:t>
      </w:r>
    </w:p>
    <w:p w:rsidR="00000000" w:rsidDel="00000000" w:rsidP="00000000" w:rsidRDefault="00000000" w:rsidRPr="00000000" w14:paraId="0000083D">
      <w:pPr>
        <w:numPr>
          <w:ilvl w:val="0"/>
          <w:numId w:val="105"/>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sz w:val="24"/>
          <w:szCs w:val="24"/>
          <w:rtl w:val="0"/>
        </w:rPr>
        <w:br w:type="textWrapping"/>
      </w:r>
    </w:p>
    <w:p w:rsidR="00000000" w:rsidDel="00000000" w:rsidP="00000000" w:rsidRDefault="00000000" w:rsidRPr="00000000" w14:paraId="0000083E">
      <w:pPr>
        <w:numPr>
          <w:ilvl w:val="1"/>
          <w:numId w:val="105"/>
        </w:numPr>
        <w:pBdr>
          <w:top w:color="auto" w:space="0" w:sz="0" w:val="none"/>
          <w:bottom w:color="auto" w:space="0" w:sz="0" w:val="none"/>
          <w:right w:color="auto" w:space="0" w:sz="0" w:val="none"/>
          <w:between w:color="auto" w:space="0" w:sz="0" w:val="none"/>
        </w:pBdr>
        <w:spacing w:after="0" w:afterAutospacing="0" w:lineRule="auto"/>
        <w:ind w:left="1440" w:hanging="360"/>
      </w:pPr>
      <w:r w:rsidDel="00000000" w:rsidR="00000000" w:rsidRPr="00000000">
        <w:rPr>
          <w:sz w:val="24"/>
          <w:szCs w:val="24"/>
          <w:rtl w:val="0"/>
        </w:rPr>
        <w:t xml:space="preserve">Pull from all three major bureaus; dispute inaccuracies or unauthorized lines.</w:t>
      </w:r>
    </w:p>
    <w:p w:rsidR="00000000" w:rsidDel="00000000" w:rsidP="00000000" w:rsidRDefault="00000000" w:rsidRPr="00000000" w14:paraId="0000083F">
      <w:pPr>
        <w:numPr>
          <w:ilvl w:val="0"/>
          <w:numId w:val="162"/>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i w:val="1"/>
          <w:sz w:val="24"/>
          <w:szCs w:val="24"/>
          <w:rtl w:val="0"/>
        </w:rPr>
        <w:t xml:space="preserve">Emergency Funds</w:t>
      </w:r>
      <w:r w:rsidDel="00000000" w:rsidR="00000000" w:rsidRPr="00000000">
        <w:rPr>
          <w:sz w:val="24"/>
          <w:szCs w:val="24"/>
          <w:rtl w:val="0"/>
        </w:rPr>
        <w:t xml:space="preserve">:</w:t>
      </w:r>
    </w:p>
    <w:p w:rsidR="00000000" w:rsidDel="00000000" w:rsidP="00000000" w:rsidRDefault="00000000" w:rsidRPr="00000000" w14:paraId="00000840">
      <w:pPr>
        <w:numPr>
          <w:ilvl w:val="0"/>
          <w:numId w:val="111"/>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sz w:val="24"/>
          <w:szCs w:val="24"/>
          <w:rtl w:val="0"/>
        </w:rPr>
        <w:br w:type="textWrapping"/>
      </w:r>
    </w:p>
    <w:p w:rsidR="00000000" w:rsidDel="00000000" w:rsidP="00000000" w:rsidRDefault="00000000" w:rsidRPr="00000000" w14:paraId="00000841">
      <w:pPr>
        <w:numPr>
          <w:ilvl w:val="1"/>
          <w:numId w:val="111"/>
        </w:numPr>
        <w:pBdr>
          <w:top w:color="auto" w:space="0" w:sz="0" w:val="none"/>
          <w:bottom w:color="auto" w:space="0" w:sz="0" w:val="none"/>
          <w:right w:color="auto" w:space="0" w:sz="0" w:val="none"/>
          <w:between w:color="auto" w:space="0" w:sz="0" w:val="none"/>
        </w:pBdr>
        <w:spacing w:after="0" w:afterAutospacing="0" w:lineRule="auto"/>
        <w:ind w:left="1440" w:hanging="360"/>
      </w:pPr>
      <w:r w:rsidDel="00000000" w:rsidR="00000000" w:rsidRPr="00000000">
        <w:rPr>
          <w:sz w:val="24"/>
          <w:szCs w:val="24"/>
          <w:rtl w:val="0"/>
        </w:rPr>
        <w:t xml:space="preserve">If possible, open a private bank account.</w:t>
      </w:r>
    </w:p>
    <w:p w:rsidR="00000000" w:rsidDel="00000000" w:rsidP="00000000" w:rsidRDefault="00000000" w:rsidRPr="00000000" w14:paraId="00000842">
      <w:pPr>
        <w:numPr>
          <w:ilvl w:val="1"/>
          <w:numId w:val="111"/>
        </w:numPr>
        <w:pBdr>
          <w:top w:color="auto" w:space="0" w:sz="0" w:val="none"/>
          <w:bottom w:color="auto" w:space="0" w:sz="0" w:val="none"/>
          <w:right w:color="auto" w:space="0" w:sz="0" w:val="none"/>
          <w:between w:color="auto" w:space="0" w:sz="0" w:val="none"/>
        </w:pBdr>
        <w:spacing w:after="560" w:lineRule="auto"/>
        <w:ind w:left="1440" w:hanging="360"/>
      </w:pPr>
      <w:r w:rsidDel="00000000" w:rsidR="00000000" w:rsidRPr="00000000">
        <w:rPr>
          <w:sz w:val="24"/>
          <w:szCs w:val="24"/>
          <w:rtl w:val="0"/>
        </w:rPr>
        <w:t xml:space="preserve">Budget for attorney retainers, possible relocation, or therapy costs.</w:t>
      </w:r>
    </w:p>
    <w:p w:rsidR="00000000" w:rsidDel="00000000" w:rsidP="00000000" w:rsidRDefault="00000000" w:rsidRPr="00000000" w14:paraId="00000843">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b w:val="1"/>
          <w:sz w:val="24"/>
          <w:szCs w:val="24"/>
          <w:rtl w:val="0"/>
        </w:rPr>
        <w:t xml:space="preserve">C. Legal Preparation</w:t>
        <w:br w:type="textWrapping"/>
      </w:r>
      <w:r w:rsidDel="00000000" w:rsidR="00000000" w:rsidRPr="00000000">
        <w:rPr>
          <w:sz w:val="24"/>
          <w:szCs w:val="24"/>
          <w:rtl w:val="0"/>
        </w:rPr>
        <w:t xml:space="preserve">8. </w:t>
      </w:r>
      <w:r w:rsidDel="00000000" w:rsidR="00000000" w:rsidRPr="00000000">
        <w:rPr>
          <w:i w:val="1"/>
          <w:sz w:val="24"/>
          <w:szCs w:val="24"/>
          <w:rtl w:val="0"/>
        </w:rPr>
        <w:t xml:space="preserve">Research Attorneys</w:t>
      </w:r>
      <w:r w:rsidDel="00000000" w:rsidR="00000000" w:rsidRPr="00000000">
        <w:rPr>
          <w:sz w:val="24"/>
          <w:szCs w:val="24"/>
          <w:rtl w:val="0"/>
        </w:rPr>
        <w:t xml:space="preserve">:</w:t>
      </w:r>
    </w:p>
    <w:p w:rsidR="00000000" w:rsidDel="00000000" w:rsidP="00000000" w:rsidRDefault="00000000" w:rsidRPr="00000000" w14:paraId="00000844">
      <w:pPr>
        <w:numPr>
          <w:ilvl w:val="0"/>
          <w:numId w:val="355"/>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sz w:val="24"/>
          <w:szCs w:val="24"/>
          <w:rtl w:val="0"/>
        </w:rPr>
        <w:t xml:space="preserve">Interview at least 2–3 family law specialists; ask about high-conflict experience.</w:t>
      </w:r>
    </w:p>
    <w:p w:rsidR="00000000" w:rsidDel="00000000" w:rsidP="00000000" w:rsidRDefault="00000000" w:rsidRPr="00000000" w14:paraId="00000845">
      <w:pPr>
        <w:numPr>
          <w:ilvl w:val="0"/>
          <w:numId w:val="355"/>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sz w:val="24"/>
          <w:szCs w:val="24"/>
          <w:rtl w:val="0"/>
        </w:rPr>
        <w:t xml:space="preserve">Ask about retainer costs, billing increments, and typical total fees in similar cases.</w:t>
      </w:r>
    </w:p>
    <w:p w:rsidR="00000000" w:rsidDel="00000000" w:rsidP="00000000" w:rsidRDefault="00000000" w:rsidRPr="00000000" w14:paraId="00000846">
      <w:pPr>
        <w:numPr>
          <w:ilvl w:val="0"/>
          <w:numId w:val="281"/>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i w:val="1"/>
          <w:sz w:val="24"/>
          <w:szCs w:val="24"/>
          <w:rtl w:val="0"/>
        </w:rPr>
        <w:t xml:space="preserve">Legal Goals and Strategy</w:t>
      </w:r>
      <w:r w:rsidDel="00000000" w:rsidR="00000000" w:rsidRPr="00000000">
        <w:rPr>
          <w:sz w:val="24"/>
          <w:szCs w:val="24"/>
          <w:rtl w:val="0"/>
        </w:rPr>
        <w:t xml:space="preserve">:</w:t>
      </w:r>
    </w:p>
    <w:p w:rsidR="00000000" w:rsidDel="00000000" w:rsidP="00000000" w:rsidRDefault="00000000" w:rsidRPr="00000000" w14:paraId="00000847">
      <w:pPr>
        <w:numPr>
          <w:ilvl w:val="0"/>
          <w:numId w:val="393"/>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sz w:val="24"/>
          <w:szCs w:val="24"/>
          <w:rtl w:val="0"/>
        </w:rPr>
        <w:br w:type="textWrapping"/>
      </w:r>
    </w:p>
    <w:p w:rsidR="00000000" w:rsidDel="00000000" w:rsidP="00000000" w:rsidRDefault="00000000" w:rsidRPr="00000000" w14:paraId="00000848">
      <w:pPr>
        <w:numPr>
          <w:ilvl w:val="1"/>
          <w:numId w:val="393"/>
        </w:numPr>
        <w:pBdr>
          <w:top w:color="auto" w:space="0" w:sz="0" w:val="none"/>
          <w:bottom w:color="auto" w:space="0" w:sz="0" w:val="none"/>
          <w:right w:color="auto" w:space="0" w:sz="0" w:val="none"/>
          <w:between w:color="auto" w:space="0" w:sz="0" w:val="none"/>
        </w:pBdr>
        <w:spacing w:after="0" w:afterAutospacing="0" w:lineRule="auto"/>
        <w:ind w:left="1440" w:hanging="360"/>
      </w:pPr>
      <w:r w:rsidDel="00000000" w:rsidR="00000000" w:rsidRPr="00000000">
        <w:rPr>
          <w:sz w:val="24"/>
          <w:szCs w:val="24"/>
          <w:rtl w:val="0"/>
        </w:rPr>
        <w:t xml:space="preserve">Identify priorities: child custody arrangement, asset split, spousal support, protection from DV.</w:t>
      </w:r>
    </w:p>
    <w:p w:rsidR="00000000" w:rsidDel="00000000" w:rsidP="00000000" w:rsidRDefault="00000000" w:rsidRPr="00000000" w14:paraId="00000849">
      <w:pPr>
        <w:numPr>
          <w:ilvl w:val="1"/>
          <w:numId w:val="393"/>
        </w:numPr>
        <w:pBdr>
          <w:top w:color="auto" w:space="0" w:sz="0" w:val="none"/>
          <w:bottom w:color="auto" w:space="0" w:sz="0" w:val="none"/>
          <w:right w:color="auto" w:space="0" w:sz="0" w:val="none"/>
          <w:between w:color="auto" w:space="0" w:sz="0" w:val="none"/>
        </w:pBdr>
        <w:spacing w:after="0" w:afterAutospacing="0" w:lineRule="auto"/>
        <w:ind w:left="1440" w:hanging="360"/>
      </w:pPr>
      <w:r w:rsidDel="00000000" w:rsidR="00000000" w:rsidRPr="00000000">
        <w:rPr>
          <w:sz w:val="24"/>
          <w:szCs w:val="24"/>
          <w:rtl w:val="0"/>
        </w:rPr>
        <w:t xml:space="preserve">Decide if mediation or litigation is your path.</w:t>
      </w:r>
    </w:p>
    <w:p w:rsidR="00000000" w:rsidDel="00000000" w:rsidP="00000000" w:rsidRDefault="00000000" w:rsidRPr="00000000" w14:paraId="0000084A">
      <w:pPr>
        <w:numPr>
          <w:ilvl w:val="0"/>
          <w:numId w:val="143"/>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i w:val="1"/>
          <w:sz w:val="24"/>
          <w:szCs w:val="24"/>
          <w:rtl w:val="0"/>
        </w:rPr>
        <w:t xml:space="preserve">Protect Sensitive Info</w:t>
      </w:r>
      <w:r w:rsidDel="00000000" w:rsidR="00000000" w:rsidRPr="00000000">
        <w:rPr>
          <w:sz w:val="24"/>
          <w:szCs w:val="24"/>
          <w:rtl w:val="0"/>
        </w:rPr>
        <w:t xml:space="preserve">:</w:t>
      </w:r>
    </w:p>
    <w:p w:rsidR="00000000" w:rsidDel="00000000" w:rsidP="00000000" w:rsidRDefault="00000000" w:rsidRPr="00000000" w14:paraId="0000084B">
      <w:pPr>
        <w:numPr>
          <w:ilvl w:val="0"/>
          <w:numId w:val="322"/>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sz w:val="24"/>
          <w:szCs w:val="24"/>
          <w:rtl w:val="0"/>
        </w:rPr>
        <w:t xml:space="preserve">Update all passwords (bank, phone, social media) with unique passphrases.</w:t>
      </w:r>
    </w:p>
    <w:p w:rsidR="00000000" w:rsidDel="00000000" w:rsidP="00000000" w:rsidRDefault="00000000" w:rsidRPr="00000000" w14:paraId="0000084C">
      <w:pPr>
        <w:numPr>
          <w:ilvl w:val="0"/>
          <w:numId w:val="322"/>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sz w:val="24"/>
          <w:szCs w:val="24"/>
          <w:rtl w:val="0"/>
        </w:rPr>
        <w:t xml:space="preserve">Store personal documents/records in a safe, locked location or with a friend.</w:t>
      </w:r>
    </w:p>
    <w:p w:rsidR="00000000" w:rsidDel="00000000" w:rsidP="00000000" w:rsidRDefault="00000000" w:rsidRPr="00000000" w14:paraId="0000084D">
      <w:pPr>
        <w:pStyle w:val="Heading2"/>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ind w:left="360" w:firstLine="0"/>
        <w:rPr>
          <w:b w:val="1"/>
          <w:sz w:val="34"/>
          <w:szCs w:val="34"/>
        </w:rPr>
      </w:pPr>
      <w:bookmarkStart w:colFirst="0" w:colLast="0" w:name="_n3i6698mrvmt" w:id="400"/>
      <w:bookmarkEnd w:id="400"/>
      <w:r w:rsidDel="00000000" w:rsidR="00000000" w:rsidRPr="00000000">
        <w:rPr>
          <w:b w:val="1"/>
          <w:sz w:val="34"/>
          <w:szCs w:val="34"/>
          <w:rtl w:val="0"/>
        </w:rPr>
        <w:t xml:space="preserve">Checklist: Interview Questions to Ask a Prospective Divorce Attorney</w:t>
      </w:r>
    </w:p>
    <w:p w:rsidR="00000000" w:rsidDel="00000000" w:rsidP="00000000" w:rsidRDefault="00000000" w:rsidRPr="00000000" w14:paraId="0000084E">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ind w:left="720" w:firstLine="0"/>
        <w:rPr>
          <w:b w:val="1"/>
          <w:color w:val="000000"/>
          <w:sz w:val="26"/>
          <w:szCs w:val="26"/>
        </w:rPr>
      </w:pPr>
      <w:bookmarkStart w:colFirst="0" w:colLast="0" w:name="_fjz7panaqyfb" w:id="401"/>
      <w:bookmarkEnd w:id="401"/>
      <w:r w:rsidDel="00000000" w:rsidR="00000000" w:rsidRPr="00000000">
        <w:rPr>
          <w:b w:val="1"/>
          <w:color w:val="000000"/>
          <w:sz w:val="26"/>
          <w:szCs w:val="26"/>
          <w:rtl w:val="0"/>
        </w:rPr>
        <w:t xml:space="preserve">A. Background and Experience</w:t>
      </w:r>
    </w:p>
    <w:p w:rsidR="00000000" w:rsidDel="00000000" w:rsidP="00000000" w:rsidRDefault="00000000" w:rsidRPr="00000000" w14:paraId="0000084F">
      <w:pPr>
        <w:numPr>
          <w:ilvl w:val="0"/>
          <w:numId w:val="382"/>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How long have you been practicing family law?</w:t>
      </w:r>
    </w:p>
    <w:p w:rsidR="00000000" w:rsidDel="00000000" w:rsidP="00000000" w:rsidRDefault="00000000" w:rsidRPr="00000000" w14:paraId="00000850">
      <w:pPr>
        <w:numPr>
          <w:ilvl w:val="0"/>
          <w:numId w:val="131"/>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br w:type="textWrapping"/>
      </w:r>
    </w:p>
    <w:p w:rsidR="00000000" w:rsidDel="00000000" w:rsidP="00000000" w:rsidRDefault="00000000" w:rsidRPr="00000000" w14:paraId="00000851">
      <w:pPr>
        <w:numPr>
          <w:ilvl w:val="1"/>
          <w:numId w:val="131"/>
        </w:numPr>
        <w:pBdr>
          <w:top w:color="auto" w:space="0" w:sz="0" w:val="none"/>
          <w:bottom w:color="auto" w:space="0" w:sz="0" w:val="none"/>
          <w:right w:color="auto" w:space="0" w:sz="0" w:val="none"/>
          <w:between w:color="auto" w:space="0" w:sz="0" w:val="none"/>
        </w:pBdr>
        <w:spacing w:after="0" w:afterAutospacing="0" w:lineRule="auto"/>
        <w:ind w:left="1440" w:hanging="360"/>
      </w:pPr>
      <w:r w:rsidDel="00000000" w:rsidR="00000000" w:rsidRPr="00000000">
        <w:rPr>
          <w:sz w:val="24"/>
          <w:szCs w:val="24"/>
          <w:rtl w:val="0"/>
        </w:rPr>
        <w:t xml:space="preserve">Look for an attorney who focuses on divorce, custody, and related matters rather than a generalist.</w:t>
      </w:r>
    </w:p>
    <w:p w:rsidR="00000000" w:rsidDel="00000000" w:rsidP="00000000" w:rsidRDefault="00000000" w:rsidRPr="00000000" w14:paraId="00000852">
      <w:pPr>
        <w:numPr>
          <w:ilvl w:val="0"/>
          <w:numId w:val="433"/>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Have you handled cases with similar facts or complexities to mine?</w:t>
      </w:r>
    </w:p>
    <w:p w:rsidR="00000000" w:rsidDel="00000000" w:rsidP="00000000" w:rsidRDefault="00000000" w:rsidRPr="00000000" w14:paraId="00000853">
      <w:pPr>
        <w:numPr>
          <w:ilvl w:val="0"/>
          <w:numId w:val="358"/>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br w:type="textWrapping"/>
      </w:r>
    </w:p>
    <w:p w:rsidR="00000000" w:rsidDel="00000000" w:rsidP="00000000" w:rsidRDefault="00000000" w:rsidRPr="00000000" w14:paraId="00000854">
      <w:pPr>
        <w:numPr>
          <w:ilvl w:val="1"/>
          <w:numId w:val="358"/>
        </w:numPr>
        <w:pBdr>
          <w:top w:color="auto" w:space="0" w:sz="0" w:val="none"/>
          <w:bottom w:color="auto" w:space="0" w:sz="0" w:val="none"/>
          <w:right w:color="auto" w:space="0" w:sz="0" w:val="none"/>
          <w:between w:color="auto" w:space="0" w:sz="0" w:val="none"/>
        </w:pBdr>
        <w:spacing w:after="0" w:afterAutospacing="0" w:lineRule="auto"/>
        <w:ind w:left="1440" w:hanging="360"/>
      </w:pPr>
      <w:r w:rsidDel="00000000" w:rsidR="00000000" w:rsidRPr="00000000">
        <w:rPr>
          <w:sz w:val="24"/>
          <w:szCs w:val="24"/>
          <w:rtl w:val="0"/>
        </w:rPr>
        <w:t xml:space="preserve">If yours involves domestic violence, hidden assets, hostile custody, or children with special needs, confirm that they have relevant experience.</w:t>
      </w:r>
    </w:p>
    <w:p w:rsidR="00000000" w:rsidDel="00000000" w:rsidP="00000000" w:rsidRDefault="00000000" w:rsidRPr="00000000" w14:paraId="00000855">
      <w:pPr>
        <w:numPr>
          <w:ilvl w:val="0"/>
          <w:numId w:val="483"/>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What percentage of your practice is devoted to family law?</w:t>
      </w:r>
    </w:p>
    <w:p w:rsidR="00000000" w:rsidDel="00000000" w:rsidP="00000000" w:rsidRDefault="00000000" w:rsidRPr="00000000" w14:paraId="00000856">
      <w:pPr>
        <w:numPr>
          <w:ilvl w:val="0"/>
          <w:numId w:val="348"/>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br w:type="textWrapping"/>
      </w:r>
    </w:p>
    <w:p w:rsidR="00000000" w:rsidDel="00000000" w:rsidP="00000000" w:rsidRDefault="00000000" w:rsidRPr="00000000" w14:paraId="00000857">
      <w:pPr>
        <w:numPr>
          <w:ilvl w:val="1"/>
          <w:numId w:val="348"/>
        </w:numPr>
        <w:pBdr>
          <w:top w:color="auto" w:space="0" w:sz="0" w:val="none"/>
          <w:bottom w:color="auto" w:space="0" w:sz="0" w:val="none"/>
          <w:right w:color="auto" w:space="0" w:sz="0" w:val="none"/>
          <w:between w:color="auto" w:space="0" w:sz="0" w:val="none"/>
        </w:pBdr>
        <w:spacing w:after="0" w:afterAutospacing="0" w:lineRule="auto"/>
        <w:ind w:left="1440" w:hanging="360"/>
      </w:pPr>
      <w:r w:rsidDel="00000000" w:rsidR="00000000" w:rsidRPr="00000000">
        <w:rPr>
          <w:sz w:val="24"/>
          <w:szCs w:val="24"/>
          <w:rtl w:val="0"/>
        </w:rPr>
        <w:t xml:space="preserve">Some attorneys handle mostly criminal or business law but dabble in divorce. You may want someone who is steeped in current family law trends.</w:t>
      </w:r>
    </w:p>
    <w:p w:rsidR="00000000" w:rsidDel="00000000" w:rsidP="00000000" w:rsidRDefault="00000000" w:rsidRPr="00000000" w14:paraId="00000858">
      <w:pPr>
        <w:numPr>
          <w:ilvl w:val="0"/>
          <w:numId w:val="212"/>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Have you represented clients in my local court or jurisdiction before?</w:t>
      </w:r>
    </w:p>
    <w:p w:rsidR="00000000" w:rsidDel="00000000" w:rsidP="00000000" w:rsidRDefault="00000000" w:rsidRPr="00000000" w14:paraId="00000859">
      <w:pPr>
        <w:numPr>
          <w:ilvl w:val="0"/>
          <w:numId w:val="50"/>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br w:type="textWrapping"/>
      </w:r>
    </w:p>
    <w:p w:rsidR="00000000" w:rsidDel="00000000" w:rsidP="00000000" w:rsidRDefault="00000000" w:rsidRPr="00000000" w14:paraId="0000085A">
      <w:pPr>
        <w:numPr>
          <w:ilvl w:val="1"/>
          <w:numId w:val="50"/>
        </w:numPr>
        <w:pBdr>
          <w:top w:color="auto" w:space="0" w:sz="0" w:val="none"/>
          <w:bottom w:color="auto" w:space="0" w:sz="0" w:val="none"/>
          <w:right w:color="auto" w:space="0" w:sz="0" w:val="none"/>
          <w:between w:color="auto" w:space="0" w:sz="0" w:val="none"/>
        </w:pBdr>
        <w:spacing w:after="560" w:lineRule="auto"/>
        <w:ind w:left="1440" w:hanging="360"/>
      </w:pPr>
      <w:r w:rsidDel="00000000" w:rsidR="00000000" w:rsidRPr="00000000">
        <w:rPr>
          <w:sz w:val="24"/>
          <w:szCs w:val="24"/>
          <w:rtl w:val="0"/>
        </w:rPr>
        <w:t xml:space="preserve">Familiarity with local judges, mediators, and court staff can expedite proceedings or improve outcomes.</w:t>
      </w:r>
    </w:p>
    <w:p w:rsidR="00000000" w:rsidDel="00000000" w:rsidP="00000000" w:rsidRDefault="00000000" w:rsidRPr="00000000" w14:paraId="0000085B">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ind w:left="720" w:firstLine="0"/>
        <w:rPr>
          <w:b w:val="1"/>
          <w:color w:val="000000"/>
          <w:sz w:val="26"/>
          <w:szCs w:val="26"/>
        </w:rPr>
      </w:pPr>
      <w:bookmarkStart w:colFirst="0" w:colLast="0" w:name="_iz1dmk5u9gse" w:id="402"/>
      <w:bookmarkEnd w:id="402"/>
      <w:r w:rsidDel="00000000" w:rsidR="00000000" w:rsidRPr="00000000">
        <w:rPr>
          <w:b w:val="1"/>
          <w:color w:val="000000"/>
          <w:sz w:val="26"/>
          <w:szCs w:val="26"/>
          <w:rtl w:val="0"/>
        </w:rPr>
        <w:t xml:space="preserve">B. Legal Strategy and Approach</w:t>
      </w:r>
    </w:p>
    <w:p w:rsidR="00000000" w:rsidDel="00000000" w:rsidP="00000000" w:rsidRDefault="00000000" w:rsidRPr="00000000" w14:paraId="0000085C">
      <w:pPr>
        <w:numPr>
          <w:ilvl w:val="0"/>
          <w:numId w:val="68"/>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How do you approach hostile separations or situations involving manipulative tactics/abuse?</w:t>
      </w:r>
    </w:p>
    <w:p w:rsidR="00000000" w:rsidDel="00000000" w:rsidP="00000000" w:rsidRDefault="00000000" w:rsidRPr="00000000" w14:paraId="0000085D">
      <w:pPr>
        <w:numPr>
          <w:ilvl w:val="0"/>
          <w:numId w:val="394"/>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br w:type="textWrapping"/>
      </w:r>
    </w:p>
    <w:p w:rsidR="00000000" w:rsidDel="00000000" w:rsidP="00000000" w:rsidRDefault="00000000" w:rsidRPr="00000000" w14:paraId="0000085E">
      <w:pPr>
        <w:numPr>
          <w:ilvl w:val="1"/>
          <w:numId w:val="394"/>
        </w:numPr>
        <w:pBdr>
          <w:top w:color="auto" w:space="0" w:sz="0" w:val="none"/>
          <w:bottom w:color="auto" w:space="0" w:sz="0" w:val="none"/>
          <w:right w:color="auto" w:space="0" w:sz="0" w:val="none"/>
          <w:between w:color="auto" w:space="0" w:sz="0" w:val="none"/>
        </w:pBdr>
        <w:spacing w:after="0" w:afterAutospacing="0" w:lineRule="auto"/>
        <w:ind w:left="1440" w:hanging="360"/>
      </w:pPr>
      <w:r w:rsidDel="00000000" w:rsidR="00000000" w:rsidRPr="00000000">
        <w:rPr>
          <w:sz w:val="24"/>
          <w:szCs w:val="24"/>
          <w:rtl w:val="0"/>
        </w:rPr>
        <w:t xml:space="preserve">Check if they advocate a collaborative approach or a more aggressive stance. Decide which style fits your needs.</w:t>
      </w:r>
    </w:p>
    <w:p w:rsidR="00000000" w:rsidDel="00000000" w:rsidP="00000000" w:rsidRDefault="00000000" w:rsidRPr="00000000" w14:paraId="0000085F">
      <w:pPr>
        <w:numPr>
          <w:ilvl w:val="0"/>
          <w:numId w:val="103"/>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Do you have experience with mediation or alternative dispute resolution?</w:t>
      </w:r>
    </w:p>
    <w:p w:rsidR="00000000" w:rsidDel="00000000" w:rsidP="00000000" w:rsidRDefault="00000000" w:rsidRPr="00000000" w14:paraId="00000860">
      <w:pPr>
        <w:numPr>
          <w:ilvl w:val="0"/>
          <w:numId w:val="242"/>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br w:type="textWrapping"/>
      </w:r>
    </w:p>
    <w:p w:rsidR="00000000" w:rsidDel="00000000" w:rsidP="00000000" w:rsidRDefault="00000000" w:rsidRPr="00000000" w14:paraId="00000861">
      <w:pPr>
        <w:numPr>
          <w:ilvl w:val="1"/>
          <w:numId w:val="242"/>
        </w:numPr>
        <w:pBdr>
          <w:top w:color="auto" w:space="0" w:sz="0" w:val="none"/>
          <w:bottom w:color="auto" w:space="0" w:sz="0" w:val="none"/>
          <w:right w:color="auto" w:space="0" w:sz="0" w:val="none"/>
          <w:between w:color="auto" w:space="0" w:sz="0" w:val="none"/>
        </w:pBdr>
        <w:spacing w:after="0" w:afterAutospacing="0" w:lineRule="auto"/>
        <w:ind w:left="1440" w:hanging="360"/>
      </w:pPr>
      <w:r w:rsidDel="00000000" w:rsidR="00000000" w:rsidRPr="00000000">
        <w:rPr>
          <w:sz w:val="24"/>
          <w:szCs w:val="24"/>
          <w:rtl w:val="0"/>
        </w:rPr>
        <w:t xml:space="preserve">Even in a tense divorce, some attorneys try negotiation first. If your former spouse is excessively contentious or abusive, confirm the attorney's stance on whether a trial is likely.</w:t>
      </w:r>
    </w:p>
    <w:p w:rsidR="00000000" w:rsidDel="00000000" w:rsidP="00000000" w:rsidRDefault="00000000" w:rsidRPr="00000000" w14:paraId="00000862">
      <w:pPr>
        <w:numPr>
          <w:ilvl w:val="0"/>
          <w:numId w:val="482"/>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How do you assess whether to push for litigation versus settlement?</w:t>
      </w:r>
    </w:p>
    <w:p w:rsidR="00000000" w:rsidDel="00000000" w:rsidP="00000000" w:rsidRDefault="00000000" w:rsidRPr="00000000" w14:paraId="00000863">
      <w:pPr>
        <w:numPr>
          <w:ilvl w:val="0"/>
          <w:numId w:val="49"/>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br w:type="textWrapping"/>
      </w:r>
    </w:p>
    <w:p w:rsidR="00000000" w:rsidDel="00000000" w:rsidP="00000000" w:rsidRDefault="00000000" w:rsidRPr="00000000" w14:paraId="00000864">
      <w:pPr>
        <w:numPr>
          <w:ilvl w:val="1"/>
          <w:numId w:val="49"/>
        </w:numPr>
        <w:pBdr>
          <w:top w:color="auto" w:space="0" w:sz="0" w:val="none"/>
          <w:bottom w:color="auto" w:space="0" w:sz="0" w:val="none"/>
          <w:right w:color="auto" w:space="0" w:sz="0" w:val="none"/>
          <w:between w:color="auto" w:space="0" w:sz="0" w:val="none"/>
        </w:pBdr>
        <w:spacing w:after="0" w:afterAutospacing="0" w:lineRule="auto"/>
        <w:ind w:left="1440" w:hanging="360"/>
      </w:pPr>
      <w:r w:rsidDel="00000000" w:rsidR="00000000" w:rsidRPr="00000000">
        <w:rPr>
          <w:sz w:val="24"/>
          <w:szCs w:val="24"/>
          <w:rtl w:val="0"/>
        </w:rPr>
        <w:t xml:space="preserve">You want an attorney who can read the room and pivot if negotiations prove futile.</w:t>
      </w:r>
    </w:p>
    <w:p w:rsidR="00000000" w:rsidDel="00000000" w:rsidP="00000000" w:rsidRDefault="00000000" w:rsidRPr="00000000" w14:paraId="00000865">
      <w:pPr>
        <w:numPr>
          <w:ilvl w:val="0"/>
          <w:numId w:val="272"/>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What is your stance on parental alienation claims or repeated false accusations?</w:t>
      </w:r>
    </w:p>
    <w:p w:rsidR="00000000" w:rsidDel="00000000" w:rsidP="00000000" w:rsidRDefault="00000000" w:rsidRPr="00000000" w14:paraId="00000866">
      <w:pPr>
        <w:numPr>
          <w:ilvl w:val="0"/>
          <w:numId w:val="209"/>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br w:type="textWrapping"/>
      </w:r>
    </w:p>
    <w:p w:rsidR="00000000" w:rsidDel="00000000" w:rsidP="00000000" w:rsidRDefault="00000000" w:rsidRPr="00000000" w14:paraId="00000867">
      <w:pPr>
        <w:numPr>
          <w:ilvl w:val="1"/>
          <w:numId w:val="209"/>
        </w:numPr>
        <w:pBdr>
          <w:top w:color="auto" w:space="0" w:sz="0" w:val="none"/>
          <w:bottom w:color="auto" w:space="0" w:sz="0" w:val="none"/>
          <w:right w:color="auto" w:space="0" w:sz="0" w:val="none"/>
          <w:between w:color="auto" w:space="0" w:sz="0" w:val="none"/>
        </w:pBdr>
        <w:spacing w:after="560" w:lineRule="auto"/>
        <w:ind w:left="1440" w:hanging="360"/>
      </w:pPr>
      <w:r w:rsidDel="00000000" w:rsidR="00000000" w:rsidRPr="00000000">
        <w:rPr>
          <w:sz w:val="24"/>
          <w:szCs w:val="24"/>
          <w:rtl w:val="0"/>
        </w:rPr>
        <w:t xml:space="preserve">If you're dealing with potential alienation or false abuse allegations, gauge how the attorney would gather evidence or involve mental health professionals.</w:t>
      </w:r>
    </w:p>
    <w:p w:rsidR="00000000" w:rsidDel="00000000" w:rsidP="00000000" w:rsidRDefault="00000000" w:rsidRPr="00000000" w14:paraId="00000868">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ind w:left="720" w:firstLine="0"/>
        <w:rPr>
          <w:b w:val="1"/>
          <w:color w:val="000000"/>
          <w:sz w:val="26"/>
          <w:szCs w:val="26"/>
        </w:rPr>
      </w:pPr>
      <w:bookmarkStart w:colFirst="0" w:colLast="0" w:name="_gm0lzfa94cb5" w:id="403"/>
      <w:bookmarkEnd w:id="403"/>
      <w:r w:rsidDel="00000000" w:rsidR="00000000" w:rsidRPr="00000000">
        <w:rPr>
          <w:b w:val="1"/>
          <w:color w:val="000000"/>
          <w:sz w:val="26"/>
          <w:szCs w:val="26"/>
          <w:rtl w:val="0"/>
        </w:rPr>
        <w:t xml:space="preserve">C. Custody, Child Support, and Special Situations</w:t>
      </w:r>
    </w:p>
    <w:p w:rsidR="00000000" w:rsidDel="00000000" w:rsidP="00000000" w:rsidRDefault="00000000" w:rsidRPr="00000000" w14:paraId="00000869">
      <w:pPr>
        <w:numPr>
          <w:ilvl w:val="0"/>
          <w:numId w:val="218"/>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How have you handled child custody cases with allegations of abuse or DV?</w:t>
      </w:r>
    </w:p>
    <w:p w:rsidR="00000000" w:rsidDel="00000000" w:rsidP="00000000" w:rsidRDefault="00000000" w:rsidRPr="00000000" w14:paraId="0000086A">
      <w:pPr>
        <w:numPr>
          <w:ilvl w:val="0"/>
          <w:numId w:val="269"/>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br w:type="textWrapping"/>
      </w:r>
    </w:p>
    <w:p w:rsidR="00000000" w:rsidDel="00000000" w:rsidP="00000000" w:rsidRDefault="00000000" w:rsidRPr="00000000" w14:paraId="0000086B">
      <w:pPr>
        <w:numPr>
          <w:ilvl w:val="1"/>
          <w:numId w:val="269"/>
        </w:numPr>
        <w:pBdr>
          <w:top w:color="auto" w:space="0" w:sz="0" w:val="none"/>
          <w:bottom w:color="auto" w:space="0" w:sz="0" w:val="none"/>
          <w:right w:color="auto" w:space="0" w:sz="0" w:val="none"/>
          <w:between w:color="auto" w:space="0" w:sz="0" w:val="none"/>
        </w:pBdr>
        <w:spacing w:after="0" w:afterAutospacing="0" w:lineRule="auto"/>
        <w:ind w:left="1440" w:hanging="360"/>
      </w:pPr>
      <w:r w:rsidDel="00000000" w:rsidR="00000000" w:rsidRPr="00000000">
        <w:rPr>
          <w:sz w:val="24"/>
          <w:szCs w:val="24"/>
          <w:rtl w:val="0"/>
        </w:rPr>
        <w:t xml:space="preserve">They should describe strategies for obtaining protective orders, supervised visitation, or specialized evaluations.</w:t>
      </w:r>
    </w:p>
    <w:p w:rsidR="00000000" w:rsidDel="00000000" w:rsidP="00000000" w:rsidRDefault="00000000" w:rsidRPr="00000000" w14:paraId="0000086C">
      <w:pPr>
        <w:numPr>
          <w:ilvl w:val="0"/>
          <w:numId w:val="20"/>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What is your approach when the other party tries digital warfare (e.g., hacking, social media smears)?</w:t>
      </w:r>
    </w:p>
    <w:p w:rsidR="00000000" w:rsidDel="00000000" w:rsidP="00000000" w:rsidRDefault="00000000" w:rsidRPr="00000000" w14:paraId="0000086D">
      <w:pPr>
        <w:numPr>
          <w:ilvl w:val="0"/>
          <w:numId w:val="428"/>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br w:type="textWrapping"/>
      </w:r>
    </w:p>
    <w:p w:rsidR="00000000" w:rsidDel="00000000" w:rsidP="00000000" w:rsidRDefault="00000000" w:rsidRPr="00000000" w14:paraId="0000086E">
      <w:pPr>
        <w:numPr>
          <w:ilvl w:val="1"/>
          <w:numId w:val="428"/>
        </w:numPr>
        <w:pBdr>
          <w:top w:color="auto" w:space="0" w:sz="0" w:val="none"/>
          <w:bottom w:color="auto" w:space="0" w:sz="0" w:val="none"/>
          <w:right w:color="auto" w:space="0" w:sz="0" w:val="none"/>
          <w:between w:color="auto" w:space="0" w:sz="0" w:val="none"/>
        </w:pBdr>
        <w:spacing w:after="0" w:afterAutospacing="0" w:lineRule="auto"/>
        <w:ind w:left="1440" w:hanging="360"/>
      </w:pPr>
      <w:r w:rsidDel="00000000" w:rsidR="00000000" w:rsidRPr="00000000">
        <w:rPr>
          <w:sz w:val="24"/>
          <w:szCs w:val="24"/>
          <w:rtl w:val="0"/>
        </w:rPr>
        <w:t xml:space="preserve">In an increasingly tech-savvy world, see if they grasp the importance of cybersecurity and lawful evidence gathering.</w:t>
      </w:r>
    </w:p>
    <w:p w:rsidR="00000000" w:rsidDel="00000000" w:rsidP="00000000" w:rsidRDefault="00000000" w:rsidRPr="00000000" w14:paraId="0000086F">
      <w:pPr>
        <w:numPr>
          <w:ilvl w:val="0"/>
          <w:numId w:val="145"/>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Are you familiar with child support or spousal support complexities (e.g., long-term disabled child, hidden assets)?</w:t>
      </w:r>
    </w:p>
    <w:p w:rsidR="00000000" w:rsidDel="00000000" w:rsidP="00000000" w:rsidRDefault="00000000" w:rsidRPr="00000000" w14:paraId="00000870">
      <w:pPr>
        <w:numPr>
          <w:ilvl w:val="0"/>
          <w:numId w:val="10"/>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sz w:val="24"/>
          <w:szCs w:val="24"/>
          <w:rtl w:val="0"/>
        </w:rPr>
        <w:t xml:space="preserve">If relevant, ensure they can handle unique financial or caretaker requirements.</w:t>
      </w:r>
    </w:p>
    <w:p w:rsidR="00000000" w:rsidDel="00000000" w:rsidP="00000000" w:rsidRDefault="00000000" w:rsidRPr="00000000" w14:paraId="00000871">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ind w:left="720" w:firstLine="0"/>
        <w:rPr>
          <w:b w:val="1"/>
          <w:color w:val="000000"/>
          <w:sz w:val="26"/>
          <w:szCs w:val="26"/>
        </w:rPr>
      </w:pPr>
      <w:bookmarkStart w:colFirst="0" w:colLast="0" w:name="_d2ykgbdxkwbv" w:id="404"/>
      <w:bookmarkEnd w:id="404"/>
      <w:r w:rsidDel="00000000" w:rsidR="00000000" w:rsidRPr="00000000">
        <w:rPr>
          <w:b w:val="1"/>
          <w:color w:val="000000"/>
          <w:sz w:val="26"/>
          <w:szCs w:val="26"/>
          <w:rtl w:val="0"/>
        </w:rPr>
        <w:t xml:space="preserve">D. Communication and Responsiveness</w:t>
      </w:r>
    </w:p>
    <w:p w:rsidR="00000000" w:rsidDel="00000000" w:rsidP="00000000" w:rsidRDefault="00000000" w:rsidRPr="00000000" w14:paraId="00000872">
      <w:pPr>
        <w:numPr>
          <w:ilvl w:val="0"/>
          <w:numId w:val="237"/>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How do you prefer to communicate with clients (email, phone, online portal)?</w:t>
      </w:r>
    </w:p>
    <w:p w:rsidR="00000000" w:rsidDel="00000000" w:rsidP="00000000" w:rsidRDefault="00000000" w:rsidRPr="00000000" w14:paraId="00000873">
      <w:pPr>
        <w:numPr>
          <w:ilvl w:val="0"/>
          <w:numId w:val="126"/>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sz w:val="24"/>
          <w:szCs w:val="24"/>
          <w:rtl w:val="0"/>
        </w:rPr>
        <w:t xml:space="preserve">Check if they charge for brief emails or calls, or if they use secure co-parenting or case-management apps.</w:t>
      </w:r>
    </w:p>
    <w:p w:rsidR="00000000" w:rsidDel="00000000" w:rsidP="00000000" w:rsidRDefault="00000000" w:rsidRPr="00000000" w14:paraId="00000874">
      <w:pPr>
        <w:numPr>
          <w:ilvl w:val="0"/>
          <w:numId w:val="236"/>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How quickly do you respond to messages or updates?</w:t>
      </w:r>
    </w:p>
    <w:p w:rsidR="00000000" w:rsidDel="00000000" w:rsidP="00000000" w:rsidRDefault="00000000" w:rsidRPr="00000000" w14:paraId="00000875">
      <w:pPr>
        <w:numPr>
          <w:ilvl w:val="0"/>
          <w:numId w:val="494"/>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sz w:val="24"/>
          <w:szCs w:val="24"/>
          <w:rtl w:val="0"/>
        </w:rPr>
        <w:t xml:space="preserve">If you anticipate frequent crises, you need an attorney who can reply promptly—or at least have paralegals who do.</w:t>
      </w:r>
    </w:p>
    <w:p w:rsidR="00000000" w:rsidDel="00000000" w:rsidP="00000000" w:rsidRDefault="00000000" w:rsidRPr="00000000" w14:paraId="00000876">
      <w:pPr>
        <w:numPr>
          <w:ilvl w:val="0"/>
          <w:numId w:val="249"/>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Will I mainly work with you, or will associates/paralegals handle most of the details?</w:t>
      </w:r>
    </w:p>
    <w:p w:rsidR="00000000" w:rsidDel="00000000" w:rsidP="00000000" w:rsidRDefault="00000000" w:rsidRPr="00000000" w14:paraId="00000877">
      <w:pPr>
        <w:numPr>
          <w:ilvl w:val="0"/>
          <w:numId w:val="96"/>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sz w:val="24"/>
          <w:szCs w:val="24"/>
          <w:rtl w:val="0"/>
        </w:rPr>
        <w:t xml:space="preserve">Large firms often assign day-to-day tasks to junior staff. That can be more affordable, but ensure you're comfortable with the arrangement.</w:t>
      </w:r>
    </w:p>
    <w:p w:rsidR="00000000" w:rsidDel="00000000" w:rsidP="00000000" w:rsidRDefault="00000000" w:rsidRPr="00000000" w14:paraId="00000878">
      <w:pPr>
        <w:numPr>
          <w:ilvl w:val="0"/>
          <w:numId w:val="70"/>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How do you keep clients informed about developments in their case?</w:t>
      </w:r>
    </w:p>
    <w:p w:rsidR="00000000" w:rsidDel="00000000" w:rsidP="00000000" w:rsidRDefault="00000000" w:rsidRPr="00000000" w14:paraId="00000879">
      <w:pPr>
        <w:numPr>
          <w:ilvl w:val="0"/>
          <w:numId w:val="405"/>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sz w:val="24"/>
          <w:szCs w:val="24"/>
          <w:rtl w:val="0"/>
        </w:rPr>
        <w:t xml:space="preserve">Some send monthly summaries or share an online case portal. Others rely on phone calls or in-person check-ins.</w:t>
      </w:r>
    </w:p>
    <w:p w:rsidR="00000000" w:rsidDel="00000000" w:rsidP="00000000" w:rsidRDefault="00000000" w:rsidRPr="00000000" w14:paraId="0000087A">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ind w:left="720" w:firstLine="0"/>
        <w:rPr>
          <w:b w:val="1"/>
          <w:color w:val="000000"/>
          <w:sz w:val="26"/>
          <w:szCs w:val="26"/>
        </w:rPr>
      </w:pPr>
      <w:bookmarkStart w:colFirst="0" w:colLast="0" w:name="_2ldkm2w6379x" w:id="405"/>
      <w:bookmarkEnd w:id="405"/>
      <w:r w:rsidDel="00000000" w:rsidR="00000000" w:rsidRPr="00000000">
        <w:rPr>
          <w:b w:val="1"/>
          <w:color w:val="000000"/>
          <w:sz w:val="26"/>
          <w:szCs w:val="26"/>
          <w:rtl w:val="0"/>
        </w:rPr>
        <w:t xml:space="preserve">E. Fees, Billing, and Costs</w:t>
      </w:r>
    </w:p>
    <w:p w:rsidR="00000000" w:rsidDel="00000000" w:rsidP="00000000" w:rsidRDefault="00000000" w:rsidRPr="00000000" w14:paraId="0000087B">
      <w:pPr>
        <w:numPr>
          <w:ilvl w:val="0"/>
          <w:numId w:val="391"/>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What is your retainer fee, and how do you bill (hourly increments, monthly statements)?</w:t>
      </w:r>
    </w:p>
    <w:p w:rsidR="00000000" w:rsidDel="00000000" w:rsidP="00000000" w:rsidRDefault="00000000" w:rsidRPr="00000000" w14:paraId="0000087C">
      <w:pPr>
        <w:numPr>
          <w:ilvl w:val="0"/>
          <w:numId w:val="396"/>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sz w:val="24"/>
          <w:szCs w:val="24"/>
          <w:rtl w:val="0"/>
        </w:rPr>
        <w:t xml:space="preserve">Find out if they charge in 6-minute increments, 15-minute increments, or a flat project fee.</w:t>
      </w:r>
    </w:p>
    <w:p w:rsidR="00000000" w:rsidDel="00000000" w:rsidP="00000000" w:rsidRDefault="00000000" w:rsidRPr="00000000" w14:paraId="0000087D">
      <w:pPr>
        <w:numPr>
          <w:ilvl w:val="0"/>
          <w:numId w:val="259"/>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Are there additional costs I should anticipate (e.g., filing fees, expert witnesses, custody evaluators)?</w:t>
      </w:r>
    </w:p>
    <w:p w:rsidR="00000000" w:rsidDel="00000000" w:rsidP="00000000" w:rsidRDefault="00000000" w:rsidRPr="00000000" w14:paraId="0000087E">
      <w:pPr>
        <w:numPr>
          <w:ilvl w:val="0"/>
          <w:numId w:val="121"/>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sz w:val="24"/>
          <w:szCs w:val="24"/>
          <w:rtl w:val="0"/>
        </w:rPr>
        <w:t xml:space="preserve">If the case is complex, child custody evaluations or forensic accountants can add thousands. You'll want an estimate.</w:t>
      </w:r>
    </w:p>
    <w:p w:rsidR="00000000" w:rsidDel="00000000" w:rsidP="00000000" w:rsidRDefault="00000000" w:rsidRPr="00000000" w14:paraId="0000087F">
      <w:pPr>
        <w:numPr>
          <w:ilvl w:val="0"/>
          <w:numId w:val="165"/>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How often will I receive billing statements, and how detailed are they?</w:t>
      </w:r>
    </w:p>
    <w:p w:rsidR="00000000" w:rsidDel="00000000" w:rsidP="00000000" w:rsidRDefault="00000000" w:rsidRPr="00000000" w14:paraId="00000880">
      <w:pPr>
        <w:numPr>
          <w:ilvl w:val="0"/>
          <w:numId w:val="444"/>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sz w:val="24"/>
          <w:szCs w:val="24"/>
          <w:rtl w:val="0"/>
        </w:rPr>
        <w:t xml:space="preserve">You may want itemized bills to see exactly how each hour was spent.</w:t>
      </w:r>
    </w:p>
    <w:p w:rsidR="00000000" w:rsidDel="00000000" w:rsidP="00000000" w:rsidRDefault="00000000" w:rsidRPr="00000000" w14:paraId="00000881">
      <w:pPr>
        <w:numPr>
          <w:ilvl w:val="0"/>
          <w:numId w:val="222"/>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Do you have a payment plan or financing options?</w:t>
      </w:r>
    </w:p>
    <w:p w:rsidR="00000000" w:rsidDel="00000000" w:rsidP="00000000" w:rsidRDefault="00000000" w:rsidRPr="00000000" w14:paraId="00000882">
      <w:pPr>
        <w:numPr>
          <w:ilvl w:val="0"/>
          <w:numId w:val="82"/>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sz w:val="24"/>
          <w:szCs w:val="24"/>
          <w:rtl w:val="0"/>
        </w:rPr>
        <w:t xml:space="preserve">If you can't pay the entire retainer upfront, see if partial installments are allowed.</w:t>
      </w:r>
    </w:p>
    <w:p w:rsidR="00000000" w:rsidDel="00000000" w:rsidP="00000000" w:rsidRDefault="00000000" w:rsidRPr="00000000" w14:paraId="00000883">
      <w:pPr>
        <w:numPr>
          <w:ilvl w:val="0"/>
          <w:numId w:val="370"/>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If the retainer is used up, how do we handle replenishment?</w:t>
      </w:r>
    </w:p>
    <w:p w:rsidR="00000000" w:rsidDel="00000000" w:rsidP="00000000" w:rsidRDefault="00000000" w:rsidRPr="00000000" w14:paraId="00000884">
      <w:pPr>
        <w:numPr>
          <w:ilvl w:val="0"/>
          <w:numId w:val="156"/>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sz w:val="24"/>
          <w:szCs w:val="24"/>
          <w:rtl w:val="0"/>
        </w:rPr>
        <w:t xml:space="preserve">Many attorneys will stop work until the retainer is refilled, so be prepared.</w:t>
      </w:r>
    </w:p>
    <w:p w:rsidR="00000000" w:rsidDel="00000000" w:rsidP="00000000" w:rsidRDefault="00000000" w:rsidRPr="00000000" w14:paraId="00000885">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ind w:left="720" w:firstLine="0"/>
        <w:rPr>
          <w:b w:val="1"/>
          <w:color w:val="000000"/>
          <w:sz w:val="26"/>
          <w:szCs w:val="26"/>
        </w:rPr>
      </w:pPr>
      <w:bookmarkStart w:colFirst="0" w:colLast="0" w:name="_52ks0ntksxm4" w:id="406"/>
      <w:bookmarkEnd w:id="406"/>
      <w:r w:rsidDel="00000000" w:rsidR="00000000" w:rsidRPr="00000000">
        <w:rPr>
          <w:b w:val="1"/>
          <w:color w:val="000000"/>
          <w:sz w:val="26"/>
          <w:szCs w:val="26"/>
          <w:rtl w:val="0"/>
        </w:rPr>
        <w:t xml:space="preserve">F. Litigation Tactics and Courtroom Style</w:t>
      </w:r>
    </w:p>
    <w:p w:rsidR="00000000" w:rsidDel="00000000" w:rsidP="00000000" w:rsidRDefault="00000000" w:rsidRPr="00000000" w14:paraId="00000886">
      <w:pPr>
        <w:numPr>
          <w:ilvl w:val="0"/>
          <w:numId w:val="231"/>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Are you comfortable taking this case to trial if necessary?</w:t>
      </w:r>
    </w:p>
    <w:p w:rsidR="00000000" w:rsidDel="00000000" w:rsidP="00000000" w:rsidRDefault="00000000" w:rsidRPr="00000000" w14:paraId="00000887">
      <w:pPr>
        <w:numPr>
          <w:ilvl w:val="0"/>
          <w:numId w:val="412"/>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sz w:val="24"/>
          <w:szCs w:val="24"/>
          <w:rtl w:val="0"/>
        </w:rPr>
        <w:t xml:space="preserve">Some attorneys prefer to settle everything; others are trial experienced. High-stress divorces can require a litigator's mindset.</w:t>
      </w:r>
    </w:p>
    <w:p w:rsidR="00000000" w:rsidDel="00000000" w:rsidP="00000000" w:rsidRDefault="00000000" w:rsidRPr="00000000" w14:paraId="00000888">
      <w:pPr>
        <w:numPr>
          <w:ilvl w:val="0"/>
          <w:numId w:val="277"/>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What is your negotiation style if the other side refuses to cooperate?</w:t>
      </w:r>
    </w:p>
    <w:p w:rsidR="00000000" w:rsidDel="00000000" w:rsidP="00000000" w:rsidRDefault="00000000" w:rsidRPr="00000000" w14:paraId="00000889">
      <w:pPr>
        <w:numPr>
          <w:ilvl w:val="0"/>
          <w:numId w:val="87"/>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sz w:val="24"/>
          <w:szCs w:val="24"/>
          <w:rtl w:val="0"/>
        </w:rPr>
        <w:t xml:space="preserve">If you suspect your ex will be manipulative or unscrupulous, you need an attorney who won't get outmaneuvered.</w:t>
      </w:r>
    </w:p>
    <w:p w:rsidR="00000000" w:rsidDel="00000000" w:rsidP="00000000" w:rsidRDefault="00000000" w:rsidRPr="00000000" w14:paraId="0000088A">
      <w:pPr>
        <w:numPr>
          <w:ilvl w:val="0"/>
          <w:numId w:val="388"/>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How do you handle false allegations from the opposing party?</w:t>
      </w:r>
    </w:p>
    <w:p w:rsidR="00000000" w:rsidDel="00000000" w:rsidP="00000000" w:rsidRDefault="00000000" w:rsidRPr="00000000" w14:paraId="0000088B">
      <w:pPr>
        <w:numPr>
          <w:ilvl w:val="0"/>
          <w:numId w:val="76"/>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sz w:val="24"/>
          <w:szCs w:val="24"/>
          <w:rtl w:val="0"/>
        </w:rPr>
        <w:t xml:space="preserve">They should have a protocol for debunking spurious claims—compiling evidence, requesting depositions, or involving mental health experts.</w:t>
      </w:r>
    </w:p>
    <w:p w:rsidR="00000000" w:rsidDel="00000000" w:rsidP="00000000" w:rsidRDefault="00000000" w:rsidRPr="00000000" w14:paraId="0000088C">
      <w:pPr>
        <w:numPr>
          <w:ilvl w:val="0"/>
          <w:numId w:val="300"/>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If you foresee major disagreements (like property, spousal support, or child custody), how do you plan to keep me updated on outcomes?</w:t>
      </w:r>
    </w:p>
    <w:p w:rsidR="00000000" w:rsidDel="00000000" w:rsidP="00000000" w:rsidRDefault="00000000" w:rsidRPr="00000000" w14:paraId="0000088D">
      <w:pPr>
        <w:numPr>
          <w:ilvl w:val="0"/>
          <w:numId w:val="480"/>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sz w:val="24"/>
          <w:szCs w:val="24"/>
          <w:rtl w:val="0"/>
        </w:rPr>
        <w:t xml:space="preserve">Clarify how regularly you can meet to discuss strategy as issues unfold.</w:t>
      </w:r>
    </w:p>
    <w:p w:rsidR="00000000" w:rsidDel="00000000" w:rsidP="00000000" w:rsidRDefault="00000000" w:rsidRPr="00000000" w14:paraId="0000088E">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ind w:left="720" w:firstLine="0"/>
        <w:rPr>
          <w:b w:val="1"/>
          <w:color w:val="000000"/>
          <w:sz w:val="26"/>
          <w:szCs w:val="26"/>
        </w:rPr>
      </w:pPr>
      <w:bookmarkStart w:colFirst="0" w:colLast="0" w:name="_4ju2bej8gf0f" w:id="407"/>
      <w:bookmarkEnd w:id="407"/>
      <w:r w:rsidDel="00000000" w:rsidR="00000000" w:rsidRPr="00000000">
        <w:rPr>
          <w:b w:val="1"/>
          <w:color w:val="000000"/>
          <w:sz w:val="26"/>
          <w:szCs w:val="26"/>
          <w:rtl w:val="0"/>
        </w:rPr>
        <w:t xml:space="preserve">G. Potential Outcomes and Timelines</w:t>
      </w:r>
    </w:p>
    <w:p w:rsidR="00000000" w:rsidDel="00000000" w:rsidP="00000000" w:rsidRDefault="00000000" w:rsidRPr="00000000" w14:paraId="0000088F">
      <w:pPr>
        <w:numPr>
          <w:ilvl w:val="0"/>
          <w:numId w:val="256"/>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What do you see as the likely timeline for a case like mine?</w:t>
      </w:r>
    </w:p>
    <w:p w:rsidR="00000000" w:rsidDel="00000000" w:rsidP="00000000" w:rsidRDefault="00000000" w:rsidRPr="00000000" w14:paraId="00000890">
      <w:pPr>
        <w:numPr>
          <w:ilvl w:val="0"/>
          <w:numId w:val="148"/>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sz w:val="24"/>
          <w:szCs w:val="24"/>
          <w:rtl w:val="0"/>
        </w:rPr>
        <w:t xml:space="preserve">Though no one can guarantee an exact end date, an attorney experienced in your jurisdiction can estimate typical durations for contested divorces or custody battles.</w:t>
      </w:r>
    </w:p>
    <w:p w:rsidR="00000000" w:rsidDel="00000000" w:rsidP="00000000" w:rsidRDefault="00000000" w:rsidRPr="00000000" w14:paraId="00000891">
      <w:pPr>
        <w:numPr>
          <w:ilvl w:val="0"/>
          <w:numId w:val="245"/>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Can you outline best-case vs. worst-case scenarios for me?</w:t>
      </w:r>
    </w:p>
    <w:p w:rsidR="00000000" w:rsidDel="00000000" w:rsidP="00000000" w:rsidRDefault="00000000" w:rsidRPr="00000000" w14:paraId="00000892">
      <w:pPr>
        <w:numPr>
          <w:ilvl w:val="0"/>
          <w:numId w:val="455"/>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sz w:val="24"/>
          <w:szCs w:val="24"/>
          <w:rtl w:val="0"/>
        </w:rPr>
        <w:t xml:space="preserve">The attorney might mention a wide range of possible settlements or custody splits. Realism is key.</w:t>
      </w:r>
    </w:p>
    <w:p w:rsidR="00000000" w:rsidDel="00000000" w:rsidP="00000000" w:rsidRDefault="00000000" w:rsidRPr="00000000" w14:paraId="00000893">
      <w:pPr>
        <w:numPr>
          <w:ilvl w:val="0"/>
          <w:numId w:val="446"/>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Is there anything in my story (financial complexities, child behaviors, ex's manipulations) that might cause significant delays or pitfalls?</w:t>
      </w:r>
    </w:p>
    <w:p w:rsidR="00000000" w:rsidDel="00000000" w:rsidP="00000000" w:rsidRDefault="00000000" w:rsidRPr="00000000" w14:paraId="00000894">
      <w:pPr>
        <w:numPr>
          <w:ilvl w:val="0"/>
          <w:numId w:val="133"/>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sz w:val="24"/>
          <w:szCs w:val="24"/>
          <w:rtl w:val="0"/>
        </w:rPr>
        <w:t xml:space="preserve">Their honesty here indicates if they're listening to your unique concerns.</w:t>
      </w:r>
    </w:p>
    <w:p w:rsidR="00000000" w:rsidDel="00000000" w:rsidP="00000000" w:rsidRDefault="00000000" w:rsidRPr="00000000" w14:paraId="00000895">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ind w:left="720" w:firstLine="0"/>
        <w:rPr>
          <w:b w:val="1"/>
          <w:color w:val="000000"/>
          <w:sz w:val="26"/>
          <w:szCs w:val="26"/>
        </w:rPr>
      </w:pPr>
      <w:bookmarkStart w:colFirst="0" w:colLast="0" w:name="_ghatmvyoe0xg" w:id="408"/>
      <w:bookmarkEnd w:id="408"/>
      <w:r w:rsidDel="00000000" w:rsidR="00000000" w:rsidRPr="00000000">
        <w:rPr>
          <w:b w:val="1"/>
          <w:color w:val="000000"/>
          <w:sz w:val="26"/>
          <w:szCs w:val="26"/>
          <w:rtl w:val="0"/>
        </w:rPr>
        <w:t xml:space="preserve">H. Next Steps and Wrapping Up</w:t>
      </w:r>
    </w:p>
    <w:p w:rsidR="00000000" w:rsidDel="00000000" w:rsidP="00000000" w:rsidRDefault="00000000" w:rsidRPr="00000000" w14:paraId="00000896">
      <w:pPr>
        <w:numPr>
          <w:ilvl w:val="0"/>
          <w:numId w:val="141"/>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If I hire you, what are my immediate action items?</w:t>
      </w:r>
    </w:p>
    <w:p w:rsidR="00000000" w:rsidDel="00000000" w:rsidP="00000000" w:rsidRDefault="00000000" w:rsidRPr="00000000" w14:paraId="00000897">
      <w:pPr>
        <w:numPr>
          <w:ilvl w:val="0"/>
          <w:numId w:val="488"/>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sz w:val="24"/>
          <w:szCs w:val="24"/>
          <w:rtl w:val="0"/>
        </w:rPr>
        <w:t xml:space="preserve">They might request you gather financial docs, sign releases, or do a parenting class. This reveals their organizational approach.</w:t>
      </w:r>
    </w:p>
    <w:p w:rsidR="00000000" w:rsidDel="00000000" w:rsidP="00000000" w:rsidRDefault="00000000" w:rsidRPr="00000000" w14:paraId="00000898">
      <w:pPr>
        <w:numPr>
          <w:ilvl w:val="0"/>
          <w:numId w:val="440"/>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What is your typical success rate or client satisfaction feedback?</w:t>
      </w:r>
    </w:p>
    <w:p w:rsidR="00000000" w:rsidDel="00000000" w:rsidP="00000000" w:rsidRDefault="00000000" w:rsidRPr="00000000" w14:paraId="00000899">
      <w:pPr>
        <w:numPr>
          <w:ilvl w:val="0"/>
          <w:numId w:val="128"/>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sz w:val="24"/>
          <w:szCs w:val="24"/>
          <w:rtl w:val="0"/>
        </w:rPr>
        <w:t xml:space="preserve">Though subjective, it's good to see if they track outcomes or references.</w:t>
      </w:r>
    </w:p>
    <w:p w:rsidR="00000000" w:rsidDel="00000000" w:rsidP="00000000" w:rsidRDefault="00000000" w:rsidRPr="00000000" w14:paraId="0000089A">
      <w:pPr>
        <w:numPr>
          <w:ilvl w:val="0"/>
          <w:numId w:val="97"/>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Can I speak with a former client (if they allow referrals) or read testimonials?</w:t>
      </w:r>
    </w:p>
    <w:p w:rsidR="00000000" w:rsidDel="00000000" w:rsidP="00000000" w:rsidRDefault="00000000" w:rsidRPr="00000000" w14:paraId="0000089B">
      <w:pPr>
        <w:numPr>
          <w:ilvl w:val="0"/>
          <w:numId w:val="472"/>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sz w:val="24"/>
          <w:szCs w:val="24"/>
          <w:rtl w:val="0"/>
        </w:rPr>
        <w:t xml:space="preserve">Some attorneys maintain references, but ethical constraints can limit them. Still, ask if it's an option.</w:t>
      </w:r>
    </w:p>
    <w:p w:rsidR="00000000" w:rsidDel="00000000" w:rsidP="00000000" w:rsidRDefault="00000000" w:rsidRPr="00000000" w14:paraId="0000089C">
      <w:pPr>
        <w:numPr>
          <w:ilvl w:val="0"/>
          <w:numId w:val="90"/>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Do I feel comfortable with you personally and professionally?</w:t>
      </w:r>
    </w:p>
    <w:p w:rsidR="00000000" w:rsidDel="00000000" w:rsidP="00000000" w:rsidRDefault="00000000" w:rsidRPr="00000000" w14:paraId="0000089D">
      <w:pPr>
        <w:numPr>
          <w:ilvl w:val="0"/>
          <w:numId w:val="372"/>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sz w:val="24"/>
          <w:szCs w:val="24"/>
          <w:rtl w:val="0"/>
        </w:rPr>
        <w:t xml:space="preserve">This is more for you. Evaluate the chemistry and communication flow. A high-stakes divorce demands an attorney you trust and feel heard by.</w:t>
      </w:r>
    </w:p>
    <w:p w:rsidR="00000000" w:rsidDel="00000000" w:rsidP="00000000" w:rsidRDefault="00000000" w:rsidRPr="00000000" w14:paraId="0000089E">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26"/>
          <w:szCs w:val="26"/>
        </w:rPr>
      </w:pPr>
      <w:bookmarkStart w:colFirst="0" w:colLast="0" w:name="_xb683x8t573p" w:id="409"/>
      <w:bookmarkEnd w:id="409"/>
      <w:r w:rsidDel="00000000" w:rsidR="00000000" w:rsidRPr="00000000">
        <w:rPr>
          <w:b w:val="1"/>
          <w:color w:val="000000"/>
          <w:sz w:val="26"/>
          <w:szCs w:val="26"/>
          <w:rtl w:val="0"/>
        </w:rPr>
        <w:t xml:space="preserve">Final Note</w:t>
      </w:r>
    </w:p>
    <w:p w:rsidR="00000000" w:rsidDel="00000000" w:rsidP="00000000" w:rsidRDefault="00000000" w:rsidRPr="00000000" w14:paraId="0000089F">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b w:val="1"/>
          <w:sz w:val="24"/>
          <w:szCs w:val="24"/>
          <w:rtl w:val="0"/>
        </w:rPr>
        <w:t xml:space="preserve">Choosing the right attorney</w:t>
      </w:r>
      <w:r w:rsidDel="00000000" w:rsidR="00000000" w:rsidRPr="00000000">
        <w:rPr>
          <w:sz w:val="24"/>
          <w:szCs w:val="24"/>
          <w:rtl w:val="0"/>
        </w:rPr>
        <w:t xml:space="preserve"> in an antagonistic divorce can seriously impact your resilience, financial stability, and overall outcome. If you're dealing with domestic violence, parental alienation, or stealth sabotage, you need an advocate who believes you, protects your rights, and maintains steady communication. This </w:t>
      </w:r>
      <w:r w:rsidDel="00000000" w:rsidR="00000000" w:rsidRPr="00000000">
        <w:rPr>
          <w:b w:val="1"/>
          <w:sz w:val="24"/>
          <w:szCs w:val="24"/>
          <w:rtl w:val="0"/>
        </w:rPr>
        <w:t xml:space="preserve">Interview Questions Checklist</w:t>
      </w:r>
      <w:r w:rsidDel="00000000" w:rsidR="00000000" w:rsidRPr="00000000">
        <w:rPr>
          <w:sz w:val="24"/>
          <w:szCs w:val="24"/>
          <w:rtl w:val="0"/>
        </w:rPr>
        <w:t xml:space="preserve"> is your tool to find that advocate—someone who will stand firmly by your side through the ups and downs of the divorce war.</w:t>
      </w:r>
    </w:p>
    <w:p w:rsidR="00000000" w:rsidDel="00000000" w:rsidP="00000000" w:rsidRDefault="00000000" w:rsidRPr="00000000" w14:paraId="000008A0">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b w:val="1"/>
          <w:sz w:val="24"/>
          <w:szCs w:val="24"/>
          <w:rtl w:val="0"/>
        </w:rPr>
        <w:t xml:space="preserve">D. Children and Custody Concerns</w:t>
        <w:br w:type="textWrapping"/>
      </w:r>
      <w:r w:rsidDel="00000000" w:rsidR="00000000" w:rsidRPr="00000000">
        <w:rPr>
          <w:sz w:val="24"/>
          <w:szCs w:val="24"/>
          <w:rtl w:val="0"/>
        </w:rPr>
        <w:t xml:space="preserve">11. </w:t>
      </w:r>
      <w:r w:rsidDel="00000000" w:rsidR="00000000" w:rsidRPr="00000000">
        <w:rPr>
          <w:i w:val="1"/>
          <w:sz w:val="24"/>
          <w:szCs w:val="24"/>
          <w:rtl w:val="0"/>
        </w:rPr>
        <w:t xml:space="preserve">Child Document Collection</w:t>
      </w:r>
      <w:r w:rsidDel="00000000" w:rsidR="00000000" w:rsidRPr="00000000">
        <w:rPr>
          <w:sz w:val="24"/>
          <w:szCs w:val="24"/>
          <w:rtl w:val="0"/>
        </w:rPr>
        <w:t xml:space="preserve">:</w:t>
      </w:r>
    </w:p>
    <w:p w:rsidR="00000000" w:rsidDel="00000000" w:rsidP="00000000" w:rsidRDefault="00000000" w:rsidRPr="00000000" w14:paraId="000008A1">
      <w:pPr>
        <w:numPr>
          <w:ilvl w:val="0"/>
          <w:numId w:val="456"/>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sz w:val="24"/>
          <w:szCs w:val="24"/>
          <w:rtl w:val="0"/>
        </w:rPr>
        <w:t xml:space="preserve">Birth certificates, immunization records, school report cards, special needs therapy documents, and child's passports, if applicable.</w:t>
      </w:r>
    </w:p>
    <w:p w:rsidR="00000000" w:rsidDel="00000000" w:rsidP="00000000" w:rsidRDefault="00000000" w:rsidRPr="00000000" w14:paraId="000008A2">
      <w:pPr>
        <w:numPr>
          <w:ilvl w:val="0"/>
          <w:numId w:val="459"/>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i w:val="1"/>
          <w:sz w:val="24"/>
          <w:szCs w:val="24"/>
          <w:rtl w:val="0"/>
        </w:rPr>
        <w:t xml:space="preserve">Childcare Adjustments</w:t>
      </w:r>
      <w:r w:rsidDel="00000000" w:rsidR="00000000" w:rsidRPr="00000000">
        <w:rPr>
          <w:sz w:val="24"/>
          <w:szCs w:val="24"/>
          <w:rtl w:val="0"/>
        </w:rPr>
        <w:t xml:space="preserve">:</w:t>
      </w:r>
    </w:p>
    <w:p w:rsidR="00000000" w:rsidDel="00000000" w:rsidP="00000000" w:rsidRDefault="00000000" w:rsidRPr="00000000" w14:paraId="000008A3">
      <w:pPr>
        <w:numPr>
          <w:ilvl w:val="0"/>
          <w:numId w:val="46"/>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sz w:val="24"/>
          <w:szCs w:val="24"/>
          <w:rtl w:val="0"/>
        </w:rPr>
        <w:t xml:space="preserve">If you or your spouse moves out, plan consistent routines.</w:t>
      </w:r>
    </w:p>
    <w:p w:rsidR="00000000" w:rsidDel="00000000" w:rsidP="00000000" w:rsidRDefault="00000000" w:rsidRPr="00000000" w14:paraId="000008A4">
      <w:pPr>
        <w:numPr>
          <w:ilvl w:val="0"/>
          <w:numId w:val="46"/>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sz w:val="24"/>
          <w:szCs w:val="24"/>
          <w:rtl w:val="0"/>
        </w:rPr>
        <w:t xml:space="preserve">Investigate therapy or counseling if kids show stress or alienation.</w:t>
      </w:r>
    </w:p>
    <w:p w:rsidR="00000000" w:rsidDel="00000000" w:rsidP="00000000" w:rsidRDefault="00000000" w:rsidRPr="00000000" w14:paraId="000008A5">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b w:val="1"/>
          <w:sz w:val="24"/>
          <w:szCs w:val="24"/>
          <w:rtl w:val="0"/>
        </w:rPr>
        <w:t xml:space="preserve">E. Boundaries</w:t>
        <w:br w:type="textWrapping"/>
      </w:r>
      <w:r w:rsidDel="00000000" w:rsidR="00000000" w:rsidRPr="00000000">
        <w:rPr>
          <w:sz w:val="24"/>
          <w:szCs w:val="24"/>
          <w:rtl w:val="0"/>
        </w:rPr>
        <w:t xml:space="preserve">13. </w:t>
      </w:r>
      <w:r w:rsidDel="00000000" w:rsidR="00000000" w:rsidRPr="00000000">
        <w:rPr>
          <w:i w:val="1"/>
          <w:sz w:val="24"/>
          <w:szCs w:val="24"/>
          <w:rtl w:val="0"/>
        </w:rPr>
        <w:t xml:space="preserve">Plan Communication Method With Former Spouse</w:t>
      </w:r>
      <w:r w:rsidDel="00000000" w:rsidR="00000000" w:rsidRPr="00000000">
        <w:rPr>
          <w:sz w:val="24"/>
          <w:szCs w:val="24"/>
          <w:rtl w:val="0"/>
        </w:rPr>
        <w:t xml:space="preserve">:</w:t>
      </w:r>
    </w:p>
    <w:p w:rsidR="00000000" w:rsidDel="00000000" w:rsidP="00000000" w:rsidRDefault="00000000" w:rsidRPr="00000000" w14:paraId="000008A6">
      <w:pPr>
        <w:numPr>
          <w:ilvl w:val="0"/>
          <w:numId w:val="423"/>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sz w:val="24"/>
          <w:szCs w:val="24"/>
          <w:rtl w:val="0"/>
        </w:rPr>
        <w:t xml:space="preserve">Co-parenting app, email only, or a dedicated phone line.</w:t>
      </w:r>
    </w:p>
    <w:p w:rsidR="00000000" w:rsidDel="00000000" w:rsidP="00000000" w:rsidRDefault="00000000" w:rsidRPr="00000000" w14:paraId="000008A7">
      <w:pPr>
        <w:numPr>
          <w:ilvl w:val="0"/>
          <w:numId w:val="239"/>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i w:val="1"/>
          <w:sz w:val="24"/>
          <w:szCs w:val="24"/>
          <w:rtl w:val="0"/>
        </w:rPr>
        <w:t xml:space="preserve">Set Realistic Expectations</w:t>
      </w:r>
      <w:r w:rsidDel="00000000" w:rsidR="00000000" w:rsidRPr="00000000">
        <w:rPr>
          <w:sz w:val="24"/>
          <w:szCs w:val="24"/>
          <w:rtl w:val="0"/>
        </w:rPr>
        <w:t xml:space="preserve">:</w:t>
      </w:r>
    </w:p>
    <w:p w:rsidR="00000000" w:rsidDel="00000000" w:rsidP="00000000" w:rsidRDefault="00000000" w:rsidRPr="00000000" w14:paraId="000008A8">
      <w:pPr>
        <w:numPr>
          <w:ilvl w:val="0"/>
          <w:numId w:val="312"/>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sz w:val="24"/>
          <w:szCs w:val="24"/>
          <w:rtl w:val="0"/>
        </w:rPr>
        <w:t xml:space="preserve">Prepare for a potentially lengthy process.</w:t>
      </w:r>
    </w:p>
    <w:p w:rsidR="00000000" w:rsidDel="00000000" w:rsidP="00000000" w:rsidRDefault="00000000" w:rsidRPr="00000000" w14:paraId="000008A9">
      <w:pPr>
        <w:numPr>
          <w:ilvl w:val="0"/>
          <w:numId w:val="312"/>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sz w:val="24"/>
          <w:szCs w:val="24"/>
          <w:rtl w:val="0"/>
        </w:rPr>
        <w:t xml:space="preserve">Identify potential triggers for meltdowns; develop coping tactics.</w:t>
      </w:r>
    </w:p>
    <w:p w:rsidR="00000000" w:rsidDel="00000000" w:rsidP="00000000" w:rsidRDefault="00000000" w:rsidRPr="00000000" w14:paraId="000008AA">
      <w:pPr>
        <w:pStyle w:val="Heading2"/>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sz w:val="34"/>
          <w:szCs w:val="34"/>
        </w:rPr>
      </w:pPr>
      <w:bookmarkStart w:colFirst="0" w:colLast="0" w:name="_851he8i8hd5l" w:id="410"/>
      <w:bookmarkEnd w:id="410"/>
      <w:r w:rsidDel="00000000" w:rsidR="00000000" w:rsidRPr="00000000">
        <w:rPr>
          <w:b w:val="1"/>
          <w:sz w:val="34"/>
          <w:szCs w:val="34"/>
          <w:rtl w:val="0"/>
        </w:rPr>
        <w:t xml:space="preserve">2. COURT APPEARANCE CHECKLIST</w:t>
      </w:r>
    </w:p>
    <w:p w:rsidR="00000000" w:rsidDel="00000000" w:rsidP="00000000" w:rsidRDefault="00000000" w:rsidRPr="00000000" w14:paraId="000008AB">
      <w:pPr>
        <w:pBdr>
          <w:top w:color="auto" w:space="0" w:sz="0" w:val="none"/>
          <w:left w:color="auto" w:space="0" w:sz="0" w:val="none"/>
          <w:bottom w:color="auto" w:space="0" w:sz="0" w:val="none"/>
          <w:right w:color="auto" w:space="0" w:sz="0" w:val="none"/>
          <w:between w:color="auto" w:space="0" w:sz="0" w:val="none"/>
        </w:pBdr>
        <w:spacing w:after="280" w:line="360" w:lineRule="auto"/>
        <w:rPr>
          <w:b w:val="1"/>
          <w:sz w:val="24"/>
          <w:szCs w:val="24"/>
        </w:rPr>
      </w:pPr>
      <w:r w:rsidDel="00000000" w:rsidR="00000000" w:rsidRPr="00000000">
        <w:rPr>
          <w:b w:val="1"/>
          <w:sz w:val="24"/>
          <w:szCs w:val="24"/>
          <w:rtl w:val="0"/>
        </w:rPr>
        <w:t xml:space="preserve">A. Documents and Evidence</w:t>
      </w:r>
    </w:p>
    <w:p w:rsidR="00000000" w:rsidDel="00000000" w:rsidP="00000000" w:rsidRDefault="00000000" w:rsidRPr="00000000" w14:paraId="000008AC">
      <w:pPr>
        <w:numPr>
          <w:ilvl w:val="0"/>
          <w:numId w:val="378"/>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i w:val="1"/>
          <w:sz w:val="24"/>
          <w:szCs w:val="24"/>
          <w:rtl w:val="0"/>
        </w:rPr>
        <w:t xml:space="preserve">Court Summons/Paperwork</w:t>
      </w:r>
      <w:r w:rsidDel="00000000" w:rsidR="00000000" w:rsidRPr="00000000">
        <w:rPr>
          <w:sz w:val="24"/>
          <w:szCs w:val="24"/>
          <w:rtl w:val="0"/>
        </w:rPr>
        <w:t xml:space="preserve">:</w:t>
      </w:r>
    </w:p>
    <w:p w:rsidR="00000000" w:rsidDel="00000000" w:rsidP="00000000" w:rsidRDefault="00000000" w:rsidRPr="00000000" w14:paraId="000008AD">
      <w:pPr>
        <w:numPr>
          <w:ilvl w:val="0"/>
          <w:numId w:val="164"/>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sz w:val="24"/>
          <w:szCs w:val="24"/>
          <w:rtl w:val="0"/>
        </w:rPr>
        <w:br w:type="textWrapping"/>
      </w:r>
    </w:p>
    <w:p w:rsidR="00000000" w:rsidDel="00000000" w:rsidP="00000000" w:rsidRDefault="00000000" w:rsidRPr="00000000" w14:paraId="000008AE">
      <w:pPr>
        <w:numPr>
          <w:ilvl w:val="1"/>
          <w:numId w:val="164"/>
        </w:numPr>
        <w:pBdr>
          <w:top w:color="auto" w:space="0" w:sz="0" w:val="none"/>
          <w:bottom w:color="auto" w:space="0" w:sz="0" w:val="none"/>
          <w:right w:color="auto" w:space="0" w:sz="0" w:val="none"/>
          <w:between w:color="auto" w:space="0" w:sz="0" w:val="none"/>
        </w:pBdr>
        <w:spacing w:after="0" w:afterAutospacing="0" w:lineRule="auto"/>
        <w:ind w:left="1440" w:hanging="360"/>
      </w:pPr>
      <w:r w:rsidDel="00000000" w:rsidR="00000000" w:rsidRPr="00000000">
        <w:rPr>
          <w:sz w:val="24"/>
          <w:szCs w:val="24"/>
          <w:rtl w:val="0"/>
        </w:rPr>
        <w:t xml:space="preserve">Printed copy of your hearing notice or motion.</w:t>
      </w:r>
    </w:p>
    <w:p w:rsidR="00000000" w:rsidDel="00000000" w:rsidP="00000000" w:rsidRDefault="00000000" w:rsidRPr="00000000" w14:paraId="000008AF">
      <w:pPr>
        <w:numPr>
          <w:ilvl w:val="0"/>
          <w:numId w:val="265"/>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i w:val="1"/>
          <w:sz w:val="24"/>
          <w:szCs w:val="24"/>
          <w:rtl w:val="0"/>
        </w:rPr>
        <w:t xml:space="preserve">Identification</w:t>
      </w:r>
      <w:r w:rsidDel="00000000" w:rsidR="00000000" w:rsidRPr="00000000">
        <w:rPr>
          <w:sz w:val="24"/>
          <w:szCs w:val="24"/>
          <w:rtl w:val="0"/>
        </w:rPr>
        <w:t xml:space="preserve">:</w:t>
      </w:r>
    </w:p>
    <w:p w:rsidR="00000000" w:rsidDel="00000000" w:rsidP="00000000" w:rsidRDefault="00000000" w:rsidRPr="00000000" w14:paraId="000008B0">
      <w:pPr>
        <w:numPr>
          <w:ilvl w:val="0"/>
          <w:numId w:val="304"/>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sz w:val="24"/>
          <w:szCs w:val="24"/>
          <w:rtl w:val="0"/>
        </w:rPr>
        <w:br w:type="textWrapping"/>
      </w:r>
    </w:p>
    <w:p w:rsidR="00000000" w:rsidDel="00000000" w:rsidP="00000000" w:rsidRDefault="00000000" w:rsidRPr="00000000" w14:paraId="000008B1">
      <w:pPr>
        <w:numPr>
          <w:ilvl w:val="1"/>
          <w:numId w:val="304"/>
        </w:numPr>
        <w:pBdr>
          <w:top w:color="auto" w:space="0" w:sz="0" w:val="none"/>
          <w:bottom w:color="auto" w:space="0" w:sz="0" w:val="none"/>
          <w:right w:color="auto" w:space="0" w:sz="0" w:val="none"/>
          <w:between w:color="auto" w:space="0" w:sz="0" w:val="none"/>
        </w:pBdr>
        <w:spacing w:after="0" w:afterAutospacing="0" w:lineRule="auto"/>
        <w:ind w:left="1440" w:hanging="360"/>
      </w:pPr>
      <w:r w:rsidDel="00000000" w:rsidR="00000000" w:rsidRPr="00000000">
        <w:rPr>
          <w:sz w:val="24"/>
          <w:szCs w:val="24"/>
          <w:rtl w:val="0"/>
        </w:rPr>
        <w:t xml:space="preserve">Gov't-issued ID for building security.</w:t>
      </w:r>
    </w:p>
    <w:p w:rsidR="00000000" w:rsidDel="00000000" w:rsidP="00000000" w:rsidRDefault="00000000" w:rsidRPr="00000000" w14:paraId="000008B2">
      <w:pPr>
        <w:numPr>
          <w:ilvl w:val="0"/>
          <w:numId w:val="409"/>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i w:val="1"/>
          <w:sz w:val="24"/>
          <w:szCs w:val="24"/>
          <w:rtl w:val="0"/>
        </w:rPr>
        <w:t xml:space="preserve">Proof of Service</w:t>
      </w:r>
      <w:r w:rsidDel="00000000" w:rsidR="00000000" w:rsidRPr="00000000">
        <w:rPr>
          <w:sz w:val="24"/>
          <w:szCs w:val="24"/>
          <w:rtl w:val="0"/>
        </w:rPr>
        <w:t xml:space="preserve">:</w:t>
      </w:r>
    </w:p>
    <w:p w:rsidR="00000000" w:rsidDel="00000000" w:rsidP="00000000" w:rsidRDefault="00000000" w:rsidRPr="00000000" w14:paraId="000008B3">
      <w:pPr>
        <w:numPr>
          <w:ilvl w:val="0"/>
          <w:numId w:val="284"/>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sz w:val="24"/>
          <w:szCs w:val="24"/>
          <w:rtl w:val="0"/>
        </w:rPr>
        <w:br w:type="textWrapping"/>
      </w:r>
    </w:p>
    <w:p w:rsidR="00000000" w:rsidDel="00000000" w:rsidP="00000000" w:rsidRDefault="00000000" w:rsidRPr="00000000" w14:paraId="000008B4">
      <w:pPr>
        <w:numPr>
          <w:ilvl w:val="1"/>
          <w:numId w:val="284"/>
        </w:numPr>
        <w:pBdr>
          <w:top w:color="auto" w:space="0" w:sz="0" w:val="none"/>
          <w:bottom w:color="auto" w:space="0" w:sz="0" w:val="none"/>
          <w:right w:color="auto" w:space="0" w:sz="0" w:val="none"/>
          <w:between w:color="auto" w:space="0" w:sz="0" w:val="none"/>
        </w:pBdr>
        <w:spacing w:after="0" w:afterAutospacing="0" w:lineRule="auto"/>
        <w:ind w:left="1440" w:hanging="360"/>
      </w:pPr>
      <w:r w:rsidDel="00000000" w:rsidR="00000000" w:rsidRPr="00000000">
        <w:rPr>
          <w:sz w:val="24"/>
          <w:szCs w:val="24"/>
          <w:rtl w:val="0"/>
        </w:rPr>
        <w:t xml:space="preserve">Receipts or confirmations if you filed new motions requiring service on the ex.</w:t>
      </w:r>
    </w:p>
    <w:p w:rsidR="00000000" w:rsidDel="00000000" w:rsidP="00000000" w:rsidRDefault="00000000" w:rsidRPr="00000000" w14:paraId="000008B5">
      <w:pPr>
        <w:numPr>
          <w:ilvl w:val="0"/>
          <w:numId w:val="449"/>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i w:val="1"/>
          <w:sz w:val="24"/>
          <w:szCs w:val="24"/>
          <w:rtl w:val="0"/>
        </w:rPr>
        <w:t xml:space="preserve">Financial and Custody Docs (as relevant)</w:t>
      </w:r>
      <w:r w:rsidDel="00000000" w:rsidR="00000000" w:rsidRPr="00000000">
        <w:rPr>
          <w:sz w:val="24"/>
          <w:szCs w:val="24"/>
          <w:rtl w:val="0"/>
        </w:rPr>
        <w:t xml:space="preserve">:</w:t>
      </w:r>
    </w:p>
    <w:p w:rsidR="00000000" w:rsidDel="00000000" w:rsidP="00000000" w:rsidRDefault="00000000" w:rsidRPr="00000000" w14:paraId="000008B6">
      <w:pPr>
        <w:numPr>
          <w:ilvl w:val="0"/>
          <w:numId w:val="112"/>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sz w:val="24"/>
          <w:szCs w:val="24"/>
          <w:rtl w:val="0"/>
        </w:rPr>
        <w:br w:type="textWrapping"/>
      </w:r>
    </w:p>
    <w:p w:rsidR="00000000" w:rsidDel="00000000" w:rsidP="00000000" w:rsidRDefault="00000000" w:rsidRPr="00000000" w14:paraId="000008B7">
      <w:pPr>
        <w:numPr>
          <w:ilvl w:val="1"/>
          <w:numId w:val="112"/>
        </w:numPr>
        <w:pBdr>
          <w:top w:color="auto" w:space="0" w:sz="0" w:val="none"/>
          <w:bottom w:color="auto" w:space="0" w:sz="0" w:val="none"/>
          <w:right w:color="auto" w:space="0" w:sz="0" w:val="none"/>
          <w:between w:color="auto" w:space="0" w:sz="0" w:val="none"/>
        </w:pBdr>
        <w:spacing w:after="0" w:afterAutospacing="0" w:lineRule="auto"/>
        <w:ind w:left="1440" w:hanging="360"/>
      </w:pPr>
      <w:r w:rsidDel="00000000" w:rsidR="00000000" w:rsidRPr="00000000">
        <w:rPr>
          <w:sz w:val="24"/>
          <w:szCs w:val="24"/>
          <w:rtl w:val="0"/>
        </w:rPr>
        <w:t xml:space="preserve">Updated financial affidavits, pay stubs, tax returns, child expense receipts, property appraisals, etc.</w:t>
      </w:r>
    </w:p>
    <w:p w:rsidR="00000000" w:rsidDel="00000000" w:rsidP="00000000" w:rsidRDefault="00000000" w:rsidRPr="00000000" w14:paraId="000008B8">
      <w:pPr>
        <w:numPr>
          <w:ilvl w:val="0"/>
          <w:numId w:val="183"/>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i w:val="1"/>
          <w:sz w:val="24"/>
          <w:szCs w:val="24"/>
          <w:rtl w:val="0"/>
        </w:rPr>
        <w:t xml:space="preserve">Correspondence and Logs</w:t>
      </w:r>
      <w:r w:rsidDel="00000000" w:rsidR="00000000" w:rsidRPr="00000000">
        <w:rPr>
          <w:sz w:val="24"/>
          <w:szCs w:val="24"/>
          <w:rtl w:val="0"/>
        </w:rPr>
        <w:t xml:space="preserve">:</w:t>
      </w:r>
    </w:p>
    <w:p w:rsidR="00000000" w:rsidDel="00000000" w:rsidP="00000000" w:rsidRDefault="00000000" w:rsidRPr="00000000" w14:paraId="000008B9">
      <w:pPr>
        <w:numPr>
          <w:ilvl w:val="0"/>
          <w:numId w:val="227"/>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sz w:val="24"/>
          <w:szCs w:val="24"/>
          <w:rtl w:val="0"/>
        </w:rPr>
        <w:br w:type="textWrapping"/>
      </w:r>
    </w:p>
    <w:p w:rsidR="00000000" w:rsidDel="00000000" w:rsidP="00000000" w:rsidRDefault="00000000" w:rsidRPr="00000000" w14:paraId="000008BA">
      <w:pPr>
        <w:numPr>
          <w:ilvl w:val="1"/>
          <w:numId w:val="227"/>
        </w:numPr>
        <w:pBdr>
          <w:top w:color="auto" w:space="0" w:sz="0" w:val="none"/>
          <w:bottom w:color="auto" w:space="0" w:sz="0" w:val="none"/>
          <w:right w:color="auto" w:space="0" w:sz="0" w:val="none"/>
          <w:between w:color="auto" w:space="0" w:sz="0" w:val="none"/>
        </w:pBdr>
        <w:spacing w:after="0" w:afterAutospacing="0" w:lineRule="auto"/>
        <w:ind w:left="1440" w:hanging="360"/>
      </w:pPr>
      <w:r w:rsidDel="00000000" w:rsidR="00000000" w:rsidRPr="00000000">
        <w:rPr>
          <w:sz w:val="24"/>
          <w:szCs w:val="24"/>
          <w:rtl w:val="0"/>
        </w:rPr>
        <w:t xml:space="preserve">Emails, texts, social media printouts, co-parenting app transcripts.</w:t>
      </w:r>
    </w:p>
    <w:p w:rsidR="00000000" w:rsidDel="00000000" w:rsidP="00000000" w:rsidRDefault="00000000" w:rsidRPr="00000000" w14:paraId="000008BB">
      <w:pPr>
        <w:numPr>
          <w:ilvl w:val="0"/>
          <w:numId w:val="101"/>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i w:val="1"/>
          <w:sz w:val="24"/>
          <w:szCs w:val="24"/>
          <w:rtl w:val="0"/>
        </w:rPr>
        <w:t xml:space="preserve">Exhibits/Labeling</w:t>
      </w:r>
      <w:r w:rsidDel="00000000" w:rsidR="00000000" w:rsidRPr="00000000">
        <w:rPr>
          <w:sz w:val="24"/>
          <w:szCs w:val="24"/>
          <w:rtl w:val="0"/>
        </w:rPr>
        <w:t xml:space="preserve">:</w:t>
      </w:r>
    </w:p>
    <w:p w:rsidR="00000000" w:rsidDel="00000000" w:rsidP="00000000" w:rsidRDefault="00000000" w:rsidRPr="00000000" w14:paraId="000008BC">
      <w:pPr>
        <w:numPr>
          <w:ilvl w:val="0"/>
          <w:numId w:val="421"/>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sz w:val="24"/>
          <w:szCs w:val="24"/>
          <w:rtl w:val="0"/>
        </w:rPr>
        <w:br w:type="textWrapping"/>
      </w:r>
    </w:p>
    <w:p w:rsidR="00000000" w:rsidDel="00000000" w:rsidP="00000000" w:rsidRDefault="00000000" w:rsidRPr="00000000" w14:paraId="000008BD">
      <w:pPr>
        <w:numPr>
          <w:ilvl w:val="1"/>
          <w:numId w:val="421"/>
        </w:numPr>
        <w:pBdr>
          <w:top w:color="auto" w:space="0" w:sz="0" w:val="none"/>
          <w:bottom w:color="auto" w:space="0" w:sz="0" w:val="none"/>
          <w:right w:color="auto" w:space="0" w:sz="0" w:val="none"/>
          <w:between w:color="auto" w:space="0" w:sz="0" w:val="none"/>
        </w:pBdr>
        <w:spacing w:after="0" w:afterAutospacing="0" w:lineRule="auto"/>
        <w:ind w:left="1440" w:hanging="360"/>
      </w:pPr>
      <w:r w:rsidDel="00000000" w:rsidR="00000000" w:rsidRPr="00000000">
        <w:rPr>
          <w:sz w:val="24"/>
          <w:szCs w:val="24"/>
          <w:rtl w:val="0"/>
        </w:rPr>
        <w:t xml:space="preserve">Print photos, screenshots with "Exhibit A, B, C . . ."</w:t>
      </w:r>
    </w:p>
    <w:p w:rsidR="00000000" w:rsidDel="00000000" w:rsidP="00000000" w:rsidRDefault="00000000" w:rsidRPr="00000000" w14:paraId="000008BE">
      <w:pPr>
        <w:numPr>
          <w:ilvl w:val="1"/>
          <w:numId w:val="421"/>
        </w:numPr>
        <w:pBdr>
          <w:top w:color="auto" w:space="0" w:sz="0" w:val="none"/>
          <w:bottom w:color="auto" w:space="0" w:sz="0" w:val="none"/>
          <w:right w:color="auto" w:space="0" w:sz="0" w:val="none"/>
          <w:between w:color="auto" w:space="0" w:sz="0" w:val="none"/>
        </w:pBdr>
        <w:spacing w:after="560" w:lineRule="auto"/>
        <w:ind w:left="1440" w:hanging="360"/>
      </w:pPr>
      <w:r w:rsidDel="00000000" w:rsidR="00000000" w:rsidRPr="00000000">
        <w:rPr>
          <w:sz w:val="24"/>
          <w:szCs w:val="24"/>
          <w:rtl w:val="0"/>
        </w:rPr>
        <w:t xml:space="preserve">Bring multiple copies for the judge, opposing counsel, and your own reference.</w:t>
      </w:r>
    </w:p>
    <w:p w:rsidR="00000000" w:rsidDel="00000000" w:rsidP="00000000" w:rsidRDefault="00000000" w:rsidRPr="00000000" w14:paraId="000008BF">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7. Multiple copies of everything: One for each attorney, the judge, the opposing counsel, and extras just in case.</w:t>
      </w:r>
    </w:p>
    <w:p w:rsidR="00000000" w:rsidDel="00000000" w:rsidP="00000000" w:rsidRDefault="00000000" w:rsidRPr="00000000" w14:paraId="000008C0">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b w:val="1"/>
          <w:sz w:val="24"/>
          <w:szCs w:val="24"/>
          <w:rtl w:val="0"/>
        </w:rPr>
        <w:t xml:space="preserve">B. Legal and Practical Tools</w:t>
        <w:br w:type="textWrapping"/>
      </w:r>
      <w:r w:rsidDel="00000000" w:rsidR="00000000" w:rsidRPr="00000000">
        <w:rPr>
          <w:sz w:val="24"/>
          <w:szCs w:val="24"/>
          <w:rtl w:val="0"/>
        </w:rPr>
        <w:t xml:space="preserve">8. </w:t>
      </w:r>
      <w:r w:rsidDel="00000000" w:rsidR="00000000" w:rsidRPr="00000000">
        <w:rPr>
          <w:i w:val="1"/>
          <w:sz w:val="24"/>
          <w:szCs w:val="24"/>
          <w:rtl w:val="0"/>
        </w:rPr>
        <w:t xml:space="preserve">Attorney Contact Info</w:t>
      </w:r>
      <w:r w:rsidDel="00000000" w:rsidR="00000000" w:rsidRPr="00000000">
        <w:rPr>
          <w:sz w:val="24"/>
          <w:szCs w:val="24"/>
          <w:rtl w:val="0"/>
        </w:rPr>
        <w:t xml:space="preserve">:</w:t>
      </w:r>
    </w:p>
    <w:p w:rsidR="00000000" w:rsidDel="00000000" w:rsidP="00000000" w:rsidRDefault="00000000" w:rsidRPr="00000000" w14:paraId="000008C1">
      <w:pPr>
        <w:numPr>
          <w:ilvl w:val="0"/>
          <w:numId w:val="360"/>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sz w:val="24"/>
          <w:szCs w:val="24"/>
          <w:rtl w:val="0"/>
        </w:rPr>
        <w:t xml:space="preserve">Business card or phone number, in case you need quick clarifications pre-hearing.</w:t>
      </w:r>
    </w:p>
    <w:p w:rsidR="00000000" w:rsidDel="00000000" w:rsidP="00000000" w:rsidRDefault="00000000" w:rsidRPr="00000000" w14:paraId="000008C2">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9.</w:t>
      </w:r>
      <w:r w:rsidDel="00000000" w:rsidR="00000000" w:rsidRPr="00000000">
        <w:rPr>
          <w:i w:val="1"/>
          <w:sz w:val="24"/>
          <w:szCs w:val="24"/>
          <w:rtl w:val="0"/>
        </w:rPr>
        <w:t xml:space="preserve"> Notebook and Pens</w:t>
      </w:r>
      <w:r w:rsidDel="00000000" w:rsidR="00000000" w:rsidRPr="00000000">
        <w:rPr>
          <w:sz w:val="24"/>
          <w:szCs w:val="24"/>
          <w:rtl w:val="0"/>
        </w:rPr>
        <w:t xml:space="preserve">:</w:t>
      </w:r>
    </w:p>
    <w:p w:rsidR="00000000" w:rsidDel="00000000" w:rsidP="00000000" w:rsidRDefault="00000000" w:rsidRPr="00000000" w14:paraId="000008C3">
      <w:pPr>
        <w:numPr>
          <w:ilvl w:val="0"/>
          <w:numId w:val="195"/>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sz w:val="24"/>
          <w:szCs w:val="24"/>
          <w:rtl w:val="0"/>
        </w:rPr>
        <w:br w:type="textWrapping"/>
      </w:r>
    </w:p>
    <w:p w:rsidR="00000000" w:rsidDel="00000000" w:rsidP="00000000" w:rsidRDefault="00000000" w:rsidRPr="00000000" w14:paraId="000008C4">
      <w:pPr>
        <w:numPr>
          <w:ilvl w:val="1"/>
          <w:numId w:val="195"/>
        </w:numPr>
        <w:pBdr>
          <w:top w:color="auto" w:space="0" w:sz="0" w:val="none"/>
          <w:bottom w:color="auto" w:space="0" w:sz="0" w:val="none"/>
          <w:right w:color="auto" w:space="0" w:sz="0" w:val="none"/>
          <w:between w:color="auto" w:space="0" w:sz="0" w:val="none"/>
        </w:pBdr>
        <w:spacing w:after="560" w:lineRule="auto"/>
        <w:ind w:left="1440" w:hanging="360"/>
      </w:pPr>
      <w:r w:rsidDel="00000000" w:rsidR="00000000" w:rsidRPr="00000000">
        <w:rPr>
          <w:sz w:val="24"/>
          <w:szCs w:val="24"/>
          <w:rtl w:val="0"/>
        </w:rPr>
        <w:t xml:space="preserve">To jot down the judge's directives, ex's statements, or new hearing dates.</w:t>
      </w:r>
    </w:p>
    <w:p w:rsidR="00000000" w:rsidDel="00000000" w:rsidP="00000000" w:rsidRDefault="00000000" w:rsidRPr="00000000" w14:paraId="000008C5">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10.</w:t>
      </w:r>
      <w:r w:rsidDel="00000000" w:rsidR="00000000" w:rsidRPr="00000000">
        <w:rPr>
          <w:i w:val="1"/>
          <w:sz w:val="24"/>
          <w:szCs w:val="24"/>
          <w:rtl w:val="0"/>
        </w:rPr>
        <w:t xml:space="preserve"> Calendar</w:t>
      </w:r>
      <w:r w:rsidDel="00000000" w:rsidR="00000000" w:rsidRPr="00000000">
        <w:rPr>
          <w:sz w:val="24"/>
          <w:szCs w:val="24"/>
          <w:rtl w:val="0"/>
        </w:rPr>
        <w:t xml:space="preserve">:</w:t>
      </w:r>
    </w:p>
    <w:p w:rsidR="00000000" w:rsidDel="00000000" w:rsidP="00000000" w:rsidRDefault="00000000" w:rsidRPr="00000000" w14:paraId="000008C6">
      <w:pPr>
        <w:numPr>
          <w:ilvl w:val="0"/>
          <w:numId w:val="230"/>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sz w:val="24"/>
          <w:szCs w:val="24"/>
          <w:rtl w:val="0"/>
        </w:rPr>
        <w:br w:type="textWrapping"/>
      </w:r>
    </w:p>
    <w:p w:rsidR="00000000" w:rsidDel="00000000" w:rsidP="00000000" w:rsidRDefault="00000000" w:rsidRPr="00000000" w14:paraId="000008C7">
      <w:pPr>
        <w:numPr>
          <w:ilvl w:val="1"/>
          <w:numId w:val="230"/>
        </w:numPr>
        <w:pBdr>
          <w:top w:color="auto" w:space="0" w:sz="0" w:val="none"/>
          <w:bottom w:color="auto" w:space="0" w:sz="0" w:val="none"/>
          <w:right w:color="auto" w:space="0" w:sz="0" w:val="none"/>
          <w:between w:color="auto" w:space="0" w:sz="0" w:val="none"/>
        </w:pBdr>
        <w:spacing w:after="560" w:lineRule="auto"/>
        <w:ind w:left="1440" w:hanging="360"/>
      </w:pPr>
      <w:r w:rsidDel="00000000" w:rsidR="00000000" w:rsidRPr="00000000">
        <w:rPr>
          <w:sz w:val="24"/>
          <w:szCs w:val="24"/>
          <w:rtl w:val="0"/>
        </w:rPr>
        <w:t xml:space="preserve">Paper planner or phone (silenced) to schedule future hearings or mediation sessions.</w:t>
      </w:r>
    </w:p>
    <w:p w:rsidR="00000000" w:rsidDel="00000000" w:rsidP="00000000" w:rsidRDefault="00000000" w:rsidRPr="00000000" w14:paraId="000008C8">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11. </w:t>
      </w:r>
      <w:r w:rsidDel="00000000" w:rsidR="00000000" w:rsidRPr="00000000">
        <w:rPr>
          <w:i w:val="1"/>
          <w:sz w:val="24"/>
          <w:szCs w:val="24"/>
          <w:rtl w:val="0"/>
        </w:rPr>
        <w:t xml:space="preserve">Emotion Management Items</w:t>
      </w:r>
      <w:r w:rsidDel="00000000" w:rsidR="00000000" w:rsidRPr="00000000">
        <w:rPr>
          <w:sz w:val="24"/>
          <w:szCs w:val="24"/>
          <w:rtl w:val="0"/>
        </w:rPr>
        <w:t xml:space="preserve">:</w:t>
      </w:r>
    </w:p>
    <w:p w:rsidR="00000000" w:rsidDel="00000000" w:rsidP="00000000" w:rsidRDefault="00000000" w:rsidRPr="00000000" w14:paraId="000008C9">
      <w:pPr>
        <w:numPr>
          <w:ilvl w:val="0"/>
          <w:numId w:val="93"/>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sz w:val="24"/>
          <w:szCs w:val="24"/>
          <w:rtl w:val="0"/>
        </w:rPr>
        <w:t xml:space="preserve">Tissues, stress ball, discreet water bottle, if allowed by courthouse policy.</w:t>
      </w:r>
    </w:p>
    <w:p w:rsidR="00000000" w:rsidDel="00000000" w:rsidP="00000000" w:rsidRDefault="00000000" w:rsidRPr="00000000" w14:paraId="000008CA">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b w:val="1"/>
          <w:sz w:val="24"/>
          <w:szCs w:val="24"/>
          <w:rtl w:val="0"/>
        </w:rPr>
        <w:t xml:space="preserve">C. Physical and Mental Preparation</w:t>
        <w:br w:type="textWrapping"/>
      </w:r>
      <w:r w:rsidDel="00000000" w:rsidR="00000000" w:rsidRPr="00000000">
        <w:rPr>
          <w:sz w:val="24"/>
          <w:szCs w:val="24"/>
          <w:rtl w:val="0"/>
        </w:rPr>
        <w:t xml:space="preserve">11. </w:t>
      </w:r>
      <w:r w:rsidDel="00000000" w:rsidR="00000000" w:rsidRPr="00000000">
        <w:rPr>
          <w:i w:val="1"/>
          <w:sz w:val="24"/>
          <w:szCs w:val="24"/>
          <w:rtl w:val="0"/>
        </w:rPr>
        <w:t xml:space="preserve">Dress Code</w:t>
      </w:r>
      <w:r w:rsidDel="00000000" w:rsidR="00000000" w:rsidRPr="00000000">
        <w:rPr>
          <w:sz w:val="24"/>
          <w:szCs w:val="24"/>
          <w:rtl w:val="0"/>
        </w:rPr>
        <w:t xml:space="preserve">:</w:t>
      </w:r>
    </w:p>
    <w:p w:rsidR="00000000" w:rsidDel="00000000" w:rsidP="00000000" w:rsidRDefault="00000000" w:rsidRPr="00000000" w14:paraId="000008CB">
      <w:pPr>
        <w:numPr>
          <w:ilvl w:val="0"/>
          <w:numId w:val="11"/>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sz w:val="24"/>
          <w:szCs w:val="24"/>
          <w:rtl w:val="0"/>
        </w:rPr>
        <w:t xml:space="preserve">Business casual or a step above. No loud prints, no revealing or tattered clothing.</w:t>
      </w:r>
    </w:p>
    <w:p w:rsidR="00000000" w:rsidDel="00000000" w:rsidP="00000000" w:rsidRDefault="00000000" w:rsidRPr="00000000" w14:paraId="000008CC">
      <w:pPr>
        <w:numPr>
          <w:ilvl w:val="0"/>
          <w:numId w:val="7"/>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i w:val="1"/>
          <w:sz w:val="24"/>
          <w:szCs w:val="24"/>
          <w:rtl w:val="0"/>
        </w:rPr>
        <w:t xml:space="preserve">Arrival Logistics</w:t>
      </w:r>
      <w:r w:rsidDel="00000000" w:rsidR="00000000" w:rsidRPr="00000000">
        <w:rPr>
          <w:sz w:val="24"/>
          <w:szCs w:val="24"/>
          <w:rtl w:val="0"/>
        </w:rPr>
        <w:t xml:space="preserve">:</w:t>
      </w:r>
    </w:p>
    <w:p w:rsidR="00000000" w:rsidDel="00000000" w:rsidP="00000000" w:rsidRDefault="00000000" w:rsidRPr="00000000" w14:paraId="000008CD">
      <w:pPr>
        <w:numPr>
          <w:ilvl w:val="0"/>
          <w:numId w:val="292"/>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sz w:val="24"/>
          <w:szCs w:val="24"/>
          <w:rtl w:val="0"/>
        </w:rPr>
        <w:t xml:space="preserve">Plan to arrive 30–45 minutes early. Parking can be limited; security lines can be long.</w:t>
      </w:r>
    </w:p>
    <w:p w:rsidR="00000000" w:rsidDel="00000000" w:rsidP="00000000" w:rsidRDefault="00000000" w:rsidRPr="00000000" w14:paraId="000008CE">
      <w:pPr>
        <w:numPr>
          <w:ilvl w:val="0"/>
          <w:numId w:val="477"/>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i w:val="1"/>
          <w:sz w:val="24"/>
          <w:szCs w:val="24"/>
          <w:rtl w:val="0"/>
        </w:rPr>
        <w:t xml:space="preserve">Mindset and Conduct</w:t>
      </w:r>
      <w:r w:rsidDel="00000000" w:rsidR="00000000" w:rsidRPr="00000000">
        <w:rPr>
          <w:sz w:val="24"/>
          <w:szCs w:val="24"/>
          <w:rtl w:val="0"/>
        </w:rPr>
        <w:t xml:space="preserve">:</w:t>
      </w:r>
    </w:p>
    <w:p w:rsidR="00000000" w:rsidDel="00000000" w:rsidP="00000000" w:rsidRDefault="00000000" w:rsidRPr="00000000" w14:paraId="000008CF">
      <w:pPr>
        <w:numPr>
          <w:ilvl w:val="0"/>
          <w:numId w:val="41"/>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sz w:val="24"/>
          <w:szCs w:val="24"/>
          <w:rtl w:val="0"/>
        </w:rPr>
        <w:t xml:space="preserve">Maintain calm if your ex provokes you outside the courtroom.</w:t>
      </w:r>
    </w:p>
    <w:p w:rsidR="00000000" w:rsidDel="00000000" w:rsidP="00000000" w:rsidRDefault="00000000" w:rsidRPr="00000000" w14:paraId="000008D0">
      <w:pPr>
        <w:numPr>
          <w:ilvl w:val="0"/>
          <w:numId w:val="41"/>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sz w:val="24"/>
          <w:szCs w:val="24"/>
          <w:rtl w:val="0"/>
        </w:rPr>
        <w:t xml:space="preserve">Address the judge as "Your Honor," speak clearly, and avoid interrupting.</w:t>
      </w:r>
    </w:p>
    <w:p w:rsidR="00000000" w:rsidDel="00000000" w:rsidP="00000000" w:rsidRDefault="00000000" w:rsidRPr="00000000" w14:paraId="000008D1">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b w:val="1"/>
          <w:sz w:val="24"/>
          <w:szCs w:val="24"/>
          <w:rtl w:val="0"/>
        </w:rPr>
        <w:t xml:space="preserve">D. Confirmation</w:t>
        <w:br w:type="textWrapping"/>
      </w:r>
      <w:r w:rsidDel="00000000" w:rsidR="00000000" w:rsidRPr="00000000">
        <w:rPr>
          <w:sz w:val="24"/>
          <w:szCs w:val="24"/>
          <w:rtl w:val="0"/>
        </w:rPr>
        <w:t xml:space="preserve">14. </w:t>
      </w:r>
      <w:r w:rsidDel="00000000" w:rsidR="00000000" w:rsidRPr="00000000">
        <w:rPr>
          <w:i w:val="1"/>
          <w:sz w:val="24"/>
          <w:szCs w:val="24"/>
          <w:rtl w:val="0"/>
        </w:rPr>
        <w:t xml:space="preserve">Double-Check Court Details</w:t>
      </w:r>
      <w:r w:rsidDel="00000000" w:rsidR="00000000" w:rsidRPr="00000000">
        <w:rPr>
          <w:sz w:val="24"/>
          <w:szCs w:val="24"/>
          <w:rtl w:val="0"/>
        </w:rPr>
        <w:t xml:space="preserve">:</w:t>
      </w:r>
    </w:p>
    <w:p w:rsidR="00000000" w:rsidDel="00000000" w:rsidP="00000000" w:rsidRDefault="00000000" w:rsidRPr="00000000" w14:paraId="000008D2">
      <w:pPr>
        <w:numPr>
          <w:ilvl w:val="0"/>
          <w:numId w:val="123"/>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sz w:val="24"/>
          <w:szCs w:val="24"/>
          <w:rtl w:val="0"/>
        </w:rPr>
        <w:t xml:space="preserve">Hearing time, assigned judge, correct courtroom number.</w:t>
      </w:r>
    </w:p>
    <w:p w:rsidR="00000000" w:rsidDel="00000000" w:rsidP="00000000" w:rsidRDefault="00000000" w:rsidRPr="00000000" w14:paraId="000008D3">
      <w:pPr>
        <w:numPr>
          <w:ilvl w:val="0"/>
          <w:numId w:val="123"/>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sz w:val="24"/>
          <w:szCs w:val="24"/>
          <w:rtl w:val="0"/>
        </w:rPr>
        <w:t xml:space="preserve">If you missed an official update, call the clerk the day before to confirm the scheduling.</w:t>
      </w:r>
    </w:p>
    <w:p w:rsidR="00000000" w:rsidDel="00000000" w:rsidP="00000000" w:rsidRDefault="00000000" w:rsidRPr="00000000" w14:paraId="000008D4">
      <w:pPr>
        <w:pStyle w:val="Heading2"/>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sz w:val="34"/>
          <w:szCs w:val="34"/>
        </w:rPr>
      </w:pPr>
      <w:bookmarkStart w:colFirst="0" w:colLast="0" w:name="_repat93bxpk5" w:id="411"/>
      <w:bookmarkEnd w:id="411"/>
      <w:r w:rsidDel="00000000" w:rsidR="00000000" w:rsidRPr="00000000">
        <w:rPr>
          <w:b w:val="1"/>
          <w:sz w:val="34"/>
          <w:szCs w:val="34"/>
          <w:rtl w:val="0"/>
        </w:rPr>
        <w:t xml:space="preserve">3. ADDITIONAL SPECIALIZED CHECKLISTS</w:t>
      </w:r>
    </w:p>
    <w:p w:rsidR="00000000" w:rsidDel="00000000" w:rsidP="00000000" w:rsidRDefault="00000000" w:rsidRPr="00000000" w14:paraId="000008D5">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Below are shortened versions of specialized lists. Adapt them to your unique situation.</w:t>
      </w:r>
    </w:p>
    <w:p w:rsidR="00000000" w:rsidDel="00000000" w:rsidP="00000000" w:rsidRDefault="00000000" w:rsidRPr="00000000" w14:paraId="000008D6">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26"/>
          <w:szCs w:val="26"/>
        </w:rPr>
      </w:pPr>
      <w:bookmarkStart w:colFirst="0" w:colLast="0" w:name="_hn3yt0l65oyo" w:id="412"/>
      <w:bookmarkEnd w:id="412"/>
      <w:r w:rsidDel="00000000" w:rsidR="00000000" w:rsidRPr="00000000">
        <w:rPr>
          <w:b w:val="1"/>
          <w:color w:val="000000"/>
          <w:sz w:val="26"/>
          <w:szCs w:val="26"/>
          <w:rtl w:val="0"/>
        </w:rPr>
        <w:t xml:space="preserve">3A. Child Custody and Visitation Checklist</w:t>
      </w:r>
    </w:p>
    <w:p w:rsidR="00000000" w:rsidDel="00000000" w:rsidP="00000000" w:rsidRDefault="00000000" w:rsidRPr="00000000" w14:paraId="000008D7">
      <w:pPr>
        <w:numPr>
          <w:ilvl w:val="0"/>
          <w:numId w:val="267"/>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Visit Log</w:t>
      </w:r>
    </w:p>
    <w:p w:rsidR="00000000" w:rsidDel="00000000" w:rsidP="00000000" w:rsidRDefault="00000000" w:rsidRPr="00000000" w14:paraId="000008D8">
      <w:pPr>
        <w:numPr>
          <w:ilvl w:val="0"/>
          <w:numId w:val="17"/>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br w:type="textWrapping"/>
      </w:r>
    </w:p>
    <w:p w:rsidR="00000000" w:rsidDel="00000000" w:rsidP="00000000" w:rsidRDefault="00000000" w:rsidRPr="00000000" w14:paraId="000008D9">
      <w:pPr>
        <w:numPr>
          <w:ilvl w:val="1"/>
          <w:numId w:val="17"/>
        </w:numPr>
        <w:pBdr>
          <w:top w:color="auto" w:space="0" w:sz="0" w:val="none"/>
          <w:bottom w:color="auto" w:space="0" w:sz="0" w:val="none"/>
          <w:right w:color="auto" w:space="0" w:sz="0" w:val="none"/>
          <w:between w:color="auto" w:space="0" w:sz="0" w:val="none"/>
        </w:pBdr>
        <w:spacing w:after="0" w:afterAutospacing="0" w:lineRule="auto"/>
        <w:ind w:left="1440" w:hanging="360"/>
      </w:pPr>
      <w:r w:rsidDel="00000000" w:rsidR="00000000" w:rsidRPr="00000000">
        <w:rPr>
          <w:sz w:val="24"/>
          <w:szCs w:val="24"/>
          <w:rtl w:val="0"/>
        </w:rPr>
        <w:t xml:space="preserve">Date and time scheduled vs. actual drop-off/pick-up time.</w:t>
      </w:r>
    </w:p>
    <w:p w:rsidR="00000000" w:rsidDel="00000000" w:rsidP="00000000" w:rsidRDefault="00000000" w:rsidRPr="00000000" w14:paraId="000008DA">
      <w:pPr>
        <w:numPr>
          <w:ilvl w:val="1"/>
          <w:numId w:val="17"/>
        </w:numPr>
        <w:pBdr>
          <w:top w:color="auto" w:space="0" w:sz="0" w:val="none"/>
          <w:bottom w:color="auto" w:space="0" w:sz="0" w:val="none"/>
          <w:right w:color="auto" w:space="0" w:sz="0" w:val="none"/>
          <w:between w:color="auto" w:space="0" w:sz="0" w:val="none"/>
        </w:pBdr>
        <w:spacing w:after="0" w:afterAutospacing="0" w:lineRule="auto"/>
        <w:ind w:left="1440" w:hanging="360"/>
      </w:pPr>
      <w:r w:rsidDel="00000000" w:rsidR="00000000" w:rsidRPr="00000000">
        <w:rPr>
          <w:sz w:val="24"/>
          <w:szCs w:val="24"/>
          <w:rtl w:val="0"/>
        </w:rPr>
        <w:t xml:space="preserve">Child's mood pre- and post-visit.</w:t>
      </w:r>
    </w:p>
    <w:p w:rsidR="00000000" w:rsidDel="00000000" w:rsidP="00000000" w:rsidRDefault="00000000" w:rsidRPr="00000000" w14:paraId="000008DB">
      <w:pPr>
        <w:numPr>
          <w:ilvl w:val="0"/>
          <w:numId w:val="434"/>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Observations</w:t>
      </w:r>
    </w:p>
    <w:p w:rsidR="00000000" w:rsidDel="00000000" w:rsidP="00000000" w:rsidRDefault="00000000" w:rsidRPr="00000000" w14:paraId="000008DC">
      <w:pPr>
        <w:numPr>
          <w:ilvl w:val="0"/>
          <w:numId w:val="430"/>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br w:type="textWrapping"/>
      </w:r>
    </w:p>
    <w:p w:rsidR="00000000" w:rsidDel="00000000" w:rsidP="00000000" w:rsidRDefault="00000000" w:rsidRPr="00000000" w14:paraId="000008DD">
      <w:pPr>
        <w:numPr>
          <w:ilvl w:val="1"/>
          <w:numId w:val="430"/>
        </w:numPr>
        <w:pBdr>
          <w:top w:color="auto" w:space="0" w:sz="0" w:val="none"/>
          <w:bottom w:color="auto" w:space="0" w:sz="0" w:val="none"/>
          <w:right w:color="auto" w:space="0" w:sz="0" w:val="none"/>
          <w:between w:color="auto" w:space="0" w:sz="0" w:val="none"/>
        </w:pBdr>
        <w:spacing w:after="0" w:afterAutospacing="0" w:lineRule="auto"/>
        <w:ind w:left="1440" w:hanging="360"/>
      </w:pPr>
      <w:r w:rsidDel="00000000" w:rsidR="00000000" w:rsidRPr="00000000">
        <w:rPr>
          <w:sz w:val="24"/>
          <w:szCs w:val="24"/>
          <w:rtl w:val="0"/>
        </w:rPr>
        <w:t xml:space="preserve">Any conflicts or concerning remarks from your ex?</w:t>
      </w:r>
    </w:p>
    <w:p w:rsidR="00000000" w:rsidDel="00000000" w:rsidP="00000000" w:rsidRDefault="00000000" w:rsidRPr="00000000" w14:paraId="000008DE">
      <w:pPr>
        <w:numPr>
          <w:ilvl w:val="1"/>
          <w:numId w:val="430"/>
        </w:numPr>
        <w:pBdr>
          <w:top w:color="auto" w:space="0" w:sz="0" w:val="none"/>
          <w:bottom w:color="auto" w:space="0" w:sz="0" w:val="none"/>
          <w:right w:color="auto" w:space="0" w:sz="0" w:val="none"/>
          <w:between w:color="auto" w:space="0" w:sz="0" w:val="none"/>
        </w:pBdr>
        <w:spacing w:after="0" w:afterAutospacing="0" w:lineRule="auto"/>
        <w:ind w:left="1440" w:hanging="360"/>
      </w:pPr>
      <w:r w:rsidDel="00000000" w:rsidR="00000000" w:rsidRPr="00000000">
        <w:rPr>
          <w:sz w:val="24"/>
          <w:szCs w:val="24"/>
          <w:rtl w:val="0"/>
        </w:rPr>
        <w:t xml:space="preserve">Is the child complaining about unusual rules or manipulation from the other household?</w:t>
      </w:r>
    </w:p>
    <w:p w:rsidR="00000000" w:rsidDel="00000000" w:rsidP="00000000" w:rsidRDefault="00000000" w:rsidRPr="00000000" w14:paraId="000008DF">
      <w:pPr>
        <w:numPr>
          <w:ilvl w:val="0"/>
          <w:numId w:val="377"/>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Activities and Communication</w:t>
      </w:r>
    </w:p>
    <w:p w:rsidR="00000000" w:rsidDel="00000000" w:rsidP="00000000" w:rsidRDefault="00000000" w:rsidRPr="00000000" w14:paraId="000008E0">
      <w:pPr>
        <w:numPr>
          <w:ilvl w:val="0"/>
          <w:numId w:val="202"/>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br w:type="textWrapping"/>
      </w:r>
    </w:p>
    <w:p w:rsidR="00000000" w:rsidDel="00000000" w:rsidP="00000000" w:rsidRDefault="00000000" w:rsidRPr="00000000" w14:paraId="000008E1">
      <w:pPr>
        <w:numPr>
          <w:ilvl w:val="1"/>
          <w:numId w:val="202"/>
        </w:numPr>
        <w:pBdr>
          <w:top w:color="auto" w:space="0" w:sz="0" w:val="none"/>
          <w:bottom w:color="auto" w:space="0" w:sz="0" w:val="none"/>
          <w:right w:color="auto" w:space="0" w:sz="0" w:val="none"/>
          <w:between w:color="auto" w:space="0" w:sz="0" w:val="none"/>
        </w:pBdr>
        <w:spacing w:after="0" w:afterAutospacing="0" w:lineRule="auto"/>
        <w:ind w:left="1440" w:hanging="360"/>
      </w:pPr>
      <w:r w:rsidDel="00000000" w:rsidR="00000000" w:rsidRPr="00000000">
        <w:rPr>
          <w:sz w:val="24"/>
          <w:szCs w:val="24"/>
          <w:rtl w:val="0"/>
        </w:rPr>
        <w:t xml:space="preserve">Key events: Did ex share school info, medical updates, or extra-curricular schedules?</w:t>
      </w:r>
    </w:p>
    <w:p w:rsidR="00000000" w:rsidDel="00000000" w:rsidP="00000000" w:rsidRDefault="00000000" w:rsidRPr="00000000" w14:paraId="000008E2">
      <w:pPr>
        <w:numPr>
          <w:ilvl w:val="1"/>
          <w:numId w:val="202"/>
        </w:numPr>
        <w:pBdr>
          <w:top w:color="auto" w:space="0" w:sz="0" w:val="none"/>
          <w:bottom w:color="auto" w:space="0" w:sz="0" w:val="none"/>
          <w:right w:color="auto" w:space="0" w:sz="0" w:val="none"/>
          <w:between w:color="auto" w:space="0" w:sz="0" w:val="none"/>
        </w:pBdr>
        <w:spacing w:after="0" w:afterAutospacing="0" w:lineRule="auto"/>
        <w:ind w:left="1440" w:hanging="360"/>
      </w:pPr>
      <w:r w:rsidDel="00000000" w:rsidR="00000000" w:rsidRPr="00000000">
        <w:rPr>
          <w:sz w:val="24"/>
          <w:szCs w:val="24"/>
          <w:rtl w:val="0"/>
        </w:rPr>
        <w:t xml:space="preserve">Missed phone calls or sabotaged contact?</w:t>
      </w:r>
    </w:p>
    <w:p w:rsidR="00000000" w:rsidDel="00000000" w:rsidP="00000000" w:rsidRDefault="00000000" w:rsidRPr="00000000" w14:paraId="000008E3">
      <w:pPr>
        <w:numPr>
          <w:ilvl w:val="0"/>
          <w:numId w:val="210"/>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Documentation</w:t>
      </w:r>
    </w:p>
    <w:p w:rsidR="00000000" w:rsidDel="00000000" w:rsidP="00000000" w:rsidRDefault="00000000" w:rsidRPr="00000000" w14:paraId="000008E4">
      <w:pPr>
        <w:numPr>
          <w:ilvl w:val="0"/>
          <w:numId w:val="127"/>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br w:type="textWrapping"/>
      </w:r>
    </w:p>
    <w:p w:rsidR="00000000" w:rsidDel="00000000" w:rsidP="00000000" w:rsidRDefault="00000000" w:rsidRPr="00000000" w14:paraId="000008E5">
      <w:pPr>
        <w:numPr>
          <w:ilvl w:val="1"/>
          <w:numId w:val="127"/>
        </w:numPr>
        <w:pBdr>
          <w:top w:color="auto" w:space="0" w:sz="0" w:val="none"/>
          <w:bottom w:color="auto" w:space="0" w:sz="0" w:val="none"/>
          <w:right w:color="auto" w:space="0" w:sz="0" w:val="none"/>
          <w:between w:color="auto" w:space="0" w:sz="0" w:val="none"/>
        </w:pBdr>
        <w:spacing w:after="0" w:afterAutospacing="0" w:lineRule="auto"/>
        <w:ind w:left="1440" w:hanging="360"/>
      </w:pPr>
      <w:r w:rsidDel="00000000" w:rsidR="00000000" w:rsidRPr="00000000">
        <w:rPr>
          <w:sz w:val="24"/>
          <w:szCs w:val="24"/>
          <w:rtl w:val="0"/>
        </w:rPr>
        <w:t xml:space="preserve">If alienation is suspected, note negative comments the child repeats.</w:t>
      </w:r>
    </w:p>
    <w:p w:rsidR="00000000" w:rsidDel="00000000" w:rsidP="00000000" w:rsidRDefault="00000000" w:rsidRPr="00000000" w14:paraId="000008E6">
      <w:pPr>
        <w:numPr>
          <w:ilvl w:val="1"/>
          <w:numId w:val="127"/>
        </w:numPr>
        <w:pBdr>
          <w:top w:color="auto" w:space="0" w:sz="0" w:val="none"/>
          <w:bottom w:color="auto" w:space="0" w:sz="0" w:val="none"/>
          <w:right w:color="auto" w:space="0" w:sz="0" w:val="none"/>
          <w:between w:color="auto" w:space="0" w:sz="0" w:val="none"/>
        </w:pBdr>
        <w:spacing w:after="560" w:lineRule="auto"/>
        <w:ind w:left="1440" w:hanging="360"/>
      </w:pPr>
      <w:r w:rsidDel="00000000" w:rsidR="00000000" w:rsidRPr="00000000">
        <w:rPr>
          <w:sz w:val="24"/>
          <w:szCs w:val="24"/>
          <w:rtl w:val="0"/>
        </w:rPr>
        <w:t xml:space="preserve">Keep any texts or emails where your ex denies or reschedules visitation.</w:t>
      </w:r>
    </w:p>
    <w:p w:rsidR="00000000" w:rsidDel="00000000" w:rsidP="00000000" w:rsidRDefault="00000000" w:rsidRPr="00000000" w14:paraId="000008E7">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26"/>
          <w:szCs w:val="26"/>
        </w:rPr>
      </w:pPr>
      <w:bookmarkStart w:colFirst="0" w:colLast="0" w:name="_9a3zhhkvvp7h" w:id="413"/>
      <w:bookmarkEnd w:id="413"/>
      <w:r w:rsidDel="00000000" w:rsidR="00000000" w:rsidRPr="00000000">
        <w:rPr>
          <w:b w:val="1"/>
          <w:color w:val="000000"/>
          <w:sz w:val="26"/>
          <w:szCs w:val="26"/>
          <w:rtl w:val="0"/>
        </w:rPr>
        <w:t xml:space="preserve">3B. Digital Security and Data Protection Checklist</w:t>
      </w:r>
    </w:p>
    <w:p w:rsidR="00000000" w:rsidDel="00000000" w:rsidP="00000000" w:rsidRDefault="00000000" w:rsidRPr="00000000" w14:paraId="000008E8">
      <w:pPr>
        <w:numPr>
          <w:ilvl w:val="0"/>
          <w:numId w:val="429"/>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Account Updates</w:t>
      </w:r>
    </w:p>
    <w:p w:rsidR="00000000" w:rsidDel="00000000" w:rsidP="00000000" w:rsidRDefault="00000000" w:rsidRPr="00000000" w14:paraId="000008E9">
      <w:pPr>
        <w:numPr>
          <w:ilvl w:val="0"/>
          <w:numId w:val="118"/>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br w:type="textWrapping"/>
      </w:r>
    </w:p>
    <w:p w:rsidR="00000000" w:rsidDel="00000000" w:rsidP="00000000" w:rsidRDefault="00000000" w:rsidRPr="00000000" w14:paraId="000008EA">
      <w:pPr>
        <w:numPr>
          <w:ilvl w:val="1"/>
          <w:numId w:val="118"/>
        </w:numPr>
        <w:pBdr>
          <w:top w:color="auto" w:space="0" w:sz="0" w:val="none"/>
          <w:bottom w:color="auto" w:space="0" w:sz="0" w:val="none"/>
          <w:right w:color="auto" w:space="0" w:sz="0" w:val="none"/>
          <w:between w:color="auto" w:space="0" w:sz="0" w:val="none"/>
        </w:pBdr>
        <w:spacing w:after="0" w:afterAutospacing="0" w:lineRule="auto"/>
        <w:ind w:left="1440" w:hanging="360"/>
      </w:pPr>
      <w:r w:rsidDel="00000000" w:rsidR="00000000" w:rsidRPr="00000000">
        <w:rPr>
          <w:sz w:val="24"/>
          <w:szCs w:val="24"/>
          <w:rtl w:val="0"/>
        </w:rPr>
        <w:t xml:space="preserve">Use random passphrases for bank, social media, and phone locks.</w:t>
      </w:r>
    </w:p>
    <w:p w:rsidR="00000000" w:rsidDel="00000000" w:rsidP="00000000" w:rsidRDefault="00000000" w:rsidRPr="00000000" w14:paraId="000008EB">
      <w:pPr>
        <w:numPr>
          <w:ilvl w:val="1"/>
          <w:numId w:val="118"/>
        </w:numPr>
        <w:pBdr>
          <w:top w:color="auto" w:space="0" w:sz="0" w:val="none"/>
          <w:bottom w:color="auto" w:space="0" w:sz="0" w:val="none"/>
          <w:right w:color="auto" w:space="0" w:sz="0" w:val="none"/>
          <w:between w:color="auto" w:space="0" w:sz="0" w:val="none"/>
        </w:pBdr>
        <w:spacing w:after="0" w:afterAutospacing="0" w:lineRule="auto"/>
        <w:ind w:left="1440" w:hanging="360"/>
      </w:pPr>
      <w:r w:rsidDel="00000000" w:rsidR="00000000" w:rsidRPr="00000000">
        <w:rPr>
          <w:sz w:val="24"/>
          <w:szCs w:val="24"/>
          <w:rtl w:val="0"/>
        </w:rPr>
        <w:t xml:space="preserve">Enable two-factor authentication.</w:t>
      </w:r>
    </w:p>
    <w:p w:rsidR="00000000" w:rsidDel="00000000" w:rsidP="00000000" w:rsidRDefault="00000000" w:rsidRPr="00000000" w14:paraId="000008EC">
      <w:pPr>
        <w:numPr>
          <w:ilvl w:val="0"/>
          <w:numId w:val="330"/>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Device Checks</w:t>
      </w:r>
    </w:p>
    <w:p w:rsidR="00000000" w:rsidDel="00000000" w:rsidP="00000000" w:rsidRDefault="00000000" w:rsidRPr="00000000" w14:paraId="000008ED">
      <w:pPr>
        <w:numPr>
          <w:ilvl w:val="0"/>
          <w:numId w:val="64"/>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br w:type="textWrapping"/>
      </w:r>
    </w:p>
    <w:p w:rsidR="00000000" w:rsidDel="00000000" w:rsidP="00000000" w:rsidRDefault="00000000" w:rsidRPr="00000000" w14:paraId="000008EE">
      <w:pPr>
        <w:numPr>
          <w:ilvl w:val="1"/>
          <w:numId w:val="64"/>
        </w:numPr>
        <w:pBdr>
          <w:top w:color="auto" w:space="0" w:sz="0" w:val="none"/>
          <w:bottom w:color="auto" w:space="0" w:sz="0" w:val="none"/>
          <w:right w:color="auto" w:space="0" w:sz="0" w:val="none"/>
          <w:between w:color="auto" w:space="0" w:sz="0" w:val="none"/>
        </w:pBdr>
        <w:spacing w:after="0" w:afterAutospacing="0" w:lineRule="auto"/>
        <w:ind w:left="1440" w:hanging="360"/>
      </w:pPr>
      <w:r w:rsidDel="00000000" w:rsidR="00000000" w:rsidRPr="00000000">
        <w:rPr>
          <w:sz w:val="24"/>
          <w:szCs w:val="24"/>
          <w:rtl w:val="0"/>
        </w:rPr>
        <w:t xml:space="preserve">Run antivirus or anti-spyware scans.</w:t>
      </w:r>
    </w:p>
    <w:p w:rsidR="00000000" w:rsidDel="00000000" w:rsidP="00000000" w:rsidRDefault="00000000" w:rsidRPr="00000000" w14:paraId="000008EF">
      <w:pPr>
        <w:numPr>
          <w:ilvl w:val="1"/>
          <w:numId w:val="64"/>
        </w:numPr>
        <w:pBdr>
          <w:top w:color="auto" w:space="0" w:sz="0" w:val="none"/>
          <w:bottom w:color="auto" w:space="0" w:sz="0" w:val="none"/>
          <w:right w:color="auto" w:space="0" w:sz="0" w:val="none"/>
          <w:between w:color="auto" w:space="0" w:sz="0" w:val="none"/>
        </w:pBdr>
        <w:spacing w:after="0" w:afterAutospacing="0" w:lineRule="auto"/>
        <w:ind w:left="1440" w:hanging="360"/>
      </w:pPr>
      <w:r w:rsidDel="00000000" w:rsidR="00000000" w:rsidRPr="00000000">
        <w:rPr>
          <w:sz w:val="24"/>
          <w:szCs w:val="24"/>
          <w:rtl w:val="0"/>
        </w:rPr>
        <w:t xml:space="preserve">If you suspect your device is compromised, consult a digital forensic specialist.</w:t>
      </w:r>
    </w:p>
    <w:p w:rsidR="00000000" w:rsidDel="00000000" w:rsidP="00000000" w:rsidRDefault="00000000" w:rsidRPr="00000000" w14:paraId="000008F0">
      <w:pPr>
        <w:numPr>
          <w:ilvl w:val="0"/>
          <w:numId w:val="346"/>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Children's Devices</w:t>
      </w:r>
    </w:p>
    <w:p w:rsidR="00000000" w:rsidDel="00000000" w:rsidP="00000000" w:rsidRDefault="00000000" w:rsidRPr="00000000" w14:paraId="000008F1">
      <w:pPr>
        <w:numPr>
          <w:ilvl w:val="0"/>
          <w:numId w:val="337"/>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br w:type="textWrapping"/>
      </w:r>
    </w:p>
    <w:p w:rsidR="00000000" w:rsidDel="00000000" w:rsidP="00000000" w:rsidRDefault="00000000" w:rsidRPr="00000000" w14:paraId="000008F2">
      <w:pPr>
        <w:numPr>
          <w:ilvl w:val="1"/>
          <w:numId w:val="337"/>
        </w:numPr>
        <w:pBdr>
          <w:top w:color="auto" w:space="0" w:sz="0" w:val="none"/>
          <w:bottom w:color="auto" w:space="0" w:sz="0" w:val="none"/>
          <w:right w:color="auto" w:space="0" w:sz="0" w:val="none"/>
          <w:between w:color="auto" w:space="0" w:sz="0" w:val="none"/>
        </w:pBdr>
        <w:spacing w:after="0" w:afterAutospacing="0" w:lineRule="auto"/>
        <w:ind w:left="1440" w:hanging="360"/>
      </w:pPr>
      <w:r w:rsidDel="00000000" w:rsidR="00000000" w:rsidRPr="00000000">
        <w:rPr>
          <w:sz w:val="24"/>
          <w:szCs w:val="24"/>
          <w:rtl w:val="0"/>
        </w:rPr>
        <w:t xml:space="preserve">Check if ex installed location trackers or parental control apps to spy on you.</w:t>
      </w:r>
    </w:p>
    <w:p w:rsidR="00000000" w:rsidDel="00000000" w:rsidP="00000000" w:rsidRDefault="00000000" w:rsidRPr="00000000" w14:paraId="000008F3">
      <w:pPr>
        <w:numPr>
          <w:ilvl w:val="1"/>
          <w:numId w:val="337"/>
        </w:numPr>
        <w:pBdr>
          <w:top w:color="auto" w:space="0" w:sz="0" w:val="none"/>
          <w:bottom w:color="auto" w:space="0" w:sz="0" w:val="none"/>
          <w:right w:color="auto" w:space="0" w:sz="0" w:val="none"/>
          <w:between w:color="auto" w:space="0" w:sz="0" w:val="none"/>
        </w:pBdr>
        <w:spacing w:after="0" w:afterAutospacing="0" w:lineRule="auto"/>
        <w:ind w:left="1440" w:hanging="360"/>
      </w:pPr>
      <w:r w:rsidDel="00000000" w:rsidR="00000000" w:rsidRPr="00000000">
        <w:rPr>
          <w:sz w:val="24"/>
          <w:szCs w:val="24"/>
          <w:rtl w:val="0"/>
        </w:rPr>
        <w:t xml:space="preserve">Evaluate whether to supply your child with a different device or limit your ex's tampering.</w:t>
      </w:r>
    </w:p>
    <w:p w:rsidR="00000000" w:rsidDel="00000000" w:rsidP="00000000" w:rsidRDefault="00000000" w:rsidRPr="00000000" w14:paraId="000008F4">
      <w:pPr>
        <w:numPr>
          <w:ilvl w:val="0"/>
          <w:numId w:val="426"/>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Backup and Evidence</w:t>
      </w:r>
    </w:p>
    <w:p w:rsidR="00000000" w:rsidDel="00000000" w:rsidP="00000000" w:rsidRDefault="00000000" w:rsidRPr="00000000" w14:paraId="000008F5">
      <w:pPr>
        <w:numPr>
          <w:ilvl w:val="0"/>
          <w:numId w:val="98"/>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br w:type="textWrapping"/>
      </w:r>
    </w:p>
    <w:p w:rsidR="00000000" w:rsidDel="00000000" w:rsidP="00000000" w:rsidRDefault="00000000" w:rsidRPr="00000000" w14:paraId="000008F6">
      <w:pPr>
        <w:numPr>
          <w:ilvl w:val="1"/>
          <w:numId w:val="98"/>
        </w:numPr>
        <w:pBdr>
          <w:top w:color="auto" w:space="0" w:sz="0" w:val="none"/>
          <w:bottom w:color="auto" w:space="0" w:sz="0" w:val="none"/>
          <w:right w:color="auto" w:space="0" w:sz="0" w:val="none"/>
          <w:between w:color="auto" w:space="0" w:sz="0" w:val="none"/>
        </w:pBdr>
        <w:spacing w:after="560" w:lineRule="auto"/>
        <w:ind w:left="1440" w:hanging="360"/>
      </w:pPr>
      <w:r w:rsidDel="00000000" w:rsidR="00000000" w:rsidRPr="00000000">
        <w:rPr>
          <w:sz w:val="24"/>
          <w:szCs w:val="24"/>
          <w:rtl w:val="0"/>
        </w:rPr>
        <w:t xml:space="preserve">If you catch harassment or impersonation, screenshot, store, or print as proof.</w:t>
      </w:r>
    </w:p>
    <w:p w:rsidR="00000000" w:rsidDel="00000000" w:rsidP="00000000" w:rsidRDefault="00000000" w:rsidRPr="00000000" w14:paraId="000008F7">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26"/>
          <w:szCs w:val="26"/>
        </w:rPr>
      </w:pPr>
      <w:bookmarkStart w:colFirst="0" w:colLast="0" w:name="_itbw4dx3t1xi" w:id="414"/>
      <w:bookmarkEnd w:id="414"/>
      <w:r w:rsidDel="00000000" w:rsidR="00000000" w:rsidRPr="00000000">
        <w:rPr>
          <w:b w:val="1"/>
          <w:color w:val="000000"/>
          <w:sz w:val="26"/>
          <w:szCs w:val="26"/>
          <w:rtl w:val="0"/>
        </w:rPr>
        <w:t xml:space="preserve">3C. Property Management and Lien Verification Checklist</w:t>
      </w:r>
    </w:p>
    <w:p w:rsidR="00000000" w:rsidDel="00000000" w:rsidP="00000000" w:rsidRDefault="00000000" w:rsidRPr="00000000" w14:paraId="000008F8">
      <w:pPr>
        <w:numPr>
          <w:ilvl w:val="0"/>
          <w:numId w:val="431"/>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Post-Divorce Title Searches</w:t>
      </w:r>
    </w:p>
    <w:p w:rsidR="00000000" w:rsidDel="00000000" w:rsidP="00000000" w:rsidRDefault="00000000" w:rsidRPr="00000000" w14:paraId="000008F9">
      <w:pPr>
        <w:numPr>
          <w:ilvl w:val="0"/>
          <w:numId w:val="234"/>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br w:type="textWrapping"/>
      </w:r>
    </w:p>
    <w:p w:rsidR="00000000" w:rsidDel="00000000" w:rsidP="00000000" w:rsidRDefault="00000000" w:rsidRPr="00000000" w14:paraId="000008FA">
      <w:pPr>
        <w:numPr>
          <w:ilvl w:val="1"/>
          <w:numId w:val="234"/>
        </w:numPr>
        <w:pBdr>
          <w:top w:color="auto" w:space="0" w:sz="0" w:val="none"/>
          <w:bottom w:color="auto" w:space="0" w:sz="0" w:val="none"/>
          <w:right w:color="auto" w:space="0" w:sz="0" w:val="none"/>
          <w:between w:color="auto" w:space="0" w:sz="0" w:val="none"/>
        </w:pBdr>
        <w:spacing w:after="0" w:afterAutospacing="0" w:lineRule="auto"/>
        <w:ind w:left="1440" w:hanging="360"/>
      </w:pPr>
      <w:r w:rsidDel="00000000" w:rsidR="00000000" w:rsidRPr="00000000">
        <w:rPr>
          <w:sz w:val="24"/>
          <w:szCs w:val="24"/>
          <w:rtl w:val="0"/>
        </w:rPr>
        <w:t xml:space="preserve">Verify the county's land records to ensure your ex removed old liens or that both names are properly transferred.</w:t>
      </w:r>
    </w:p>
    <w:p w:rsidR="00000000" w:rsidDel="00000000" w:rsidP="00000000" w:rsidRDefault="00000000" w:rsidRPr="00000000" w14:paraId="000008FB">
      <w:pPr>
        <w:numPr>
          <w:ilvl w:val="0"/>
          <w:numId w:val="117"/>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Mortgage Refinancing</w:t>
      </w:r>
    </w:p>
    <w:p w:rsidR="00000000" w:rsidDel="00000000" w:rsidP="00000000" w:rsidRDefault="00000000" w:rsidRPr="00000000" w14:paraId="000008FC">
      <w:pPr>
        <w:numPr>
          <w:ilvl w:val="0"/>
          <w:numId w:val="383"/>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br w:type="textWrapping"/>
      </w:r>
    </w:p>
    <w:p w:rsidR="00000000" w:rsidDel="00000000" w:rsidP="00000000" w:rsidRDefault="00000000" w:rsidRPr="00000000" w14:paraId="000008FD">
      <w:pPr>
        <w:numPr>
          <w:ilvl w:val="1"/>
          <w:numId w:val="383"/>
        </w:numPr>
        <w:pBdr>
          <w:top w:color="auto" w:space="0" w:sz="0" w:val="none"/>
          <w:bottom w:color="auto" w:space="0" w:sz="0" w:val="none"/>
          <w:right w:color="auto" w:space="0" w:sz="0" w:val="none"/>
          <w:between w:color="auto" w:space="0" w:sz="0" w:val="none"/>
        </w:pBdr>
        <w:spacing w:after="0" w:afterAutospacing="0" w:lineRule="auto"/>
        <w:ind w:left="1440" w:hanging="360"/>
      </w:pPr>
      <w:r w:rsidDel="00000000" w:rsidR="00000000" w:rsidRPr="00000000">
        <w:rPr>
          <w:sz w:val="24"/>
          <w:szCs w:val="24"/>
          <w:rtl w:val="0"/>
        </w:rPr>
        <w:t xml:space="preserve">If your ex was ordered to refinance in their name alone, confirm with a lender.</w:t>
      </w:r>
    </w:p>
    <w:p w:rsidR="00000000" w:rsidDel="00000000" w:rsidP="00000000" w:rsidRDefault="00000000" w:rsidRPr="00000000" w14:paraId="000008FE">
      <w:pPr>
        <w:numPr>
          <w:ilvl w:val="0"/>
          <w:numId w:val="54"/>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Deed/Title Correction</w:t>
      </w:r>
    </w:p>
    <w:p w:rsidR="00000000" w:rsidDel="00000000" w:rsidP="00000000" w:rsidRDefault="00000000" w:rsidRPr="00000000" w14:paraId="000008FF">
      <w:pPr>
        <w:numPr>
          <w:ilvl w:val="0"/>
          <w:numId w:val="357"/>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br w:type="textWrapping"/>
      </w:r>
    </w:p>
    <w:p w:rsidR="00000000" w:rsidDel="00000000" w:rsidP="00000000" w:rsidRDefault="00000000" w:rsidRPr="00000000" w14:paraId="00000900">
      <w:pPr>
        <w:numPr>
          <w:ilvl w:val="1"/>
          <w:numId w:val="357"/>
        </w:numPr>
        <w:pBdr>
          <w:top w:color="auto" w:space="0" w:sz="0" w:val="none"/>
          <w:bottom w:color="auto" w:space="0" w:sz="0" w:val="none"/>
          <w:right w:color="auto" w:space="0" w:sz="0" w:val="none"/>
          <w:between w:color="auto" w:space="0" w:sz="0" w:val="none"/>
        </w:pBdr>
        <w:spacing w:after="0" w:afterAutospacing="0" w:lineRule="auto"/>
        <w:ind w:left="1440" w:hanging="360"/>
      </w:pPr>
      <w:r w:rsidDel="00000000" w:rsidR="00000000" w:rsidRPr="00000000">
        <w:rPr>
          <w:sz w:val="24"/>
          <w:szCs w:val="24"/>
          <w:rtl w:val="0"/>
        </w:rPr>
        <w:t xml:space="preserve">Ensure your name is added/removed per the final decree.</w:t>
      </w:r>
    </w:p>
    <w:p w:rsidR="00000000" w:rsidDel="00000000" w:rsidP="00000000" w:rsidRDefault="00000000" w:rsidRPr="00000000" w14:paraId="00000901">
      <w:pPr>
        <w:numPr>
          <w:ilvl w:val="1"/>
          <w:numId w:val="357"/>
        </w:numPr>
        <w:pBdr>
          <w:top w:color="auto" w:space="0" w:sz="0" w:val="none"/>
          <w:bottom w:color="auto" w:space="0" w:sz="0" w:val="none"/>
          <w:right w:color="auto" w:space="0" w:sz="0" w:val="none"/>
          <w:between w:color="auto" w:space="0" w:sz="0" w:val="none"/>
        </w:pBdr>
        <w:spacing w:after="0" w:afterAutospacing="0" w:lineRule="auto"/>
        <w:ind w:left="1440" w:hanging="360"/>
      </w:pPr>
      <w:r w:rsidDel="00000000" w:rsidR="00000000" w:rsidRPr="00000000">
        <w:rPr>
          <w:sz w:val="24"/>
          <w:szCs w:val="24"/>
          <w:rtl w:val="0"/>
        </w:rPr>
        <w:t xml:space="preserve">Keep a certified copy of any court order requiring changes.</w:t>
      </w:r>
    </w:p>
    <w:p w:rsidR="00000000" w:rsidDel="00000000" w:rsidP="00000000" w:rsidRDefault="00000000" w:rsidRPr="00000000" w14:paraId="00000902">
      <w:pPr>
        <w:numPr>
          <w:ilvl w:val="0"/>
          <w:numId w:val="223"/>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Encumbrance Follow-Up</w:t>
      </w:r>
    </w:p>
    <w:p w:rsidR="00000000" w:rsidDel="00000000" w:rsidP="00000000" w:rsidRDefault="00000000" w:rsidRPr="00000000" w14:paraId="00000903">
      <w:pPr>
        <w:numPr>
          <w:ilvl w:val="0"/>
          <w:numId w:val="171"/>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br w:type="textWrapping"/>
      </w:r>
    </w:p>
    <w:p w:rsidR="00000000" w:rsidDel="00000000" w:rsidP="00000000" w:rsidRDefault="00000000" w:rsidRPr="00000000" w14:paraId="00000904">
      <w:pPr>
        <w:numPr>
          <w:ilvl w:val="1"/>
          <w:numId w:val="171"/>
        </w:numPr>
        <w:pBdr>
          <w:top w:color="auto" w:space="0" w:sz="0" w:val="none"/>
          <w:bottom w:color="auto" w:space="0" w:sz="0" w:val="none"/>
          <w:right w:color="auto" w:space="0" w:sz="0" w:val="none"/>
          <w:between w:color="auto" w:space="0" w:sz="0" w:val="none"/>
        </w:pBdr>
        <w:spacing w:after="560" w:lineRule="auto"/>
        <w:ind w:left="1440" w:hanging="360"/>
      </w:pPr>
      <w:r w:rsidDel="00000000" w:rsidR="00000000" w:rsidRPr="00000000">
        <w:rPr>
          <w:sz w:val="24"/>
          <w:szCs w:val="24"/>
          <w:rtl w:val="0"/>
        </w:rPr>
        <w:t xml:space="preserve">If the property was in foreclosure or had a second mortgage, confirm final resolutions.</w:t>
      </w:r>
    </w:p>
    <w:p w:rsidR="00000000" w:rsidDel="00000000" w:rsidP="00000000" w:rsidRDefault="00000000" w:rsidRPr="00000000" w14:paraId="00000905">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26"/>
          <w:szCs w:val="26"/>
        </w:rPr>
      </w:pPr>
      <w:bookmarkStart w:colFirst="0" w:colLast="0" w:name="_v81rkeu28xou" w:id="415"/>
      <w:bookmarkEnd w:id="415"/>
      <w:r w:rsidDel="00000000" w:rsidR="00000000" w:rsidRPr="00000000">
        <w:rPr>
          <w:b w:val="1"/>
          <w:color w:val="000000"/>
          <w:sz w:val="26"/>
          <w:szCs w:val="26"/>
          <w:rtl w:val="0"/>
        </w:rPr>
        <w:t xml:space="preserve">3D. Financial Survival After Divorce Checklist</w:t>
      </w:r>
    </w:p>
    <w:p w:rsidR="00000000" w:rsidDel="00000000" w:rsidP="00000000" w:rsidRDefault="00000000" w:rsidRPr="00000000" w14:paraId="00000906">
      <w:pPr>
        <w:numPr>
          <w:ilvl w:val="0"/>
          <w:numId w:val="247"/>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Credit Rehabilitation</w:t>
      </w:r>
    </w:p>
    <w:p w:rsidR="00000000" w:rsidDel="00000000" w:rsidP="00000000" w:rsidRDefault="00000000" w:rsidRPr="00000000" w14:paraId="00000907">
      <w:pPr>
        <w:numPr>
          <w:ilvl w:val="0"/>
          <w:numId w:val="75"/>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br w:type="textWrapping"/>
      </w:r>
    </w:p>
    <w:p w:rsidR="00000000" w:rsidDel="00000000" w:rsidP="00000000" w:rsidRDefault="00000000" w:rsidRPr="00000000" w14:paraId="00000908">
      <w:pPr>
        <w:numPr>
          <w:ilvl w:val="1"/>
          <w:numId w:val="75"/>
        </w:numPr>
        <w:pBdr>
          <w:top w:color="auto" w:space="0" w:sz="0" w:val="none"/>
          <w:bottom w:color="auto" w:space="0" w:sz="0" w:val="none"/>
          <w:right w:color="auto" w:space="0" w:sz="0" w:val="none"/>
          <w:between w:color="auto" w:space="0" w:sz="0" w:val="none"/>
        </w:pBdr>
        <w:spacing w:after="0" w:afterAutospacing="0" w:lineRule="auto"/>
        <w:ind w:left="1440" w:hanging="360"/>
      </w:pPr>
      <w:r w:rsidDel="00000000" w:rsidR="00000000" w:rsidRPr="00000000">
        <w:rPr>
          <w:sz w:val="24"/>
          <w:szCs w:val="24"/>
          <w:rtl w:val="0"/>
        </w:rPr>
        <w:t xml:space="preserve">Dispute erroneous entries and set up payment plans.</w:t>
      </w:r>
    </w:p>
    <w:p w:rsidR="00000000" w:rsidDel="00000000" w:rsidP="00000000" w:rsidRDefault="00000000" w:rsidRPr="00000000" w14:paraId="00000909">
      <w:pPr>
        <w:numPr>
          <w:ilvl w:val="1"/>
          <w:numId w:val="75"/>
        </w:numPr>
        <w:pBdr>
          <w:top w:color="auto" w:space="0" w:sz="0" w:val="none"/>
          <w:bottom w:color="auto" w:space="0" w:sz="0" w:val="none"/>
          <w:right w:color="auto" w:space="0" w:sz="0" w:val="none"/>
          <w:between w:color="auto" w:space="0" w:sz="0" w:val="none"/>
        </w:pBdr>
        <w:spacing w:after="0" w:afterAutospacing="0" w:lineRule="auto"/>
        <w:ind w:left="1440" w:hanging="360"/>
      </w:pPr>
      <w:r w:rsidDel="00000000" w:rsidR="00000000" w:rsidRPr="00000000">
        <w:rPr>
          <w:sz w:val="24"/>
          <w:szCs w:val="24"/>
          <w:rtl w:val="0"/>
        </w:rPr>
        <w:t xml:space="preserve">Consider a secured credit card or small personal loan to build credit.</w:t>
      </w:r>
    </w:p>
    <w:p w:rsidR="00000000" w:rsidDel="00000000" w:rsidP="00000000" w:rsidRDefault="00000000" w:rsidRPr="00000000" w14:paraId="0000090A">
      <w:pPr>
        <w:numPr>
          <w:ilvl w:val="0"/>
          <w:numId w:val="487"/>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Budget Planning</w:t>
      </w:r>
    </w:p>
    <w:p w:rsidR="00000000" w:rsidDel="00000000" w:rsidP="00000000" w:rsidRDefault="00000000" w:rsidRPr="00000000" w14:paraId="0000090B">
      <w:pPr>
        <w:numPr>
          <w:ilvl w:val="0"/>
          <w:numId w:val="458"/>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br w:type="textWrapping"/>
      </w:r>
    </w:p>
    <w:p w:rsidR="00000000" w:rsidDel="00000000" w:rsidP="00000000" w:rsidRDefault="00000000" w:rsidRPr="00000000" w14:paraId="0000090C">
      <w:pPr>
        <w:numPr>
          <w:ilvl w:val="1"/>
          <w:numId w:val="458"/>
        </w:numPr>
        <w:pBdr>
          <w:top w:color="auto" w:space="0" w:sz="0" w:val="none"/>
          <w:bottom w:color="auto" w:space="0" w:sz="0" w:val="none"/>
          <w:right w:color="auto" w:space="0" w:sz="0" w:val="none"/>
          <w:between w:color="auto" w:space="0" w:sz="0" w:val="none"/>
        </w:pBdr>
        <w:spacing w:after="0" w:afterAutospacing="0" w:lineRule="auto"/>
        <w:ind w:left="1440" w:hanging="360"/>
      </w:pPr>
      <w:r w:rsidDel="00000000" w:rsidR="00000000" w:rsidRPr="00000000">
        <w:rPr>
          <w:sz w:val="24"/>
          <w:szCs w:val="24"/>
          <w:rtl w:val="0"/>
        </w:rPr>
        <w:t xml:space="preserve">List all monthly expenses, compare to your stable income or child/spousal support.</w:t>
      </w:r>
    </w:p>
    <w:p w:rsidR="00000000" w:rsidDel="00000000" w:rsidP="00000000" w:rsidRDefault="00000000" w:rsidRPr="00000000" w14:paraId="0000090D">
      <w:pPr>
        <w:numPr>
          <w:ilvl w:val="1"/>
          <w:numId w:val="458"/>
        </w:numPr>
        <w:pBdr>
          <w:top w:color="auto" w:space="0" w:sz="0" w:val="none"/>
          <w:bottom w:color="auto" w:space="0" w:sz="0" w:val="none"/>
          <w:right w:color="auto" w:space="0" w:sz="0" w:val="none"/>
          <w:between w:color="auto" w:space="0" w:sz="0" w:val="none"/>
        </w:pBdr>
        <w:spacing w:after="0" w:afterAutospacing="0" w:lineRule="auto"/>
        <w:ind w:left="1440" w:hanging="360"/>
      </w:pPr>
      <w:r w:rsidDel="00000000" w:rsidR="00000000" w:rsidRPr="00000000">
        <w:rPr>
          <w:sz w:val="24"/>
          <w:szCs w:val="24"/>
          <w:rtl w:val="0"/>
        </w:rPr>
        <w:t xml:space="preserve">Tweak if negative cash flow emerges.</w:t>
      </w:r>
    </w:p>
    <w:p w:rsidR="00000000" w:rsidDel="00000000" w:rsidP="00000000" w:rsidRDefault="00000000" w:rsidRPr="00000000" w14:paraId="0000090E">
      <w:pPr>
        <w:numPr>
          <w:ilvl w:val="0"/>
          <w:numId w:val="250"/>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Child/Spousal Support Monitoring</w:t>
      </w:r>
    </w:p>
    <w:p w:rsidR="00000000" w:rsidDel="00000000" w:rsidP="00000000" w:rsidRDefault="00000000" w:rsidRPr="00000000" w14:paraId="0000090F">
      <w:pPr>
        <w:numPr>
          <w:ilvl w:val="0"/>
          <w:numId w:val="240"/>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br w:type="textWrapping"/>
      </w:r>
    </w:p>
    <w:p w:rsidR="00000000" w:rsidDel="00000000" w:rsidP="00000000" w:rsidRDefault="00000000" w:rsidRPr="00000000" w14:paraId="00000910">
      <w:pPr>
        <w:numPr>
          <w:ilvl w:val="1"/>
          <w:numId w:val="240"/>
        </w:numPr>
        <w:pBdr>
          <w:top w:color="auto" w:space="0" w:sz="0" w:val="none"/>
          <w:bottom w:color="auto" w:space="0" w:sz="0" w:val="none"/>
          <w:right w:color="auto" w:space="0" w:sz="0" w:val="none"/>
          <w:between w:color="auto" w:space="0" w:sz="0" w:val="none"/>
        </w:pBdr>
        <w:spacing w:after="0" w:afterAutospacing="0" w:lineRule="auto"/>
        <w:ind w:left="1440" w:hanging="360"/>
      </w:pPr>
      <w:r w:rsidDel="00000000" w:rsidR="00000000" w:rsidRPr="00000000">
        <w:rPr>
          <w:sz w:val="24"/>
          <w:szCs w:val="24"/>
          <w:rtl w:val="0"/>
        </w:rPr>
        <w:t xml:space="preserve">Track due dates, amounts paid or missed.</w:t>
      </w:r>
    </w:p>
    <w:p w:rsidR="00000000" w:rsidDel="00000000" w:rsidP="00000000" w:rsidRDefault="00000000" w:rsidRPr="00000000" w14:paraId="00000911">
      <w:pPr>
        <w:numPr>
          <w:ilvl w:val="1"/>
          <w:numId w:val="240"/>
        </w:numPr>
        <w:pBdr>
          <w:top w:color="auto" w:space="0" w:sz="0" w:val="none"/>
          <w:bottom w:color="auto" w:space="0" w:sz="0" w:val="none"/>
          <w:right w:color="auto" w:space="0" w:sz="0" w:val="none"/>
          <w:between w:color="auto" w:space="0" w:sz="0" w:val="none"/>
        </w:pBdr>
        <w:spacing w:after="0" w:afterAutospacing="0" w:lineRule="auto"/>
        <w:ind w:left="1440" w:hanging="360"/>
      </w:pPr>
      <w:r w:rsidDel="00000000" w:rsidR="00000000" w:rsidRPr="00000000">
        <w:rPr>
          <w:sz w:val="24"/>
          <w:szCs w:val="24"/>
          <w:rtl w:val="0"/>
        </w:rPr>
        <w:t xml:space="preserve">If ex fails to pay, consult child support enforcement or your attorney.</w:t>
      </w:r>
    </w:p>
    <w:p w:rsidR="00000000" w:rsidDel="00000000" w:rsidP="00000000" w:rsidRDefault="00000000" w:rsidRPr="00000000" w14:paraId="00000912">
      <w:pPr>
        <w:numPr>
          <w:ilvl w:val="0"/>
          <w:numId w:val="390"/>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Insurance and Benefits</w:t>
      </w:r>
    </w:p>
    <w:p w:rsidR="00000000" w:rsidDel="00000000" w:rsidP="00000000" w:rsidRDefault="00000000" w:rsidRPr="00000000" w14:paraId="00000913">
      <w:pPr>
        <w:numPr>
          <w:ilvl w:val="0"/>
          <w:numId w:val="447"/>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br w:type="textWrapping"/>
      </w:r>
    </w:p>
    <w:p w:rsidR="00000000" w:rsidDel="00000000" w:rsidP="00000000" w:rsidRDefault="00000000" w:rsidRPr="00000000" w14:paraId="00000914">
      <w:pPr>
        <w:numPr>
          <w:ilvl w:val="1"/>
          <w:numId w:val="447"/>
        </w:numPr>
        <w:pBdr>
          <w:top w:color="auto" w:space="0" w:sz="0" w:val="none"/>
          <w:bottom w:color="auto" w:space="0" w:sz="0" w:val="none"/>
          <w:right w:color="auto" w:space="0" w:sz="0" w:val="none"/>
          <w:between w:color="auto" w:space="0" w:sz="0" w:val="none"/>
        </w:pBdr>
        <w:spacing w:after="0" w:afterAutospacing="0" w:lineRule="auto"/>
        <w:ind w:left="1440" w:hanging="360"/>
      </w:pPr>
      <w:r w:rsidDel="00000000" w:rsidR="00000000" w:rsidRPr="00000000">
        <w:rPr>
          <w:sz w:val="24"/>
          <w:szCs w:val="24"/>
          <w:rtl w:val="0"/>
        </w:rPr>
        <w:t xml:space="preserve">Update health coverage if you were on your ex's plan.</w:t>
      </w:r>
    </w:p>
    <w:p w:rsidR="00000000" w:rsidDel="00000000" w:rsidP="00000000" w:rsidRDefault="00000000" w:rsidRPr="00000000" w14:paraId="00000915">
      <w:pPr>
        <w:numPr>
          <w:ilvl w:val="1"/>
          <w:numId w:val="447"/>
        </w:numPr>
        <w:pBdr>
          <w:top w:color="auto" w:space="0" w:sz="0" w:val="none"/>
          <w:bottom w:color="auto" w:space="0" w:sz="0" w:val="none"/>
          <w:right w:color="auto" w:space="0" w:sz="0" w:val="none"/>
          <w:between w:color="auto" w:space="0" w:sz="0" w:val="none"/>
        </w:pBdr>
        <w:spacing w:after="560" w:lineRule="auto"/>
        <w:ind w:left="1440" w:hanging="360"/>
      </w:pPr>
      <w:r w:rsidDel="00000000" w:rsidR="00000000" w:rsidRPr="00000000">
        <w:rPr>
          <w:sz w:val="24"/>
          <w:szCs w:val="24"/>
          <w:rtl w:val="0"/>
        </w:rPr>
        <w:t xml:space="preserve">Review life insurance beneficiaries to avoid your ex controlling them if you remarry or want a different arrangement.</w:t>
      </w:r>
    </w:p>
    <w:p w:rsidR="00000000" w:rsidDel="00000000" w:rsidP="00000000" w:rsidRDefault="00000000" w:rsidRPr="00000000" w14:paraId="00000916">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26"/>
          <w:szCs w:val="26"/>
        </w:rPr>
      </w:pPr>
      <w:bookmarkStart w:colFirst="0" w:colLast="0" w:name="_euia03qt6iw6" w:id="416"/>
      <w:bookmarkEnd w:id="416"/>
      <w:r w:rsidDel="00000000" w:rsidR="00000000" w:rsidRPr="00000000">
        <w:rPr>
          <w:b w:val="1"/>
          <w:color w:val="000000"/>
          <w:sz w:val="26"/>
          <w:szCs w:val="26"/>
          <w:rtl w:val="0"/>
        </w:rPr>
        <w:t xml:space="preserve">3E. Self-Care and Mental Health Checklist</w:t>
      </w:r>
    </w:p>
    <w:p w:rsidR="00000000" w:rsidDel="00000000" w:rsidP="00000000" w:rsidRDefault="00000000" w:rsidRPr="00000000" w14:paraId="00000917">
      <w:pPr>
        <w:numPr>
          <w:ilvl w:val="0"/>
          <w:numId w:val="88"/>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Therapy Engagement</w:t>
      </w:r>
    </w:p>
    <w:p w:rsidR="00000000" w:rsidDel="00000000" w:rsidP="00000000" w:rsidRDefault="00000000" w:rsidRPr="00000000" w14:paraId="00000918">
      <w:pPr>
        <w:numPr>
          <w:ilvl w:val="0"/>
          <w:numId w:val="167"/>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br w:type="textWrapping"/>
      </w:r>
    </w:p>
    <w:p w:rsidR="00000000" w:rsidDel="00000000" w:rsidP="00000000" w:rsidRDefault="00000000" w:rsidRPr="00000000" w14:paraId="00000919">
      <w:pPr>
        <w:numPr>
          <w:ilvl w:val="1"/>
          <w:numId w:val="167"/>
        </w:numPr>
        <w:pBdr>
          <w:top w:color="auto" w:space="0" w:sz="0" w:val="none"/>
          <w:bottom w:color="auto" w:space="0" w:sz="0" w:val="none"/>
          <w:right w:color="auto" w:space="0" w:sz="0" w:val="none"/>
          <w:between w:color="auto" w:space="0" w:sz="0" w:val="none"/>
        </w:pBdr>
        <w:spacing w:after="0" w:afterAutospacing="0" w:lineRule="auto"/>
        <w:ind w:left="1440" w:hanging="360"/>
      </w:pPr>
      <w:r w:rsidDel="00000000" w:rsidR="00000000" w:rsidRPr="00000000">
        <w:rPr>
          <w:sz w:val="24"/>
          <w:szCs w:val="24"/>
          <w:rtl w:val="0"/>
        </w:rPr>
        <w:t xml:space="preserve">Schedule weekly or biweekly sessions, note goals for each session.</w:t>
      </w:r>
    </w:p>
    <w:p w:rsidR="00000000" w:rsidDel="00000000" w:rsidP="00000000" w:rsidRDefault="00000000" w:rsidRPr="00000000" w14:paraId="0000091A">
      <w:pPr>
        <w:numPr>
          <w:ilvl w:val="1"/>
          <w:numId w:val="167"/>
        </w:numPr>
        <w:pBdr>
          <w:top w:color="auto" w:space="0" w:sz="0" w:val="none"/>
          <w:bottom w:color="auto" w:space="0" w:sz="0" w:val="none"/>
          <w:right w:color="auto" w:space="0" w:sz="0" w:val="none"/>
          <w:between w:color="auto" w:space="0" w:sz="0" w:val="none"/>
        </w:pBdr>
        <w:spacing w:after="0" w:afterAutospacing="0" w:lineRule="auto"/>
        <w:ind w:left="1440" w:hanging="360"/>
      </w:pPr>
      <w:r w:rsidDel="00000000" w:rsidR="00000000" w:rsidRPr="00000000">
        <w:rPr>
          <w:sz w:val="24"/>
          <w:szCs w:val="24"/>
          <w:rtl w:val="0"/>
        </w:rPr>
        <w:t xml:space="preserve">Keep track of mental health improvements or triggers in a short journal.</w:t>
      </w:r>
    </w:p>
    <w:p w:rsidR="00000000" w:rsidDel="00000000" w:rsidP="00000000" w:rsidRDefault="00000000" w:rsidRPr="00000000" w14:paraId="0000091B">
      <w:pPr>
        <w:numPr>
          <w:ilvl w:val="0"/>
          <w:numId w:val="92"/>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Daily Stress Reduction</w:t>
      </w:r>
    </w:p>
    <w:p w:rsidR="00000000" w:rsidDel="00000000" w:rsidP="00000000" w:rsidRDefault="00000000" w:rsidRPr="00000000" w14:paraId="0000091C">
      <w:pPr>
        <w:numPr>
          <w:ilvl w:val="0"/>
          <w:numId w:val="261"/>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br w:type="textWrapping"/>
      </w:r>
    </w:p>
    <w:p w:rsidR="00000000" w:rsidDel="00000000" w:rsidP="00000000" w:rsidRDefault="00000000" w:rsidRPr="00000000" w14:paraId="0000091D">
      <w:pPr>
        <w:numPr>
          <w:ilvl w:val="1"/>
          <w:numId w:val="261"/>
        </w:numPr>
        <w:pBdr>
          <w:top w:color="auto" w:space="0" w:sz="0" w:val="none"/>
          <w:bottom w:color="auto" w:space="0" w:sz="0" w:val="none"/>
          <w:right w:color="auto" w:space="0" w:sz="0" w:val="none"/>
          <w:between w:color="auto" w:space="0" w:sz="0" w:val="none"/>
        </w:pBdr>
        <w:spacing w:after="0" w:afterAutospacing="0" w:lineRule="auto"/>
        <w:ind w:left="1440" w:hanging="360"/>
      </w:pPr>
      <w:r w:rsidDel="00000000" w:rsidR="00000000" w:rsidRPr="00000000">
        <w:rPr>
          <w:sz w:val="24"/>
          <w:szCs w:val="24"/>
          <w:rtl w:val="0"/>
        </w:rPr>
        <w:t xml:space="preserve">10–15 minutes of mindfulness, yoga, or walking.</w:t>
      </w:r>
    </w:p>
    <w:p w:rsidR="00000000" w:rsidDel="00000000" w:rsidP="00000000" w:rsidRDefault="00000000" w:rsidRPr="00000000" w14:paraId="0000091E">
      <w:pPr>
        <w:numPr>
          <w:ilvl w:val="1"/>
          <w:numId w:val="261"/>
        </w:numPr>
        <w:pBdr>
          <w:top w:color="auto" w:space="0" w:sz="0" w:val="none"/>
          <w:bottom w:color="auto" w:space="0" w:sz="0" w:val="none"/>
          <w:right w:color="auto" w:space="0" w:sz="0" w:val="none"/>
          <w:between w:color="auto" w:space="0" w:sz="0" w:val="none"/>
        </w:pBdr>
        <w:spacing w:after="0" w:afterAutospacing="0" w:lineRule="auto"/>
        <w:ind w:left="1440" w:hanging="360"/>
      </w:pPr>
      <w:r w:rsidDel="00000000" w:rsidR="00000000" w:rsidRPr="00000000">
        <w:rPr>
          <w:sz w:val="24"/>
          <w:szCs w:val="24"/>
          <w:rtl w:val="0"/>
        </w:rPr>
        <w:t xml:space="preserve">Affirmations: "I'm progressing. I survived worse. I can do this."</w:t>
      </w:r>
    </w:p>
    <w:p w:rsidR="00000000" w:rsidDel="00000000" w:rsidP="00000000" w:rsidRDefault="00000000" w:rsidRPr="00000000" w14:paraId="0000091F">
      <w:pPr>
        <w:numPr>
          <w:ilvl w:val="0"/>
          <w:numId w:val="204"/>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Boundaries on Negative Input</w:t>
      </w:r>
    </w:p>
    <w:p w:rsidR="00000000" w:rsidDel="00000000" w:rsidP="00000000" w:rsidRDefault="00000000" w:rsidRPr="00000000" w14:paraId="00000920">
      <w:pPr>
        <w:numPr>
          <w:ilvl w:val="0"/>
          <w:numId w:val="136"/>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br w:type="textWrapping"/>
      </w:r>
    </w:p>
    <w:p w:rsidR="00000000" w:rsidDel="00000000" w:rsidP="00000000" w:rsidRDefault="00000000" w:rsidRPr="00000000" w14:paraId="00000921">
      <w:pPr>
        <w:numPr>
          <w:ilvl w:val="1"/>
          <w:numId w:val="136"/>
        </w:numPr>
        <w:pBdr>
          <w:top w:color="auto" w:space="0" w:sz="0" w:val="none"/>
          <w:bottom w:color="auto" w:space="0" w:sz="0" w:val="none"/>
          <w:right w:color="auto" w:space="0" w:sz="0" w:val="none"/>
          <w:between w:color="auto" w:space="0" w:sz="0" w:val="none"/>
        </w:pBdr>
        <w:spacing w:after="0" w:afterAutospacing="0" w:lineRule="auto"/>
        <w:ind w:left="1440" w:hanging="360"/>
      </w:pPr>
      <w:r w:rsidDel="00000000" w:rsidR="00000000" w:rsidRPr="00000000">
        <w:rPr>
          <w:sz w:val="24"/>
          <w:szCs w:val="24"/>
          <w:rtl w:val="0"/>
        </w:rPr>
        <w:t xml:space="preserve">Limit how often you check negative texts/emails from ex.</w:t>
      </w:r>
    </w:p>
    <w:p w:rsidR="00000000" w:rsidDel="00000000" w:rsidP="00000000" w:rsidRDefault="00000000" w:rsidRPr="00000000" w14:paraId="00000922">
      <w:pPr>
        <w:numPr>
          <w:ilvl w:val="1"/>
          <w:numId w:val="136"/>
        </w:numPr>
        <w:pBdr>
          <w:top w:color="auto" w:space="0" w:sz="0" w:val="none"/>
          <w:bottom w:color="auto" w:space="0" w:sz="0" w:val="none"/>
          <w:right w:color="auto" w:space="0" w:sz="0" w:val="none"/>
          <w:between w:color="auto" w:space="0" w:sz="0" w:val="none"/>
        </w:pBdr>
        <w:spacing w:after="0" w:afterAutospacing="0" w:lineRule="auto"/>
        <w:ind w:left="1440" w:hanging="360"/>
      </w:pPr>
      <w:r w:rsidDel="00000000" w:rsidR="00000000" w:rsidRPr="00000000">
        <w:rPr>
          <w:sz w:val="24"/>
          <w:szCs w:val="24"/>
          <w:rtl w:val="0"/>
        </w:rPr>
        <w:t xml:space="preserve">Mute or block social media triggers.</w:t>
      </w:r>
    </w:p>
    <w:p w:rsidR="00000000" w:rsidDel="00000000" w:rsidP="00000000" w:rsidRDefault="00000000" w:rsidRPr="00000000" w14:paraId="00000923">
      <w:pPr>
        <w:numPr>
          <w:ilvl w:val="0"/>
          <w:numId w:val="273"/>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Hobbies/Positivity</w:t>
      </w:r>
    </w:p>
    <w:p w:rsidR="00000000" w:rsidDel="00000000" w:rsidP="00000000" w:rsidRDefault="00000000" w:rsidRPr="00000000" w14:paraId="00000924">
      <w:pPr>
        <w:numPr>
          <w:ilvl w:val="0"/>
          <w:numId w:val="270"/>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br w:type="textWrapping"/>
      </w:r>
    </w:p>
    <w:p w:rsidR="00000000" w:rsidDel="00000000" w:rsidP="00000000" w:rsidRDefault="00000000" w:rsidRPr="00000000" w14:paraId="00000925">
      <w:pPr>
        <w:numPr>
          <w:ilvl w:val="1"/>
          <w:numId w:val="270"/>
        </w:numPr>
        <w:pBdr>
          <w:top w:color="auto" w:space="0" w:sz="0" w:val="none"/>
          <w:bottom w:color="auto" w:space="0" w:sz="0" w:val="none"/>
          <w:right w:color="auto" w:space="0" w:sz="0" w:val="none"/>
          <w:between w:color="auto" w:space="0" w:sz="0" w:val="none"/>
        </w:pBdr>
        <w:spacing w:after="0" w:afterAutospacing="0" w:lineRule="auto"/>
        <w:ind w:left="1440" w:hanging="360"/>
      </w:pPr>
      <w:r w:rsidDel="00000000" w:rsidR="00000000" w:rsidRPr="00000000">
        <w:rPr>
          <w:sz w:val="24"/>
          <w:szCs w:val="24"/>
          <w:rtl w:val="0"/>
        </w:rPr>
        <w:t xml:space="preserve">At least once a week, do something purely enjoyable: painting, music, journaling, or reading uplifting books.</w:t>
      </w:r>
    </w:p>
    <w:p w:rsidR="00000000" w:rsidDel="00000000" w:rsidP="00000000" w:rsidRDefault="00000000" w:rsidRPr="00000000" w14:paraId="00000926">
      <w:pPr>
        <w:numPr>
          <w:ilvl w:val="1"/>
          <w:numId w:val="270"/>
        </w:numPr>
        <w:pBdr>
          <w:top w:color="auto" w:space="0" w:sz="0" w:val="none"/>
          <w:bottom w:color="auto" w:space="0" w:sz="0" w:val="none"/>
          <w:right w:color="auto" w:space="0" w:sz="0" w:val="none"/>
          <w:between w:color="auto" w:space="0" w:sz="0" w:val="none"/>
        </w:pBdr>
        <w:spacing w:after="560" w:lineRule="auto"/>
        <w:ind w:left="1440" w:hanging="360"/>
      </w:pPr>
      <w:r w:rsidDel="00000000" w:rsidR="00000000" w:rsidRPr="00000000">
        <w:rPr>
          <w:sz w:val="24"/>
          <w:szCs w:val="24"/>
          <w:rtl w:val="0"/>
        </w:rPr>
        <w:t xml:space="preserve">Reward small victories—like finishing a round of paperwork or attending a hearing without a meltdown.</w:t>
      </w:r>
    </w:p>
    <w:p w:rsidR="00000000" w:rsidDel="00000000" w:rsidP="00000000" w:rsidRDefault="00000000" w:rsidRPr="00000000" w14:paraId="00000927">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26"/>
          <w:szCs w:val="26"/>
        </w:rPr>
      </w:pPr>
      <w:bookmarkStart w:colFirst="0" w:colLast="0" w:name="_ovag8qvv8w9" w:id="417"/>
      <w:bookmarkEnd w:id="417"/>
      <w:r w:rsidDel="00000000" w:rsidR="00000000" w:rsidRPr="00000000">
        <w:rPr>
          <w:b w:val="1"/>
          <w:color w:val="000000"/>
          <w:sz w:val="26"/>
          <w:szCs w:val="26"/>
          <w:rtl w:val="0"/>
        </w:rPr>
        <w:t xml:space="preserve">3F. Moving Out / Transition Checklist</w:t>
      </w:r>
    </w:p>
    <w:p w:rsidR="00000000" w:rsidDel="00000000" w:rsidP="00000000" w:rsidRDefault="00000000" w:rsidRPr="00000000" w14:paraId="00000928">
      <w:pPr>
        <w:numPr>
          <w:ilvl w:val="0"/>
          <w:numId w:val="418"/>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Inventory</w:t>
      </w:r>
    </w:p>
    <w:p w:rsidR="00000000" w:rsidDel="00000000" w:rsidP="00000000" w:rsidRDefault="00000000" w:rsidRPr="00000000" w14:paraId="00000929">
      <w:pPr>
        <w:numPr>
          <w:ilvl w:val="0"/>
          <w:numId w:val="168"/>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br w:type="textWrapping"/>
      </w:r>
    </w:p>
    <w:p w:rsidR="00000000" w:rsidDel="00000000" w:rsidP="00000000" w:rsidRDefault="00000000" w:rsidRPr="00000000" w14:paraId="0000092A">
      <w:pPr>
        <w:numPr>
          <w:ilvl w:val="1"/>
          <w:numId w:val="168"/>
        </w:numPr>
        <w:pBdr>
          <w:top w:color="auto" w:space="0" w:sz="0" w:val="none"/>
          <w:bottom w:color="auto" w:space="0" w:sz="0" w:val="none"/>
          <w:right w:color="auto" w:space="0" w:sz="0" w:val="none"/>
          <w:between w:color="auto" w:space="0" w:sz="0" w:val="none"/>
        </w:pBdr>
        <w:spacing w:after="0" w:afterAutospacing="0" w:lineRule="auto"/>
        <w:ind w:left="1440" w:hanging="360"/>
      </w:pPr>
      <w:r w:rsidDel="00000000" w:rsidR="00000000" w:rsidRPr="00000000">
        <w:rPr>
          <w:sz w:val="24"/>
          <w:szCs w:val="24"/>
          <w:rtl w:val="0"/>
        </w:rPr>
        <w:t xml:space="preserve">Document your personal property: electronics, clothes, sentimental items.</w:t>
      </w:r>
    </w:p>
    <w:p w:rsidR="00000000" w:rsidDel="00000000" w:rsidP="00000000" w:rsidRDefault="00000000" w:rsidRPr="00000000" w14:paraId="0000092B">
      <w:pPr>
        <w:numPr>
          <w:ilvl w:val="1"/>
          <w:numId w:val="168"/>
        </w:numPr>
        <w:pBdr>
          <w:top w:color="auto" w:space="0" w:sz="0" w:val="none"/>
          <w:bottom w:color="auto" w:space="0" w:sz="0" w:val="none"/>
          <w:right w:color="auto" w:space="0" w:sz="0" w:val="none"/>
          <w:between w:color="auto" w:space="0" w:sz="0" w:val="none"/>
        </w:pBdr>
        <w:spacing w:after="0" w:afterAutospacing="0" w:lineRule="auto"/>
        <w:ind w:left="1440" w:hanging="360"/>
      </w:pPr>
      <w:r w:rsidDel="00000000" w:rsidR="00000000" w:rsidRPr="00000000">
        <w:rPr>
          <w:sz w:val="24"/>
          <w:szCs w:val="24"/>
          <w:rtl w:val="0"/>
        </w:rPr>
        <w:t xml:space="preserve">Photograph items if ex is prone to hiding/destroying them.</w:t>
      </w:r>
    </w:p>
    <w:p w:rsidR="00000000" w:rsidDel="00000000" w:rsidP="00000000" w:rsidRDefault="00000000" w:rsidRPr="00000000" w14:paraId="0000092C">
      <w:pPr>
        <w:numPr>
          <w:ilvl w:val="0"/>
          <w:numId w:val="166"/>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Utility Transfers</w:t>
      </w:r>
    </w:p>
    <w:p w:rsidR="00000000" w:rsidDel="00000000" w:rsidP="00000000" w:rsidRDefault="00000000" w:rsidRPr="00000000" w14:paraId="0000092D">
      <w:pPr>
        <w:numPr>
          <w:ilvl w:val="0"/>
          <w:numId w:val="285"/>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br w:type="textWrapping"/>
      </w:r>
    </w:p>
    <w:p w:rsidR="00000000" w:rsidDel="00000000" w:rsidP="00000000" w:rsidRDefault="00000000" w:rsidRPr="00000000" w14:paraId="0000092E">
      <w:pPr>
        <w:numPr>
          <w:ilvl w:val="1"/>
          <w:numId w:val="285"/>
        </w:numPr>
        <w:pBdr>
          <w:top w:color="auto" w:space="0" w:sz="0" w:val="none"/>
          <w:bottom w:color="auto" w:space="0" w:sz="0" w:val="none"/>
          <w:right w:color="auto" w:space="0" w:sz="0" w:val="none"/>
          <w:between w:color="auto" w:space="0" w:sz="0" w:val="none"/>
        </w:pBdr>
        <w:spacing w:after="0" w:afterAutospacing="0" w:lineRule="auto"/>
        <w:ind w:left="1440" w:hanging="360"/>
      </w:pPr>
      <w:r w:rsidDel="00000000" w:rsidR="00000000" w:rsidRPr="00000000">
        <w:rPr>
          <w:sz w:val="24"/>
          <w:szCs w:val="24"/>
          <w:rtl w:val="0"/>
        </w:rPr>
        <w:t xml:space="preserve">Update or cancel utilities in your name: water, electricity, internet.</w:t>
      </w:r>
    </w:p>
    <w:p w:rsidR="00000000" w:rsidDel="00000000" w:rsidP="00000000" w:rsidRDefault="00000000" w:rsidRPr="00000000" w14:paraId="0000092F">
      <w:pPr>
        <w:numPr>
          <w:ilvl w:val="1"/>
          <w:numId w:val="285"/>
        </w:numPr>
        <w:pBdr>
          <w:top w:color="auto" w:space="0" w:sz="0" w:val="none"/>
          <w:bottom w:color="auto" w:space="0" w:sz="0" w:val="none"/>
          <w:right w:color="auto" w:space="0" w:sz="0" w:val="none"/>
          <w:between w:color="auto" w:space="0" w:sz="0" w:val="none"/>
        </w:pBdr>
        <w:spacing w:after="0" w:afterAutospacing="0" w:lineRule="auto"/>
        <w:ind w:left="1440" w:hanging="360"/>
      </w:pPr>
      <w:r w:rsidDel="00000000" w:rsidR="00000000" w:rsidRPr="00000000">
        <w:rPr>
          <w:sz w:val="24"/>
          <w:szCs w:val="24"/>
          <w:rtl w:val="0"/>
        </w:rPr>
        <w:t xml:space="preserve">If your ex is taking over the marital home, confirm the accounts are changed to their name.</w:t>
      </w:r>
    </w:p>
    <w:p w:rsidR="00000000" w:rsidDel="00000000" w:rsidP="00000000" w:rsidRDefault="00000000" w:rsidRPr="00000000" w14:paraId="00000930">
      <w:pPr>
        <w:numPr>
          <w:ilvl w:val="0"/>
          <w:numId w:val="129"/>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Address Change</w:t>
      </w:r>
    </w:p>
    <w:p w:rsidR="00000000" w:rsidDel="00000000" w:rsidP="00000000" w:rsidRDefault="00000000" w:rsidRPr="00000000" w14:paraId="00000931">
      <w:pPr>
        <w:numPr>
          <w:ilvl w:val="0"/>
          <w:numId w:val="470"/>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br w:type="textWrapping"/>
      </w:r>
    </w:p>
    <w:p w:rsidR="00000000" w:rsidDel="00000000" w:rsidP="00000000" w:rsidRDefault="00000000" w:rsidRPr="00000000" w14:paraId="00000932">
      <w:pPr>
        <w:numPr>
          <w:ilvl w:val="1"/>
          <w:numId w:val="470"/>
        </w:numPr>
        <w:pBdr>
          <w:top w:color="auto" w:space="0" w:sz="0" w:val="none"/>
          <w:bottom w:color="auto" w:space="0" w:sz="0" w:val="none"/>
          <w:right w:color="auto" w:space="0" w:sz="0" w:val="none"/>
          <w:between w:color="auto" w:space="0" w:sz="0" w:val="none"/>
        </w:pBdr>
        <w:spacing w:after="0" w:afterAutospacing="0" w:lineRule="auto"/>
        <w:ind w:left="1440" w:hanging="360"/>
      </w:pPr>
      <w:r w:rsidDel="00000000" w:rsidR="00000000" w:rsidRPr="00000000">
        <w:rPr>
          <w:sz w:val="24"/>
          <w:szCs w:val="24"/>
          <w:rtl w:val="0"/>
        </w:rPr>
        <w:t xml:space="preserve">Notify post office, banks, insurance, IRS or relevant tax authority, child's school, doctors, and friends.</w:t>
      </w:r>
    </w:p>
    <w:p w:rsidR="00000000" w:rsidDel="00000000" w:rsidP="00000000" w:rsidRDefault="00000000" w:rsidRPr="00000000" w14:paraId="00000933">
      <w:pPr>
        <w:numPr>
          <w:ilvl w:val="1"/>
          <w:numId w:val="470"/>
        </w:numPr>
        <w:pBdr>
          <w:top w:color="auto" w:space="0" w:sz="0" w:val="none"/>
          <w:bottom w:color="auto" w:space="0" w:sz="0" w:val="none"/>
          <w:right w:color="auto" w:space="0" w:sz="0" w:val="none"/>
          <w:between w:color="auto" w:space="0" w:sz="0" w:val="none"/>
        </w:pBdr>
        <w:spacing w:after="0" w:afterAutospacing="0" w:lineRule="auto"/>
        <w:ind w:left="1440" w:hanging="360"/>
      </w:pPr>
      <w:r w:rsidDel="00000000" w:rsidR="00000000" w:rsidRPr="00000000">
        <w:rPr>
          <w:sz w:val="24"/>
          <w:szCs w:val="24"/>
          <w:rtl w:val="0"/>
        </w:rPr>
        <w:t xml:space="preserve">Lock your mailbox or use a P.O. Box if you fear mail interception.</w:t>
      </w:r>
    </w:p>
    <w:p w:rsidR="00000000" w:rsidDel="00000000" w:rsidP="00000000" w:rsidRDefault="00000000" w:rsidRPr="00000000" w14:paraId="00000934">
      <w:pPr>
        <w:numPr>
          <w:ilvl w:val="0"/>
          <w:numId w:val="6"/>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Safe Haven</w:t>
      </w:r>
    </w:p>
    <w:p w:rsidR="00000000" w:rsidDel="00000000" w:rsidP="00000000" w:rsidRDefault="00000000" w:rsidRPr="00000000" w14:paraId="00000935">
      <w:pPr>
        <w:numPr>
          <w:ilvl w:val="0"/>
          <w:numId w:val="151"/>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br w:type="textWrapping"/>
      </w:r>
    </w:p>
    <w:p w:rsidR="00000000" w:rsidDel="00000000" w:rsidP="00000000" w:rsidRDefault="00000000" w:rsidRPr="00000000" w14:paraId="00000936">
      <w:pPr>
        <w:numPr>
          <w:ilvl w:val="1"/>
          <w:numId w:val="151"/>
        </w:numPr>
        <w:pBdr>
          <w:top w:color="auto" w:space="0" w:sz="0" w:val="none"/>
          <w:bottom w:color="auto" w:space="0" w:sz="0" w:val="none"/>
          <w:right w:color="auto" w:space="0" w:sz="0" w:val="none"/>
          <w:between w:color="auto" w:space="0" w:sz="0" w:val="none"/>
        </w:pBdr>
        <w:spacing w:after="0" w:afterAutospacing="0" w:lineRule="auto"/>
        <w:ind w:left="1440" w:hanging="360"/>
      </w:pPr>
      <w:r w:rsidDel="00000000" w:rsidR="00000000" w:rsidRPr="00000000">
        <w:rPr>
          <w:sz w:val="24"/>
          <w:szCs w:val="24"/>
          <w:rtl w:val="0"/>
        </w:rPr>
        <w:t xml:space="preserve">If DV is present, find a safe location first—like a friend's or DV shelter. Move possessions discreetly.</w:t>
      </w:r>
    </w:p>
    <w:p w:rsidR="00000000" w:rsidDel="00000000" w:rsidP="00000000" w:rsidRDefault="00000000" w:rsidRPr="00000000" w14:paraId="00000937">
      <w:pPr>
        <w:numPr>
          <w:ilvl w:val="0"/>
          <w:numId w:val="29"/>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Children's Transition</w:t>
      </w:r>
    </w:p>
    <w:p w:rsidR="00000000" w:rsidDel="00000000" w:rsidP="00000000" w:rsidRDefault="00000000" w:rsidRPr="00000000" w14:paraId="00000938">
      <w:pPr>
        <w:numPr>
          <w:ilvl w:val="0"/>
          <w:numId w:val="173"/>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br w:type="textWrapping"/>
      </w:r>
    </w:p>
    <w:p w:rsidR="00000000" w:rsidDel="00000000" w:rsidP="00000000" w:rsidRDefault="00000000" w:rsidRPr="00000000" w14:paraId="00000939">
      <w:pPr>
        <w:numPr>
          <w:ilvl w:val="1"/>
          <w:numId w:val="173"/>
        </w:numPr>
        <w:pBdr>
          <w:top w:color="auto" w:space="0" w:sz="0" w:val="none"/>
          <w:bottom w:color="auto" w:space="0" w:sz="0" w:val="none"/>
          <w:right w:color="auto" w:space="0" w:sz="0" w:val="none"/>
          <w:between w:color="auto" w:space="0" w:sz="0" w:val="none"/>
        </w:pBdr>
        <w:spacing w:after="0" w:afterAutospacing="0" w:lineRule="auto"/>
        <w:ind w:left="1440" w:hanging="360"/>
      </w:pPr>
      <w:r w:rsidDel="00000000" w:rsidR="00000000" w:rsidRPr="00000000">
        <w:rPr>
          <w:sz w:val="24"/>
          <w:szCs w:val="24"/>
          <w:rtl w:val="0"/>
        </w:rPr>
        <w:t xml:space="preserve">Communicate calmly with kids about the new routine, showing them the new space.</w:t>
      </w:r>
    </w:p>
    <w:p w:rsidR="00000000" w:rsidDel="00000000" w:rsidP="00000000" w:rsidRDefault="00000000" w:rsidRPr="00000000" w14:paraId="0000093A">
      <w:pPr>
        <w:numPr>
          <w:ilvl w:val="1"/>
          <w:numId w:val="173"/>
        </w:numPr>
        <w:pBdr>
          <w:top w:color="auto" w:space="0" w:sz="0" w:val="none"/>
          <w:bottom w:color="auto" w:space="0" w:sz="0" w:val="none"/>
          <w:right w:color="auto" w:space="0" w:sz="0" w:val="none"/>
          <w:between w:color="auto" w:space="0" w:sz="0" w:val="none"/>
        </w:pBdr>
        <w:spacing w:after="560" w:lineRule="auto"/>
        <w:ind w:left="1440" w:hanging="360"/>
      </w:pPr>
      <w:r w:rsidDel="00000000" w:rsidR="00000000" w:rsidRPr="00000000">
        <w:rPr>
          <w:sz w:val="24"/>
          <w:szCs w:val="24"/>
          <w:rtl w:val="0"/>
        </w:rPr>
        <w:t xml:space="preserve">Confirm they have consistent sleeping arrangements, safe transport, and needed supplies.</w:t>
      </w:r>
    </w:p>
    <w:p w:rsidR="00000000" w:rsidDel="00000000" w:rsidP="00000000" w:rsidRDefault="00000000" w:rsidRPr="00000000" w14:paraId="0000093B">
      <w:pPr>
        <w:pStyle w:val="Heading2"/>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sz w:val="34"/>
          <w:szCs w:val="34"/>
        </w:rPr>
      </w:pPr>
      <w:bookmarkStart w:colFirst="0" w:colLast="0" w:name="_ul81s1inie3t" w:id="418"/>
      <w:bookmarkEnd w:id="418"/>
      <w:r w:rsidDel="00000000" w:rsidR="00000000" w:rsidRPr="00000000">
        <w:rPr>
          <w:b w:val="1"/>
          <w:sz w:val="34"/>
          <w:szCs w:val="34"/>
          <w:rtl w:val="0"/>
        </w:rPr>
        <w:t xml:space="preserve">Practical Tips for Using This Checklist</w:t>
      </w:r>
    </w:p>
    <w:p w:rsidR="00000000" w:rsidDel="00000000" w:rsidP="00000000" w:rsidRDefault="00000000" w:rsidRPr="00000000" w14:paraId="0000093C">
      <w:pPr>
        <w:numPr>
          <w:ilvl w:val="0"/>
          <w:numId w:val="266"/>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Print and Highlight</w:t>
      </w:r>
      <w:r w:rsidDel="00000000" w:rsidR="00000000" w:rsidRPr="00000000">
        <w:rPr>
          <w:sz w:val="24"/>
          <w:szCs w:val="24"/>
          <w:rtl w:val="0"/>
        </w:rPr>
        <w:t xml:space="preserve">: Bring a physical or digital copy of these questions to your consultation. Mark which ones matter most to you.</w:t>
      </w:r>
    </w:p>
    <w:p w:rsidR="00000000" w:rsidDel="00000000" w:rsidP="00000000" w:rsidRDefault="00000000" w:rsidRPr="00000000" w14:paraId="0000093D">
      <w:pPr>
        <w:numPr>
          <w:ilvl w:val="0"/>
          <w:numId w:val="266"/>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Take Notes</w:t>
      </w:r>
      <w:r w:rsidDel="00000000" w:rsidR="00000000" w:rsidRPr="00000000">
        <w:rPr>
          <w:sz w:val="24"/>
          <w:szCs w:val="24"/>
          <w:rtl w:val="0"/>
        </w:rPr>
        <w:t xml:space="preserve">: Jot down how the attorney responds. Later, compare notes with other attorneys to see who best aligns with your budget, style, and case complexity.</w:t>
      </w:r>
    </w:p>
    <w:p w:rsidR="00000000" w:rsidDel="00000000" w:rsidP="00000000" w:rsidRDefault="00000000" w:rsidRPr="00000000" w14:paraId="0000093E">
      <w:pPr>
        <w:numPr>
          <w:ilvl w:val="0"/>
          <w:numId w:val="266"/>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Discuss Fees Early</w:t>
      </w:r>
      <w:r w:rsidDel="00000000" w:rsidR="00000000" w:rsidRPr="00000000">
        <w:rPr>
          <w:sz w:val="24"/>
          <w:szCs w:val="24"/>
          <w:rtl w:val="0"/>
        </w:rPr>
        <w:t xml:space="preserve">: Don't be shy about money questions. Surprises in billing can derail even the best attorney-client relationships.</w:t>
      </w:r>
    </w:p>
    <w:p w:rsidR="00000000" w:rsidDel="00000000" w:rsidP="00000000" w:rsidRDefault="00000000" w:rsidRPr="00000000" w14:paraId="0000093F">
      <w:pPr>
        <w:numPr>
          <w:ilvl w:val="0"/>
          <w:numId w:val="266"/>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Gauge Chemistry</w:t>
      </w:r>
      <w:r w:rsidDel="00000000" w:rsidR="00000000" w:rsidRPr="00000000">
        <w:rPr>
          <w:sz w:val="24"/>
          <w:szCs w:val="24"/>
          <w:rtl w:val="0"/>
        </w:rPr>
        <w:t xml:space="preserve">: Beyond experience, the "feel" of the conversation is crucial. If they seem dismissive, impatient, or unaccustomed to high-conflict issues, look elsewhere.</w:t>
      </w:r>
    </w:p>
    <w:p w:rsidR="00000000" w:rsidDel="00000000" w:rsidP="00000000" w:rsidRDefault="00000000" w:rsidRPr="00000000" w14:paraId="00000940">
      <w:pPr>
        <w:numPr>
          <w:ilvl w:val="0"/>
          <w:numId w:val="266"/>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b w:val="1"/>
          <w:sz w:val="24"/>
          <w:szCs w:val="24"/>
          <w:rtl w:val="0"/>
        </w:rPr>
        <w:t xml:space="preserve">Trust Your Instincts</w:t>
      </w:r>
      <w:r w:rsidDel="00000000" w:rsidR="00000000" w:rsidRPr="00000000">
        <w:rPr>
          <w:sz w:val="24"/>
          <w:szCs w:val="24"/>
          <w:rtl w:val="0"/>
        </w:rPr>
        <w:t xml:space="preserve">: If red flags pop up—overpromising results, brushing off your DV concerns, or refusing to break down fees—consider consulting someone else.</w:t>
      </w:r>
    </w:p>
    <w:p w:rsidR="00000000" w:rsidDel="00000000" w:rsidP="00000000" w:rsidRDefault="00000000" w:rsidRPr="00000000" w14:paraId="00000941">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Use these checklists </w:t>
      </w:r>
      <w:r w:rsidDel="00000000" w:rsidR="00000000" w:rsidRPr="00000000">
        <w:rPr>
          <w:b w:val="1"/>
          <w:sz w:val="24"/>
          <w:szCs w:val="24"/>
          <w:rtl w:val="0"/>
        </w:rPr>
        <w:t xml:space="preserve">as living documents</w:t>
      </w:r>
      <w:r w:rsidDel="00000000" w:rsidR="00000000" w:rsidRPr="00000000">
        <w:rPr>
          <w:sz w:val="24"/>
          <w:szCs w:val="24"/>
          <w:rtl w:val="0"/>
        </w:rPr>
        <w:t xml:space="preserve">—print them out, mark them up, and adapt them to your personal scenario. Antagonistic divorces or manipulative exes can throw unexpected curveballs, so remain flexible, updating these lists when new issues surface. The main purpose is to help you stay organized, confident, and more resilient in the face of upheaval.</w:t>
      </w:r>
    </w:p>
    <w:p w:rsidR="00000000" w:rsidDel="00000000" w:rsidP="00000000" w:rsidRDefault="00000000" w:rsidRPr="00000000" w14:paraId="00000942">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color w:val="000000"/>
          <w:sz w:val="26"/>
          <w:szCs w:val="26"/>
        </w:rPr>
      </w:pPr>
      <w:bookmarkStart w:colFirst="0" w:colLast="0" w:name="_omaav1zgezx" w:id="419"/>
      <w:bookmarkEnd w:id="419"/>
      <w:r w:rsidDel="00000000" w:rsidR="00000000" w:rsidRPr="00000000">
        <w:rPr>
          <w:b w:val="1"/>
          <w:color w:val="000000"/>
          <w:sz w:val="26"/>
          <w:szCs w:val="26"/>
          <w:rtl w:val="0"/>
        </w:rPr>
        <w:t xml:space="preserve">Disclaimer Reminder</w:t>
      </w:r>
    </w:p>
    <w:p w:rsidR="00000000" w:rsidDel="00000000" w:rsidP="00000000" w:rsidRDefault="00000000" w:rsidRPr="00000000" w14:paraId="00000943">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Remember, </w:t>
      </w:r>
      <w:r w:rsidDel="00000000" w:rsidR="00000000" w:rsidRPr="00000000">
        <w:rPr>
          <w:b w:val="1"/>
          <w:sz w:val="24"/>
          <w:szCs w:val="24"/>
          <w:rtl w:val="0"/>
        </w:rPr>
        <w:t xml:space="preserve">no checklist</w:t>
      </w:r>
      <w:r w:rsidDel="00000000" w:rsidR="00000000" w:rsidRPr="00000000">
        <w:rPr>
          <w:sz w:val="24"/>
          <w:szCs w:val="24"/>
          <w:rtl w:val="0"/>
        </w:rPr>
        <w:t xml:space="preserve"> or resource section in this book </w:t>
      </w:r>
      <w:r w:rsidDel="00000000" w:rsidR="00000000" w:rsidRPr="00000000">
        <w:rPr>
          <w:b w:val="1"/>
          <w:sz w:val="24"/>
          <w:szCs w:val="24"/>
          <w:rtl w:val="0"/>
        </w:rPr>
        <w:t xml:space="preserve">substitutes</w:t>
      </w:r>
      <w:r w:rsidDel="00000000" w:rsidR="00000000" w:rsidRPr="00000000">
        <w:rPr>
          <w:sz w:val="24"/>
          <w:szCs w:val="24"/>
          <w:rtl w:val="0"/>
        </w:rPr>
        <w:t xml:space="preserve"> for professional legal, mental health, or financial advice. Laws differ by jurisdiction, and your ex's unique tactics might demand personalized strategies from attorneys, therapists, or DV advocates. </w:t>
      </w:r>
      <w:r w:rsidDel="00000000" w:rsidR="00000000" w:rsidRPr="00000000">
        <w:rPr>
          <w:b w:val="1"/>
          <w:sz w:val="24"/>
          <w:szCs w:val="24"/>
          <w:rtl w:val="0"/>
        </w:rPr>
        <w:t xml:space="preserve">Use these resources</w:t>
      </w:r>
      <w:r w:rsidDel="00000000" w:rsidR="00000000" w:rsidRPr="00000000">
        <w:rPr>
          <w:sz w:val="24"/>
          <w:szCs w:val="24"/>
          <w:rtl w:val="0"/>
        </w:rPr>
        <w:t xml:space="preserve"> to spark ideas, keep calm, and approach each step methodically—but always verify with licensed professionals if in doubt.</w:t>
      </w:r>
    </w:p>
    <w:p w:rsidR="00000000" w:rsidDel="00000000" w:rsidP="00000000" w:rsidRDefault="00000000" w:rsidRPr="00000000" w14:paraId="00000944">
      <w:pPr>
        <w:pBdr>
          <w:top w:color="auto" w:space="0" w:sz="0" w:val="none"/>
          <w:left w:color="auto" w:space="0" w:sz="0" w:val="none"/>
          <w:bottom w:color="auto" w:space="0" w:sz="0" w:val="none"/>
          <w:right w:color="auto" w:space="0" w:sz="0" w:val="none"/>
          <w:between w:color="auto" w:space="0" w:sz="0" w:val="none"/>
        </w:pBdr>
        <w:spacing w:after="280" w:line="360" w:lineRule="auto"/>
        <w:rPr>
          <w:b w:val="1"/>
          <w:sz w:val="24"/>
          <w:szCs w:val="24"/>
        </w:rPr>
      </w:pPr>
      <w:r w:rsidDel="00000000" w:rsidR="00000000" w:rsidRPr="00000000">
        <w:rPr>
          <w:b w:val="1"/>
          <w:sz w:val="24"/>
          <w:szCs w:val="24"/>
          <w:rtl w:val="0"/>
        </w:rPr>
        <w:t xml:space="preserve">To conclude, </w:t>
      </w:r>
      <w:r w:rsidDel="00000000" w:rsidR="00000000" w:rsidRPr="00000000">
        <w:rPr>
          <w:sz w:val="24"/>
          <w:szCs w:val="24"/>
          <w:rtl w:val="0"/>
        </w:rPr>
        <w:t xml:space="preserve">whether you're preparing for the initial petition, stepping into the courtroom for the first time, finalizing property divisions, or ensuring post-divorce mental health, these checklists serve as </w:t>
      </w:r>
      <w:r w:rsidDel="00000000" w:rsidR="00000000" w:rsidRPr="00000000">
        <w:rPr>
          <w:b w:val="1"/>
          <w:sz w:val="24"/>
          <w:szCs w:val="24"/>
          <w:rtl w:val="0"/>
        </w:rPr>
        <w:t xml:space="preserve">anchors</w:t>
      </w:r>
      <w:r w:rsidDel="00000000" w:rsidR="00000000" w:rsidRPr="00000000">
        <w:rPr>
          <w:sz w:val="24"/>
          <w:szCs w:val="24"/>
          <w:rtl w:val="0"/>
        </w:rPr>
        <w:t xml:space="preserve"> in the chaos. You control the pen, crossing off tasks and clarifying your path forward day by day—further evidence that </w:t>
      </w:r>
      <w:r w:rsidDel="00000000" w:rsidR="00000000" w:rsidRPr="00000000">
        <w:rPr>
          <w:b w:val="1"/>
          <w:sz w:val="24"/>
          <w:szCs w:val="24"/>
          <w:rtl w:val="0"/>
        </w:rPr>
        <w:t xml:space="preserve">yes, you can navigate (and survive) this war with strength, composure, and dignity.</w:t>
      </w:r>
    </w:p>
    <w:p w:rsidR="00000000" w:rsidDel="00000000" w:rsidP="00000000" w:rsidRDefault="00000000" w:rsidRPr="00000000" w14:paraId="00000945">
      <w:pPr>
        <w:pBdr>
          <w:top w:color="auto" w:space="0" w:sz="0" w:val="none"/>
          <w:left w:color="auto" w:space="0" w:sz="0" w:val="none"/>
          <w:bottom w:color="auto" w:space="0" w:sz="0" w:val="none"/>
          <w:right w:color="auto" w:space="0" w:sz="0" w:val="none"/>
          <w:between w:color="auto" w:space="0" w:sz="0" w:val="none"/>
        </w:pBdr>
        <w:spacing w:after="280" w:line="360" w:lineRule="auto"/>
        <w:rPr>
          <w:b w:val="1"/>
          <w:sz w:val="34"/>
          <w:szCs w:val="34"/>
        </w:rPr>
      </w:pPr>
      <w:r w:rsidDel="00000000" w:rsidR="00000000" w:rsidRPr="00000000">
        <w:rPr>
          <w:b w:val="1"/>
          <w:sz w:val="34"/>
          <w:szCs w:val="34"/>
          <w:rtl w:val="0"/>
        </w:rPr>
        <w:t xml:space="preserve">Further Reading List</w:t>
      </w:r>
    </w:p>
    <w:p w:rsidR="00000000" w:rsidDel="00000000" w:rsidP="00000000" w:rsidRDefault="00000000" w:rsidRPr="00000000" w14:paraId="00000946">
      <w:pPr>
        <w:pBdr>
          <w:top w:color="auto" w:space="0" w:sz="0" w:val="none"/>
          <w:left w:color="auto" w:space="0" w:sz="0" w:val="none"/>
          <w:bottom w:color="auto" w:space="0" w:sz="0" w:val="none"/>
          <w:right w:color="auto" w:space="0" w:sz="0" w:val="none"/>
          <w:between w:color="auto" w:space="0" w:sz="0" w:val="none"/>
        </w:pBdr>
        <w:spacing w:after="280" w:line="360" w:lineRule="auto"/>
        <w:rPr>
          <w:sz w:val="24"/>
          <w:szCs w:val="24"/>
        </w:rPr>
      </w:pPr>
      <w:r w:rsidDel="00000000" w:rsidR="00000000" w:rsidRPr="00000000">
        <w:rPr>
          <w:sz w:val="24"/>
          <w:szCs w:val="24"/>
          <w:rtl w:val="0"/>
        </w:rPr>
        <w:t xml:space="preserve">Below is a list of recommended books and resources that can deepen your understanding of antagonistic divorces, domestic violence, child custody challenges, and internal recovery. These titles offer both practical strategies and compassionate guidance, whether you're still in the legal process or rebuilding your life afterward.</w:t>
      </w:r>
    </w:p>
    <w:p w:rsidR="00000000" w:rsidDel="00000000" w:rsidP="00000000" w:rsidRDefault="00000000" w:rsidRPr="00000000" w14:paraId="00000947">
      <w:pPr>
        <w:pStyle w:val="Heading2"/>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sz w:val="34"/>
          <w:szCs w:val="34"/>
        </w:rPr>
      </w:pPr>
      <w:bookmarkStart w:colFirst="0" w:colLast="0" w:name="_errma2pmrzo6" w:id="420"/>
      <w:bookmarkEnd w:id="420"/>
      <w:r w:rsidDel="00000000" w:rsidR="00000000" w:rsidRPr="00000000">
        <w:rPr>
          <w:b w:val="1"/>
          <w:sz w:val="34"/>
          <w:szCs w:val="34"/>
          <w:rtl w:val="0"/>
        </w:rPr>
        <w:t xml:space="preserve">1. High-Conflict Divorce and Personality Disorders</w:t>
      </w:r>
    </w:p>
    <w:p w:rsidR="00000000" w:rsidDel="00000000" w:rsidP="00000000" w:rsidRDefault="00000000" w:rsidRPr="00000000" w14:paraId="00000948">
      <w:pPr>
        <w:pBdr>
          <w:top w:color="auto" w:space="0" w:sz="0" w:val="none"/>
          <w:left w:color="auto" w:space="0" w:sz="0" w:val="none"/>
          <w:bottom w:color="auto" w:space="0" w:sz="0" w:val="none"/>
          <w:right w:color="auto" w:space="0" w:sz="0" w:val="none"/>
          <w:between w:color="auto" w:space="0" w:sz="0" w:val="none"/>
        </w:pBdr>
        <w:spacing w:after="280" w:line="360" w:lineRule="auto"/>
        <w:rPr>
          <w:i w:val="1"/>
          <w:sz w:val="24"/>
          <w:szCs w:val="24"/>
        </w:rPr>
      </w:pPr>
      <w:r w:rsidDel="00000000" w:rsidR="00000000" w:rsidRPr="00000000">
        <w:rPr>
          <w:b w:val="1"/>
          <w:sz w:val="24"/>
          <w:szCs w:val="24"/>
          <w:rtl w:val="0"/>
        </w:rPr>
        <w:t xml:space="preserve">Splitting: Protecting Yourself While Divorcing Someone with Borderline or Narcissistic Personality Disorder</w:t>
        <w:br w:type="textWrapping"/>
      </w:r>
      <w:r w:rsidDel="00000000" w:rsidR="00000000" w:rsidRPr="00000000">
        <w:rPr>
          <w:i w:val="1"/>
          <w:sz w:val="24"/>
          <w:szCs w:val="24"/>
          <w:rtl w:val="0"/>
        </w:rPr>
        <w:t xml:space="preserve">By Bill Eddy and Randi Kreger</w:t>
      </w:r>
    </w:p>
    <w:p w:rsidR="00000000" w:rsidDel="00000000" w:rsidP="00000000" w:rsidRDefault="00000000" w:rsidRPr="00000000" w14:paraId="00000949">
      <w:pPr>
        <w:numPr>
          <w:ilvl w:val="0"/>
          <w:numId w:val="89"/>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Why Read It</w:t>
      </w:r>
      <w:r w:rsidDel="00000000" w:rsidR="00000000" w:rsidRPr="00000000">
        <w:rPr>
          <w:sz w:val="24"/>
          <w:szCs w:val="24"/>
          <w:rtl w:val="0"/>
        </w:rPr>
        <w:t xml:space="preserve">: Offers step-by-step strategies for individuals whose ex-spouses exhibit strong borderline or narcissistic traits—vital if you're dealing with extreme manipulation or false accusations.</w:t>
      </w:r>
    </w:p>
    <w:p w:rsidR="00000000" w:rsidDel="00000000" w:rsidP="00000000" w:rsidRDefault="00000000" w:rsidRPr="00000000" w14:paraId="0000094A">
      <w:pPr>
        <w:numPr>
          <w:ilvl w:val="0"/>
          <w:numId w:val="89"/>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b w:val="1"/>
          <w:sz w:val="24"/>
          <w:szCs w:val="24"/>
          <w:rtl w:val="0"/>
        </w:rPr>
        <w:t xml:space="preserve">Focus</w:t>
      </w:r>
      <w:r w:rsidDel="00000000" w:rsidR="00000000" w:rsidRPr="00000000">
        <w:rPr>
          <w:sz w:val="24"/>
          <w:szCs w:val="24"/>
          <w:rtl w:val="0"/>
        </w:rPr>
        <w:t xml:space="preserve">: Legal strategies, emotional self-defense, and guidance on presenting your case in court.</w:t>
      </w:r>
    </w:p>
    <w:p w:rsidR="00000000" w:rsidDel="00000000" w:rsidP="00000000" w:rsidRDefault="00000000" w:rsidRPr="00000000" w14:paraId="0000094B">
      <w:pPr>
        <w:pStyle w:val="Heading2"/>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sz w:val="34"/>
          <w:szCs w:val="34"/>
        </w:rPr>
      </w:pPr>
      <w:bookmarkStart w:colFirst="0" w:colLast="0" w:name="_e5rop2r6wman" w:id="421"/>
      <w:bookmarkEnd w:id="421"/>
      <w:r w:rsidDel="00000000" w:rsidR="00000000" w:rsidRPr="00000000">
        <w:rPr>
          <w:b w:val="1"/>
          <w:sz w:val="34"/>
          <w:szCs w:val="34"/>
          <w:rtl w:val="0"/>
        </w:rPr>
        <w:t xml:space="preserve">2. Domestic Violence and Emotional Abuse</w:t>
      </w:r>
    </w:p>
    <w:p w:rsidR="00000000" w:rsidDel="00000000" w:rsidP="00000000" w:rsidRDefault="00000000" w:rsidRPr="00000000" w14:paraId="0000094C">
      <w:pPr>
        <w:pBdr>
          <w:top w:color="auto" w:space="0" w:sz="0" w:val="none"/>
          <w:left w:color="auto" w:space="0" w:sz="0" w:val="none"/>
          <w:bottom w:color="auto" w:space="0" w:sz="0" w:val="none"/>
          <w:right w:color="auto" w:space="0" w:sz="0" w:val="none"/>
          <w:between w:color="auto" w:space="0" w:sz="0" w:val="none"/>
        </w:pBdr>
        <w:spacing w:after="280" w:line="360" w:lineRule="auto"/>
        <w:rPr>
          <w:i w:val="1"/>
          <w:sz w:val="24"/>
          <w:szCs w:val="24"/>
        </w:rPr>
      </w:pPr>
      <w:r w:rsidDel="00000000" w:rsidR="00000000" w:rsidRPr="00000000">
        <w:rPr>
          <w:b w:val="1"/>
          <w:i w:val="1"/>
          <w:sz w:val="24"/>
          <w:szCs w:val="24"/>
          <w:rtl w:val="0"/>
        </w:rPr>
        <w:t xml:space="preserve">Why Does He Do That?</w:t>
      </w:r>
      <w:r w:rsidDel="00000000" w:rsidR="00000000" w:rsidRPr="00000000">
        <w:rPr>
          <w:b w:val="1"/>
          <w:sz w:val="24"/>
          <w:szCs w:val="24"/>
          <w:rtl w:val="0"/>
        </w:rPr>
        <w:t xml:space="preserve"> Inside the Minds of Angry and Controlling Men</w:t>
        <w:br w:type="textWrapping"/>
      </w:r>
      <w:r w:rsidDel="00000000" w:rsidR="00000000" w:rsidRPr="00000000">
        <w:rPr>
          <w:i w:val="1"/>
          <w:sz w:val="24"/>
          <w:szCs w:val="24"/>
          <w:rtl w:val="0"/>
        </w:rPr>
        <w:t xml:space="preserve">By Lundy Bancroft</w:t>
      </w:r>
    </w:p>
    <w:p w:rsidR="00000000" w:rsidDel="00000000" w:rsidP="00000000" w:rsidRDefault="00000000" w:rsidRPr="00000000" w14:paraId="0000094D">
      <w:pPr>
        <w:numPr>
          <w:ilvl w:val="0"/>
          <w:numId w:val="189"/>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Why Read It</w:t>
      </w:r>
      <w:r w:rsidDel="00000000" w:rsidR="00000000" w:rsidRPr="00000000">
        <w:rPr>
          <w:sz w:val="24"/>
          <w:szCs w:val="24"/>
          <w:rtl w:val="0"/>
        </w:rPr>
        <w:t xml:space="preserve">: A classic text that delves into the psychology behind abusive behaviors. It aims to help you recognize red flags and patterns of manipulation.</w:t>
      </w:r>
    </w:p>
    <w:p w:rsidR="00000000" w:rsidDel="00000000" w:rsidP="00000000" w:rsidRDefault="00000000" w:rsidRPr="00000000" w14:paraId="0000094E">
      <w:pPr>
        <w:numPr>
          <w:ilvl w:val="0"/>
          <w:numId w:val="189"/>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b w:val="1"/>
          <w:sz w:val="24"/>
          <w:szCs w:val="24"/>
          <w:rtl w:val="0"/>
        </w:rPr>
        <w:t xml:space="preserve">Focus</w:t>
      </w:r>
      <w:r w:rsidDel="00000000" w:rsidR="00000000" w:rsidRPr="00000000">
        <w:rPr>
          <w:sz w:val="24"/>
          <w:szCs w:val="24"/>
          <w:rtl w:val="0"/>
        </w:rPr>
        <w:t xml:space="preserve">: Identifying abuse tactics, understanding power and control dynamics, and regaining your autonomy and safety.</w:t>
      </w:r>
    </w:p>
    <w:p w:rsidR="00000000" w:rsidDel="00000000" w:rsidP="00000000" w:rsidRDefault="00000000" w:rsidRPr="00000000" w14:paraId="0000094F">
      <w:pPr>
        <w:pStyle w:val="Heading2"/>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sz w:val="34"/>
          <w:szCs w:val="34"/>
        </w:rPr>
      </w:pPr>
      <w:bookmarkStart w:colFirst="0" w:colLast="0" w:name="_1mko3ld2hx0" w:id="422"/>
      <w:bookmarkEnd w:id="422"/>
      <w:r w:rsidDel="00000000" w:rsidR="00000000" w:rsidRPr="00000000">
        <w:rPr>
          <w:b w:val="1"/>
          <w:sz w:val="34"/>
          <w:szCs w:val="34"/>
          <w:rtl w:val="0"/>
        </w:rPr>
        <w:t xml:space="preserve">3. Protecting Children from Alienation</w:t>
      </w:r>
    </w:p>
    <w:p w:rsidR="00000000" w:rsidDel="00000000" w:rsidP="00000000" w:rsidRDefault="00000000" w:rsidRPr="00000000" w14:paraId="00000950">
      <w:pPr>
        <w:pBdr>
          <w:top w:color="auto" w:space="0" w:sz="0" w:val="none"/>
          <w:left w:color="auto" w:space="0" w:sz="0" w:val="none"/>
          <w:bottom w:color="auto" w:space="0" w:sz="0" w:val="none"/>
          <w:right w:color="auto" w:space="0" w:sz="0" w:val="none"/>
          <w:between w:color="auto" w:space="0" w:sz="0" w:val="none"/>
        </w:pBdr>
        <w:spacing w:after="280" w:line="360" w:lineRule="auto"/>
        <w:rPr>
          <w:i w:val="1"/>
          <w:sz w:val="24"/>
          <w:szCs w:val="24"/>
        </w:rPr>
      </w:pPr>
      <w:r w:rsidDel="00000000" w:rsidR="00000000" w:rsidRPr="00000000">
        <w:rPr>
          <w:b w:val="1"/>
          <w:sz w:val="24"/>
          <w:szCs w:val="24"/>
          <w:rtl w:val="0"/>
        </w:rPr>
        <w:t xml:space="preserve">Divorce Poison: How to Protect Your Family from Bad-mouthing and Brainwashing</w:t>
        <w:br w:type="textWrapping"/>
      </w:r>
      <w:r w:rsidDel="00000000" w:rsidR="00000000" w:rsidRPr="00000000">
        <w:rPr>
          <w:i w:val="1"/>
          <w:sz w:val="24"/>
          <w:szCs w:val="24"/>
          <w:rtl w:val="0"/>
        </w:rPr>
        <w:t xml:space="preserve">By Dr. Richard A. Warshak</w:t>
      </w:r>
    </w:p>
    <w:p w:rsidR="00000000" w:rsidDel="00000000" w:rsidP="00000000" w:rsidRDefault="00000000" w:rsidRPr="00000000" w14:paraId="00000951">
      <w:pPr>
        <w:numPr>
          <w:ilvl w:val="0"/>
          <w:numId w:val="302"/>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Why Read It</w:t>
      </w:r>
      <w:r w:rsidDel="00000000" w:rsidR="00000000" w:rsidRPr="00000000">
        <w:rPr>
          <w:sz w:val="24"/>
          <w:szCs w:val="24"/>
          <w:rtl w:val="0"/>
        </w:rPr>
        <w:t xml:space="preserve">: If you suspect or have witnessed parental alienation—where your ex tries to turn your child against you—this book outlines concrete steps to counteract manipulation.</w:t>
      </w:r>
    </w:p>
    <w:p w:rsidR="00000000" w:rsidDel="00000000" w:rsidP="00000000" w:rsidRDefault="00000000" w:rsidRPr="00000000" w14:paraId="00000952">
      <w:pPr>
        <w:numPr>
          <w:ilvl w:val="0"/>
          <w:numId w:val="302"/>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b w:val="1"/>
          <w:sz w:val="24"/>
          <w:szCs w:val="24"/>
          <w:rtl w:val="0"/>
        </w:rPr>
        <w:t xml:space="preserve">Focus</w:t>
      </w:r>
      <w:r w:rsidDel="00000000" w:rsidR="00000000" w:rsidRPr="00000000">
        <w:rPr>
          <w:sz w:val="24"/>
          <w:szCs w:val="24"/>
          <w:rtl w:val="0"/>
        </w:rPr>
        <w:t xml:space="preserve">: Communication techniques, legal angles, and psychological approaches to restore a balanced parent-child relationship.</w:t>
      </w:r>
    </w:p>
    <w:p w:rsidR="00000000" w:rsidDel="00000000" w:rsidP="00000000" w:rsidRDefault="00000000" w:rsidRPr="00000000" w14:paraId="00000953">
      <w:pPr>
        <w:pStyle w:val="Heading2"/>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sz w:val="34"/>
          <w:szCs w:val="34"/>
        </w:rPr>
      </w:pPr>
      <w:bookmarkStart w:colFirst="0" w:colLast="0" w:name="_qxljc1acfsn7" w:id="423"/>
      <w:bookmarkEnd w:id="423"/>
      <w:r w:rsidDel="00000000" w:rsidR="00000000" w:rsidRPr="00000000">
        <w:rPr>
          <w:b w:val="1"/>
          <w:sz w:val="34"/>
          <w:szCs w:val="34"/>
          <w:rtl w:val="0"/>
        </w:rPr>
        <w:t xml:space="preserve">4. Navigating Verbal Abuse and Controlling Relationships</w:t>
      </w:r>
    </w:p>
    <w:p w:rsidR="00000000" w:rsidDel="00000000" w:rsidP="00000000" w:rsidRDefault="00000000" w:rsidRPr="00000000" w14:paraId="00000954">
      <w:pPr>
        <w:pBdr>
          <w:top w:color="auto" w:space="0" w:sz="0" w:val="none"/>
          <w:left w:color="auto" w:space="0" w:sz="0" w:val="none"/>
          <w:bottom w:color="auto" w:space="0" w:sz="0" w:val="none"/>
          <w:right w:color="auto" w:space="0" w:sz="0" w:val="none"/>
          <w:between w:color="auto" w:space="0" w:sz="0" w:val="none"/>
        </w:pBdr>
        <w:spacing w:after="280" w:line="360" w:lineRule="auto"/>
        <w:rPr>
          <w:i w:val="1"/>
          <w:sz w:val="24"/>
          <w:szCs w:val="24"/>
        </w:rPr>
      </w:pPr>
      <w:r w:rsidDel="00000000" w:rsidR="00000000" w:rsidRPr="00000000">
        <w:rPr>
          <w:b w:val="1"/>
          <w:sz w:val="24"/>
          <w:szCs w:val="24"/>
          <w:rtl w:val="0"/>
        </w:rPr>
        <w:t xml:space="preserve">The Verbally Abusive Relationship: How to Recognize It and How to Respond</w:t>
        <w:br w:type="textWrapping"/>
      </w:r>
      <w:r w:rsidDel="00000000" w:rsidR="00000000" w:rsidRPr="00000000">
        <w:rPr>
          <w:i w:val="1"/>
          <w:sz w:val="24"/>
          <w:szCs w:val="24"/>
          <w:rtl w:val="0"/>
        </w:rPr>
        <w:t xml:space="preserve">By Patricia Evans</w:t>
      </w:r>
    </w:p>
    <w:p w:rsidR="00000000" w:rsidDel="00000000" w:rsidP="00000000" w:rsidRDefault="00000000" w:rsidRPr="00000000" w14:paraId="00000955">
      <w:pPr>
        <w:numPr>
          <w:ilvl w:val="0"/>
          <w:numId w:val="22"/>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Why Read It</w:t>
      </w:r>
      <w:r w:rsidDel="00000000" w:rsidR="00000000" w:rsidRPr="00000000">
        <w:rPr>
          <w:sz w:val="24"/>
          <w:szCs w:val="24"/>
          <w:rtl w:val="0"/>
        </w:rPr>
        <w:t xml:space="preserve">: Emotional and verbal abuse can be subtle yet devastating. This book helps you spot warning signs and set boundaries.</w:t>
      </w:r>
    </w:p>
    <w:p w:rsidR="00000000" w:rsidDel="00000000" w:rsidP="00000000" w:rsidRDefault="00000000" w:rsidRPr="00000000" w14:paraId="00000956">
      <w:pPr>
        <w:numPr>
          <w:ilvl w:val="0"/>
          <w:numId w:val="22"/>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b w:val="1"/>
          <w:sz w:val="24"/>
          <w:szCs w:val="24"/>
          <w:rtl w:val="0"/>
        </w:rPr>
        <w:t xml:space="preserve">Focus</w:t>
      </w:r>
      <w:r w:rsidDel="00000000" w:rsidR="00000000" w:rsidRPr="00000000">
        <w:rPr>
          <w:sz w:val="24"/>
          <w:szCs w:val="24"/>
          <w:rtl w:val="0"/>
        </w:rPr>
        <w:t xml:space="preserve">: Recognizing manipulative or demeaning language patterns; responding assertively to protect your mental well-being.</w:t>
      </w:r>
    </w:p>
    <w:p w:rsidR="00000000" w:rsidDel="00000000" w:rsidP="00000000" w:rsidRDefault="00000000" w:rsidRPr="00000000" w14:paraId="00000957">
      <w:pPr>
        <w:pStyle w:val="Heading2"/>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sz w:val="34"/>
          <w:szCs w:val="34"/>
        </w:rPr>
      </w:pPr>
      <w:bookmarkStart w:colFirst="0" w:colLast="0" w:name="_dpji1q3yiqvt" w:id="424"/>
      <w:bookmarkEnd w:id="424"/>
      <w:r w:rsidDel="00000000" w:rsidR="00000000" w:rsidRPr="00000000">
        <w:rPr>
          <w:b w:val="1"/>
          <w:sz w:val="34"/>
          <w:szCs w:val="34"/>
          <w:rtl w:val="0"/>
        </w:rPr>
        <w:t xml:space="preserve">5. Trauma Recovery and Healing</w:t>
      </w:r>
    </w:p>
    <w:p w:rsidR="00000000" w:rsidDel="00000000" w:rsidP="00000000" w:rsidRDefault="00000000" w:rsidRPr="00000000" w14:paraId="00000958">
      <w:pPr>
        <w:pBdr>
          <w:top w:color="auto" w:space="0" w:sz="0" w:val="none"/>
          <w:left w:color="auto" w:space="0" w:sz="0" w:val="none"/>
          <w:bottom w:color="auto" w:space="0" w:sz="0" w:val="none"/>
          <w:right w:color="auto" w:space="0" w:sz="0" w:val="none"/>
          <w:between w:color="auto" w:space="0" w:sz="0" w:val="none"/>
        </w:pBdr>
        <w:spacing w:after="280" w:line="360" w:lineRule="auto"/>
        <w:rPr>
          <w:i w:val="1"/>
          <w:sz w:val="24"/>
          <w:szCs w:val="24"/>
        </w:rPr>
      </w:pPr>
      <w:r w:rsidDel="00000000" w:rsidR="00000000" w:rsidRPr="00000000">
        <w:rPr>
          <w:b w:val="1"/>
          <w:sz w:val="24"/>
          <w:szCs w:val="24"/>
          <w:rtl w:val="0"/>
        </w:rPr>
        <w:t xml:space="preserve">The Body Keeps the Score: Brain, Mind, and Body in the Healing of Trauma</w:t>
        <w:br w:type="textWrapping"/>
      </w:r>
      <w:r w:rsidDel="00000000" w:rsidR="00000000" w:rsidRPr="00000000">
        <w:rPr>
          <w:i w:val="1"/>
          <w:sz w:val="24"/>
          <w:szCs w:val="24"/>
          <w:rtl w:val="0"/>
        </w:rPr>
        <w:t xml:space="preserve">By Bessel van der Kolk, M.D.</w:t>
      </w:r>
    </w:p>
    <w:p w:rsidR="00000000" w:rsidDel="00000000" w:rsidP="00000000" w:rsidRDefault="00000000" w:rsidRPr="00000000" w14:paraId="00000959">
      <w:pPr>
        <w:numPr>
          <w:ilvl w:val="0"/>
          <w:numId w:val="279"/>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Why Read It</w:t>
      </w:r>
      <w:r w:rsidDel="00000000" w:rsidR="00000000" w:rsidRPr="00000000">
        <w:rPr>
          <w:sz w:val="24"/>
          <w:szCs w:val="24"/>
          <w:rtl w:val="0"/>
        </w:rPr>
        <w:t xml:space="preserve">: Explains how trauma—from domestic violence, chronic stress, or legal battles—can affect both mind and body. Provides insights into healing methods (e.g., EMDR, somatic therapies).</w:t>
      </w:r>
    </w:p>
    <w:p w:rsidR="00000000" w:rsidDel="00000000" w:rsidP="00000000" w:rsidRDefault="00000000" w:rsidRPr="00000000" w14:paraId="0000095A">
      <w:pPr>
        <w:numPr>
          <w:ilvl w:val="0"/>
          <w:numId w:val="279"/>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b w:val="1"/>
          <w:sz w:val="24"/>
          <w:szCs w:val="24"/>
          <w:rtl w:val="0"/>
        </w:rPr>
        <w:t xml:space="preserve">Focus</w:t>
      </w:r>
      <w:r w:rsidDel="00000000" w:rsidR="00000000" w:rsidRPr="00000000">
        <w:rPr>
          <w:sz w:val="24"/>
          <w:szCs w:val="24"/>
          <w:rtl w:val="0"/>
        </w:rPr>
        <w:t xml:space="preserve">: Understanding the physical and neurological impacts of trauma; strategies for long-term recovery.</w:t>
      </w:r>
    </w:p>
    <w:p w:rsidR="00000000" w:rsidDel="00000000" w:rsidP="00000000" w:rsidRDefault="00000000" w:rsidRPr="00000000" w14:paraId="0000095B">
      <w:pPr>
        <w:pStyle w:val="Heading2"/>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sz w:val="34"/>
          <w:szCs w:val="34"/>
        </w:rPr>
      </w:pPr>
      <w:bookmarkStart w:colFirst="0" w:colLast="0" w:name="_y91vgkhgqsde" w:id="425"/>
      <w:bookmarkEnd w:id="425"/>
      <w:r w:rsidDel="00000000" w:rsidR="00000000" w:rsidRPr="00000000">
        <w:rPr>
          <w:b w:val="1"/>
          <w:sz w:val="34"/>
          <w:szCs w:val="34"/>
          <w:rtl w:val="0"/>
        </w:rPr>
        <w:t xml:space="preserve">6. Empowering Financial Independence</w:t>
      </w:r>
    </w:p>
    <w:p w:rsidR="00000000" w:rsidDel="00000000" w:rsidP="00000000" w:rsidRDefault="00000000" w:rsidRPr="00000000" w14:paraId="0000095C">
      <w:pPr>
        <w:pBdr>
          <w:top w:color="auto" w:space="0" w:sz="0" w:val="none"/>
          <w:left w:color="auto" w:space="0" w:sz="0" w:val="none"/>
          <w:bottom w:color="auto" w:space="0" w:sz="0" w:val="none"/>
          <w:right w:color="auto" w:space="0" w:sz="0" w:val="none"/>
          <w:between w:color="auto" w:space="0" w:sz="0" w:val="none"/>
        </w:pBdr>
        <w:spacing w:after="280" w:line="360" w:lineRule="auto"/>
        <w:rPr>
          <w:i w:val="1"/>
          <w:sz w:val="24"/>
          <w:szCs w:val="24"/>
        </w:rPr>
      </w:pPr>
      <w:r w:rsidDel="00000000" w:rsidR="00000000" w:rsidRPr="00000000">
        <w:rPr>
          <w:b w:val="1"/>
          <w:sz w:val="24"/>
          <w:szCs w:val="24"/>
          <w:rtl w:val="0"/>
        </w:rPr>
        <w:t xml:space="preserve">Sudden Money: Managing a Financial Windfall</w:t>
        <w:br w:type="textWrapping"/>
      </w:r>
      <w:r w:rsidDel="00000000" w:rsidR="00000000" w:rsidRPr="00000000">
        <w:rPr>
          <w:i w:val="1"/>
          <w:sz w:val="24"/>
          <w:szCs w:val="24"/>
          <w:rtl w:val="0"/>
        </w:rPr>
        <w:t xml:space="preserve">By Susan Bradley</w:t>
      </w:r>
    </w:p>
    <w:p w:rsidR="00000000" w:rsidDel="00000000" w:rsidP="00000000" w:rsidRDefault="00000000" w:rsidRPr="00000000" w14:paraId="0000095D">
      <w:pPr>
        <w:numPr>
          <w:ilvl w:val="0"/>
          <w:numId w:val="286"/>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Why Read It</w:t>
      </w:r>
      <w:r w:rsidDel="00000000" w:rsidR="00000000" w:rsidRPr="00000000">
        <w:rPr>
          <w:sz w:val="24"/>
          <w:szCs w:val="24"/>
          <w:rtl w:val="0"/>
        </w:rPr>
        <w:t xml:space="preserve">: Though titled for "windfalls," it's actually a helpful guide for anyone facing a major financial transition—like a divorce settlement or re-entering the workforce post-separation.</w:t>
      </w:r>
    </w:p>
    <w:p w:rsidR="00000000" w:rsidDel="00000000" w:rsidP="00000000" w:rsidRDefault="00000000" w:rsidRPr="00000000" w14:paraId="0000095E">
      <w:pPr>
        <w:numPr>
          <w:ilvl w:val="0"/>
          <w:numId w:val="286"/>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b w:val="1"/>
          <w:sz w:val="24"/>
          <w:szCs w:val="24"/>
          <w:rtl w:val="0"/>
        </w:rPr>
        <w:t xml:space="preserve">Focus</w:t>
      </w:r>
      <w:r w:rsidDel="00000000" w:rsidR="00000000" w:rsidRPr="00000000">
        <w:rPr>
          <w:sz w:val="24"/>
          <w:szCs w:val="24"/>
          <w:rtl w:val="0"/>
        </w:rPr>
        <w:t xml:space="preserve">: Budgeting, investing, and building a stable foundation after abrupt financial changes.</w:t>
      </w:r>
    </w:p>
    <w:p w:rsidR="00000000" w:rsidDel="00000000" w:rsidP="00000000" w:rsidRDefault="00000000" w:rsidRPr="00000000" w14:paraId="0000095F">
      <w:pPr>
        <w:pStyle w:val="Heading2"/>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sz w:val="34"/>
          <w:szCs w:val="34"/>
        </w:rPr>
      </w:pPr>
      <w:bookmarkStart w:colFirst="0" w:colLast="0" w:name="_f73989naw4ys" w:id="426"/>
      <w:bookmarkEnd w:id="426"/>
      <w:r w:rsidDel="00000000" w:rsidR="00000000" w:rsidRPr="00000000">
        <w:rPr>
          <w:b w:val="1"/>
          <w:sz w:val="34"/>
          <w:szCs w:val="34"/>
          <w:rtl w:val="0"/>
        </w:rPr>
        <w:t xml:space="preserve">7. Child Custody and Co-Parenting</w:t>
      </w:r>
    </w:p>
    <w:p w:rsidR="00000000" w:rsidDel="00000000" w:rsidP="00000000" w:rsidRDefault="00000000" w:rsidRPr="00000000" w14:paraId="00000960">
      <w:pPr>
        <w:pBdr>
          <w:top w:color="auto" w:space="0" w:sz="0" w:val="none"/>
          <w:left w:color="auto" w:space="0" w:sz="0" w:val="none"/>
          <w:bottom w:color="auto" w:space="0" w:sz="0" w:val="none"/>
          <w:right w:color="auto" w:space="0" w:sz="0" w:val="none"/>
          <w:between w:color="auto" w:space="0" w:sz="0" w:val="none"/>
        </w:pBdr>
        <w:spacing w:after="280" w:line="360" w:lineRule="auto"/>
        <w:rPr>
          <w:i w:val="1"/>
          <w:sz w:val="24"/>
          <w:szCs w:val="24"/>
        </w:rPr>
      </w:pPr>
      <w:r w:rsidDel="00000000" w:rsidR="00000000" w:rsidRPr="00000000">
        <w:rPr>
          <w:b w:val="1"/>
          <w:sz w:val="24"/>
          <w:szCs w:val="24"/>
          <w:rtl w:val="0"/>
        </w:rPr>
        <w:t xml:space="preserve">Co-Parenting with a Toxic Ex: What to Do When Your Ex-Spouse Tries to Turn the Kids Against You</w:t>
        <w:br w:type="textWrapping"/>
      </w:r>
      <w:r w:rsidDel="00000000" w:rsidR="00000000" w:rsidRPr="00000000">
        <w:rPr>
          <w:i w:val="1"/>
          <w:sz w:val="24"/>
          <w:szCs w:val="24"/>
          <w:rtl w:val="0"/>
        </w:rPr>
        <w:t xml:space="preserve">By Amy J. L. Baker, PhD, and Paul R. Fine, LCSW</w:t>
      </w:r>
    </w:p>
    <w:p w:rsidR="00000000" w:rsidDel="00000000" w:rsidP="00000000" w:rsidRDefault="00000000" w:rsidRPr="00000000" w14:paraId="00000961">
      <w:pPr>
        <w:numPr>
          <w:ilvl w:val="0"/>
          <w:numId w:val="39"/>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Why Read It</w:t>
      </w:r>
      <w:r w:rsidDel="00000000" w:rsidR="00000000" w:rsidRPr="00000000">
        <w:rPr>
          <w:sz w:val="24"/>
          <w:szCs w:val="24"/>
          <w:rtl w:val="0"/>
        </w:rPr>
        <w:t xml:space="preserve">: Offers realistic solutions for parents contending with undermining behaviors or alienation attempts. Provides communication do's and don'ts, plus emotional support for the child.</w:t>
      </w:r>
    </w:p>
    <w:p w:rsidR="00000000" w:rsidDel="00000000" w:rsidP="00000000" w:rsidRDefault="00000000" w:rsidRPr="00000000" w14:paraId="00000962">
      <w:pPr>
        <w:numPr>
          <w:ilvl w:val="0"/>
          <w:numId w:val="39"/>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b w:val="1"/>
          <w:sz w:val="24"/>
          <w:szCs w:val="24"/>
          <w:rtl w:val="0"/>
        </w:rPr>
        <w:t xml:space="preserve">Focus</w:t>
      </w:r>
      <w:r w:rsidDel="00000000" w:rsidR="00000000" w:rsidRPr="00000000">
        <w:rPr>
          <w:sz w:val="24"/>
          <w:szCs w:val="24"/>
          <w:rtl w:val="0"/>
        </w:rPr>
        <w:t xml:space="preserve">: Minimizing conflict, supporting children's well-being, and establishing a consistent routine despite a toxic co-parent.</w:t>
      </w:r>
    </w:p>
    <w:p w:rsidR="00000000" w:rsidDel="00000000" w:rsidP="00000000" w:rsidRDefault="00000000" w:rsidRPr="00000000" w14:paraId="00000963">
      <w:pPr>
        <w:pStyle w:val="Heading2"/>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sz w:val="34"/>
          <w:szCs w:val="34"/>
        </w:rPr>
      </w:pPr>
      <w:bookmarkStart w:colFirst="0" w:colLast="0" w:name="_yhnc366ps5ch" w:id="427"/>
      <w:bookmarkEnd w:id="427"/>
      <w:r w:rsidDel="00000000" w:rsidR="00000000" w:rsidRPr="00000000">
        <w:rPr>
          <w:b w:val="1"/>
          <w:sz w:val="34"/>
          <w:szCs w:val="34"/>
          <w:rtl w:val="0"/>
        </w:rPr>
        <w:t xml:space="preserve">8. Legal Insight and Self-Representation Tips</w:t>
      </w:r>
    </w:p>
    <w:p w:rsidR="00000000" w:rsidDel="00000000" w:rsidP="00000000" w:rsidRDefault="00000000" w:rsidRPr="00000000" w14:paraId="00000964">
      <w:pPr>
        <w:pBdr>
          <w:top w:color="auto" w:space="0" w:sz="0" w:val="none"/>
          <w:left w:color="auto" w:space="0" w:sz="0" w:val="none"/>
          <w:bottom w:color="auto" w:space="0" w:sz="0" w:val="none"/>
          <w:right w:color="auto" w:space="0" w:sz="0" w:val="none"/>
          <w:between w:color="auto" w:space="0" w:sz="0" w:val="none"/>
        </w:pBdr>
        <w:spacing w:after="280" w:line="360" w:lineRule="auto"/>
        <w:rPr>
          <w:i w:val="1"/>
          <w:sz w:val="24"/>
          <w:szCs w:val="24"/>
        </w:rPr>
      </w:pPr>
      <w:r w:rsidDel="00000000" w:rsidR="00000000" w:rsidRPr="00000000">
        <w:rPr>
          <w:b w:val="1"/>
          <w:sz w:val="24"/>
          <w:szCs w:val="24"/>
          <w:rtl w:val="0"/>
        </w:rPr>
        <w:t xml:space="preserve">Nolo's Essential Guide to Divorce</w:t>
        <w:br w:type="textWrapping"/>
      </w:r>
      <w:r w:rsidDel="00000000" w:rsidR="00000000" w:rsidRPr="00000000">
        <w:rPr>
          <w:i w:val="1"/>
          <w:sz w:val="24"/>
          <w:szCs w:val="24"/>
          <w:rtl w:val="0"/>
        </w:rPr>
        <w:t xml:space="preserve">By Emily Doskow, Attorney</w:t>
      </w:r>
    </w:p>
    <w:p w:rsidR="00000000" w:rsidDel="00000000" w:rsidP="00000000" w:rsidRDefault="00000000" w:rsidRPr="00000000" w14:paraId="00000965">
      <w:pPr>
        <w:numPr>
          <w:ilvl w:val="0"/>
          <w:numId w:val="28"/>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Why Read It</w:t>
      </w:r>
      <w:r w:rsidDel="00000000" w:rsidR="00000000" w:rsidRPr="00000000">
        <w:rPr>
          <w:sz w:val="24"/>
          <w:szCs w:val="24"/>
          <w:rtl w:val="0"/>
        </w:rPr>
        <w:t xml:space="preserve">: A plain-English overview of divorce laws, paperwork, property division, and custody basics in the U.S. Great for reference if you need to handle portions of your divorce yourself.</w:t>
      </w:r>
    </w:p>
    <w:p w:rsidR="00000000" w:rsidDel="00000000" w:rsidP="00000000" w:rsidRDefault="00000000" w:rsidRPr="00000000" w14:paraId="00000966">
      <w:pPr>
        <w:numPr>
          <w:ilvl w:val="0"/>
          <w:numId w:val="28"/>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b w:val="1"/>
          <w:sz w:val="24"/>
          <w:szCs w:val="24"/>
          <w:rtl w:val="0"/>
        </w:rPr>
        <w:t xml:space="preserve">Focus</w:t>
      </w:r>
      <w:r w:rsidDel="00000000" w:rsidR="00000000" w:rsidRPr="00000000">
        <w:rPr>
          <w:sz w:val="24"/>
          <w:szCs w:val="24"/>
          <w:rtl w:val="0"/>
        </w:rPr>
        <w:t xml:space="preserve">: Explaining court terminology, filing steps, and how to prepare for court or mediation.</w:t>
      </w:r>
    </w:p>
    <w:p w:rsidR="00000000" w:rsidDel="00000000" w:rsidP="00000000" w:rsidRDefault="00000000" w:rsidRPr="00000000" w14:paraId="00000967">
      <w:pPr>
        <w:pStyle w:val="Heading2"/>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sz w:val="34"/>
          <w:szCs w:val="34"/>
        </w:rPr>
      </w:pPr>
      <w:bookmarkStart w:colFirst="0" w:colLast="0" w:name="_oqzb7jeejn2l" w:id="428"/>
      <w:bookmarkEnd w:id="428"/>
      <w:r w:rsidDel="00000000" w:rsidR="00000000" w:rsidRPr="00000000">
        <w:rPr>
          <w:b w:val="1"/>
          <w:sz w:val="34"/>
          <w:szCs w:val="34"/>
          <w:rtl w:val="0"/>
        </w:rPr>
        <w:t xml:space="preserve">9. Emotional Self-Care Post-Divorce</w:t>
      </w:r>
    </w:p>
    <w:p w:rsidR="00000000" w:rsidDel="00000000" w:rsidP="00000000" w:rsidRDefault="00000000" w:rsidRPr="00000000" w14:paraId="00000968">
      <w:pPr>
        <w:pBdr>
          <w:top w:color="auto" w:space="0" w:sz="0" w:val="none"/>
          <w:left w:color="auto" w:space="0" w:sz="0" w:val="none"/>
          <w:bottom w:color="auto" w:space="0" w:sz="0" w:val="none"/>
          <w:right w:color="auto" w:space="0" w:sz="0" w:val="none"/>
          <w:between w:color="auto" w:space="0" w:sz="0" w:val="none"/>
        </w:pBdr>
        <w:spacing w:after="280" w:line="360" w:lineRule="auto"/>
        <w:rPr>
          <w:i w:val="1"/>
          <w:sz w:val="24"/>
          <w:szCs w:val="24"/>
        </w:rPr>
      </w:pPr>
      <w:r w:rsidDel="00000000" w:rsidR="00000000" w:rsidRPr="00000000">
        <w:rPr>
          <w:b w:val="1"/>
          <w:sz w:val="24"/>
          <w:szCs w:val="24"/>
          <w:rtl w:val="0"/>
        </w:rPr>
        <w:t xml:space="preserve">Rebuilding: When Your Relationship Ends</w:t>
        <w:br w:type="textWrapping"/>
      </w:r>
      <w:r w:rsidDel="00000000" w:rsidR="00000000" w:rsidRPr="00000000">
        <w:rPr>
          <w:i w:val="1"/>
          <w:sz w:val="24"/>
          <w:szCs w:val="24"/>
          <w:rtl w:val="0"/>
        </w:rPr>
        <w:t xml:space="preserve">By Bruce Fisher and Robert E. Alberti</w:t>
      </w:r>
    </w:p>
    <w:p w:rsidR="00000000" w:rsidDel="00000000" w:rsidP="00000000" w:rsidRDefault="00000000" w:rsidRPr="00000000" w14:paraId="00000969">
      <w:pPr>
        <w:numPr>
          <w:ilvl w:val="0"/>
          <w:numId w:val="74"/>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Why Read It</w:t>
      </w:r>
      <w:r w:rsidDel="00000000" w:rsidR="00000000" w:rsidRPr="00000000">
        <w:rPr>
          <w:sz w:val="24"/>
          <w:szCs w:val="24"/>
          <w:rtl w:val="0"/>
        </w:rPr>
        <w:t xml:space="preserve">: A classic workbook helping you navigate the emotional upheaval of separation and divorce, including anger, grief, and feelings of failure.</w:t>
      </w:r>
    </w:p>
    <w:p w:rsidR="00000000" w:rsidDel="00000000" w:rsidP="00000000" w:rsidRDefault="00000000" w:rsidRPr="00000000" w14:paraId="0000096A">
      <w:pPr>
        <w:numPr>
          <w:ilvl w:val="0"/>
          <w:numId w:val="74"/>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b w:val="1"/>
          <w:sz w:val="24"/>
          <w:szCs w:val="24"/>
          <w:rtl w:val="0"/>
        </w:rPr>
        <w:t xml:space="preserve">Focus</w:t>
      </w:r>
      <w:r w:rsidDel="00000000" w:rsidR="00000000" w:rsidRPr="00000000">
        <w:rPr>
          <w:sz w:val="24"/>
          <w:szCs w:val="24"/>
          <w:rtl w:val="0"/>
        </w:rPr>
        <w:t xml:space="preserve">: Step-by-step exercises for rebuilding self-esteem, addressing loneliness, and forging a healthy new start.</w:t>
      </w:r>
    </w:p>
    <w:p w:rsidR="00000000" w:rsidDel="00000000" w:rsidP="00000000" w:rsidRDefault="00000000" w:rsidRPr="00000000" w14:paraId="0000096B">
      <w:pPr>
        <w:pStyle w:val="Heading2"/>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b w:val="1"/>
          <w:sz w:val="34"/>
          <w:szCs w:val="34"/>
        </w:rPr>
      </w:pPr>
      <w:bookmarkStart w:colFirst="0" w:colLast="0" w:name="_g0d8j9thvsx7" w:id="429"/>
      <w:bookmarkEnd w:id="429"/>
      <w:r w:rsidDel="00000000" w:rsidR="00000000" w:rsidRPr="00000000">
        <w:rPr>
          <w:b w:val="1"/>
          <w:sz w:val="34"/>
          <w:szCs w:val="34"/>
          <w:rtl w:val="0"/>
        </w:rPr>
        <w:t xml:space="preserve">10. DV/Abuse-Specific Legal Strategies (U.K. Focus)</w:t>
      </w:r>
    </w:p>
    <w:p w:rsidR="00000000" w:rsidDel="00000000" w:rsidP="00000000" w:rsidRDefault="00000000" w:rsidRPr="00000000" w14:paraId="0000096C">
      <w:pPr>
        <w:pBdr>
          <w:top w:color="auto" w:space="0" w:sz="0" w:val="none"/>
          <w:left w:color="auto" w:space="0" w:sz="0" w:val="none"/>
          <w:bottom w:color="auto" w:space="0" w:sz="0" w:val="none"/>
          <w:right w:color="auto" w:space="0" w:sz="0" w:val="none"/>
          <w:between w:color="auto" w:space="0" w:sz="0" w:val="none"/>
        </w:pBdr>
        <w:spacing w:after="280" w:line="360" w:lineRule="auto"/>
        <w:rPr>
          <w:i w:val="1"/>
          <w:sz w:val="24"/>
          <w:szCs w:val="24"/>
        </w:rPr>
      </w:pPr>
      <w:r w:rsidDel="00000000" w:rsidR="00000000" w:rsidRPr="00000000">
        <w:rPr>
          <w:b w:val="1"/>
          <w:sz w:val="24"/>
          <w:szCs w:val="24"/>
          <w:rtl w:val="0"/>
        </w:rPr>
        <w:t xml:space="preserve">Living with the Dominator</w:t>
        <w:br w:type="textWrapping"/>
      </w:r>
      <w:r w:rsidDel="00000000" w:rsidR="00000000" w:rsidRPr="00000000">
        <w:rPr>
          <w:i w:val="1"/>
          <w:sz w:val="24"/>
          <w:szCs w:val="24"/>
          <w:rtl w:val="0"/>
        </w:rPr>
        <w:t xml:space="preserve">By Pat Craven</w:t>
      </w:r>
    </w:p>
    <w:p w:rsidR="00000000" w:rsidDel="00000000" w:rsidP="00000000" w:rsidRDefault="00000000" w:rsidRPr="00000000" w14:paraId="0000096D">
      <w:pPr>
        <w:numPr>
          <w:ilvl w:val="0"/>
          <w:numId w:val="408"/>
        </w:numPr>
        <w:pBdr>
          <w:top w:color="auto" w:space="0" w:sz="0" w:val="none"/>
          <w:bottom w:color="auto" w:space="0" w:sz="0" w:val="none"/>
          <w:right w:color="auto" w:space="0" w:sz="0" w:val="none"/>
          <w:between w:color="auto" w:space="0" w:sz="0" w:val="none"/>
        </w:pBdr>
        <w:spacing w:after="0" w:afterAutospacing="0" w:line="360" w:lineRule="auto"/>
        <w:ind w:left="720" w:hanging="360"/>
      </w:pPr>
      <w:r w:rsidDel="00000000" w:rsidR="00000000" w:rsidRPr="00000000">
        <w:rPr>
          <w:b w:val="1"/>
          <w:sz w:val="24"/>
          <w:szCs w:val="24"/>
          <w:rtl w:val="0"/>
        </w:rPr>
        <w:t xml:space="preserve">Why Read It</w:t>
      </w:r>
      <w:r w:rsidDel="00000000" w:rsidR="00000000" w:rsidRPr="00000000">
        <w:rPr>
          <w:sz w:val="24"/>
          <w:szCs w:val="24"/>
          <w:rtl w:val="0"/>
        </w:rPr>
        <w:t xml:space="preserve">: Originally geared toward the "Freedom Programme" in the UK, it details controlling behaviors and how survivors can navigate leaving. While it references British legal frameworks, the emotional insights apply globally.</w:t>
      </w:r>
    </w:p>
    <w:p w:rsidR="00000000" w:rsidDel="00000000" w:rsidP="00000000" w:rsidRDefault="00000000" w:rsidRPr="00000000" w14:paraId="0000096E">
      <w:pPr>
        <w:numPr>
          <w:ilvl w:val="0"/>
          <w:numId w:val="408"/>
        </w:numPr>
        <w:pBdr>
          <w:top w:color="auto" w:space="0" w:sz="0" w:val="none"/>
          <w:bottom w:color="auto" w:space="0" w:sz="0" w:val="none"/>
          <w:right w:color="auto" w:space="0" w:sz="0" w:val="none"/>
          <w:between w:color="auto" w:space="0" w:sz="0" w:val="none"/>
        </w:pBdr>
        <w:spacing w:after="280" w:line="360" w:lineRule="auto"/>
        <w:ind w:left="720" w:hanging="360"/>
      </w:pPr>
      <w:r w:rsidDel="00000000" w:rsidR="00000000" w:rsidRPr="00000000">
        <w:rPr>
          <w:b w:val="1"/>
          <w:sz w:val="24"/>
          <w:szCs w:val="24"/>
          <w:rtl w:val="0"/>
        </w:rPr>
        <w:t xml:space="preserve">Focus</w:t>
      </w:r>
      <w:r w:rsidDel="00000000" w:rsidR="00000000" w:rsidRPr="00000000">
        <w:rPr>
          <w:sz w:val="24"/>
          <w:szCs w:val="24"/>
          <w:rtl w:val="0"/>
        </w:rPr>
        <w:t xml:space="preserve">: Identifying the mindsets of abusive partners, planning safe exits, and reinforcing personal boundaries.</w:t>
      </w:r>
    </w:p>
    <w:p w:rsidR="00000000" w:rsidDel="00000000" w:rsidP="00000000" w:rsidRDefault="00000000" w:rsidRPr="00000000" w14:paraId="0000096F">
      <w:pPr>
        <w:rPr/>
      </w:pPr>
      <w:r w:rsidDel="00000000" w:rsidR="00000000" w:rsidRPr="00000000">
        <w:rPr>
          <w:rtl w:val="0"/>
        </w:rPr>
      </w:r>
    </w:p>
    <w:sectPr>
      <w:pgSz w:h="15840" w:w="12240" w:orient="portrait"/>
      <w:pgMar w:bottom="720" w:top="720" w:left="720" w:right="72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Arial Unicode M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sz w:val="24"/>
        <w:szCs w:val="24"/>
        <w:u w:val="none"/>
      </w:rPr>
    </w:lvl>
    <w:lvl w:ilvl="1">
      <w:start w:val="1"/>
      <w:numFmt w:val="bullet"/>
      <w:lvlText w:val="●"/>
      <w:lvlJc w:val="left"/>
      <w:pPr>
        <w:ind w:left="1440" w:hanging="360"/>
      </w:pPr>
      <w:rPr>
        <w:sz w:val="24"/>
        <w:szCs w:val="24"/>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720" w:hanging="360"/>
      </w:pPr>
      <w:rPr>
        <w:sz w:val="24"/>
        <w:szCs w:val="24"/>
        <w:u w:val="none"/>
      </w:rPr>
    </w:lvl>
    <w:lvl w:ilvl="1">
      <w:start w:val="1"/>
      <w:numFmt w:val="bullet"/>
      <w:lvlText w:val="●"/>
      <w:lvlJc w:val="left"/>
      <w:pPr>
        <w:ind w:left="1440" w:hanging="360"/>
      </w:pPr>
      <w:rPr>
        <w:sz w:val="24"/>
        <w:szCs w:val="24"/>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lvl w:ilvl="0">
      <w:start w:val="1"/>
      <w:numFmt w:val="bullet"/>
      <w:lvlText w:val="●"/>
      <w:lvlJc w:val="left"/>
      <w:pPr>
        <w:ind w:left="720" w:hanging="360"/>
      </w:pPr>
      <w:rPr>
        <w:sz w:val="24"/>
        <w:szCs w:val="24"/>
        <w:u w:val="none"/>
      </w:rPr>
    </w:lvl>
    <w:lvl w:ilvl="1">
      <w:start w:val="1"/>
      <w:numFmt w:val="bullet"/>
      <w:lvlText w:val="●"/>
      <w:lvlJc w:val="left"/>
      <w:pPr>
        <w:ind w:left="1440" w:hanging="360"/>
      </w:pPr>
      <w:rPr>
        <w:sz w:val="24"/>
        <w:szCs w:val="24"/>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lvl w:ilvl="0">
      <w:start w:val="1"/>
      <w:numFmt w:val="bullet"/>
      <w:lvlText w:val="●"/>
      <w:lvlJc w:val="left"/>
      <w:pPr>
        <w:ind w:left="720" w:hanging="360"/>
      </w:pPr>
      <w:rPr>
        <w:sz w:val="24"/>
        <w:szCs w:val="24"/>
        <w:u w:val="none"/>
      </w:rPr>
    </w:lvl>
    <w:lvl w:ilvl="1">
      <w:start w:val="1"/>
      <w:numFmt w:val="bullet"/>
      <w:lvlText w:val="●"/>
      <w:lvlJc w:val="left"/>
      <w:pPr>
        <w:ind w:left="1440" w:hanging="360"/>
      </w:pPr>
      <w:rPr>
        <w:sz w:val="24"/>
        <w:szCs w:val="24"/>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lvl w:ilvl="0">
      <w:start w:val="1"/>
      <w:numFmt w:val="bullet"/>
      <w:lvlText w:val="●"/>
      <w:lvlJc w:val="left"/>
      <w:pPr>
        <w:ind w:left="720" w:hanging="360"/>
      </w:pPr>
      <w:rPr>
        <w:sz w:val="24"/>
        <w:szCs w:val="24"/>
        <w:u w:val="none"/>
      </w:rPr>
    </w:lvl>
    <w:lvl w:ilvl="1">
      <w:start w:val="1"/>
      <w:numFmt w:val="bullet"/>
      <w:lvlText w:val="●"/>
      <w:lvlJc w:val="left"/>
      <w:pPr>
        <w:ind w:left="1440" w:hanging="360"/>
      </w:pPr>
      <w:rPr>
        <w:sz w:val="24"/>
        <w:szCs w:val="24"/>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7">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8">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9">
    <w:lvl w:ilvl="0">
      <w:start w:val="1"/>
      <w:numFmt w:val="bullet"/>
      <w:lvlText w:val="●"/>
      <w:lvlJc w:val="left"/>
      <w:pPr>
        <w:ind w:left="720" w:hanging="360"/>
      </w:pPr>
      <w:rPr>
        <w:sz w:val="24"/>
        <w:szCs w:val="24"/>
        <w:u w:val="none"/>
      </w:rPr>
    </w:lvl>
    <w:lvl w:ilvl="1">
      <w:start w:val="1"/>
      <w:numFmt w:val="bullet"/>
      <w:lvlText w:val="●"/>
      <w:lvlJc w:val="left"/>
      <w:pPr>
        <w:ind w:left="1440" w:hanging="360"/>
      </w:pPr>
      <w:rPr>
        <w:sz w:val="24"/>
        <w:szCs w:val="24"/>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0">
    <w:lvl w:ilvl="0">
      <w:start w:val="1"/>
      <w:numFmt w:val="bullet"/>
      <w:lvlText w:val="●"/>
      <w:lvlJc w:val="left"/>
      <w:pPr>
        <w:ind w:left="720" w:hanging="360"/>
      </w:pPr>
      <w:rPr>
        <w:sz w:val="24"/>
        <w:szCs w:val="24"/>
        <w:u w:val="none"/>
      </w:rPr>
    </w:lvl>
    <w:lvl w:ilvl="1">
      <w:start w:val="1"/>
      <w:numFmt w:val="bullet"/>
      <w:lvlText w:val="●"/>
      <w:lvlJc w:val="left"/>
      <w:pPr>
        <w:ind w:left="1440" w:hanging="360"/>
      </w:pPr>
      <w:rPr>
        <w:sz w:val="24"/>
        <w:szCs w:val="24"/>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1">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2">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3">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4">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5">
    <w:lvl w:ilvl="0">
      <w:start w:val="1"/>
      <w:numFmt w:val="bullet"/>
      <w:lvlText w:val="●"/>
      <w:lvlJc w:val="left"/>
      <w:pPr>
        <w:ind w:left="720" w:hanging="360"/>
      </w:pPr>
      <w:rPr>
        <w:sz w:val="24"/>
        <w:szCs w:val="24"/>
        <w:u w:val="none"/>
      </w:rPr>
    </w:lvl>
    <w:lvl w:ilvl="1">
      <w:start w:val="1"/>
      <w:numFmt w:val="bullet"/>
      <w:lvlText w:val="●"/>
      <w:lvlJc w:val="left"/>
      <w:pPr>
        <w:ind w:left="1440" w:hanging="360"/>
      </w:pPr>
      <w:rPr>
        <w:sz w:val="24"/>
        <w:szCs w:val="24"/>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6">
    <w:lvl w:ilvl="0">
      <w:start w:val="1"/>
      <w:numFmt w:val="bullet"/>
      <w:lvlText w:val="●"/>
      <w:lvlJc w:val="left"/>
      <w:pPr>
        <w:ind w:left="720" w:hanging="360"/>
      </w:pPr>
      <w:rPr>
        <w:sz w:val="24"/>
        <w:szCs w:val="24"/>
        <w:u w:val="none"/>
      </w:rPr>
    </w:lvl>
    <w:lvl w:ilvl="1">
      <w:start w:val="1"/>
      <w:numFmt w:val="bullet"/>
      <w:lvlText w:val="●"/>
      <w:lvlJc w:val="left"/>
      <w:pPr>
        <w:ind w:left="1440" w:hanging="360"/>
      </w:pPr>
      <w:rPr>
        <w:sz w:val="24"/>
        <w:szCs w:val="24"/>
        <w:u w:val="none"/>
      </w:rPr>
    </w:lvl>
    <w:lvl w:ilvl="2">
      <w:start w:val="1"/>
      <w:numFmt w:val="bullet"/>
      <w:lvlText w:val="●"/>
      <w:lvlJc w:val="left"/>
      <w:pPr>
        <w:ind w:left="2160" w:hanging="360"/>
      </w:pPr>
      <w:rPr>
        <w:sz w:val="24"/>
        <w:szCs w:val="24"/>
        <w:u w:val="none"/>
      </w:rPr>
    </w:lvl>
    <w:lvl w:ilvl="3">
      <w:start w:val="1"/>
      <w:numFmt w:val="bullet"/>
      <w:lvlText w:val="●"/>
      <w:lvlJc w:val="left"/>
      <w:pPr>
        <w:ind w:left="2880" w:hanging="360"/>
      </w:pPr>
      <w:rPr>
        <w:sz w:val="24"/>
        <w:szCs w:val="24"/>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7">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8">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9">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0">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1">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2">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3">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4">
    <w:lvl w:ilvl="0">
      <w:start w:val="1"/>
      <w:numFmt w:val="bullet"/>
      <w:lvlText w:val="●"/>
      <w:lvlJc w:val="left"/>
      <w:pPr>
        <w:ind w:left="720" w:hanging="360"/>
      </w:pPr>
      <w:rPr>
        <w:sz w:val="24"/>
        <w:szCs w:val="24"/>
        <w:u w:val="none"/>
      </w:rPr>
    </w:lvl>
    <w:lvl w:ilvl="1">
      <w:start w:val="1"/>
      <w:numFmt w:val="bullet"/>
      <w:lvlText w:val="●"/>
      <w:lvlJc w:val="left"/>
      <w:pPr>
        <w:ind w:left="1440" w:hanging="360"/>
      </w:pPr>
      <w:rPr>
        <w:sz w:val="24"/>
        <w:szCs w:val="24"/>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5">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6">
    <w:lvl w:ilvl="0">
      <w:start w:val="1"/>
      <w:numFmt w:val="bullet"/>
      <w:lvlText w:val="●"/>
      <w:lvlJc w:val="left"/>
      <w:pPr>
        <w:ind w:left="720" w:hanging="360"/>
      </w:pPr>
      <w:rPr>
        <w:sz w:val="24"/>
        <w:szCs w:val="24"/>
        <w:u w:val="none"/>
      </w:rPr>
    </w:lvl>
    <w:lvl w:ilvl="1">
      <w:start w:val="1"/>
      <w:numFmt w:val="bullet"/>
      <w:lvlText w:val="●"/>
      <w:lvlJc w:val="left"/>
      <w:pPr>
        <w:ind w:left="1440" w:hanging="360"/>
      </w:pPr>
      <w:rPr>
        <w:sz w:val="24"/>
        <w:szCs w:val="24"/>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7">
    <w:lvl w:ilvl="0">
      <w:start w:val="1"/>
      <w:numFmt w:val="bullet"/>
      <w:lvlText w:val="●"/>
      <w:lvlJc w:val="left"/>
      <w:pPr>
        <w:ind w:left="720" w:hanging="360"/>
      </w:pPr>
      <w:rPr>
        <w:sz w:val="24"/>
        <w:szCs w:val="24"/>
        <w:u w:val="none"/>
      </w:rPr>
    </w:lvl>
    <w:lvl w:ilvl="1">
      <w:start w:val="1"/>
      <w:numFmt w:val="bullet"/>
      <w:lvlText w:val="●"/>
      <w:lvlJc w:val="left"/>
      <w:pPr>
        <w:ind w:left="1440" w:hanging="360"/>
      </w:pPr>
      <w:rPr>
        <w:sz w:val="24"/>
        <w:szCs w:val="24"/>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8">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9">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0">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1">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2">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3">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4">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5">
    <w:lvl w:ilvl="0">
      <w:start w:val="1"/>
      <w:numFmt w:val="bullet"/>
      <w:lvlText w:val="●"/>
      <w:lvlJc w:val="left"/>
      <w:pPr>
        <w:ind w:left="720" w:hanging="360"/>
      </w:pPr>
      <w:rPr>
        <w:sz w:val="24"/>
        <w:szCs w:val="24"/>
        <w:u w:val="none"/>
      </w:rPr>
    </w:lvl>
    <w:lvl w:ilvl="1">
      <w:start w:val="1"/>
      <w:numFmt w:val="bullet"/>
      <w:lvlText w:val="●"/>
      <w:lvlJc w:val="left"/>
      <w:pPr>
        <w:ind w:left="1440" w:hanging="360"/>
      </w:pPr>
      <w:rPr>
        <w:sz w:val="24"/>
        <w:szCs w:val="24"/>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6">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7">
    <w:lvl w:ilvl="0">
      <w:start w:val="1"/>
      <w:numFmt w:val="bullet"/>
      <w:lvlText w:val="●"/>
      <w:lvlJc w:val="left"/>
      <w:pPr>
        <w:ind w:left="720" w:hanging="360"/>
      </w:pPr>
      <w:rPr>
        <w:sz w:val="24"/>
        <w:szCs w:val="24"/>
        <w:u w:val="none"/>
      </w:rPr>
    </w:lvl>
    <w:lvl w:ilvl="1">
      <w:start w:val="1"/>
      <w:numFmt w:val="bullet"/>
      <w:lvlText w:val="●"/>
      <w:lvlJc w:val="left"/>
      <w:pPr>
        <w:ind w:left="1440" w:hanging="360"/>
      </w:pPr>
      <w:rPr>
        <w:sz w:val="24"/>
        <w:szCs w:val="24"/>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8">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9">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0">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1">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2">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3">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4">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5">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6">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7">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8">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9">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0">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1">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2">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3">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4">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5">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6">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7">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8">
    <w:lvl w:ilvl="0">
      <w:start w:val="1"/>
      <w:numFmt w:val="bullet"/>
      <w:lvlText w:val="●"/>
      <w:lvlJc w:val="left"/>
      <w:pPr>
        <w:ind w:left="720" w:hanging="360"/>
      </w:pPr>
      <w:rPr>
        <w:sz w:val="24"/>
        <w:szCs w:val="24"/>
        <w:u w:val="none"/>
      </w:rPr>
    </w:lvl>
    <w:lvl w:ilvl="1">
      <w:start w:val="1"/>
      <w:numFmt w:val="bullet"/>
      <w:lvlText w:val="●"/>
      <w:lvlJc w:val="left"/>
      <w:pPr>
        <w:ind w:left="1440" w:hanging="360"/>
      </w:pPr>
      <w:rPr>
        <w:sz w:val="24"/>
        <w:szCs w:val="24"/>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9">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0">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1">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2">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3">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4">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5">
    <w:lvl w:ilvl="0">
      <w:start w:val="1"/>
      <w:numFmt w:val="bullet"/>
      <w:lvlText w:val="●"/>
      <w:lvlJc w:val="left"/>
      <w:pPr>
        <w:ind w:left="720" w:hanging="360"/>
      </w:pPr>
      <w:rPr>
        <w:sz w:val="24"/>
        <w:szCs w:val="24"/>
        <w:u w:val="none"/>
      </w:rPr>
    </w:lvl>
    <w:lvl w:ilvl="1">
      <w:start w:val="1"/>
      <w:numFmt w:val="bullet"/>
      <w:lvlText w:val="●"/>
      <w:lvlJc w:val="left"/>
      <w:pPr>
        <w:ind w:left="1440" w:hanging="360"/>
      </w:pPr>
      <w:rPr>
        <w:sz w:val="24"/>
        <w:szCs w:val="24"/>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6">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7">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8">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9">
    <w:lvl w:ilvl="0">
      <w:start w:val="1"/>
      <w:numFmt w:val="bullet"/>
      <w:lvlText w:val="●"/>
      <w:lvlJc w:val="left"/>
      <w:pPr>
        <w:ind w:left="720" w:hanging="360"/>
      </w:pPr>
      <w:rPr>
        <w:sz w:val="24"/>
        <w:szCs w:val="24"/>
        <w:u w:val="none"/>
      </w:rPr>
    </w:lvl>
    <w:lvl w:ilvl="1">
      <w:start w:val="1"/>
      <w:numFmt w:val="bullet"/>
      <w:lvlText w:val="●"/>
      <w:lvlJc w:val="left"/>
      <w:pPr>
        <w:ind w:left="1440" w:hanging="360"/>
      </w:pPr>
      <w:rPr>
        <w:sz w:val="24"/>
        <w:szCs w:val="24"/>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0">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1">
    <w:lvl w:ilvl="0">
      <w:start w:val="1"/>
      <w:numFmt w:val="bullet"/>
      <w:lvlText w:val="●"/>
      <w:lvlJc w:val="left"/>
      <w:pPr>
        <w:ind w:left="720" w:hanging="360"/>
      </w:pPr>
      <w:rPr>
        <w:sz w:val="24"/>
        <w:szCs w:val="24"/>
        <w:u w:val="none"/>
      </w:rPr>
    </w:lvl>
    <w:lvl w:ilvl="1">
      <w:start w:val="1"/>
      <w:numFmt w:val="bullet"/>
      <w:lvlText w:val="●"/>
      <w:lvlJc w:val="left"/>
      <w:pPr>
        <w:ind w:left="1440" w:hanging="360"/>
      </w:pPr>
      <w:rPr>
        <w:sz w:val="24"/>
        <w:szCs w:val="24"/>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2">
    <w:lvl w:ilvl="0">
      <w:start w:val="1"/>
      <w:numFmt w:val="bullet"/>
      <w:lvlText w:val="●"/>
      <w:lvlJc w:val="left"/>
      <w:pPr>
        <w:ind w:left="720" w:hanging="360"/>
      </w:pPr>
      <w:rPr>
        <w:sz w:val="24"/>
        <w:szCs w:val="24"/>
        <w:u w:val="none"/>
      </w:rPr>
    </w:lvl>
    <w:lvl w:ilvl="1">
      <w:start w:val="1"/>
      <w:numFmt w:val="bullet"/>
      <w:lvlText w:val="●"/>
      <w:lvlJc w:val="left"/>
      <w:pPr>
        <w:ind w:left="1440" w:hanging="360"/>
      </w:pPr>
      <w:rPr>
        <w:sz w:val="24"/>
        <w:szCs w:val="24"/>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3">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4">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5">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6">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7">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8">
    <w:lvl w:ilvl="0">
      <w:start w:val="1"/>
      <w:numFmt w:val="bullet"/>
      <w:lvlText w:val="●"/>
      <w:lvlJc w:val="left"/>
      <w:pPr>
        <w:ind w:left="720" w:hanging="360"/>
      </w:pPr>
      <w:rPr>
        <w:sz w:val="24"/>
        <w:szCs w:val="24"/>
        <w:u w:val="none"/>
      </w:rPr>
    </w:lvl>
    <w:lvl w:ilvl="1">
      <w:start w:val="1"/>
      <w:numFmt w:val="bullet"/>
      <w:lvlText w:val="●"/>
      <w:lvlJc w:val="left"/>
      <w:pPr>
        <w:ind w:left="1440" w:hanging="360"/>
      </w:pPr>
      <w:rPr>
        <w:sz w:val="24"/>
        <w:szCs w:val="24"/>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9">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0">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1">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2">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3">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4">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5">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6">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7">
    <w:lvl w:ilvl="0">
      <w:start w:val="1"/>
      <w:numFmt w:val="bullet"/>
      <w:lvlText w:val="●"/>
      <w:lvlJc w:val="left"/>
      <w:pPr>
        <w:ind w:left="720" w:hanging="360"/>
      </w:pPr>
      <w:rPr>
        <w:sz w:val="24"/>
        <w:szCs w:val="24"/>
        <w:u w:val="none"/>
      </w:rPr>
    </w:lvl>
    <w:lvl w:ilvl="1">
      <w:start w:val="1"/>
      <w:numFmt w:val="bullet"/>
      <w:lvlText w:val="●"/>
      <w:lvlJc w:val="left"/>
      <w:pPr>
        <w:ind w:left="1440" w:hanging="360"/>
      </w:pPr>
      <w:rPr>
        <w:sz w:val="24"/>
        <w:szCs w:val="24"/>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8">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9">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0">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1">
    <w:lvl w:ilvl="0">
      <w:start w:val="1"/>
      <w:numFmt w:val="bullet"/>
      <w:lvlText w:val="●"/>
      <w:lvlJc w:val="left"/>
      <w:pPr>
        <w:ind w:left="720" w:hanging="360"/>
      </w:pPr>
      <w:rPr>
        <w:sz w:val="24"/>
        <w:szCs w:val="24"/>
        <w:u w:val="none"/>
      </w:rPr>
    </w:lvl>
    <w:lvl w:ilvl="1">
      <w:start w:val="1"/>
      <w:numFmt w:val="bullet"/>
      <w:lvlText w:val="●"/>
      <w:lvlJc w:val="left"/>
      <w:pPr>
        <w:ind w:left="1440" w:hanging="360"/>
      </w:pPr>
      <w:rPr>
        <w:sz w:val="24"/>
        <w:szCs w:val="24"/>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2">
    <w:lvl w:ilvl="0">
      <w:start w:val="1"/>
      <w:numFmt w:val="bullet"/>
      <w:lvlText w:val="●"/>
      <w:lvlJc w:val="left"/>
      <w:pPr>
        <w:ind w:left="720" w:hanging="360"/>
      </w:pPr>
      <w:rPr>
        <w:sz w:val="24"/>
        <w:szCs w:val="24"/>
        <w:u w:val="none"/>
      </w:rPr>
    </w:lvl>
    <w:lvl w:ilvl="1">
      <w:start w:val="1"/>
      <w:numFmt w:val="bullet"/>
      <w:lvlText w:val="●"/>
      <w:lvlJc w:val="left"/>
      <w:pPr>
        <w:ind w:left="1440" w:hanging="360"/>
      </w:pPr>
      <w:rPr>
        <w:sz w:val="24"/>
        <w:szCs w:val="24"/>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3">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4">
    <w:lvl w:ilvl="0">
      <w:start w:val="1"/>
      <w:numFmt w:val="bullet"/>
      <w:lvlText w:val="●"/>
      <w:lvlJc w:val="left"/>
      <w:pPr>
        <w:ind w:left="720" w:hanging="360"/>
      </w:pPr>
      <w:rPr>
        <w:sz w:val="24"/>
        <w:szCs w:val="24"/>
        <w:u w:val="none"/>
      </w:rPr>
    </w:lvl>
    <w:lvl w:ilvl="1">
      <w:start w:val="1"/>
      <w:numFmt w:val="bullet"/>
      <w:lvlText w:val="●"/>
      <w:lvlJc w:val="left"/>
      <w:pPr>
        <w:ind w:left="1440" w:hanging="360"/>
      </w:pPr>
      <w:rPr>
        <w:sz w:val="24"/>
        <w:szCs w:val="24"/>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5">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6">
    <w:lvl w:ilvl="0">
      <w:start w:val="1"/>
      <w:numFmt w:val="bullet"/>
      <w:lvlText w:val="●"/>
      <w:lvlJc w:val="left"/>
      <w:pPr>
        <w:ind w:left="720" w:hanging="360"/>
      </w:pPr>
      <w:rPr>
        <w:sz w:val="24"/>
        <w:szCs w:val="24"/>
        <w:u w:val="none"/>
      </w:rPr>
    </w:lvl>
    <w:lvl w:ilvl="1">
      <w:start w:val="1"/>
      <w:numFmt w:val="bullet"/>
      <w:lvlText w:val="●"/>
      <w:lvlJc w:val="left"/>
      <w:pPr>
        <w:ind w:left="1440" w:hanging="360"/>
      </w:pPr>
      <w:rPr>
        <w:sz w:val="24"/>
        <w:szCs w:val="24"/>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7">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8">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9">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0">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1">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2">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3">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4">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5">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6">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7">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8">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9">
    <w:lvl w:ilvl="0">
      <w:start w:val="1"/>
      <w:numFmt w:val="bullet"/>
      <w:lvlText w:val="●"/>
      <w:lvlJc w:val="left"/>
      <w:pPr>
        <w:ind w:left="720" w:hanging="360"/>
      </w:pPr>
      <w:rPr>
        <w:sz w:val="24"/>
        <w:szCs w:val="24"/>
        <w:u w:val="none"/>
      </w:rPr>
    </w:lvl>
    <w:lvl w:ilvl="1">
      <w:start w:val="1"/>
      <w:numFmt w:val="bullet"/>
      <w:lvlText w:val="●"/>
      <w:lvlJc w:val="left"/>
      <w:pPr>
        <w:ind w:left="1440" w:hanging="360"/>
      </w:pPr>
      <w:rPr>
        <w:sz w:val="24"/>
        <w:szCs w:val="24"/>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0">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1">
    <w:lvl w:ilvl="0">
      <w:start w:val="1"/>
      <w:numFmt w:val="bullet"/>
      <w:lvlText w:val="●"/>
      <w:lvlJc w:val="left"/>
      <w:pPr>
        <w:ind w:left="720" w:hanging="360"/>
      </w:pPr>
      <w:rPr>
        <w:sz w:val="24"/>
        <w:szCs w:val="24"/>
        <w:u w:val="none"/>
      </w:rPr>
    </w:lvl>
    <w:lvl w:ilvl="1">
      <w:start w:val="1"/>
      <w:numFmt w:val="bullet"/>
      <w:lvlText w:val="●"/>
      <w:lvlJc w:val="left"/>
      <w:pPr>
        <w:ind w:left="1440" w:hanging="360"/>
      </w:pPr>
      <w:rPr>
        <w:sz w:val="24"/>
        <w:szCs w:val="24"/>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2">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3">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4">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5">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6">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7">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8">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9">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0">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1">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2">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3">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4">
    <w:lvl w:ilvl="0">
      <w:start w:val="1"/>
      <w:numFmt w:val="bullet"/>
      <w:lvlText w:val="●"/>
      <w:lvlJc w:val="left"/>
      <w:pPr>
        <w:ind w:left="720" w:hanging="360"/>
      </w:pPr>
      <w:rPr>
        <w:sz w:val="24"/>
        <w:szCs w:val="24"/>
        <w:u w:val="none"/>
      </w:rPr>
    </w:lvl>
    <w:lvl w:ilvl="1">
      <w:start w:val="1"/>
      <w:numFmt w:val="bullet"/>
      <w:lvlText w:val="●"/>
      <w:lvlJc w:val="left"/>
      <w:pPr>
        <w:ind w:left="1440" w:hanging="360"/>
      </w:pPr>
      <w:rPr>
        <w:sz w:val="24"/>
        <w:szCs w:val="24"/>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5">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6">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7">
    <w:lvl w:ilvl="0">
      <w:start w:val="1"/>
      <w:numFmt w:val="bullet"/>
      <w:lvlText w:val="●"/>
      <w:lvlJc w:val="left"/>
      <w:pPr>
        <w:ind w:left="720" w:hanging="360"/>
      </w:pPr>
      <w:rPr>
        <w:sz w:val="24"/>
        <w:szCs w:val="24"/>
        <w:u w:val="none"/>
      </w:rPr>
    </w:lvl>
    <w:lvl w:ilvl="1">
      <w:start w:val="1"/>
      <w:numFmt w:val="bullet"/>
      <w:lvlText w:val="●"/>
      <w:lvlJc w:val="left"/>
      <w:pPr>
        <w:ind w:left="1440" w:hanging="360"/>
      </w:pPr>
      <w:rPr>
        <w:sz w:val="24"/>
        <w:szCs w:val="24"/>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8">
    <w:lvl w:ilvl="0">
      <w:start w:val="1"/>
      <w:numFmt w:val="bullet"/>
      <w:lvlText w:val="●"/>
      <w:lvlJc w:val="left"/>
      <w:pPr>
        <w:ind w:left="720" w:hanging="360"/>
      </w:pPr>
      <w:rPr>
        <w:sz w:val="24"/>
        <w:szCs w:val="24"/>
        <w:u w:val="none"/>
      </w:rPr>
    </w:lvl>
    <w:lvl w:ilvl="1">
      <w:start w:val="1"/>
      <w:numFmt w:val="bullet"/>
      <w:lvlText w:val="●"/>
      <w:lvlJc w:val="left"/>
      <w:pPr>
        <w:ind w:left="1440" w:hanging="360"/>
      </w:pPr>
      <w:rPr>
        <w:sz w:val="24"/>
        <w:szCs w:val="24"/>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9">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0">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1">
    <w:lvl w:ilvl="0">
      <w:start w:val="1"/>
      <w:numFmt w:val="bullet"/>
      <w:lvlText w:val="●"/>
      <w:lvlJc w:val="left"/>
      <w:pPr>
        <w:ind w:left="720" w:hanging="360"/>
      </w:pPr>
      <w:rPr>
        <w:sz w:val="24"/>
        <w:szCs w:val="24"/>
        <w:u w:val="none"/>
      </w:rPr>
    </w:lvl>
    <w:lvl w:ilvl="1">
      <w:start w:val="1"/>
      <w:numFmt w:val="bullet"/>
      <w:lvlText w:val="●"/>
      <w:lvlJc w:val="left"/>
      <w:pPr>
        <w:ind w:left="1440" w:hanging="360"/>
      </w:pPr>
      <w:rPr>
        <w:sz w:val="24"/>
        <w:szCs w:val="24"/>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2">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3">
    <w:lvl w:ilvl="0">
      <w:start w:val="1"/>
      <w:numFmt w:val="bullet"/>
      <w:lvlText w:val="●"/>
      <w:lvlJc w:val="left"/>
      <w:pPr>
        <w:ind w:left="720" w:hanging="360"/>
      </w:pPr>
      <w:rPr>
        <w:sz w:val="24"/>
        <w:szCs w:val="24"/>
        <w:u w:val="none"/>
      </w:rPr>
    </w:lvl>
    <w:lvl w:ilvl="1">
      <w:start w:val="1"/>
      <w:numFmt w:val="bullet"/>
      <w:lvlText w:val="●"/>
      <w:lvlJc w:val="left"/>
      <w:pPr>
        <w:ind w:left="1440" w:hanging="360"/>
      </w:pPr>
      <w:rPr>
        <w:sz w:val="24"/>
        <w:szCs w:val="24"/>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4">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5">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6">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7">
    <w:lvl w:ilvl="0">
      <w:start w:val="1"/>
      <w:numFmt w:val="bullet"/>
      <w:lvlText w:val="●"/>
      <w:lvlJc w:val="left"/>
      <w:pPr>
        <w:ind w:left="720" w:hanging="360"/>
      </w:pPr>
      <w:rPr>
        <w:sz w:val="24"/>
        <w:szCs w:val="24"/>
        <w:u w:val="none"/>
      </w:rPr>
    </w:lvl>
    <w:lvl w:ilvl="1">
      <w:start w:val="1"/>
      <w:numFmt w:val="bullet"/>
      <w:lvlText w:val="●"/>
      <w:lvlJc w:val="left"/>
      <w:pPr>
        <w:ind w:left="1440" w:hanging="360"/>
      </w:pPr>
      <w:rPr>
        <w:sz w:val="24"/>
        <w:szCs w:val="24"/>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8">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9">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0">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1">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2">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3">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4">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5">
    <w:lvl w:ilvl="0">
      <w:start w:val="1"/>
      <w:numFmt w:val="bullet"/>
      <w:lvlText w:val="●"/>
      <w:lvlJc w:val="left"/>
      <w:pPr>
        <w:ind w:left="720" w:hanging="360"/>
      </w:pPr>
      <w:rPr>
        <w:sz w:val="24"/>
        <w:szCs w:val="24"/>
        <w:u w:val="none"/>
      </w:rPr>
    </w:lvl>
    <w:lvl w:ilvl="1">
      <w:start w:val="1"/>
      <w:numFmt w:val="bullet"/>
      <w:lvlText w:val="●"/>
      <w:lvlJc w:val="left"/>
      <w:pPr>
        <w:ind w:left="1440" w:hanging="360"/>
      </w:pPr>
      <w:rPr>
        <w:sz w:val="24"/>
        <w:szCs w:val="24"/>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6">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7">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8">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9">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0">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1">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2">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3">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4">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5">
    <w:lvl w:ilvl="0">
      <w:start w:val="1"/>
      <w:numFmt w:val="bullet"/>
      <w:lvlText w:val="●"/>
      <w:lvlJc w:val="left"/>
      <w:pPr>
        <w:ind w:left="720" w:hanging="360"/>
      </w:pPr>
      <w:rPr>
        <w:sz w:val="24"/>
        <w:szCs w:val="24"/>
        <w:u w:val="none"/>
      </w:rPr>
    </w:lvl>
    <w:lvl w:ilvl="1">
      <w:start w:val="1"/>
      <w:numFmt w:val="bullet"/>
      <w:lvlText w:val="●"/>
      <w:lvlJc w:val="left"/>
      <w:pPr>
        <w:ind w:left="1440" w:hanging="360"/>
      </w:pPr>
      <w:rPr>
        <w:sz w:val="24"/>
        <w:szCs w:val="24"/>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6">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7">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8">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9">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0">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1">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2">
    <w:lvl w:ilvl="0">
      <w:start w:val="1"/>
      <w:numFmt w:val="bullet"/>
      <w:lvlText w:val="●"/>
      <w:lvlJc w:val="left"/>
      <w:pPr>
        <w:ind w:left="720" w:hanging="360"/>
      </w:pPr>
      <w:rPr>
        <w:sz w:val="24"/>
        <w:szCs w:val="24"/>
        <w:u w:val="none"/>
      </w:rPr>
    </w:lvl>
    <w:lvl w:ilvl="1">
      <w:start w:val="1"/>
      <w:numFmt w:val="bullet"/>
      <w:lvlText w:val="●"/>
      <w:lvlJc w:val="left"/>
      <w:pPr>
        <w:ind w:left="1440" w:hanging="360"/>
      </w:pPr>
      <w:rPr>
        <w:sz w:val="24"/>
        <w:szCs w:val="24"/>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3">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4">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5">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6">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7">
    <w:lvl w:ilvl="0">
      <w:start w:val="1"/>
      <w:numFmt w:val="bullet"/>
      <w:lvlText w:val="●"/>
      <w:lvlJc w:val="left"/>
      <w:pPr>
        <w:ind w:left="720" w:hanging="360"/>
      </w:pPr>
      <w:rPr>
        <w:sz w:val="24"/>
        <w:szCs w:val="24"/>
        <w:u w:val="none"/>
      </w:rPr>
    </w:lvl>
    <w:lvl w:ilvl="1">
      <w:start w:val="1"/>
      <w:numFmt w:val="bullet"/>
      <w:lvlText w:val="●"/>
      <w:lvlJc w:val="left"/>
      <w:pPr>
        <w:ind w:left="1440" w:hanging="360"/>
      </w:pPr>
      <w:rPr>
        <w:sz w:val="24"/>
        <w:szCs w:val="24"/>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8">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9">
    <w:lvl w:ilvl="0">
      <w:start w:val="1"/>
      <w:numFmt w:val="bullet"/>
      <w:lvlText w:val="●"/>
      <w:lvlJc w:val="left"/>
      <w:pPr>
        <w:ind w:left="720" w:hanging="360"/>
      </w:pPr>
      <w:rPr>
        <w:sz w:val="24"/>
        <w:szCs w:val="24"/>
        <w:u w:val="none"/>
      </w:rPr>
    </w:lvl>
    <w:lvl w:ilvl="1">
      <w:start w:val="1"/>
      <w:numFmt w:val="bullet"/>
      <w:lvlText w:val="●"/>
      <w:lvlJc w:val="left"/>
      <w:pPr>
        <w:ind w:left="1440" w:hanging="360"/>
      </w:pPr>
      <w:rPr>
        <w:sz w:val="24"/>
        <w:szCs w:val="24"/>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0">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1">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2">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3">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4">
    <w:lvl w:ilvl="0">
      <w:start w:val="1"/>
      <w:numFmt w:val="bullet"/>
      <w:lvlText w:val="●"/>
      <w:lvlJc w:val="left"/>
      <w:pPr>
        <w:ind w:left="720" w:hanging="360"/>
      </w:pPr>
      <w:rPr>
        <w:sz w:val="24"/>
        <w:szCs w:val="24"/>
        <w:u w:val="none"/>
      </w:rPr>
    </w:lvl>
    <w:lvl w:ilvl="1">
      <w:start w:val="1"/>
      <w:numFmt w:val="bullet"/>
      <w:lvlText w:val="●"/>
      <w:lvlJc w:val="left"/>
      <w:pPr>
        <w:ind w:left="1440" w:hanging="360"/>
      </w:pPr>
      <w:rPr>
        <w:sz w:val="24"/>
        <w:szCs w:val="24"/>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5">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6">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7">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8">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9">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0">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1">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2">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3">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4">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5">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6">
    <w:lvl w:ilvl="0">
      <w:start w:val="1"/>
      <w:numFmt w:val="bullet"/>
      <w:lvlText w:val="●"/>
      <w:lvlJc w:val="left"/>
      <w:pPr>
        <w:ind w:left="720" w:hanging="360"/>
      </w:pPr>
      <w:rPr>
        <w:sz w:val="24"/>
        <w:szCs w:val="24"/>
        <w:u w:val="none"/>
      </w:rPr>
    </w:lvl>
    <w:lvl w:ilvl="1">
      <w:start w:val="1"/>
      <w:numFmt w:val="bullet"/>
      <w:lvlText w:val="●"/>
      <w:lvlJc w:val="left"/>
      <w:pPr>
        <w:ind w:left="1440" w:hanging="360"/>
      </w:pPr>
      <w:rPr>
        <w:sz w:val="24"/>
        <w:szCs w:val="24"/>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7">
    <w:lvl w:ilvl="0">
      <w:start w:val="1"/>
      <w:numFmt w:val="bullet"/>
      <w:lvlText w:val="●"/>
      <w:lvlJc w:val="left"/>
      <w:pPr>
        <w:ind w:left="720" w:hanging="360"/>
      </w:pPr>
      <w:rPr>
        <w:sz w:val="24"/>
        <w:szCs w:val="24"/>
        <w:u w:val="none"/>
      </w:rPr>
    </w:lvl>
    <w:lvl w:ilvl="1">
      <w:start w:val="1"/>
      <w:numFmt w:val="bullet"/>
      <w:lvlText w:val="●"/>
      <w:lvlJc w:val="left"/>
      <w:pPr>
        <w:ind w:left="1440" w:hanging="360"/>
      </w:pPr>
      <w:rPr>
        <w:sz w:val="24"/>
        <w:szCs w:val="24"/>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8">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9">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0">
    <w:lvl w:ilvl="0">
      <w:start w:val="1"/>
      <w:numFmt w:val="bullet"/>
      <w:lvlText w:val="●"/>
      <w:lvlJc w:val="left"/>
      <w:pPr>
        <w:ind w:left="720" w:hanging="360"/>
      </w:pPr>
      <w:rPr>
        <w:sz w:val="24"/>
        <w:szCs w:val="24"/>
        <w:u w:val="none"/>
      </w:rPr>
    </w:lvl>
    <w:lvl w:ilvl="1">
      <w:start w:val="1"/>
      <w:numFmt w:val="bullet"/>
      <w:lvlText w:val="●"/>
      <w:lvlJc w:val="left"/>
      <w:pPr>
        <w:ind w:left="1440" w:hanging="360"/>
      </w:pPr>
      <w:rPr>
        <w:sz w:val="24"/>
        <w:szCs w:val="24"/>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1">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2">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3">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4">
    <w:lvl w:ilvl="0">
      <w:start w:val="1"/>
      <w:numFmt w:val="bullet"/>
      <w:lvlText w:val="●"/>
      <w:lvlJc w:val="left"/>
      <w:pPr>
        <w:ind w:left="720" w:hanging="360"/>
      </w:pPr>
      <w:rPr>
        <w:sz w:val="24"/>
        <w:szCs w:val="24"/>
        <w:u w:val="none"/>
      </w:rPr>
    </w:lvl>
    <w:lvl w:ilvl="1">
      <w:start w:val="1"/>
      <w:numFmt w:val="bullet"/>
      <w:lvlText w:val="●"/>
      <w:lvlJc w:val="left"/>
      <w:pPr>
        <w:ind w:left="1440" w:hanging="360"/>
      </w:pPr>
      <w:rPr>
        <w:sz w:val="24"/>
        <w:szCs w:val="24"/>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5">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6">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7">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8">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9">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0">
    <w:lvl w:ilvl="0">
      <w:start w:val="1"/>
      <w:numFmt w:val="bullet"/>
      <w:lvlText w:val="●"/>
      <w:lvlJc w:val="left"/>
      <w:pPr>
        <w:ind w:left="720" w:hanging="360"/>
      </w:pPr>
      <w:rPr>
        <w:sz w:val="24"/>
        <w:szCs w:val="24"/>
        <w:u w:val="none"/>
      </w:rPr>
    </w:lvl>
    <w:lvl w:ilvl="1">
      <w:start w:val="1"/>
      <w:numFmt w:val="bullet"/>
      <w:lvlText w:val="●"/>
      <w:lvlJc w:val="left"/>
      <w:pPr>
        <w:ind w:left="1440" w:hanging="360"/>
      </w:pPr>
      <w:rPr>
        <w:sz w:val="24"/>
        <w:szCs w:val="24"/>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1">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2">
    <w:lvl w:ilvl="0">
      <w:start w:val="1"/>
      <w:numFmt w:val="bullet"/>
      <w:lvlText w:val="●"/>
      <w:lvlJc w:val="left"/>
      <w:pPr>
        <w:ind w:left="720" w:hanging="360"/>
      </w:pPr>
      <w:rPr>
        <w:sz w:val="24"/>
        <w:szCs w:val="24"/>
        <w:u w:val="none"/>
      </w:rPr>
    </w:lvl>
    <w:lvl w:ilvl="1">
      <w:start w:val="1"/>
      <w:numFmt w:val="bullet"/>
      <w:lvlText w:val="●"/>
      <w:lvlJc w:val="left"/>
      <w:pPr>
        <w:ind w:left="1440" w:hanging="360"/>
      </w:pPr>
      <w:rPr>
        <w:sz w:val="24"/>
        <w:szCs w:val="24"/>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3">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4">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5">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6">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7">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8">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9">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0">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1">
    <w:lvl w:ilvl="0">
      <w:start w:val="1"/>
      <w:numFmt w:val="bullet"/>
      <w:lvlText w:val="●"/>
      <w:lvlJc w:val="left"/>
      <w:pPr>
        <w:ind w:left="720" w:hanging="360"/>
      </w:pPr>
      <w:rPr>
        <w:sz w:val="24"/>
        <w:szCs w:val="24"/>
        <w:u w:val="none"/>
      </w:rPr>
    </w:lvl>
    <w:lvl w:ilvl="1">
      <w:start w:val="1"/>
      <w:numFmt w:val="bullet"/>
      <w:lvlText w:val="●"/>
      <w:lvlJc w:val="left"/>
      <w:pPr>
        <w:ind w:left="1440" w:hanging="360"/>
      </w:pPr>
      <w:rPr>
        <w:sz w:val="24"/>
        <w:szCs w:val="24"/>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2">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3">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4">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5">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6">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7">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8">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9">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0">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1">
    <w:lvl w:ilvl="0">
      <w:start w:val="1"/>
      <w:numFmt w:val="bullet"/>
      <w:lvlText w:val="●"/>
      <w:lvlJc w:val="left"/>
      <w:pPr>
        <w:ind w:left="720" w:hanging="360"/>
      </w:pPr>
      <w:rPr>
        <w:sz w:val="24"/>
        <w:szCs w:val="24"/>
        <w:u w:val="none"/>
      </w:rPr>
    </w:lvl>
    <w:lvl w:ilvl="1">
      <w:start w:val="1"/>
      <w:numFmt w:val="bullet"/>
      <w:lvlText w:val="●"/>
      <w:lvlJc w:val="left"/>
      <w:pPr>
        <w:ind w:left="1440" w:hanging="360"/>
      </w:pPr>
      <w:rPr>
        <w:sz w:val="24"/>
        <w:szCs w:val="24"/>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2">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3">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4">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5">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6">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7">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8">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9">
    <w:lvl w:ilvl="0">
      <w:start w:val="1"/>
      <w:numFmt w:val="bullet"/>
      <w:lvlText w:val="●"/>
      <w:lvlJc w:val="left"/>
      <w:pPr>
        <w:ind w:left="720" w:hanging="360"/>
      </w:pPr>
      <w:rPr>
        <w:sz w:val="24"/>
        <w:szCs w:val="24"/>
        <w:u w:val="none"/>
      </w:rPr>
    </w:lvl>
    <w:lvl w:ilvl="1">
      <w:start w:val="1"/>
      <w:numFmt w:val="bullet"/>
      <w:lvlText w:val="●"/>
      <w:lvlJc w:val="left"/>
      <w:pPr>
        <w:ind w:left="1440" w:hanging="360"/>
      </w:pPr>
      <w:rPr>
        <w:sz w:val="24"/>
        <w:szCs w:val="24"/>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0">
    <w:lvl w:ilvl="0">
      <w:start w:val="1"/>
      <w:numFmt w:val="bullet"/>
      <w:lvlText w:val="●"/>
      <w:lvlJc w:val="left"/>
      <w:pPr>
        <w:ind w:left="720" w:hanging="360"/>
      </w:pPr>
      <w:rPr>
        <w:sz w:val="24"/>
        <w:szCs w:val="24"/>
        <w:u w:val="none"/>
      </w:rPr>
    </w:lvl>
    <w:lvl w:ilvl="1">
      <w:start w:val="1"/>
      <w:numFmt w:val="bullet"/>
      <w:lvlText w:val="●"/>
      <w:lvlJc w:val="left"/>
      <w:pPr>
        <w:ind w:left="1440" w:hanging="360"/>
      </w:pPr>
      <w:rPr>
        <w:sz w:val="24"/>
        <w:szCs w:val="24"/>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1">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2">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3">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4">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5">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6">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7">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8">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9">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0">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1">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2">
    <w:lvl w:ilvl="0">
      <w:start w:val="1"/>
      <w:numFmt w:val="bullet"/>
      <w:lvlText w:val="●"/>
      <w:lvlJc w:val="left"/>
      <w:pPr>
        <w:ind w:left="720" w:hanging="360"/>
      </w:pPr>
      <w:rPr>
        <w:sz w:val="24"/>
        <w:szCs w:val="24"/>
        <w:u w:val="none"/>
      </w:rPr>
    </w:lvl>
    <w:lvl w:ilvl="1">
      <w:start w:val="1"/>
      <w:numFmt w:val="bullet"/>
      <w:lvlText w:val="●"/>
      <w:lvlJc w:val="left"/>
      <w:pPr>
        <w:ind w:left="1440" w:hanging="360"/>
      </w:pPr>
      <w:rPr>
        <w:sz w:val="24"/>
        <w:szCs w:val="24"/>
        <w:u w:val="none"/>
      </w:rPr>
    </w:lvl>
    <w:lvl w:ilvl="2">
      <w:start w:val="1"/>
      <w:numFmt w:val="bullet"/>
      <w:lvlText w:val="●"/>
      <w:lvlJc w:val="left"/>
      <w:pPr>
        <w:ind w:left="2160" w:hanging="360"/>
      </w:pPr>
      <w:rPr>
        <w:sz w:val="24"/>
        <w:szCs w:val="24"/>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3">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4">
    <w:lvl w:ilvl="0">
      <w:start w:val="1"/>
      <w:numFmt w:val="bullet"/>
      <w:lvlText w:val="●"/>
      <w:lvlJc w:val="left"/>
      <w:pPr>
        <w:ind w:left="720" w:hanging="360"/>
      </w:pPr>
      <w:rPr>
        <w:sz w:val="24"/>
        <w:szCs w:val="24"/>
        <w:u w:val="none"/>
      </w:rPr>
    </w:lvl>
    <w:lvl w:ilvl="1">
      <w:start w:val="1"/>
      <w:numFmt w:val="bullet"/>
      <w:lvlText w:val="●"/>
      <w:lvlJc w:val="left"/>
      <w:pPr>
        <w:ind w:left="1440" w:hanging="360"/>
      </w:pPr>
      <w:rPr>
        <w:sz w:val="24"/>
        <w:szCs w:val="24"/>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5">
    <w:lvl w:ilvl="0">
      <w:start w:val="1"/>
      <w:numFmt w:val="bullet"/>
      <w:lvlText w:val="●"/>
      <w:lvlJc w:val="left"/>
      <w:pPr>
        <w:ind w:left="720" w:hanging="360"/>
      </w:pPr>
      <w:rPr>
        <w:sz w:val="24"/>
        <w:szCs w:val="24"/>
        <w:u w:val="none"/>
      </w:rPr>
    </w:lvl>
    <w:lvl w:ilvl="1">
      <w:start w:val="1"/>
      <w:numFmt w:val="bullet"/>
      <w:lvlText w:val="●"/>
      <w:lvlJc w:val="left"/>
      <w:pPr>
        <w:ind w:left="1440" w:hanging="360"/>
      </w:pPr>
      <w:rPr>
        <w:sz w:val="24"/>
        <w:szCs w:val="24"/>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6">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7">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8">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9">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0">
    <w:lvl w:ilvl="0">
      <w:start w:val="1"/>
      <w:numFmt w:val="bullet"/>
      <w:lvlText w:val="●"/>
      <w:lvlJc w:val="left"/>
      <w:pPr>
        <w:ind w:left="720" w:hanging="360"/>
      </w:pPr>
      <w:rPr>
        <w:sz w:val="24"/>
        <w:szCs w:val="24"/>
        <w:u w:val="none"/>
      </w:rPr>
    </w:lvl>
    <w:lvl w:ilvl="1">
      <w:start w:val="1"/>
      <w:numFmt w:val="bullet"/>
      <w:lvlText w:val="●"/>
      <w:lvlJc w:val="left"/>
      <w:pPr>
        <w:ind w:left="1440" w:hanging="360"/>
      </w:pPr>
      <w:rPr>
        <w:sz w:val="24"/>
        <w:szCs w:val="24"/>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1">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2">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3">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4">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5">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6">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7">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8">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9">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0">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1">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2">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3">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4">
    <w:lvl w:ilvl="0">
      <w:start w:val="1"/>
      <w:numFmt w:val="bullet"/>
      <w:lvlText w:val="●"/>
      <w:lvlJc w:val="left"/>
      <w:pPr>
        <w:ind w:left="720" w:hanging="360"/>
      </w:pPr>
      <w:rPr>
        <w:sz w:val="24"/>
        <w:szCs w:val="24"/>
        <w:u w:val="none"/>
      </w:rPr>
    </w:lvl>
    <w:lvl w:ilvl="1">
      <w:start w:val="1"/>
      <w:numFmt w:val="bullet"/>
      <w:lvlText w:val="●"/>
      <w:lvlJc w:val="left"/>
      <w:pPr>
        <w:ind w:left="1440" w:hanging="360"/>
      </w:pPr>
      <w:rPr>
        <w:sz w:val="24"/>
        <w:szCs w:val="24"/>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5">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6">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7">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8">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9">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0">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1">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2">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3">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4">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5">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6">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7">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8">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9">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0">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1">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2">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3">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4">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5">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6">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7">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8">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9">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0">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1">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2">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3">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4">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5">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6">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7">
    <w:lvl w:ilvl="0">
      <w:start w:val="1"/>
      <w:numFmt w:val="bullet"/>
      <w:lvlText w:val="●"/>
      <w:lvlJc w:val="left"/>
      <w:pPr>
        <w:ind w:left="720" w:hanging="360"/>
      </w:pPr>
      <w:rPr>
        <w:sz w:val="24"/>
        <w:szCs w:val="24"/>
        <w:u w:val="none"/>
      </w:rPr>
    </w:lvl>
    <w:lvl w:ilvl="1">
      <w:start w:val="1"/>
      <w:numFmt w:val="bullet"/>
      <w:lvlText w:val="●"/>
      <w:lvlJc w:val="left"/>
      <w:pPr>
        <w:ind w:left="1440" w:hanging="360"/>
      </w:pPr>
      <w:rPr>
        <w:sz w:val="24"/>
        <w:szCs w:val="24"/>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8">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9">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0">
    <w:lvl w:ilvl="0">
      <w:start w:val="1"/>
      <w:numFmt w:val="bullet"/>
      <w:lvlText w:val="●"/>
      <w:lvlJc w:val="left"/>
      <w:pPr>
        <w:ind w:left="720" w:hanging="360"/>
      </w:pPr>
      <w:rPr>
        <w:sz w:val="24"/>
        <w:szCs w:val="24"/>
        <w:u w:val="none"/>
      </w:rPr>
    </w:lvl>
    <w:lvl w:ilvl="1">
      <w:start w:val="1"/>
      <w:numFmt w:val="bullet"/>
      <w:lvlText w:val="●"/>
      <w:lvlJc w:val="left"/>
      <w:pPr>
        <w:ind w:left="1440" w:hanging="360"/>
      </w:pPr>
      <w:rPr>
        <w:sz w:val="24"/>
        <w:szCs w:val="24"/>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1">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2">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3">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4">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5">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6">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7">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8">
    <w:lvl w:ilvl="0">
      <w:start w:val="1"/>
      <w:numFmt w:val="bullet"/>
      <w:lvlText w:val="●"/>
      <w:lvlJc w:val="left"/>
      <w:pPr>
        <w:ind w:left="720" w:hanging="360"/>
      </w:pPr>
      <w:rPr>
        <w:sz w:val="24"/>
        <w:szCs w:val="24"/>
        <w:u w:val="none"/>
      </w:rPr>
    </w:lvl>
    <w:lvl w:ilvl="1">
      <w:start w:val="1"/>
      <w:numFmt w:val="bullet"/>
      <w:lvlText w:val="●"/>
      <w:lvlJc w:val="left"/>
      <w:pPr>
        <w:ind w:left="1440" w:hanging="360"/>
      </w:pPr>
      <w:rPr>
        <w:sz w:val="24"/>
        <w:szCs w:val="24"/>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9">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0">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1">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2">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3">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4">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5">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6">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7">
    <w:lvl w:ilvl="0">
      <w:start w:val="1"/>
      <w:numFmt w:val="bullet"/>
      <w:lvlText w:val="●"/>
      <w:lvlJc w:val="left"/>
      <w:pPr>
        <w:ind w:left="720" w:hanging="360"/>
      </w:pPr>
      <w:rPr>
        <w:sz w:val="24"/>
        <w:szCs w:val="24"/>
        <w:u w:val="none"/>
      </w:rPr>
    </w:lvl>
    <w:lvl w:ilvl="1">
      <w:start w:val="1"/>
      <w:numFmt w:val="bullet"/>
      <w:lvlText w:val="●"/>
      <w:lvlJc w:val="left"/>
      <w:pPr>
        <w:ind w:left="1440" w:hanging="360"/>
      </w:pPr>
      <w:rPr>
        <w:sz w:val="24"/>
        <w:szCs w:val="24"/>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8">
    <w:lvl w:ilvl="0">
      <w:start w:val="1"/>
      <w:numFmt w:val="bullet"/>
      <w:lvlText w:val="●"/>
      <w:lvlJc w:val="left"/>
      <w:pPr>
        <w:ind w:left="720" w:hanging="360"/>
      </w:pPr>
      <w:rPr>
        <w:sz w:val="24"/>
        <w:szCs w:val="24"/>
        <w:u w:val="none"/>
      </w:rPr>
    </w:lvl>
    <w:lvl w:ilvl="1">
      <w:start w:val="1"/>
      <w:numFmt w:val="bullet"/>
      <w:lvlText w:val="●"/>
      <w:lvlJc w:val="left"/>
      <w:pPr>
        <w:ind w:left="1440" w:hanging="360"/>
      </w:pPr>
      <w:rPr>
        <w:sz w:val="24"/>
        <w:szCs w:val="24"/>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9">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0">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1">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2">
    <w:lvl w:ilvl="0">
      <w:start w:val="1"/>
      <w:numFmt w:val="bullet"/>
      <w:lvlText w:val="●"/>
      <w:lvlJc w:val="left"/>
      <w:pPr>
        <w:ind w:left="720" w:hanging="360"/>
      </w:pPr>
      <w:rPr>
        <w:sz w:val="24"/>
        <w:szCs w:val="24"/>
        <w:u w:val="none"/>
      </w:rPr>
    </w:lvl>
    <w:lvl w:ilvl="1">
      <w:start w:val="1"/>
      <w:numFmt w:val="bullet"/>
      <w:lvlText w:val="●"/>
      <w:lvlJc w:val="left"/>
      <w:pPr>
        <w:ind w:left="1440" w:hanging="360"/>
      </w:pPr>
      <w:rPr>
        <w:sz w:val="24"/>
        <w:szCs w:val="24"/>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3">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4">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5">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6">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7">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8">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9">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0">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1">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2">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3">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4">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5">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6">
    <w:lvl w:ilvl="0">
      <w:start w:val="1"/>
      <w:numFmt w:val="bullet"/>
      <w:lvlText w:val="●"/>
      <w:lvlJc w:val="left"/>
      <w:pPr>
        <w:ind w:left="720" w:hanging="360"/>
      </w:pPr>
      <w:rPr>
        <w:sz w:val="24"/>
        <w:szCs w:val="24"/>
        <w:u w:val="none"/>
      </w:rPr>
    </w:lvl>
    <w:lvl w:ilvl="1">
      <w:start w:val="1"/>
      <w:numFmt w:val="bullet"/>
      <w:lvlText w:val="●"/>
      <w:lvlJc w:val="left"/>
      <w:pPr>
        <w:ind w:left="1440" w:hanging="360"/>
      </w:pPr>
      <w:rPr>
        <w:sz w:val="24"/>
        <w:szCs w:val="24"/>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7">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8">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9">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0">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1">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2">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3">
    <w:lvl w:ilvl="0">
      <w:start w:val="1"/>
      <w:numFmt w:val="bullet"/>
      <w:lvlText w:val="●"/>
      <w:lvlJc w:val="left"/>
      <w:pPr>
        <w:ind w:left="720" w:hanging="360"/>
      </w:pPr>
      <w:rPr>
        <w:sz w:val="24"/>
        <w:szCs w:val="24"/>
        <w:u w:val="none"/>
      </w:rPr>
    </w:lvl>
    <w:lvl w:ilvl="1">
      <w:start w:val="1"/>
      <w:numFmt w:val="bullet"/>
      <w:lvlText w:val="●"/>
      <w:lvlJc w:val="left"/>
      <w:pPr>
        <w:ind w:left="1440" w:hanging="360"/>
      </w:pPr>
      <w:rPr>
        <w:sz w:val="24"/>
        <w:szCs w:val="24"/>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4">
    <w:lvl w:ilvl="0">
      <w:start w:val="1"/>
      <w:numFmt w:val="bullet"/>
      <w:lvlText w:val="●"/>
      <w:lvlJc w:val="left"/>
      <w:pPr>
        <w:ind w:left="720" w:hanging="360"/>
      </w:pPr>
      <w:rPr>
        <w:sz w:val="24"/>
        <w:szCs w:val="24"/>
        <w:u w:val="none"/>
      </w:rPr>
    </w:lvl>
    <w:lvl w:ilvl="1">
      <w:start w:val="1"/>
      <w:numFmt w:val="bullet"/>
      <w:lvlText w:val="●"/>
      <w:lvlJc w:val="left"/>
      <w:pPr>
        <w:ind w:left="1440" w:hanging="360"/>
      </w:pPr>
      <w:rPr>
        <w:sz w:val="24"/>
        <w:szCs w:val="24"/>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5">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6">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7">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8">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9">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0">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1">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2">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3">
    <w:lvl w:ilvl="0">
      <w:start w:val="1"/>
      <w:numFmt w:val="bullet"/>
      <w:lvlText w:val="●"/>
      <w:lvlJc w:val="left"/>
      <w:pPr>
        <w:ind w:left="720" w:hanging="360"/>
      </w:pPr>
      <w:rPr>
        <w:sz w:val="24"/>
        <w:szCs w:val="24"/>
        <w:u w:val="none"/>
      </w:rPr>
    </w:lvl>
    <w:lvl w:ilvl="1">
      <w:start w:val="1"/>
      <w:numFmt w:val="bullet"/>
      <w:lvlText w:val="●"/>
      <w:lvlJc w:val="left"/>
      <w:pPr>
        <w:ind w:left="1440" w:hanging="360"/>
      </w:pPr>
      <w:rPr>
        <w:sz w:val="24"/>
        <w:szCs w:val="24"/>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4">
    <w:lvl w:ilvl="0">
      <w:start w:val="1"/>
      <w:numFmt w:val="bullet"/>
      <w:lvlText w:val="●"/>
      <w:lvlJc w:val="left"/>
      <w:pPr>
        <w:ind w:left="720" w:hanging="360"/>
      </w:pPr>
      <w:rPr>
        <w:sz w:val="24"/>
        <w:szCs w:val="24"/>
        <w:u w:val="none"/>
      </w:rPr>
    </w:lvl>
    <w:lvl w:ilvl="1">
      <w:start w:val="1"/>
      <w:numFmt w:val="bullet"/>
      <w:lvlText w:val="●"/>
      <w:lvlJc w:val="left"/>
      <w:pPr>
        <w:ind w:left="1440" w:hanging="360"/>
      </w:pPr>
      <w:rPr>
        <w:sz w:val="24"/>
        <w:szCs w:val="24"/>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5">
    <w:lvl w:ilvl="0">
      <w:start w:val="1"/>
      <w:numFmt w:val="bullet"/>
      <w:lvlText w:val="●"/>
      <w:lvlJc w:val="left"/>
      <w:pPr>
        <w:ind w:left="720" w:hanging="360"/>
      </w:pPr>
      <w:rPr>
        <w:sz w:val="24"/>
        <w:szCs w:val="24"/>
        <w:u w:val="none"/>
      </w:rPr>
    </w:lvl>
    <w:lvl w:ilvl="1">
      <w:start w:val="1"/>
      <w:numFmt w:val="bullet"/>
      <w:lvlText w:val="●"/>
      <w:lvlJc w:val="left"/>
      <w:pPr>
        <w:ind w:left="1440" w:hanging="360"/>
      </w:pPr>
      <w:rPr>
        <w:sz w:val="24"/>
        <w:szCs w:val="24"/>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6">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7">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8">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9">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0">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1">
    <w:lvl w:ilvl="0">
      <w:start w:val="1"/>
      <w:numFmt w:val="bullet"/>
      <w:lvlText w:val="●"/>
      <w:lvlJc w:val="left"/>
      <w:pPr>
        <w:ind w:left="720" w:hanging="360"/>
      </w:pPr>
      <w:rPr>
        <w:sz w:val="24"/>
        <w:szCs w:val="24"/>
        <w:u w:val="none"/>
      </w:rPr>
    </w:lvl>
    <w:lvl w:ilvl="1">
      <w:start w:val="1"/>
      <w:numFmt w:val="bullet"/>
      <w:lvlText w:val="●"/>
      <w:lvlJc w:val="left"/>
      <w:pPr>
        <w:ind w:left="1440" w:hanging="360"/>
      </w:pPr>
      <w:rPr>
        <w:sz w:val="24"/>
        <w:szCs w:val="24"/>
        <w:u w:val="none"/>
      </w:rPr>
    </w:lvl>
    <w:lvl w:ilvl="2">
      <w:start w:val="1"/>
      <w:numFmt w:val="bullet"/>
      <w:lvlText w:val="●"/>
      <w:lvlJc w:val="left"/>
      <w:pPr>
        <w:ind w:left="2160" w:hanging="360"/>
      </w:pPr>
      <w:rPr>
        <w:sz w:val="24"/>
        <w:szCs w:val="24"/>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2">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3">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4">
    <w:lvl w:ilvl="0">
      <w:start w:val="1"/>
      <w:numFmt w:val="bullet"/>
      <w:lvlText w:val="●"/>
      <w:lvlJc w:val="left"/>
      <w:pPr>
        <w:ind w:left="720" w:hanging="360"/>
      </w:pPr>
      <w:rPr>
        <w:sz w:val="24"/>
        <w:szCs w:val="24"/>
        <w:u w:val="none"/>
      </w:rPr>
    </w:lvl>
    <w:lvl w:ilvl="1">
      <w:start w:val="1"/>
      <w:numFmt w:val="bullet"/>
      <w:lvlText w:val="●"/>
      <w:lvlJc w:val="left"/>
      <w:pPr>
        <w:ind w:left="1440" w:hanging="360"/>
      </w:pPr>
      <w:rPr>
        <w:sz w:val="24"/>
        <w:szCs w:val="24"/>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5">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6">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7">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8">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9">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0">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1">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2">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3">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4">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5">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6">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7">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8">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9">
    <w:lvl w:ilvl="0">
      <w:start w:val="1"/>
      <w:numFmt w:val="bullet"/>
      <w:lvlText w:val="●"/>
      <w:lvlJc w:val="left"/>
      <w:pPr>
        <w:ind w:left="720" w:hanging="360"/>
      </w:pPr>
      <w:rPr>
        <w:sz w:val="24"/>
        <w:szCs w:val="24"/>
        <w:u w:val="none"/>
      </w:rPr>
    </w:lvl>
    <w:lvl w:ilvl="1">
      <w:start w:val="1"/>
      <w:numFmt w:val="bullet"/>
      <w:lvlText w:val="●"/>
      <w:lvlJc w:val="left"/>
      <w:pPr>
        <w:ind w:left="1440" w:hanging="360"/>
      </w:pPr>
      <w:rPr>
        <w:sz w:val="24"/>
        <w:szCs w:val="24"/>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0">
    <w:lvl w:ilvl="0">
      <w:start w:val="1"/>
      <w:numFmt w:val="bullet"/>
      <w:lvlText w:val="●"/>
      <w:lvlJc w:val="left"/>
      <w:pPr>
        <w:ind w:left="720" w:hanging="360"/>
      </w:pPr>
      <w:rPr>
        <w:sz w:val="24"/>
        <w:szCs w:val="24"/>
        <w:u w:val="none"/>
      </w:rPr>
    </w:lvl>
    <w:lvl w:ilvl="1">
      <w:start w:val="1"/>
      <w:numFmt w:val="bullet"/>
      <w:lvlText w:val="●"/>
      <w:lvlJc w:val="left"/>
      <w:pPr>
        <w:ind w:left="1440" w:hanging="360"/>
      </w:pPr>
      <w:rPr>
        <w:sz w:val="24"/>
        <w:szCs w:val="24"/>
        <w:u w:val="none"/>
      </w:rPr>
    </w:lvl>
    <w:lvl w:ilvl="2">
      <w:start w:val="1"/>
      <w:numFmt w:val="bullet"/>
      <w:lvlText w:val="●"/>
      <w:lvlJc w:val="left"/>
      <w:pPr>
        <w:ind w:left="2160" w:hanging="360"/>
      </w:pPr>
      <w:rPr>
        <w:sz w:val="24"/>
        <w:szCs w:val="24"/>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1">
    <w:lvl w:ilvl="0">
      <w:start w:val="1"/>
      <w:numFmt w:val="bullet"/>
      <w:lvlText w:val="●"/>
      <w:lvlJc w:val="left"/>
      <w:pPr>
        <w:ind w:left="720" w:hanging="360"/>
      </w:pPr>
      <w:rPr>
        <w:sz w:val="24"/>
        <w:szCs w:val="24"/>
        <w:u w:val="none"/>
      </w:rPr>
    </w:lvl>
    <w:lvl w:ilvl="1">
      <w:start w:val="1"/>
      <w:numFmt w:val="bullet"/>
      <w:lvlText w:val="●"/>
      <w:lvlJc w:val="left"/>
      <w:pPr>
        <w:ind w:left="1440" w:hanging="360"/>
      </w:pPr>
      <w:rPr>
        <w:sz w:val="24"/>
        <w:szCs w:val="24"/>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2">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3">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4">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5">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6">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7">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8">
    <w:lvl w:ilvl="0">
      <w:start w:val="1"/>
      <w:numFmt w:val="bullet"/>
      <w:lvlText w:val="●"/>
      <w:lvlJc w:val="left"/>
      <w:pPr>
        <w:ind w:left="720" w:hanging="360"/>
      </w:pPr>
      <w:rPr>
        <w:sz w:val="24"/>
        <w:szCs w:val="24"/>
        <w:u w:val="none"/>
      </w:rPr>
    </w:lvl>
    <w:lvl w:ilvl="1">
      <w:start w:val="1"/>
      <w:numFmt w:val="bullet"/>
      <w:lvlText w:val="●"/>
      <w:lvlJc w:val="left"/>
      <w:pPr>
        <w:ind w:left="1440" w:hanging="360"/>
      </w:pPr>
      <w:rPr>
        <w:sz w:val="24"/>
        <w:szCs w:val="24"/>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9">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0">
    <w:lvl w:ilvl="0">
      <w:start w:val="1"/>
      <w:numFmt w:val="bullet"/>
      <w:lvlText w:val="●"/>
      <w:lvlJc w:val="left"/>
      <w:pPr>
        <w:ind w:left="720" w:hanging="360"/>
      </w:pPr>
      <w:rPr>
        <w:sz w:val="24"/>
        <w:szCs w:val="24"/>
        <w:u w:val="none"/>
      </w:rPr>
    </w:lvl>
    <w:lvl w:ilvl="1">
      <w:start w:val="1"/>
      <w:numFmt w:val="bullet"/>
      <w:lvlText w:val="●"/>
      <w:lvlJc w:val="left"/>
      <w:pPr>
        <w:ind w:left="1440" w:hanging="360"/>
      </w:pPr>
      <w:rPr>
        <w:sz w:val="24"/>
        <w:szCs w:val="24"/>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1">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2">
    <w:lvl w:ilvl="0">
      <w:start w:val="1"/>
      <w:numFmt w:val="bullet"/>
      <w:lvlText w:val="●"/>
      <w:lvlJc w:val="left"/>
      <w:pPr>
        <w:ind w:left="720" w:hanging="360"/>
      </w:pPr>
      <w:rPr>
        <w:sz w:val="24"/>
        <w:szCs w:val="24"/>
        <w:u w:val="none"/>
      </w:rPr>
    </w:lvl>
    <w:lvl w:ilvl="1">
      <w:start w:val="1"/>
      <w:numFmt w:val="bullet"/>
      <w:lvlText w:val="●"/>
      <w:lvlJc w:val="left"/>
      <w:pPr>
        <w:ind w:left="1440" w:hanging="360"/>
      </w:pPr>
      <w:rPr>
        <w:sz w:val="24"/>
        <w:szCs w:val="24"/>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3">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4">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5">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6">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7">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8">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9">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0">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1">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2">
    <w:lvl w:ilvl="0">
      <w:start w:val="1"/>
      <w:numFmt w:val="bullet"/>
      <w:lvlText w:val="●"/>
      <w:lvlJc w:val="left"/>
      <w:pPr>
        <w:ind w:left="720" w:hanging="360"/>
      </w:pPr>
      <w:rPr>
        <w:sz w:val="24"/>
        <w:szCs w:val="24"/>
        <w:u w:val="none"/>
      </w:rPr>
    </w:lvl>
    <w:lvl w:ilvl="1">
      <w:start w:val="1"/>
      <w:numFmt w:val="bullet"/>
      <w:lvlText w:val="●"/>
      <w:lvlJc w:val="left"/>
      <w:pPr>
        <w:ind w:left="1440" w:hanging="360"/>
      </w:pPr>
      <w:rPr>
        <w:sz w:val="24"/>
        <w:szCs w:val="24"/>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3">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4">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5">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6">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7">
    <w:lvl w:ilvl="0">
      <w:start w:val="1"/>
      <w:numFmt w:val="bullet"/>
      <w:lvlText w:val="●"/>
      <w:lvlJc w:val="left"/>
      <w:pPr>
        <w:ind w:left="720" w:hanging="360"/>
      </w:pPr>
      <w:rPr>
        <w:sz w:val="24"/>
        <w:szCs w:val="24"/>
        <w:u w:val="none"/>
      </w:rPr>
    </w:lvl>
    <w:lvl w:ilvl="1">
      <w:start w:val="1"/>
      <w:numFmt w:val="bullet"/>
      <w:lvlText w:val="●"/>
      <w:lvlJc w:val="left"/>
      <w:pPr>
        <w:ind w:left="1440" w:hanging="360"/>
      </w:pPr>
      <w:rPr>
        <w:sz w:val="24"/>
        <w:szCs w:val="24"/>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8">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9">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0">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1">
    <w:lvl w:ilvl="0">
      <w:start w:val="1"/>
      <w:numFmt w:val="bullet"/>
      <w:lvlText w:val="●"/>
      <w:lvlJc w:val="left"/>
      <w:pPr>
        <w:ind w:left="720" w:hanging="360"/>
      </w:pPr>
      <w:rPr>
        <w:sz w:val="24"/>
        <w:szCs w:val="24"/>
        <w:u w:val="none"/>
      </w:rPr>
    </w:lvl>
    <w:lvl w:ilvl="1">
      <w:start w:val="1"/>
      <w:numFmt w:val="bullet"/>
      <w:lvlText w:val="●"/>
      <w:lvlJc w:val="left"/>
      <w:pPr>
        <w:ind w:left="1440" w:hanging="360"/>
      </w:pPr>
      <w:rPr>
        <w:sz w:val="24"/>
        <w:szCs w:val="24"/>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2">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3">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4">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5">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6">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7">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8">
    <w:lvl w:ilvl="0">
      <w:start w:val="1"/>
      <w:numFmt w:val="bullet"/>
      <w:lvlText w:val="●"/>
      <w:lvlJc w:val="left"/>
      <w:pPr>
        <w:ind w:left="720" w:hanging="360"/>
      </w:pPr>
      <w:rPr>
        <w:sz w:val="24"/>
        <w:szCs w:val="24"/>
        <w:u w:val="none"/>
      </w:rPr>
    </w:lvl>
    <w:lvl w:ilvl="1">
      <w:start w:val="1"/>
      <w:numFmt w:val="bullet"/>
      <w:lvlText w:val="●"/>
      <w:lvlJc w:val="left"/>
      <w:pPr>
        <w:ind w:left="1440" w:hanging="360"/>
      </w:pPr>
      <w:rPr>
        <w:sz w:val="24"/>
        <w:szCs w:val="24"/>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9">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0">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1">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2">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3">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4">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5">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6">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7">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8">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9">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70">
    <w:lvl w:ilvl="0">
      <w:start w:val="1"/>
      <w:numFmt w:val="bullet"/>
      <w:lvlText w:val="●"/>
      <w:lvlJc w:val="left"/>
      <w:pPr>
        <w:ind w:left="720" w:hanging="360"/>
      </w:pPr>
      <w:rPr>
        <w:sz w:val="24"/>
        <w:szCs w:val="24"/>
        <w:u w:val="none"/>
      </w:rPr>
    </w:lvl>
    <w:lvl w:ilvl="1">
      <w:start w:val="1"/>
      <w:numFmt w:val="bullet"/>
      <w:lvlText w:val="●"/>
      <w:lvlJc w:val="left"/>
      <w:pPr>
        <w:ind w:left="1440" w:hanging="360"/>
      </w:pPr>
      <w:rPr>
        <w:sz w:val="24"/>
        <w:szCs w:val="24"/>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71">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72">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73">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74">
    <w:lvl w:ilvl="0">
      <w:start w:val="1"/>
      <w:numFmt w:val="bullet"/>
      <w:lvlText w:val="●"/>
      <w:lvlJc w:val="left"/>
      <w:pPr>
        <w:ind w:left="720" w:hanging="360"/>
      </w:pPr>
      <w:rPr>
        <w:sz w:val="24"/>
        <w:szCs w:val="24"/>
        <w:u w:val="none"/>
      </w:rPr>
    </w:lvl>
    <w:lvl w:ilvl="1">
      <w:start w:val="1"/>
      <w:numFmt w:val="bullet"/>
      <w:lvlText w:val="●"/>
      <w:lvlJc w:val="left"/>
      <w:pPr>
        <w:ind w:left="1440" w:hanging="360"/>
      </w:pPr>
      <w:rPr>
        <w:sz w:val="24"/>
        <w:szCs w:val="24"/>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75">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76">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77">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78">
    <w:lvl w:ilvl="0">
      <w:start w:val="1"/>
      <w:numFmt w:val="bullet"/>
      <w:lvlText w:val="●"/>
      <w:lvlJc w:val="left"/>
      <w:pPr>
        <w:ind w:left="720" w:hanging="360"/>
      </w:pPr>
      <w:rPr>
        <w:sz w:val="24"/>
        <w:szCs w:val="24"/>
        <w:u w:val="none"/>
      </w:rPr>
    </w:lvl>
    <w:lvl w:ilvl="1">
      <w:start w:val="1"/>
      <w:numFmt w:val="bullet"/>
      <w:lvlText w:val="●"/>
      <w:lvlJc w:val="left"/>
      <w:pPr>
        <w:ind w:left="1440" w:hanging="360"/>
      </w:pPr>
      <w:rPr>
        <w:sz w:val="24"/>
        <w:szCs w:val="24"/>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79">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80">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81">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82">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83">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84">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85">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86">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87">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88">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89">
    <w:lvl w:ilvl="0">
      <w:start w:val="1"/>
      <w:numFmt w:val="bullet"/>
      <w:lvlText w:val="●"/>
      <w:lvlJc w:val="left"/>
      <w:pPr>
        <w:ind w:left="720" w:hanging="360"/>
      </w:pPr>
      <w:rPr>
        <w:sz w:val="24"/>
        <w:szCs w:val="24"/>
        <w:u w:val="none"/>
      </w:rPr>
    </w:lvl>
    <w:lvl w:ilvl="1">
      <w:start w:val="1"/>
      <w:numFmt w:val="bullet"/>
      <w:lvlText w:val="●"/>
      <w:lvlJc w:val="left"/>
      <w:pPr>
        <w:ind w:left="1440" w:hanging="360"/>
      </w:pPr>
      <w:rPr>
        <w:sz w:val="24"/>
        <w:szCs w:val="24"/>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90">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91">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92">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93">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94">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95">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 w:numId="57">
    <w:abstractNumId w:val="57"/>
  </w:num>
  <w:num w:numId="58">
    <w:abstractNumId w:val="58"/>
  </w:num>
  <w:num w:numId="59">
    <w:abstractNumId w:val="59"/>
  </w:num>
  <w:num w:numId="60">
    <w:abstractNumId w:val="60"/>
  </w:num>
  <w:num w:numId="61">
    <w:abstractNumId w:val="61"/>
  </w:num>
  <w:num w:numId="62">
    <w:abstractNumId w:val="62"/>
  </w:num>
  <w:num w:numId="63">
    <w:abstractNumId w:val="63"/>
  </w:num>
  <w:num w:numId="64">
    <w:abstractNumId w:val="64"/>
  </w:num>
  <w:num w:numId="65">
    <w:abstractNumId w:val="65"/>
  </w:num>
  <w:num w:numId="66">
    <w:abstractNumId w:val="66"/>
  </w:num>
  <w:num w:numId="67">
    <w:abstractNumId w:val="67"/>
  </w:num>
  <w:num w:numId="68">
    <w:abstractNumId w:val="68"/>
  </w:num>
  <w:num w:numId="69">
    <w:abstractNumId w:val="69"/>
  </w:num>
  <w:num w:numId="70">
    <w:abstractNumId w:val="70"/>
  </w:num>
  <w:num w:numId="71">
    <w:abstractNumId w:val="71"/>
  </w:num>
  <w:num w:numId="72">
    <w:abstractNumId w:val="72"/>
  </w:num>
  <w:num w:numId="73">
    <w:abstractNumId w:val="73"/>
  </w:num>
  <w:num w:numId="74">
    <w:abstractNumId w:val="74"/>
  </w:num>
  <w:num w:numId="75">
    <w:abstractNumId w:val="75"/>
  </w:num>
  <w:num w:numId="76">
    <w:abstractNumId w:val="76"/>
  </w:num>
  <w:num w:numId="77">
    <w:abstractNumId w:val="77"/>
  </w:num>
  <w:num w:numId="78">
    <w:abstractNumId w:val="78"/>
  </w:num>
  <w:num w:numId="79">
    <w:abstractNumId w:val="79"/>
  </w:num>
  <w:num w:numId="80">
    <w:abstractNumId w:val="80"/>
  </w:num>
  <w:num w:numId="81">
    <w:abstractNumId w:val="81"/>
  </w:num>
  <w:num w:numId="82">
    <w:abstractNumId w:val="82"/>
  </w:num>
  <w:num w:numId="83">
    <w:abstractNumId w:val="83"/>
  </w:num>
  <w:num w:numId="84">
    <w:abstractNumId w:val="84"/>
  </w:num>
  <w:num w:numId="85">
    <w:abstractNumId w:val="85"/>
  </w:num>
  <w:num w:numId="86">
    <w:abstractNumId w:val="86"/>
  </w:num>
  <w:num w:numId="87">
    <w:abstractNumId w:val="87"/>
  </w:num>
  <w:num w:numId="88">
    <w:abstractNumId w:val="88"/>
  </w:num>
  <w:num w:numId="89">
    <w:abstractNumId w:val="89"/>
  </w:num>
  <w:num w:numId="90">
    <w:abstractNumId w:val="90"/>
  </w:num>
  <w:num w:numId="91">
    <w:abstractNumId w:val="91"/>
  </w:num>
  <w:num w:numId="92">
    <w:abstractNumId w:val="92"/>
  </w:num>
  <w:num w:numId="93">
    <w:abstractNumId w:val="93"/>
  </w:num>
  <w:num w:numId="94">
    <w:abstractNumId w:val="94"/>
  </w:num>
  <w:num w:numId="95">
    <w:abstractNumId w:val="95"/>
  </w:num>
  <w:num w:numId="96">
    <w:abstractNumId w:val="96"/>
  </w:num>
  <w:num w:numId="97">
    <w:abstractNumId w:val="97"/>
  </w:num>
  <w:num w:numId="98">
    <w:abstractNumId w:val="98"/>
  </w:num>
  <w:num w:numId="99">
    <w:abstractNumId w:val="99"/>
  </w:num>
  <w:num w:numId="100">
    <w:abstractNumId w:val="100"/>
  </w:num>
  <w:num w:numId="101">
    <w:abstractNumId w:val="101"/>
  </w:num>
  <w:num w:numId="102">
    <w:abstractNumId w:val="102"/>
  </w:num>
  <w:num w:numId="103">
    <w:abstractNumId w:val="103"/>
  </w:num>
  <w:num w:numId="104">
    <w:abstractNumId w:val="104"/>
  </w:num>
  <w:num w:numId="105">
    <w:abstractNumId w:val="105"/>
  </w:num>
  <w:num w:numId="106">
    <w:abstractNumId w:val="106"/>
  </w:num>
  <w:num w:numId="107">
    <w:abstractNumId w:val="107"/>
  </w:num>
  <w:num w:numId="108">
    <w:abstractNumId w:val="108"/>
  </w:num>
  <w:num w:numId="109">
    <w:abstractNumId w:val="109"/>
  </w:num>
  <w:num w:numId="110">
    <w:abstractNumId w:val="110"/>
  </w:num>
  <w:num w:numId="111">
    <w:abstractNumId w:val="111"/>
  </w:num>
  <w:num w:numId="112">
    <w:abstractNumId w:val="112"/>
  </w:num>
  <w:num w:numId="113">
    <w:abstractNumId w:val="113"/>
  </w:num>
  <w:num w:numId="114">
    <w:abstractNumId w:val="114"/>
  </w:num>
  <w:num w:numId="115">
    <w:abstractNumId w:val="115"/>
  </w:num>
  <w:num w:numId="116">
    <w:abstractNumId w:val="116"/>
  </w:num>
  <w:num w:numId="117">
    <w:abstractNumId w:val="117"/>
  </w:num>
  <w:num w:numId="118">
    <w:abstractNumId w:val="118"/>
  </w:num>
  <w:num w:numId="119">
    <w:abstractNumId w:val="119"/>
  </w:num>
  <w:num w:numId="120">
    <w:abstractNumId w:val="120"/>
  </w:num>
  <w:num w:numId="121">
    <w:abstractNumId w:val="121"/>
  </w:num>
  <w:num w:numId="122">
    <w:abstractNumId w:val="122"/>
  </w:num>
  <w:num w:numId="123">
    <w:abstractNumId w:val="123"/>
  </w:num>
  <w:num w:numId="124">
    <w:abstractNumId w:val="124"/>
  </w:num>
  <w:num w:numId="125">
    <w:abstractNumId w:val="125"/>
  </w:num>
  <w:num w:numId="126">
    <w:abstractNumId w:val="126"/>
  </w:num>
  <w:num w:numId="127">
    <w:abstractNumId w:val="127"/>
  </w:num>
  <w:num w:numId="128">
    <w:abstractNumId w:val="128"/>
  </w:num>
  <w:num w:numId="129">
    <w:abstractNumId w:val="129"/>
  </w:num>
  <w:num w:numId="130">
    <w:abstractNumId w:val="130"/>
  </w:num>
  <w:num w:numId="131">
    <w:abstractNumId w:val="131"/>
  </w:num>
  <w:num w:numId="132">
    <w:abstractNumId w:val="132"/>
  </w:num>
  <w:num w:numId="133">
    <w:abstractNumId w:val="133"/>
  </w:num>
  <w:num w:numId="134">
    <w:abstractNumId w:val="134"/>
  </w:num>
  <w:num w:numId="135">
    <w:abstractNumId w:val="135"/>
  </w:num>
  <w:num w:numId="136">
    <w:abstractNumId w:val="136"/>
  </w:num>
  <w:num w:numId="137">
    <w:abstractNumId w:val="137"/>
  </w:num>
  <w:num w:numId="138">
    <w:abstractNumId w:val="138"/>
  </w:num>
  <w:num w:numId="139">
    <w:abstractNumId w:val="139"/>
  </w:num>
  <w:num w:numId="140">
    <w:abstractNumId w:val="140"/>
  </w:num>
  <w:num w:numId="141">
    <w:abstractNumId w:val="141"/>
  </w:num>
  <w:num w:numId="142">
    <w:abstractNumId w:val="142"/>
  </w:num>
  <w:num w:numId="143">
    <w:abstractNumId w:val="143"/>
  </w:num>
  <w:num w:numId="144">
    <w:abstractNumId w:val="144"/>
  </w:num>
  <w:num w:numId="145">
    <w:abstractNumId w:val="145"/>
  </w:num>
  <w:num w:numId="146">
    <w:abstractNumId w:val="146"/>
  </w:num>
  <w:num w:numId="147">
    <w:abstractNumId w:val="147"/>
  </w:num>
  <w:num w:numId="148">
    <w:abstractNumId w:val="148"/>
  </w:num>
  <w:num w:numId="149">
    <w:abstractNumId w:val="149"/>
  </w:num>
  <w:num w:numId="150">
    <w:abstractNumId w:val="150"/>
  </w:num>
  <w:num w:numId="151">
    <w:abstractNumId w:val="151"/>
  </w:num>
  <w:num w:numId="152">
    <w:abstractNumId w:val="152"/>
  </w:num>
  <w:num w:numId="153">
    <w:abstractNumId w:val="153"/>
  </w:num>
  <w:num w:numId="154">
    <w:abstractNumId w:val="154"/>
  </w:num>
  <w:num w:numId="155">
    <w:abstractNumId w:val="155"/>
  </w:num>
  <w:num w:numId="156">
    <w:abstractNumId w:val="156"/>
  </w:num>
  <w:num w:numId="157">
    <w:abstractNumId w:val="157"/>
  </w:num>
  <w:num w:numId="158">
    <w:abstractNumId w:val="158"/>
  </w:num>
  <w:num w:numId="159">
    <w:abstractNumId w:val="159"/>
  </w:num>
  <w:num w:numId="160">
    <w:abstractNumId w:val="160"/>
  </w:num>
  <w:num w:numId="161">
    <w:abstractNumId w:val="161"/>
  </w:num>
  <w:num w:numId="162">
    <w:abstractNumId w:val="162"/>
  </w:num>
  <w:num w:numId="163">
    <w:abstractNumId w:val="163"/>
  </w:num>
  <w:num w:numId="164">
    <w:abstractNumId w:val="164"/>
  </w:num>
  <w:num w:numId="165">
    <w:abstractNumId w:val="165"/>
  </w:num>
  <w:num w:numId="166">
    <w:abstractNumId w:val="166"/>
  </w:num>
  <w:num w:numId="167">
    <w:abstractNumId w:val="167"/>
  </w:num>
  <w:num w:numId="168">
    <w:abstractNumId w:val="168"/>
  </w:num>
  <w:num w:numId="169">
    <w:abstractNumId w:val="169"/>
  </w:num>
  <w:num w:numId="170">
    <w:abstractNumId w:val="170"/>
  </w:num>
  <w:num w:numId="171">
    <w:abstractNumId w:val="171"/>
  </w:num>
  <w:num w:numId="172">
    <w:abstractNumId w:val="172"/>
  </w:num>
  <w:num w:numId="173">
    <w:abstractNumId w:val="173"/>
  </w:num>
  <w:num w:numId="174">
    <w:abstractNumId w:val="174"/>
  </w:num>
  <w:num w:numId="175">
    <w:abstractNumId w:val="175"/>
  </w:num>
  <w:num w:numId="176">
    <w:abstractNumId w:val="176"/>
  </w:num>
  <w:num w:numId="177">
    <w:abstractNumId w:val="177"/>
  </w:num>
  <w:num w:numId="178">
    <w:abstractNumId w:val="178"/>
  </w:num>
  <w:num w:numId="179">
    <w:abstractNumId w:val="179"/>
  </w:num>
  <w:num w:numId="180">
    <w:abstractNumId w:val="180"/>
  </w:num>
  <w:num w:numId="181">
    <w:abstractNumId w:val="181"/>
  </w:num>
  <w:num w:numId="182">
    <w:abstractNumId w:val="182"/>
  </w:num>
  <w:num w:numId="183">
    <w:abstractNumId w:val="183"/>
  </w:num>
  <w:num w:numId="184">
    <w:abstractNumId w:val="184"/>
  </w:num>
  <w:num w:numId="185">
    <w:abstractNumId w:val="185"/>
  </w:num>
  <w:num w:numId="186">
    <w:abstractNumId w:val="186"/>
  </w:num>
  <w:num w:numId="187">
    <w:abstractNumId w:val="187"/>
  </w:num>
  <w:num w:numId="188">
    <w:abstractNumId w:val="188"/>
  </w:num>
  <w:num w:numId="189">
    <w:abstractNumId w:val="189"/>
  </w:num>
  <w:num w:numId="190">
    <w:abstractNumId w:val="190"/>
  </w:num>
  <w:num w:numId="191">
    <w:abstractNumId w:val="191"/>
  </w:num>
  <w:num w:numId="192">
    <w:abstractNumId w:val="192"/>
  </w:num>
  <w:num w:numId="193">
    <w:abstractNumId w:val="193"/>
  </w:num>
  <w:num w:numId="194">
    <w:abstractNumId w:val="194"/>
  </w:num>
  <w:num w:numId="195">
    <w:abstractNumId w:val="195"/>
  </w:num>
  <w:num w:numId="196">
    <w:abstractNumId w:val="196"/>
  </w:num>
  <w:num w:numId="197">
    <w:abstractNumId w:val="197"/>
  </w:num>
  <w:num w:numId="198">
    <w:abstractNumId w:val="198"/>
  </w:num>
  <w:num w:numId="199">
    <w:abstractNumId w:val="199"/>
  </w:num>
  <w:num w:numId="200">
    <w:abstractNumId w:val="200"/>
  </w:num>
  <w:num w:numId="201">
    <w:abstractNumId w:val="201"/>
  </w:num>
  <w:num w:numId="202">
    <w:abstractNumId w:val="202"/>
  </w:num>
  <w:num w:numId="203">
    <w:abstractNumId w:val="203"/>
  </w:num>
  <w:num w:numId="204">
    <w:abstractNumId w:val="204"/>
  </w:num>
  <w:num w:numId="205">
    <w:abstractNumId w:val="205"/>
  </w:num>
  <w:num w:numId="206">
    <w:abstractNumId w:val="206"/>
  </w:num>
  <w:num w:numId="207">
    <w:abstractNumId w:val="207"/>
  </w:num>
  <w:num w:numId="208">
    <w:abstractNumId w:val="208"/>
  </w:num>
  <w:num w:numId="209">
    <w:abstractNumId w:val="209"/>
  </w:num>
  <w:num w:numId="210">
    <w:abstractNumId w:val="210"/>
  </w:num>
  <w:num w:numId="211">
    <w:abstractNumId w:val="211"/>
  </w:num>
  <w:num w:numId="212">
    <w:abstractNumId w:val="212"/>
  </w:num>
  <w:num w:numId="213">
    <w:abstractNumId w:val="213"/>
  </w:num>
  <w:num w:numId="214">
    <w:abstractNumId w:val="214"/>
  </w:num>
  <w:num w:numId="215">
    <w:abstractNumId w:val="215"/>
  </w:num>
  <w:num w:numId="216">
    <w:abstractNumId w:val="216"/>
  </w:num>
  <w:num w:numId="217">
    <w:abstractNumId w:val="217"/>
  </w:num>
  <w:num w:numId="218">
    <w:abstractNumId w:val="218"/>
  </w:num>
  <w:num w:numId="219">
    <w:abstractNumId w:val="219"/>
  </w:num>
  <w:num w:numId="220">
    <w:abstractNumId w:val="220"/>
  </w:num>
  <w:num w:numId="221">
    <w:abstractNumId w:val="221"/>
  </w:num>
  <w:num w:numId="222">
    <w:abstractNumId w:val="222"/>
  </w:num>
  <w:num w:numId="223">
    <w:abstractNumId w:val="223"/>
  </w:num>
  <w:num w:numId="224">
    <w:abstractNumId w:val="224"/>
  </w:num>
  <w:num w:numId="225">
    <w:abstractNumId w:val="225"/>
  </w:num>
  <w:num w:numId="226">
    <w:abstractNumId w:val="226"/>
  </w:num>
  <w:num w:numId="227">
    <w:abstractNumId w:val="227"/>
  </w:num>
  <w:num w:numId="228">
    <w:abstractNumId w:val="228"/>
  </w:num>
  <w:num w:numId="229">
    <w:abstractNumId w:val="229"/>
  </w:num>
  <w:num w:numId="230">
    <w:abstractNumId w:val="230"/>
  </w:num>
  <w:num w:numId="231">
    <w:abstractNumId w:val="231"/>
  </w:num>
  <w:num w:numId="232">
    <w:abstractNumId w:val="232"/>
  </w:num>
  <w:num w:numId="233">
    <w:abstractNumId w:val="233"/>
  </w:num>
  <w:num w:numId="234">
    <w:abstractNumId w:val="234"/>
  </w:num>
  <w:num w:numId="235">
    <w:abstractNumId w:val="235"/>
  </w:num>
  <w:num w:numId="236">
    <w:abstractNumId w:val="236"/>
  </w:num>
  <w:num w:numId="237">
    <w:abstractNumId w:val="237"/>
  </w:num>
  <w:num w:numId="238">
    <w:abstractNumId w:val="238"/>
  </w:num>
  <w:num w:numId="239">
    <w:abstractNumId w:val="239"/>
  </w:num>
  <w:num w:numId="240">
    <w:abstractNumId w:val="240"/>
  </w:num>
  <w:num w:numId="241">
    <w:abstractNumId w:val="241"/>
  </w:num>
  <w:num w:numId="242">
    <w:abstractNumId w:val="242"/>
  </w:num>
  <w:num w:numId="243">
    <w:abstractNumId w:val="243"/>
  </w:num>
  <w:num w:numId="244">
    <w:abstractNumId w:val="244"/>
  </w:num>
  <w:num w:numId="245">
    <w:abstractNumId w:val="245"/>
  </w:num>
  <w:num w:numId="246">
    <w:abstractNumId w:val="246"/>
  </w:num>
  <w:num w:numId="247">
    <w:abstractNumId w:val="247"/>
  </w:num>
  <w:num w:numId="248">
    <w:abstractNumId w:val="248"/>
  </w:num>
  <w:num w:numId="249">
    <w:abstractNumId w:val="249"/>
  </w:num>
  <w:num w:numId="250">
    <w:abstractNumId w:val="250"/>
  </w:num>
  <w:num w:numId="251">
    <w:abstractNumId w:val="251"/>
  </w:num>
  <w:num w:numId="252">
    <w:abstractNumId w:val="252"/>
  </w:num>
  <w:num w:numId="253">
    <w:abstractNumId w:val="253"/>
  </w:num>
  <w:num w:numId="254">
    <w:abstractNumId w:val="254"/>
  </w:num>
  <w:num w:numId="255">
    <w:abstractNumId w:val="255"/>
  </w:num>
  <w:num w:numId="256">
    <w:abstractNumId w:val="256"/>
  </w:num>
  <w:num w:numId="257">
    <w:abstractNumId w:val="257"/>
  </w:num>
  <w:num w:numId="258">
    <w:abstractNumId w:val="258"/>
  </w:num>
  <w:num w:numId="259">
    <w:abstractNumId w:val="259"/>
  </w:num>
  <w:num w:numId="260">
    <w:abstractNumId w:val="260"/>
  </w:num>
  <w:num w:numId="261">
    <w:abstractNumId w:val="261"/>
  </w:num>
  <w:num w:numId="262">
    <w:abstractNumId w:val="262"/>
  </w:num>
  <w:num w:numId="263">
    <w:abstractNumId w:val="263"/>
  </w:num>
  <w:num w:numId="264">
    <w:abstractNumId w:val="264"/>
  </w:num>
  <w:num w:numId="265">
    <w:abstractNumId w:val="265"/>
  </w:num>
  <w:num w:numId="266">
    <w:abstractNumId w:val="266"/>
  </w:num>
  <w:num w:numId="267">
    <w:abstractNumId w:val="267"/>
  </w:num>
  <w:num w:numId="268">
    <w:abstractNumId w:val="268"/>
  </w:num>
  <w:num w:numId="269">
    <w:abstractNumId w:val="269"/>
  </w:num>
  <w:num w:numId="270">
    <w:abstractNumId w:val="270"/>
  </w:num>
  <w:num w:numId="271">
    <w:abstractNumId w:val="271"/>
  </w:num>
  <w:num w:numId="272">
    <w:abstractNumId w:val="272"/>
  </w:num>
  <w:num w:numId="273">
    <w:abstractNumId w:val="273"/>
  </w:num>
  <w:num w:numId="274">
    <w:abstractNumId w:val="274"/>
  </w:num>
  <w:num w:numId="275">
    <w:abstractNumId w:val="275"/>
  </w:num>
  <w:num w:numId="276">
    <w:abstractNumId w:val="276"/>
  </w:num>
  <w:num w:numId="277">
    <w:abstractNumId w:val="277"/>
  </w:num>
  <w:num w:numId="278">
    <w:abstractNumId w:val="278"/>
  </w:num>
  <w:num w:numId="279">
    <w:abstractNumId w:val="279"/>
  </w:num>
  <w:num w:numId="280">
    <w:abstractNumId w:val="280"/>
  </w:num>
  <w:num w:numId="281">
    <w:abstractNumId w:val="281"/>
  </w:num>
  <w:num w:numId="282">
    <w:abstractNumId w:val="282"/>
  </w:num>
  <w:num w:numId="283">
    <w:abstractNumId w:val="283"/>
  </w:num>
  <w:num w:numId="284">
    <w:abstractNumId w:val="284"/>
  </w:num>
  <w:num w:numId="285">
    <w:abstractNumId w:val="285"/>
  </w:num>
  <w:num w:numId="286">
    <w:abstractNumId w:val="286"/>
  </w:num>
  <w:num w:numId="287">
    <w:abstractNumId w:val="287"/>
  </w:num>
  <w:num w:numId="288">
    <w:abstractNumId w:val="288"/>
  </w:num>
  <w:num w:numId="289">
    <w:abstractNumId w:val="289"/>
  </w:num>
  <w:num w:numId="290">
    <w:abstractNumId w:val="290"/>
  </w:num>
  <w:num w:numId="291">
    <w:abstractNumId w:val="291"/>
  </w:num>
  <w:num w:numId="292">
    <w:abstractNumId w:val="292"/>
  </w:num>
  <w:num w:numId="293">
    <w:abstractNumId w:val="293"/>
  </w:num>
  <w:num w:numId="294">
    <w:abstractNumId w:val="294"/>
  </w:num>
  <w:num w:numId="295">
    <w:abstractNumId w:val="295"/>
  </w:num>
  <w:num w:numId="296">
    <w:abstractNumId w:val="296"/>
  </w:num>
  <w:num w:numId="297">
    <w:abstractNumId w:val="297"/>
  </w:num>
  <w:num w:numId="298">
    <w:abstractNumId w:val="298"/>
  </w:num>
  <w:num w:numId="299">
    <w:abstractNumId w:val="299"/>
  </w:num>
  <w:num w:numId="300">
    <w:abstractNumId w:val="300"/>
  </w:num>
  <w:num w:numId="301">
    <w:abstractNumId w:val="301"/>
  </w:num>
  <w:num w:numId="302">
    <w:abstractNumId w:val="302"/>
  </w:num>
  <w:num w:numId="303">
    <w:abstractNumId w:val="303"/>
  </w:num>
  <w:num w:numId="304">
    <w:abstractNumId w:val="304"/>
  </w:num>
  <w:num w:numId="305">
    <w:abstractNumId w:val="305"/>
  </w:num>
  <w:num w:numId="306">
    <w:abstractNumId w:val="306"/>
  </w:num>
  <w:num w:numId="307">
    <w:abstractNumId w:val="307"/>
  </w:num>
  <w:num w:numId="308">
    <w:abstractNumId w:val="308"/>
  </w:num>
  <w:num w:numId="309">
    <w:abstractNumId w:val="309"/>
  </w:num>
  <w:num w:numId="310">
    <w:abstractNumId w:val="310"/>
  </w:num>
  <w:num w:numId="311">
    <w:abstractNumId w:val="311"/>
  </w:num>
  <w:num w:numId="312">
    <w:abstractNumId w:val="312"/>
  </w:num>
  <w:num w:numId="313">
    <w:abstractNumId w:val="313"/>
  </w:num>
  <w:num w:numId="314">
    <w:abstractNumId w:val="314"/>
  </w:num>
  <w:num w:numId="315">
    <w:abstractNumId w:val="315"/>
  </w:num>
  <w:num w:numId="316">
    <w:abstractNumId w:val="316"/>
  </w:num>
  <w:num w:numId="317">
    <w:abstractNumId w:val="317"/>
  </w:num>
  <w:num w:numId="318">
    <w:abstractNumId w:val="318"/>
  </w:num>
  <w:num w:numId="319">
    <w:abstractNumId w:val="319"/>
  </w:num>
  <w:num w:numId="320">
    <w:abstractNumId w:val="320"/>
  </w:num>
  <w:num w:numId="321">
    <w:abstractNumId w:val="321"/>
  </w:num>
  <w:num w:numId="322">
    <w:abstractNumId w:val="322"/>
  </w:num>
  <w:num w:numId="323">
    <w:abstractNumId w:val="323"/>
  </w:num>
  <w:num w:numId="324">
    <w:abstractNumId w:val="324"/>
  </w:num>
  <w:num w:numId="325">
    <w:abstractNumId w:val="325"/>
  </w:num>
  <w:num w:numId="326">
    <w:abstractNumId w:val="326"/>
  </w:num>
  <w:num w:numId="327">
    <w:abstractNumId w:val="327"/>
  </w:num>
  <w:num w:numId="328">
    <w:abstractNumId w:val="328"/>
  </w:num>
  <w:num w:numId="329">
    <w:abstractNumId w:val="329"/>
  </w:num>
  <w:num w:numId="330">
    <w:abstractNumId w:val="330"/>
  </w:num>
  <w:num w:numId="331">
    <w:abstractNumId w:val="331"/>
  </w:num>
  <w:num w:numId="332">
    <w:abstractNumId w:val="332"/>
  </w:num>
  <w:num w:numId="333">
    <w:abstractNumId w:val="333"/>
  </w:num>
  <w:num w:numId="334">
    <w:abstractNumId w:val="334"/>
  </w:num>
  <w:num w:numId="335">
    <w:abstractNumId w:val="335"/>
  </w:num>
  <w:num w:numId="336">
    <w:abstractNumId w:val="336"/>
  </w:num>
  <w:num w:numId="337">
    <w:abstractNumId w:val="337"/>
  </w:num>
  <w:num w:numId="338">
    <w:abstractNumId w:val="338"/>
  </w:num>
  <w:num w:numId="339">
    <w:abstractNumId w:val="339"/>
  </w:num>
  <w:num w:numId="340">
    <w:abstractNumId w:val="340"/>
  </w:num>
  <w:num w:numId="341">
    <w:abstractNumId w:val="341"/>
  </w:num>
  <w:num w:numId="342">
    <w:abstractNumId w:val="342"/>
  </w:num>
  <w:num w:numId="343">
    <w:abstractNumId w:val="343"/>
  </w:num>
  <w:num w:numId="344">
    <w:abstractNumId w:val="344"/>
  </w:num>
  <w:num w:numId="345">
    <w:abstractNumId w:val="345"/>
  </w:num>
  <w:num w:numId="346">
    <w:abstractNumId w:val="346"/>
  </w:num>
  <w:num w:numId="347">
    <w:abstractNumId w:val="347"/>
  </w:num>
  <w:num w:numId="348">
    <w:abstractNumId w:val="348"/>
  </w:num>
  <w:num w:numId="349">
    <w:abstractNumId w:val="349"/>
  </w:num>
  <w:num w:numId="350">
    <w:abstractNumId w:val="350"/>
  </w:num>
  <w:num w:numId="351">
    <w:abstractNumId w:val="351"/>
  </w:num>
  <w:num w:numId="352">
    <w:abstractNumId w:val="352"/>
  </w:num>
  <w:num w:numId="353">
    <w:abstractNumId w:val="353"/>
  </w:num>
  <w:num w:numId="354">
    <w:abstractNumId w:val="354"/>
  </w:num>
  <w:num w:numId="355">
    <w:abstractNumId w:val="355"/>
  </w:num>
  <w:num w:numId="356">
    <w:abstractNumId w:val="356"/>
  </w:num>
  <w:num w:numId="357">
    <w:abstractNumId w:val="357"/>
  </w:num>
  <w:num w:numId="358">
    <w:abstractNumId w:val="358"/>
  </w:num>
  <w:num w:numId="359">
    <w:abstractNumId w:val="359"/>
  </w:num>
  <w:num w:numId="360">
    <w:abstractNumId w:val="360"/>
  </w:num>
  <w:num w:numId="361">
    <w:abstractNumId w:val="361"/>
  </w:num>
  <w:num w:numId="362">
    <w:abstractNumId w:val="362"/>
  </w:num>
  <w:num w:numId="363">
    <w:abstractNumId w:val="363"/>
  </w:num>
  <w:num w:numId="364">
    <w:abstractNumId w:val="364"/>
  </w:num>
  <w:num w:numId="365">
    <w:abstractNumId w:val="365"/>
  </w:num>
  <w:num w:numId="366">
    <w:abstractNumId w:val="366"/>
  </w:num>
  <w:num w:numId="367">
    <w:abstractNumId w:val="367"/>
  </w:num>
  <w:num w:numId="368">
    <w:abstractNumId w:val="368"/>
  </w:num>
  <w:num w:numId="369">
    <w:abstractNumId w:val="369"/>
  </w:num>
  <w:num w:numId="370">
    <w:abstractNumId w:val="370"/>
  </w:num>
  <w:num w:numId="371">
    <w:abstractNumId w:val="371"/>
  </w:num>
  <w:num w:numId="372">
    <w:abstractNumId w:val="372"/>
  </w:num>
  <w:num w:numId="373">
    <w:abstractNumId w:val="373"/>
  </w:num>
  <w:num w:numId="374">
    <w:abstractNumId w:val="374"/>
  </w:num>
  <w:num w:numId="375">
    <w:abstractNumId w:val="375"/>
  </w:num>
  <w:num w:numId="376">
    <w:abstractNumId w:val="376"/>
  </w:num>
  <w:num w:numId="377">
    <w:abstractNumId w:val="377"/>
  </w:num>
  <w:num w:numId="378">
    <w:abstractNumId w:val="378"/>
  </w:num>
  <w:num w:numId="379">
    <w:abstractNumId w:val="379"/>
  </w:num>
  <w:num w:numId="380">
    <w:abstractNumId w:val="380"/>
  </w:num>
  <w:num w:numId="381">
    <w:abstractNumId w:val="381"/>
  </w:num>
  <w:num w:numId="382">
    <w:abstractNumId w:val="382"/>
  </w:num>
  <w:num w:numId="383">
    <w:abstractNumId w:val="383"/>
  </w:num>
  <w:num w:numId="384">
    <w:abstractNumId w:val="384"/>
  </w:num>
  <w:num w:numId="385">
    <w:abstractNumId w:val="385"/>
  </w:num>
  <w:num w:numId="386">
    <w:abstractNumId w:val="386"/>
  </w:num>
  <w:num w:numId="387">
    <w:abstractNumId w:val="387"/>
  </w:num>
  <w:num w:numId="388">
    <w:abstractNumId w:val="388"/>
  </w:num>
  <w:num w:numId="389">
    <w:abstractNumId w:val="389"/>
  </w:num>
  <w:num w:numId="390">
    <w:abstractNumId w:val="390"/>
  </w:num>
  <w:num w:numId="391">
    <w:abstractNumId w:val="391"/>
  </w:num>
  <w:num w:numId="392">
    <w:abstractNumId w:val="392"/>
  </w:num>
  <w:num w:numId="393">
    <w:abstractNumId w:val="393"/>
  </w:num>
  <w:num w:numId="394">
    <w:abstractNumId w:val="394"/>
  </w:num>
  <w:num w:numId="395">
    <w:abstractNumId w:val="395"/>
  </w:num>
  <w:num w:numId="396">
    <w:abstractNumId w:val="396"/>
  </w:num>
  <w:num w:numId="397">
    <w:abstractNumId w:val="397"/>
  </w:num>
  <w:num w:numId="398">
    <w:abstractNumId w:val="398"/>
  </w:num>
  <w:num w:numId="399">
    <w:abstractNumId w:val="399"/>
  </w:num>
  <w:num w:numId="400">
    <w:abstractNumId w:val="400"/>
  </w:num>
  <w:num w:numId="401">
    <w:abstractNumId w:val="401"/>
  </w:num>
  <w:num w:numId="402">
    <w:abstractNumId w:val="402"/>
  </w:num>
  <w:num w:numId="403">
    <w:abstractNumId w:val="403"/>
  </w:num>
  <w:num w:numId="404">
    <w:abstractNumId w:val="404"/>
  </w:num>
  <w:num w:numId="405">
    <w:abstractNumId w:val="405"/>
  </w:num>
  <w:num w:numId="406">
    <w:abstractNumId w:val="406"/>
  </w:num>
  <w:num w:numId="407">
    <w:abstractNumId w:val="407"/>
  </w:num>
  <w:num w:numId="408">
    <w:abstractNumId w:val="408"/>
  </w:num>
  <w:num w:numId="409">
    <w:abstractNumId w:val="409"/>
  </w:num>
  <w:num w:numId="410">
    <w:abstractNumId w:val="410"/>
  </w:num>
  <w:num w:numId="411">
    <w:abstractNumId w:val="411"/>
  </w:num>
  <w:num w:numId="412">
    <w:abstractNumId w:val="412"/>
  </w:num>
  <w:num w:numId="413">
    <w:abstractNumId w:val="413"/>
  </w:num>
  <w:num w:numId="414">
    <w:abstractNumId w:val="414"/>
  </w:num>
  <w:num w:numId="415">
    <w:abstractNumId w:val="415"/>
  </w:num>
  <w:num w:numId="416">
    <w:abstractNumId w:val="416"/>
  </w:num>
  <w:num w:numId="417">
    <w:abstractNumId w:val="417"/>
  </w:num>
  <w:num w:numId="418">
    <w:abstractNumId w:val="418"/>
  </w:num>
  <w:num w:numId="419">
    <w:abstractNumId w:val="419"/>
  </w:num>
  <w:num w:numId="420">
    <w:abstractNumId w:val="420"/>
  </w:num>
  <w:num w:numId="421">
    <w:abstractNumId w:val="421"/>
  </w:num>
  <w:num w:numId="422">
    <w:abstractNumId w:val="422"/>
  </w:num>
  <w:num w:numId="423">
    <w:abstractNumId w:val="423"/>
  </w:num>
  <w:num w:numId="424">
    <w:abstractNumId w:val="424"/>
  </w:num>
  <w:num w:numId="425">
    <w:abstractNumId w:val="425"/>
  </w:num>
  <w:num w:numId="426">
    <w:abstractNumId w:val="426"/>
  </w:num>
  <w:num w:numId="427">
    <w:abstractNumId w:val="427"/>
  </w:num>
  <w:num w:numId="428">
    <w:abstractNumId w:val="428"/>
  </w:num>
  <w:num w:numId="429">
    <w:abstractNumId w:val="429"/>
  </w:num>
  <w:num w:numId="430">
    <w:abstractNumId w:val="430"/>
  </w:num>
  <w:num w:numId="431">
    <w:abstractNumId w:val="431"/>
  </w:num>
  <w:num w:numId="432">
    <w:abstractNumId w:val="432"/>
  </w:num>
  <w:num w:numId="433">
    <w:abstractNumId w:val="433"/>
  </w:num>
  <w:num w:numId="434">
    <w:abstractNumId w:val="434"/>
  </w:num>
  <w:num w:numId="435">
    <w:abstractNumId w:val="435"/>
  </w:num>
  <w:num w:numId="436">
    <w:abstractNumId w:val="436"/>
  </w:num>
  <w:num w:numId="437">
    <w:abstractNumId w:val="437"/>
  </w:num>
  <w:num w:numId="438">
    <w:abstractNumId w:val="438"/>
  </w:num>
  <w:num w:numId="439">
    <w:abstractNumId w:val="439"/>
  </w:num>
  <w:num w:numId="440">
    <w:abstractNumId w:val="440"/>
  </w:num>
  <w:num w:numId="441">
    <w:abstractNumId w:val="441"/>
  </w:num>
  <w:num w:numId="442">
    <w:abstractNumId w:val="442"/>
  </w:num>
  <w:num w:numId="443">
    <w:abstractNumId w:val="443"/>
  </w:num>
  <w:num w:numId="444">
    <w:abstractNumId w:val="444"/>
  </w:num>
  <w:num w:numId="445">
    <w:abstractNumId w:val="445"/>
  </w:num>
  <w:num w:numId="446">
    <w:abstractNumId w:val="446"/>
  </w:num>
  <w:num w:numId="447">
    <w:abstractNumId w:val="447"/>
  </w:num>
  <w:num w:numId="448">
    <w:abstractNumId w:val="448"/>
  </w:num>
  <w:num w:numId="449">
    <w:abstractNumId w:val="449"/>
  </w:num>
  <w:num w:numId="450">
    <w:abstractNumId w:val="450"/>
  </w:num>
  <w:num w:numId="451">
    <w:abstractNumId w:val="451"/>
  </w:num>
  <w:num w:numId="452">
    <w:abstractNumId w:val="452"/>
  </w:num>
  <w:num w:numId="453">
    <w:abstractNumId w:val="453"/>
  </w:num>
  <w:num w:numId="454">
    <w:abstractNumId w:val="454"/>
  </w:num>
  <w:num w:numId="455">
    <w:abstractNumId w:val="455"/>
  </w:num>
  <w:num w:numId="456">
    <w:abstractNumId w:val="456"/>
  </w:num>
  <w:num w:numId="457">
    <w:abstractNumId w:val="457"/>
  </w:num>
  <w:num w:numId="458">
    <w:abstractNumId w:val="458"/>
  </w:num>
  <w:num w:numId="459">
    <w:abstractNumId w:val="459"/>
  </w:num>
  <w:num w:numId="460">
    <w:abstractNumId w:val="460"/>
  </w:num>
  <w:num w:numId="461">
    <w:abstractNumId w:val="461"/>
  </w:num>
  <w:num w:numId="462">
    <w:abstractNumId w:val="462"/>
  </w:num>
  <w:num w:numId="463">
    <w:abstractNumId w:val="463"/>
  </w:num>
  <w:num w:numId="464">
    <w:abstractNumId w:val="464"/>
  </w:num>
  <w:num w:numId="465">
    <w:abstractNumId w:val="465"/>
  </w:num>
  <w:num w:numId="466">
    <w:abstractNumId w:val="466"/>
  </w:num>
  <w:num w:numId="467">
    <w:abstractNumId w:val="467"/>
  </w:num>
  <w:num w:numId="468">
    <w:abstractNumId w:val="468"/>
  </w:num>
  <w:num w:numId="469">
    <w:abstractNumId w:val="469"/>
  </w:num>
  <w:num w:numId="470">
    <w:abstractNumId w:val="470"/>
  </w:num>
  <w:num w:numId="471">
    <w:abstractNumId w:val="471"/>
  </w:num>
  <w:num w:numId="472">
    <w:abstractNumId w:val="472"/>
  </w:num>
  <w:num w:numId="473">
    <w:abstractNumId w:val="473"/>
  </w:num>
  <w:num w:numId="474">
    <w:abstractNumId w:val="474"/>
  </w:num>
  <w:num w:numId="475">
    <w:abstractNumId w:val="475"/>
  </w:num>
  <w:num w:numId="476">
    <w:abstractNumId w:val="476"/>
  </w:num>
  <w:num w:numId="477">
    <w:abstractNumId w:val="477"/>
  </w:num>
  <w:num w:numId="478">
    <w:abstractNumId w:val="478"/>
  </w:num>
  <w:num w:numId="479">
    <w:abstractNumId w:val="479"/>
  </w:num>
  <w:num w:numId="480">
    <w:abstractNumId w:val="480"/>
  </w:num>
  <w:num w:numId="481">
    <w:abstractNumId w:val="481"/>
  </w:num>
  <w:num w:numId="482">
    <w:abstractNumId w:val="482"/>
  </w:num>
  <w:num w:numId="483">
    <w:abstractNumId w:val="483"/>
  </w:num>
  <w:num w:numId="484">
    <w:abstractNumId w:val="484"/>
  </w:num>
  <w:num w:numId="485">
    <w:abstractNumId w:val="485"/>
  </w:num>
  <w:num w:numId="486">
    <w:abstractNumId w:val="486"/>
  </w:num>
  <w:num w:numId="487">
    <w:abstractNumId w:val="487"/>
  </w:num>
  <w:num w:numId="488">
    <w:abstractNumId w:val="488"/>
  </w:num>
  <w:num w:numId="489">
    <w:abstractNumId w:val="489"/>
  </w:num>
  <w:num w:numId="490">
    <w:abstractNumId w:val="490"/>
  </w:num>
  <w:num w:numId="491">
    <w:abstractNumId w:val="491"/>
  </w:num>
  <w:num w:numId="492">
    <w:abstractNumId w:val="492"/>
  </w:num>
  <w:num w:numId="493">
    <w:abstractNumId w:val="493"/>
  </w:num>
  <w:num w:numId="494">
    <w:abstractNumId w:val="494"/>
  </w:num>
  <w:num w:numId="495">
    <w:abstractNumId w:val="49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hyperlink" Target="https://hotpeachpages.net/" TargetMode="External"/><Relationship Id="rId10" Type="http://schemas.openxmlformats.org/officeDocument/2006/relationships/hyperlink" Target="https://1800respect.org.au/" TargetMode="External"/><Relationship Id="rId13" Type="http://schemas.openxmlformats.org/officeDocument/2006/relationships/hyperlink" Target="https://www.thehotline.org/" TargetMode="External"/><Relationship Id="rId12" Type="http://schemas.openxmlformats.org/officeDocument/2006/relationships/hyperlink" Target="https://unwomen.org/en/what-we-do/ending-violence-against-women"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omensaid.org.uk/" TargetMode="External"/><Relationship Id="rId15" Type="http://schemas.openxmlformats.org/officeDocument/2006/relationships/hyperlink" Target="http://www.befrienders.org/" TargetMode="External"/><Relationship Id="rId14" Type="http://schemas.openxmlformats.org/officeDocument/2006/relationships/hyperlink" Target="https://www.thehotline.org/" TargetMode="External"/><Relationship Id="rId16" Type="http://schemas.openxmlformats.org/officeDocument/2006/relationships/hyperlink" Target="http://www.befrienders.org/" TargetMode="External"/><Relationship Id="rId5" Type="http://schemas.openxmlformats.org/officeDocument/2006/relationships/styles" Target="styles.xml"/><Relationship Id="rId6" Type="http://schemas.openxmlformats.org/officeDocument/2006/relationships/hyperlink" Target="https://thehotline.org/" TargetMode="External"/><Relationship Id="rId7" Type="http://schemas.openxmlformats.org/officeDocument/2006/relationships/hyperlink" Target="https://endingviolencecanada.org/" TargetMode="External"/><Relationship Id="rId8" Type="http://schemas.openxmlformats.org/officeDocument/2006/relationships/hyperlink" Target="https://nationaldahelpline.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